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0BDE" w14:textId="46DCE062" w:rsidR="00B7217D" w:rsidRDefault="004728B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We </w:t>
      </w:r>
      <w:r>
        <w:rPr>
          <w:rFonts w:ascii="Segoe UI" w:hAnsi="Segoe UI" w:cs="Segoe UI"/>
          <w:color w:val="1F2328"/>
          <w:shd w:val="clear" w:color="auto" w:fill="FFFFFF"/>
        </w:rPr>
        <w:t>will</w:t>
      </w:r>
      <w:r>
        <w:rPr>
          <w:rFonts w:ascii="Segoe UI" w:hAnsi="Segoe UI" w:cs="Segoe UI"/>
          <w:color w:val="1F2328"/>
          <w:shd w:val="clear" w:color="auto" w:fill="FFFFFF"/>
        </w:rPr>
        <w:t xml:space="preserve"> be given a website and </w:t>
      </w:r>
      <w:r>
        <w:rPr>
          <w:rFonts w:ascii="Segoe UI" w:hAnsi="Segoe UI" w:cs="Segoe UI"/>
          <w:color w:val="1F2328"/>
          <w:shd w:val="clear" w:color="auto" w:fill="FFFFFF"/>
        </w:rPr>
        <w:t xml:space="preserve">where players </w:t>
      </w:r>
      <w:r>
        <w:rPr>
          <w:rFonts w:ascii="Segoe UI" w:hAnsi="Segoe UI" w:cs="Segoe UI"/>
          <w:color w:val="1F2328"/>
          <w:shd w:val="clear" w:color="auto" w:fill="FFFFFF"/>
        </w:rPr>
        <w:t>need to change some headers to get the flag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60B3350A" w14:textId="34C0722E" w:rsidR="004728BF" w:rsidRDefault="004728BF">
      <w:r w:rsidRPr="004728BF">
        <w:drawing>
          <wp:inline distT="0" distB="0" distL="0" distR="0" wp14:anchorId="55E926FA" wp14:editId="17ED7A11">
            <wp:extent cx="5943600" cy="2751455"/>
            <wp:effectExtent l="0" t="0" r="0" b="0"/>
            <wp:docPr id="41770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00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8A83" w14:textId="61729698" w:rsidR="004728BF" w:rsidRDefault="004728BF">
      <w:pPr>
        <w:rPr>
          <w:rStyle w:val="HTMLCode"/>
          <w:rFonts w:ascii="Consolas" w:eastAsiaTheme="minorHAnsi" w:hAnsi="Consolas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First, </w:t>
      </w:r>
      <w:r>
        <w:rPr>
          <w:rFonts w:ascii="Segoe UI" w:hAnsi="Segoe UI" w:cs="Segoe UI"/>
          <w:color w:val="1F2328"/>
          <w:shd w:val="clear" w:color="auto" w:fill="FFFFFF"/>
        </w:rPr>
        <w:t>they</w:t>
      </w:r>
      <w:r>
        <w:rPr>
          <w:rFonts w:ascii="Segoe UI" w:hAnsi="Segoe UI" w:cs="Segoe UI"/>
          <w:color w:val="1F2328"/>
          <w:shd w:val="clear" w:color="auto" w:fill="FFFFFF"/>
        </w:rPr>
        <w:t xml:space="preserve"> need to change the </w:t>
      </w:r>
      <w:r>
        <w:rPr>
          <w:rStyle w:val="HTMLCode"/>
          <w:rFonts w:ascii="Consolas" w:eastAsiaTheme="minorHAnsi" w:hAnsi="Consolas"/>
          <w:color w:val="1F2328"/>
        </w:rPr>
        <w:t>User-Agent</w:t>
      </w:r>
      <w:r>
        <w:rPr>
          <w:rFonts w:ascii="Segoe UI" w:hAnsi="Segoe UI" w:cs="Segoe UI"/>
          <w:color w:val="1F2328"/>
          <w:shd w:val="clear" w:color="auto" w:fill="FFFFFF"/>
        </w:rPr>
        <w:t> header to </w:t>
      </w:r>
      <w:r>
        <w:rPr>
          <w:rStyle w:val="HTMLCode"/>
          <w:rFonts w:ascii="Consolas" w:eastAsiaTheme="minorHAnsi" w:hAnsi="Consolas"/>
          <w:color w:val="1F2328"/>
        </w:rPr>
        <w:t>l</w:t>
      </w:r>
      <w:r>
        <w:rPr>
          <w:rStyle w:val="HTMLCode"/>
          <w:rFonts w:ascii="Consolas" w:eastAsiaTheme="minorHAnsi" w:hAnsi="Consolas"/>
          <w:color w:val="1F2328"/>
        </w:rPr>
        <w:t>or</w:t>
      </w:r>
      <w:r>
        <w:rPr>
          <w:rStyle w:val="HTMLCode"/>
          <w:rFonts w:ascii="Consolas" w:eastAsiaTheme="minorHAnsi" w:hAnsi="Consolas"/>
          <w:color w:val="1F2328"/>
        </w:rPr>
        <w:t>browser</w:t>
      </w:r>
    </w:p>
    <w:p w14:paraId="018DAAB9" w14:textId="0F6F29E5" w:rsidR="00831D9C" w:rsidRDefault="00831D9C">
      <w:r w:rsidRPr="00831D9C">
        <w:drawing>
          <wp:inline distT="0" distB="0" distL="0" distR="0" wp14:anchorId="36A6EE77" wp14:editId="21B2B7EC">
            <wp:extent cx="5943600" cy="1815465"/>
            <wp:effectExtent l="0" t="0" r="0" b="0"/>
            <wp:docPr id="19034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96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D3D5" w14:textId="53F41D10" w:rsidR="00831D9C" w:rsidRDefault="00831D9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And then you need to add a header called </w:t>
      </w:r>
      <w:r>
        <w:rPr>
          <w:rStyle w:val="HTMLCode"/>
          <w:rFonts w:ascii="Consolas" w:eastAsiaTheme="minorHAnsi" w:hAnsi="Consolas"/>
          <w:color w:val="1F2328"/>
        </w:rPr>
        <w:t>Referer</w:t>
      </w:r>
      <w:r>
        <w:rPr>
          <w:rFonts w:ascii="Segoe UI" w:hAnsi="Segoe UI" w:cs="Segoe UI"/>
          <w:color w:val="1F2328"/>
          <w:shd w:val="clear" w:color="auto" w:fill="FFFFFF"/>
        </w:rPr>
        <w:t> and the value is </w:t>
      </w:r>
      <w:hyperlink r:id="rId6" w:history="1">
        <w:r w:rsidRPr="008C3C70">
          <w:rPr>
            <w:rStyle w:val="Hyperlink"/>
            <w:rFonts w:ascii="Segoe UI" w:hAnsi="Segoe UI" w:cs="Segoe UI"/>
            <w:shd w:val="clear" w:color="auto" w:fill="FFFFFF"/>
          </w:rPr>
          <w:t>https://hacktify.in/</w:t>
        </w:r>
      </w:hyperlink>
    </w:p>
    <w:p w14:paraId="0C2A4DFF" w14:textId="5EF3CB21" w:rsidR="00831D9C" w:rsidRDefault="00077265">
      <w:r w:rsidRPr="00077265">
        <w:drawing>
          <wp:inline distT="0" distB="0" distL="0" distR="0" wp14:anchorId="49C4A068" wp14:editId="07173C0D">
            <wp:extent cx="5943600" cy="1741170"/>
            <wp:effectExtent l="0" t="0" r="0" b="0"/>
            <wp:docPr id="787112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21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036F" w14:textId="3EB5CE09" w:rsidR="00077265" w:rsidRDefault="00077265">
      <w:pPr>
        <w:rPr>
          <w:rStyle w:val="HTMLCode"/>
          <w:rFonts w:ascii="Consolas" w:eastAsiaTheme="minorHAnsi" w:hAnsi="Consolas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>And then you need to add a header called </w:t>
      </w:r>
      <w:r>
        <w:rPr>
          <w:rStyle w:val="HTMLCode"/>
          <w:rFonts w:ascii="Consolas" w:eastAsiaTheme="minorHAnsi" w:hAnsi="Consolas"/>
          <w:color w:val="1F2328"/>
        </w:rPr>
        <w:t>Date</w:t>
      </w:r>
      <w:r>
        <w:rPr>
          <w:rFonts w:ascii="Segoe UI" w:hAnsi="Segoe UI" w:cs="Segoe UI"/>
          <w:color w:val="1F2328"/>
          <w:shd w:val="clear" w:color="auto" w:fill="FFFFFF"/>
        </w:rPr>
        <w:t> and the value is </w:t>
      </w:r>
      <w:r>
        <w:rPr>
          <w:rStyle w:val="HTMLCode"/>
          <w:rFonts w:ascii="Consolas" w:eastAsiaTheme="minorHAnsi" w:hAnsi="Consolas"/>
          <w:color w:val="1F2328"/>
        </w:rPr>
        <w:t>2043</w:t>
      </w:r>
    </w:p>
    <w:p w14:paraId="2FCEC94E" w14:textId="4AF256C7" w:rsidR="00077265" w:rsidRDefault="00077265">
      <w:r w:rsidRPr="00077265">
        <w:lastRenderedPageBreak/>
        <w:drawing>
          <wp:inline distT="0" distB="0" distL="0" distR="0" wp14:anchorId="4DF7FDC3" wp14:editId="54CA8D22">
            <wp:extent cx="5943600" cy="1647825"/>
            <wp:effectExtent l="0" t="0" r="0" b="9525"/>
            <wp:docPr id="425614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145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0DE7" w14:textId="118A3700" w:rsidR="00077265" w:rsidRDefault="00077265">
      <w:pPr>
        <w:rPr>
          <w:rStyle w:val="HTMLCode"/>
          <w:rFonts w:ascii="Consolas" w:eastAsiaTheme="minorHAnsi" w:hAnsi="Consolas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>Add another header called </w:t>
      </w:r>
      <w:r>
        <w:rPr>
          <w:rStyle w:val="HTMLCode"/>
          <w:rFonts w:ascii="Consolas" w:eastAsiaTheme="minorHAnsi" w:hAnsi="Consolas"/>
          <w:color w:val="1F2328"/>
        </w:rPr>
        <w:t>Upgrade-Insecure-Requests</w:t>
      </w:r>
      <w:r>
        <w:rPr>
          <w:rFonts w:ascii="Segoe UI" w:hAnsi="Segoe UI" w:cs="Segoe UI"/>
          <w:color w:val="1F2328"/>
          <w:shd w:val="clear" w:color="auto" w:fill="FFFFFF"/>
        </w:rPr>
        <w:t> and the value is </w:t>
      </w:r>
      <w:r>
        <w:rPr>
          <w:rStyle w:val="HTMLCode"/>
          <w:rFonts w:ascii="Consolas" w:eastAsiaTheme="minorHAnsi" w:hAnsi="Consolas"/>
          <w:color w:val="1F2328"/>
        </w:rPr>
        <w:t>10</w:t>
      </w:r>
    </w:p>
    <w:p w14:paraId="2D62208C" w14:textId="0D1BDD14" w:rsidR="00562092" w:rsidRDefault="00562092">
      <w:r w:rsidRPr="00562092">
        <w:drawing>
          <wp:inline distT="0" distB="0" distL="0" distR="0" wp14:anchorId="00FCEEC8" wp14:editId="65EEE129">
            <wp:extent cx="5943600" cy="1657985"/>
            <wp:effectExtent l="0" t="0" r="0" b="0"/>
            <wp:docPr id="1860251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515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72B8" w14:textId="4EF18DA3" w:rsidR="00562092" w:rsidRDefault="00562092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And the last one you need a header called </w:t>
      </w:r>
      <w:r>
        <w:rPr>
          <w:rStyle w:val="HTMLCode"/>
          <w:rFonts w:ascii="Consolas" w:eastAsiaTheme="minorHAnsi" w:hAnsi="Consolas"/>
          <w:color w:val="1F2328"/>
        </w:rPr>
        <w:t>Downtime</w:t>
      </w:r>
      <w:r>
        <w:rPr>
          <w:rFonts w:ascii="Segoe UI" w:hAnsi="Segoe UI" w:cs="Segoe UI"/>
          <w:color w:val="1F2328"/>
          <w:shd w:val="clear" w:color="auto" w:fill="FFFFFF"/>
        </w:rPr>
        <w:t> and set the value into a big number 999999999</w:t>
      </w:r>
    </w:p>
    <w:p w14:paraId="5B42F83C" w14:textId="58C969FA" w:rsidR="007A4FE3" w:rsidRDefault="007A4FE3">
      <w:r w:rsidRPr="007A4FE3">
        <w:drawing>
          <wp:inline distT="0" distB="0" distL="0" distR="0" wp14:anchorId="41F38EB0" wp14:editId="73E759EA">
            <wp:extent cx="5943600" cy="1534795"/>
            <wp:effectExtent l="0" t="0" r="0" b="8255"/>
            <wp:docPr id="108209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96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8956" w14:textId="65041CF4" w:rsidR="007A4FE3" w:rsidRDefault="007A4FE3">
      <w:r>
        <w:t>Flag{s</w:t>
      </w:r>
      <w:r w:rsidRPr="007A4FE3">
        <w:t>3cret_sit3_http_head3rs_r_c0o1}</w:t>
      </w:r>
    </w:p>
    <w:sectPr w:rsidR="007A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7D"/>
    <w:rsid w:val="00077265"/>
    <w:rsid w:val="004728BF"/>
    <w:rsid w:val="004D04BD"/>
    <w:rsid w:val="00562092"/>
    <w:rsid w:val="007A4FE3"/>
    <w:rsid w:val="00831D9C"/>
    <w:rsid w:val="00B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2596"/>
  <w15:chartTrackingRefBased/>
  <w15:docId w15:val="{CFD3C852-D5F7-4593-8CB2-056841A6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28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1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tify.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Kamble</dc:creator>
  <cp:keywords/>
  <dc:description/>
  <cp:lastModifiedBy>Samarth Kamble</cp:lastModifiedBy>
  <cp:revision>7</cp:revision>
  <dcterms:created xsi:type="dcterms:W3CDTF">2023-10-08T12:23:00Z</dcterms:created>
  <dcterms:modified xsi:type="dcterms:W3CDTF">2023-10-08T12:31:00Z</dcterms:modified>
</cp:coreProperties>
</file>