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125" w:rsidRPr="000C4DD2" w:rsidRDefault="002E021C" w:rsidP="000C4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1B9">
        <w:rPr>
          <w:rFonts w:ascii="Times New Roman" w:hAnsi="Times New Roman" w:cs="Times New Roman"/>
          <w:sz w:val="28"/>
          <w:szCs w:val="28"/>
          <w:lang w:val="en-US"/>
        </w:rPr>
        <w:t xml:space="preserve">table1 &lt;- </w:t>
      </w:r>
      <w:proofErr w:type="spellStart"/>
      <w:proofErr w:type="gramStart"/>
      <w:r w:rsidRPr="00E921B9">
        <w:rPr>
          <w:rFonts w:ascii="Times New Roman" w:hAnsi="Times New Roman" w:cs="Times New Roman"/>
          <w:sz w:val="28"/>
          <w:szCs w:val="28"/>
          <w:lang w:val="en-US"/>
        </w:rPr>
        <w:t>read.table</w:t>
      </w:r>
      <w:proofErr w:type="spellEnd"/>
      <w:r w:rsidRPr="00E921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21B9">
        <w:rPr>
          <w:rFonts w:ascii="Times New Roman" w:hAnsi="Times New Roman" w:cs="Times New Roman"/>
          <w:sz w:val="28"/>
          <w:szCs w:val="28"/>
          <w:lang w:val="en-US"/>
        </w:rPr>
        <w:t xml:space="preserve">"D:/zipIncome.txt", header = TRUE, </w:t>
      </w:r>
      <w:proofErr w:type="spellStart"/>
      <w:r w:rsidRPr="00E921B9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="00984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1B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84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1B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8440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E921B9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C71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FDA"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 w:rsidR="00FD5FDA">
        <w:rPr>
          <w:rFonts w:ascii="Times New Roman" w:hAnsi="Times New Roman" w:cs="Times New Roman"/>
          <w:sz w:val="28"/>
          <w:szCs w:val="28"/>
        </w:rPr>
        <w:t>– первая ст</w:t>
      </w:r>
      <w:r w:rsidR="000C4DD2">
        <w:rPr>
          <w:rFonts w:ascii="Times New Roman" w:hAnsi="Times New Roman" w:cs="Times New Roman"/>
          <w:sz w:val="28"/>
          <w:szCs w:val="28"/>
        </w:rPr>
        <w:t>рока читается как имя переменное</w:t>
      </w:r>
    </w:p>
    <w:p w:rsidR="002E021C" w:rsidRPr="00E921B9" w:rsidRDefault="002E021C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21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указывать, каким образом столбцы отделены друг от друга (аргумент </w:t>
      </w:r>
      <w:proofErr w:type="spellStart"/>
      <w:r w:rsidRPr="00E921B9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</w:rPr>
        <w:t>sep</w:t>
      </w:r>
      <w:proofErr w:type="spellEnd"/>
      <w:r w:rsidRPr="00E921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разделитель</w:t>
      </w:r>
    </w:p>
    <w:p w:rsidR="002E021C" w:rsidRDefault="002E021C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921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также учитывать, что представляет собой первая строка: наблюдение или шапку таблицы</w:t>
      </w:r>
    </w:p>
    <w:p w:rsidR="002E021C" w:rsidRPr="00FD5FDA" w:rsidRDefault="000C4DD2" w:rsidP="000C4D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4D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57D4C3A4" wp14:editId="0CB4E0F8">
            <wp:extent cx="2981741" cy="819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1C" w:rsidRPr="00E921B9" w:rsidRDefault="002E021C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1853" w:rsidRPr="00531853" w:rsidRDefault="008B6A43" w:rsidP="00BC2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21B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E921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921B9" w:rsidRPr="00E921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23E6" w:rsidRPr="00BC23E6">
        <w:rPr>
          <w:rFonts w:ascii="Times New Roman" w:hAnsi="Times New Roman" w:cs="Times New Roman"/>
          <w:sz w:val="28"/>
          <w:szCs w:val="28"/>
          <w:lang w:val="en-US"/>
        </w:rPr>
        <w:t xml:space="preserve">plot(table1$zipCode, table1$income, </w:t>
      </w:r>
      <w:proofErr w:type="spellStart"/>
      <w:r w:rsidR="00BC23E6" w:rsidRPr="00BC23E6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="00BC23E6" w:rsidRPr="00BC23E6">
        <w:rPr>
          <w:rFonts w:ascii="Times New Roman" w:hAnsi="Times New Roman" w:cs="Times New Roman"/>
          <w:sz w:val="28"/>
          <w:szCs w:val="28"/>
          <w:lang w:val="en-US"/>
        </w:rPr>
        <w:t xml:space="preserve"> = "Zip Codes", </w:t>
      </w:r>
      <w:proofErr w:type="spellStart"/>
      <w:r w:rsidR="00BC23E6" w:rsidRPr="00BC23E6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="00BC23E6" w:rsidRPr="00BC23E6">
        <w:rPr>
          <w:rFonts w:ascii="Times New Roman" w:hAnsi="Times New Roman" w:cs="Times New Roman"/>
          <w:sz w:val="28"/>
          <w:szCs w:val="28"/>
          <w:lang w:val="en-US"/>
        </w:rPr>
        <w:t xml:space="preserve"> = "Income")</w:t>
      </w:r>
      <w:r w:rsidR="00BC23E6" w:rsidRPr="00BC23E6">
        <w:rPr>
          <w:rFonts w:ascii="Verdana" w:eastAsia="Times New Roman" w:hAnsi="Verdana" w:cs="Times New Roman"/>
          <w:b/>
          <w:color w:val="3C3C3C"/>
          <w:sz w:val="24"/>
          <w:szCs w:val="24"/>
          <w:lang w:val="en-US" w:eastAsia="ru-RU"/>
        </w:rPr>
        <w:drawing>
          <wp:inline distT="0" distB="0" distL="0" distR="0" wp14:anchorId="3D5E72F8" wp14:editId="0B5CB378">
            <wp:extent cx="5515745" cy="37724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853" w:rsidRPr="00531853">
        <w:rPr>
          <w:rFonts w:ascii="Verdana" w:eastAsia="Times New Roman" w:hAnsi="Verdana" w:cs="Times New Roman"/>
          <w:b/>
          <w:color w:val="3C3C3C"/>
          <w:sz w:val="24"/>
          <w:szCs w:val="24"/>
          <w:lang w:val="en-US" w:eastAsia="ru-RU"/>
        </w:rPr>
        <w:t>In order to omit outliers, create a subset of the data so that:</w:t>
      </w:r>
    </w:p>
    <w:p w:rsidR="00531853" w:rsidRDefault="00531853" w:rsidP="00531853">
      <w:pPr>
        <w:shd w:val="clear" w:color="auto" w:fill="FFFFFF"/>
        <w:spacing w:before="240" w:after="200" w:line="240" w:lineRule="auto"/>
        <w:ind w:left="1267" w:firstLine="360"/>
        <w:rPr>
          <w:rFonts w:ascii="inherit" w:eastAsia="Times New Roman" w:hAnsi="inherit" w:cs="Times New Roman"/>
          <w:b/>
          <w:color w:val="3C3C3C"/>
          <w:sz w:val="24"/>
          <w:szCs w:val="24"/>
          <w:lang w:val="en-US" w:eastAsia="ru-RU"/>
        </w:rPr>
      </w:pPr>
      <w:r w:rsidRPr="00531853">
        <w:rPr>
          <w:rFonts w:ascii="inherit" w:eastAsia="Times New Roman" w:hAnsi="inherit" w:cs="Times New Roman"/>
          <w:b/>
          <w:color w:val="3C3C3C"/>
          <w:sz w:val="24"/>
          <w:szCs w:val="24"/>
          <w:lang w:val="en-US" w:eastAsia="ru-RU"/>
        </w:rPr>
        <w:t>      $7,000 &lt; income &lt; $200,000</w:t>
      </w:r>
    </w:p>
    <w:p w:rsidR="000D0308" w:rsidRPr="00BC23E6" w:rsidRDefault="000D0308" w:rsidP="00BC2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0308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0D0308">
        <w:rPr>
          <w:rFonts w:ascii="Times New Roman" w:hAnsi="Times New Roman" w:cs="Times New Roman"/>
          <w:sz w:val="28"/>
          <w:szCs w:val="28"/>
          <w:lang w:val="en-US"/>
        </w:rPr>
        <w:t xml:space="preserve"> &lt;- subset(table1, income &gt; 7000, &amp; income &lt; 20</w:t>
      </w:r>
      <w:r w:rsidR="00F15F83" w:rsidRPr="00F15F8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D0308">
        <w:rPr>
          <w:rFonts w:ascii="Times New Roman" w:hAnsi="Times New Roman" w:cs="Times New Roman"/>
          <w:sz w:val="28"/>
          <w:szCs w:val="28"/>
          <w:lang w:val="en-US"/>
        </w:rPr>
        <w:t>000)</w:t>
      </w:r>
    </w:p>
    <w:p w:rsidR="00BC23E6" w:rsidRDefault="00531853" w:rsidP="00BC2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1853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31853">
        <w:rPr>
          <w:rFonts w:ascii="Times New Roman" w:hAnsi="Times New Roman" w:cs="Times New Roman"/>
          <w:sz w:val="28"/>
          <w:szCs w:val="28"/>
          <w:lang w:val="en-US"/>
        </w:rPr>
        <w:t xml:space="preserve">table1$zipCode, table1$income, </w:t>
      </w:r>
      <w:proofErr w:type="spellStart"/>
      <w:r w:rsidRPr="00531853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531853">
        <w:rPr>
          <w:rFonts w:ascii="Times New Roman" w:hAnsi="Times New Roman" w:cs="Times New Roman"/>
          <w:sz w:val="28"/>
          <w:szCs w:val="28"/>
          <w:lang w:val="en-US"/>
        </w:rPr>
        <w:t xml:space="preserve"> = "index", </w:t>
      </w:r>
      <w:proofErr w:type="spellStart"/>
      <w:r w:rsidRPr="00531853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531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31853">
        <w:rPr>
          <w:rFonts w:ascii="Times New Roman" w:hAnsi="Times New Roman" w:cs="Times New Roman"/>
          <w:sz w:val="28"/>
          <w:szCs w:val="28"/>
          <w:lang w:val="en-US"/>
        </w:rPr>
        <w:t>dohod</w:t>
      </w:r>
      <w:proofErr w:type="spellEnd"/>
      <w:r w:rsidRPr="0053185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31853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531853">
        <w:rPr>
          <w:rFonts w:ascii="Times New Roman" w:hAnsi="Times New Roman" w:cs="Times New Roman"/>
          <w:sz w:val="28"/>
          <w:szCs w:val="28"/>
          <w:lang w:val="en-US"/>
        </w:rPr>
        <w:t xml:space="preserve"> = c(7000, 200000))</w:t>
      </w:r>
    </w:p>
    <w:p w:rsidR="00BC23E6" w:rsidRPr="00BC23E6" w:rsidRDefault="00BC23E6" w:rsidP="00BC2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3E6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Есть запасной вариант, если этот не правильный)</w:t>
      </w:r>
    </w:p>
    <w:p w:rsidR="00B17DF9" w:rsidRDefault="00531853" w:rsidP="000D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5E824" wp14:editId="6DCA7EFC">
            <wp:extent cx="5611008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6" w:rsidRPr="00B17DF9" w:rsidRDefault="00BC23E6" w:rsidP="000D0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3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3E8F17" wp14:editId="7E20A209">
            <wp:extent cx="2619741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A" w:rsidRPr="00E921B9" w:rsidRDefault="008B6A43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21B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32581A" w:rsidRPr="00E921B9">
        <w:rPr>
          <w:rFonts w:ascii="Times New Roman" w:hAnsi="Times New Roman" w:cs="Times New Roman"/>
          <w:sz w:val="28"/>
          <w:szCs w:val="28"/>
        </w:rPr>
        <w:t>.</w:t>
      </w:r>
      <w:r w:rsidR="0032581A" w:rsidRPr="00E921B9">
        <w:rPr>
          <w:rFonts w:ascii="Times New Roman" w:hAnsi="Times New Roman" w:cs="Times New Roman"/>
          <w:sz w:val="28"/>
          <w:szCs w:val="28"/>
        </w:rPr>
        <w:tab/>
        <w:t>В</w:t>
      </w:r>
      <w:r w:rsidR="003F3186">
        <w:rPr>
          <w:rFonts w:ascii="Times New Roman" w:hAnsi="Times New Roman" w:cs="Times New Roman"/>
          <w:sz w:val="28"/>
          <w:szCs w:val="28"/>
        </w:rPr>
        <w:t>ыбросы – это максимальный доход, возможно. Так же можно считать, что выбросы</w:t>
      </w:r>
      <w:r w:rsidR="008A69CA">
        <w:rPr>
          <w:rFonts w:ascii="Times New Roman" w:hAnsi="Times New Roman" w:cs="Times New Roman"/>
          <w:sz w:val="28"/>
          <w:szCs w:val="28"/>
        </w:rPr>
        <w:t>,</w:t>
      </w:r>
      <w:r w:rsidR="003F3186">
        <w:rPr>
          <w:rFonts w:ascii="Times New Roman" w:hAnsi="Times New Roman" w:cs="Times New Roman"/>
          <w:sz w:val="28"/>
          <w:szCs w:val="28"/>
        </w:rPr>
        <w:t xml:space="preserve"> выделяющиеся из общего числа. </w:t>
      </w:r>
    </w:p>
    <w:p w:rsidR="0032581A" w:rsidRDefault="008B6A43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gramStart"/>
      <w:r w:rsidRPr="00E921B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921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75E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boxplot(income ~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, data = table1, main = "Average Household Income by Zip Code",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"Zip Codes",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"Income",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c(7000, 200000))</w:t>
      </w:r>
      <w:r w:rsidRPr="00E921B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5EA9" w:rsidRPr="00905EA9" w:rsidRDefault="00905EA9" w:rsidP="00905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5EA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DF9A81" wp14:editId="5DFCED68">
            <wp:extent cx="5477639" cy="407726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A" w:rsidRPr="007E6828" w:rsidRDefault="0032581A" w:rsidP="00E921B9">
      <w:pPr>
        <w:spacing w:after="0" w:line="360" w:lineRule="auto"/>
        <w:ind w:firstLine="709"/>
        <w:jc w:val="both"/>
        <w:rPr>
          <w:noProof/>
          <w:lang w:val="en-US" w:eastAsia="ru-RU"/>
        </w:rPr>
      </w:pPr>
      <w:proofErr w:type="gramStart"/>
      <w:r w:rsidRPr="00E921B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E921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21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boxplot(income ~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, data = table1, main = "Average Household Income by Zip Code",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"Zip Codes",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"Income", </w:t>
      </w:r>
      <w:proofErr w:type="spellStart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= c(7000, 200000),</w:t>
      </w:r>
      <w:bookmarkStart w:id="0" w:name="_GoBack"/>
      <w:bookmarkEnd w:id="0"/>
      <w:r w:rsidR="00905EA9" w:rsidRPr="00905EA9">
        <w:rPr>
          <w:rFonts w:ascii="Times New Roman" w:hAnsi="Times New Roman" w:cs="Times New Roman"/>
          <w:sz w:val="28"/>
          <w:szCs w:val="28"/>
          <w:lang w:val="en-US"/>
        </w:rPr>
        <w:t xml:space="preserve"> log = "y")</w:t>
      </w:r>
      <w:r w:rsidR="00905EA9" w:rsidRPr="00905EA9">
        <w:rPr>
          <w:noProof/>
          <w:lang w:val="en-US" w:eastAsia="ru-RU"/>
        </w:rPr>
        <w:drawing>
          <wp:inline distT="0" distB="0" distL="0" distR="0" wp14:anchorId="4D31C817" wp14:editId="70B8FB7B">
            <wp:extent cx="5401429" cy="40867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E3" w:rsidRDefault="009775E3" w:rsidP="009775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</w:pPr>
      <w:r w:rsidRPr="009775E3"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  <w:lastRenderedPageBreak/>
        <w:t>Use the </w:t>
      </w:r>
      <w:proofErr w:type="spellStart"/>
      <w:r w:rsidRPr="009775E3">
        <w:rPr>
          <w:rFonts w:ascii="Times New Roman" w:eastAsia="Times New Roman" w:hAnsi="Times New Roman" w:cs="Times New Roman"/>
          <w:b/>
          <w:i/>
          <w:iCs/>
          <w:color w:val="3C3C3C"/>
          <w:sz w:val="28"/>
          <w:szCs w:val="24"/>
          <w:lang w:val="en-US" w:eastAsia="ru-RU"/>
        </w:rPr>
        <w:t>ggplot</w:t>
      </w:r>
      <w:proofErr w:type="spellEnd"/>
      <w:r w:rsidRPr="009775E3"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  <w:t> library in R, which enables you to create graphs with several different types of plots layered over each other.  Be sure to read the documentation for </w:t>
      </w:r>
      <w:proofErr w:type="spellStart"/>
      <w:r w:rsidRPr="009775E3">
        <w:rPr>
          <w:rFonts w:ascii="Times New Roman" w:eastAsia="Times New Roman" w:hAnsi="Times New Roman" w:cs="Times New Roman"/>
          <w:b/>
          <w:i/>
          <w:iCs/>
          <w:color w:val="3C3C3C"/>
          <w:sz w:val="28"/>
          <w:szCs w:val="24"/>
          <w:lang w:val="en-US" w:eastAsia="ru-RU"/>
        </w:rPr>
        <w:t>ggplot</w:t>
      </w:r>
      <w:proofErr w:type="spellEnd"/>
      <w:r w:rsidRPr="009775E3"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  <w:t> and load the library </w:t>
      </w:r>
      <w:r w:rsidRPr="009775E3">
        <w:rPr>
          <w:rFonts w:ascii="Times New Roman" w:eastAsia="Times New Roman" w:hAnsi="Times New Roman" w:cs="Times New Roman"/>
          <w:b/>
          <w:i/>
          <w:iCs/>
          <w:color w:val="3C3C3C"/>
          <w:sz w:val="28"/>
          <w:szCs w:val="24"/>
          <w:lang w:val="en-US" w:eastAsia="ru-RU"/>
        </w:rPr>
        <w:t>ggplot2</w:t>
      </w:r>
      <w:r w:rsidRPr="009775E3"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  <w:t> (you may have to install this package into R). </w:t>
      </w:r>
    </w:p>
    <w:p w:rsidR="000C4DD2" w:rsidRPr="000C4DD2" w:rsidRDefault="000C4DD2" w:rsidP="000C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0C4D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install.packages</w:t>
      </w:r>
      <w:proofErr w:type="spellEnd"/>
      <w:r w:rsidRPr="000C4D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0C4D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"ggplot2")</w:t>
      </w:r>
    </w:p>
    <w:p w:rsidR="000C4DD2" w:rsidRPr="000C4DD2" w:rsidRDefault="000C4DD2" w:rsidP="000C4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0C4D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library(</w:t>
      </w:r>
      <w:proofErr w:type="gramEnd"/>
      <w:r w:rsidRPr="000C4D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ggplot2)</w:t>
      </w:r>
    </w:p>
    <w:p w:rsidR="000C4DD2" w:rsidRPr="00DC3304" w:rsidRDefault="003451DB" w:rsidP="009775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3C3C3C"/>
          <w:sz w:val="32"/>
          <w:szCs w:val="24"/>
          <w:lang w:eastAsia="ru-RU"/>
        </w:rPr>
      </w:pPr>
      <w:r w:rsidRPr="003451DB">
        <w:rPr>
          <w:rFonts w:ascii="Times New Roman" w:hAnsi="Times New Roman" w:cs="Times New Roman"/>
          <w:color w:val="000000"/>
          <w:sz w:val="28"/>
          <w:szCs w:val="27"/>
        </w:rPr>
        <w:t>ggplot2 – это библиотека для R, позволяющая более тонко работать с настройкой различных графиков.</w:t>
      </w:r>
      <w:r w:rsidRPr="003451D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A69CA">
        <w:rPr>
          <w:rFonts w:ascii="Times New Roman" w:hAnsi="Times New Roman" w:cs="Times New Roman"/>
          <w:color w:val="000000"/>
          <w:sz w:val="28"/>
          <w:szCs w:val="27"/>
        </w:rPr>
        <w:t xml:space="preserve">Графики </w:t>
      </w:r>
      <w:proofErr w:type="spellStart"/>
      <w:r w:rsidR="008A69CA">
        <w:rPr>
          <w:rFonts w:ascii="Times New Roman" w:hAnsi="Times New Roman" w:cs="Times New Roman"/>
          <w:color w:val="000000"/>
          <w:sz w:val="28"/>
          <w:szCs w:val="27"/>
        </w:rPr>
        <w:t>jitter</w:t>
      </w:r>
      <w:proofErr w:type="spellEnd"/>
      <w:r w:rsidRPr="003451DB">
        <w:rPr>
          <w:rFonts w:ascii="Times New Roman" w:hAnsi="Times New Roman" w:cs="Times New Roman"/>
          <w:color w:val="000000"/>
          <w:sz w:val="28"/>
          <w:szCs w:val="27"/>
        </w:rPr>
        <w:t xml:space="preserve"> включают в себя специальные эффекты, с помощью которых могут быть изображены ра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ссеянные графики.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Jitter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это </w:t>
      </w:r>
      <w:r w:rsidRPr="003451DB">
        <w:rPr>
          <w:rFonts w:ascii="Times New Roman" w:hAnsi="Times New Roman" w:cs="Times New Roman"/>
          <w:color w:val="000000"/>
          <w:sz w:val="28"/>
          <w:szCs w:val="27"/>
        </w:rPr>
        <w:t>случайное значение, которое присваивается точкам для их разделения</w:t>
      </w:r>
      <w:r w:rsidR="005044F9" w:rsidRPr="005044F9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5044F9">
        <w:rPr>
          <w:rFonts w:ascii="Times New Roman" w:hAnsi="Times New Roman" w:cs="Times New Roman"/>
          <w:color w:val="000000"/>
          <w:sz w:val="28"/>
          <w:szCs w:val="27"/>
        </w:rPr>
        <w:t>A</w:t>
      </w:r>
      <w:proofErr w:type="spellStart"/>
      <w:r w:rsidR="005044F9">
        <w:rPr>
          <w:rFonts w:ascii="Times New Roman" w:hAnsi="Times New Roman" w:cs="Times New Roman"/>
          <w:color w:val="000000"/>
          <w:sz w:val="28"/>
          <w:szCs w:val="27"/>
          <w:lang w:val="en-US"/>
        </w:rPr>
        <w:t>es</w:t>
      </w:r>
      <w:proofErr w:type="spellEnd"/>
      <w:r w:rsidR="005044F9" w:rsidRPr="005044F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044F9">
        <w:rPr>
          <w:rFonts w:ascii="Times New Roman" w:hAnsi="Times New Roman" w:cs="Times New Roman"/>
          <w:color w:val="000000"/>
          <w:sz w:val="28"/>
          <w:szCs w:val="27"/>
        </w:rPr>
        <w:t xml:space="preserve">чтобы понять какие оси, </w:t>
      </w:r>
      <w:r w:rsidR="005044F9">
        <w:rPr>
          <w:rFonts w:ascii="Times New Roman" w:hAnsi="Times New Roman" w:cs="Times New Roman"/>
          <w:color w:val="000000"/>
          <w:sz w:val="28"/>
          <w:szCs w:val="27"/>
          <w:lang w:val="en-US"/>
        </w:rPr>
        <w:t>factor</w:t>
      </w:r>
      <w:r w:rsidR="005044F9" w:rsidRPr="005044F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044F9">
        <w:rPr>
          <w:rFonts w:ascii="Times New Roman" w:hAnsi="Times New Roman" w:cs="Times New Roman"/>
          <w:color w:val="000000"/>
          <w:sz w:val="28"/>
          <w:szCs w:val="27"/>
        </w:rPr>
        <w:t>чтобы понимать по чему группировать</w:t>
      </w:r>
      <w:r w:rsidR="00DC3304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proofErr w:type="spellStart"/>
      <w:r w:rsidR="00DC3304">
        <w:rPr>
          <w:rFonts w:ascii="Times New Roman" w:hAnsi="Times New Roman" w:cs="Times New Roman"/>
          <w:color w:val="000000"/>
          <w:sz w:val="28"/>
          <w:szCs w:val="27"/>
          <w:lang w:val="en-US"/>
        </w:rPr>
        <w:t>Ggplot</w:t>
      </w:r>
      <w:proofErr w:type="spellEnd"/>
      <w:r w:rsidR="00DC3304" w:rsidRPr="00DC330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C3304">
        <w:rPr>
          <w:rFonts w:ascii="Times New Roman" w:hAnsi="Times New Roman" w:cs="Times New Roman"/>
          <w:color w:val="000000"/>
          <w:sz w:val="28"/>
          <w:szCs w:val="27"/>
        </w:rPr>
        <w:t>это конструктор для поля но котором будет все строиться. P</w:t>
      </w:r>
      <w:proofErr w:type="spellStart"/>
      <w:r w:rsidR="00DC3304">
        <w:rPr>
          <w:rFonts w:ascii="Times New Roman" w:hAnsi="Times New Roman" w:cs="Times New Roman"/>
          <w:color w:val="000000"/>
          <w:sz w:val="28"/>
          <w:szCs w:val="27"/>
          <w:lang w:val="en-US"/>
        </w:rPr>
        <w:t>oint</w:t>
      </w:r>
      <w:proofErr w:type="spellEnd"/>
      <w:r w:rsidR="00DC3304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DC3304">
        <w:rPr>
          <w:rFonts w:ascii="Times New Roman" w:hAnsi="Times New Roman" w:cs="Times New Roman"/>
          <w:color w:val="000000"/>
          <w:sz w:val="28"/>
          <w:szCs w:val="27"/>
        </w:rPr>
        <w:t xml:space="preserve">чтобы было отображение точек. </w:t>
      </w:r>
    </w:p>
    <w:p w:rsidR="009775E3" w:rsidRPr="00DC3304" w:rsidRDefault="009775E3" w:rsidP="009775E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921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 xml:space="preserve">(data = res, </w:t>
      </w:r>
      <w:proofErr w:type="spellStart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 xml:space="preserve">), income)) + </w:t>
      </w:r>
      <w:proofErr w:type="spellStart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geom_point</w:t>
      </w:r>
      <w:proofErr w:type="spellEnd"/>
      <w:r w:rsidR="00F63625" w:rsidRPr="00F63625">
        <w:rPr>
          <w:rFonts w:ascii="Times New Roman" w:hAnsi="Times New Roman" w:cs="Times New Roman"/>
          <w:sz w:val="28"/>
          <w:szCs w:val="28"/>
          <w:lang w:val="en-US"/>
        </w:rPr>
        <w:t>(position = "jitter", alpha = 0.2) + scale_y_log10()</w:t>
      </w:r>
    </w:p>
    <w:p w:rsidR="00B94027" w:rsidRPr="00CA0FA2" w:rsidRDefault="003451DB" w:rsidP="00CA0F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C3C3C"/>
          <w:sz w:val="28"/>
          <w:szCs w:val="24"/>
          <w:lang w:eastAsia="ru-RU"/>
        </w:rPr>
      </w:pPr>
      <w:r w:rsidRPr="003451DB">
        <w:rPr>
          <w:rFonts w:ascii="Times New Roman" w:eastAsia="Times New Roman" w:hAnsi="Times New Roman" w:cs="Times New Roman"/>
          <w:b/>
          <w:color w:val="3C3C3C"/>
          <w:sz w:val="28"/>
          <w:szCs w:val="24"/>
          <w:lang w:val="en-US" w:eastAsia="ru-RU"/>
        </w:rPr>
        <w:lastRenderedPageBreak/>
        <w:drawing>
          <wp:inline distT="0" distB="0" distL="0" distR="0" wp14:anchorId="5E82CC24" wp14:editId="64CF2501">
            <wp:extent cx="5782482" cy="44678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04" w:rsidRPr="00984407" w:rsidRDefault="00CA0FA2" w:rsidP="009775E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7E682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33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Jitter</w:t>
      </w:r>
      <w:r w:rsidR="00DC3304" w:rsidRP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случайное значение чтобы точки не липли друг к </w:t>
      </w:r>
      <w:proofErr w:type="gramStart"/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>друг ,</w:t>
      </w:r>
      <w:proofErr w:type="gramEnd"/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чтобы график нормально выглядел имея много точек на одном </w:t>
      </w:r>
      <w:proofErr w:type="spellStart"/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датасете</w:t>
      </w:r>
      <w:proofErr w:type="spellEnd"/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proofErr w:type="gramStart"/>
      <w:r w:rsidR="00DC33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Alpa</w:t>
      </w:r>
      <w:proofErr w:type="spellEnd"/>
      <w:proofErr w:type="gramEnd"/>
      <w:r w:rsidR="00DC33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регулирует н</w:t>
      </w:r>
      <w:r w:rsidR="00E70658">
        <w:rPr>
          <w:rFonts w:ascii="Times New Roman" w:eastAsia="Times New Roman" w:hAnsi="Times New Roman" w:cs="Times New Roman"/>
          <w:sz w:val="28"/>
          <w:szCs w:val="24"/>
          <w:lang w:eastAsia="ru-RU"/>
        </w:rPr>
        <w:t>асыщенность, чтобы тоже было нор</w:t>
      </w:r>
      <w:r w:rsidR="00DC33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мальное восприятие</w:t>
      </w:r>
      <w:r w:rsidR="00E7065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1C7EF3" w:rsidRPr="001C7EF3" w:rsidRDefault="007E6828" w:rsidP="001C7E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6828">
        <w:rPr>
          <w:rFonts w:ascii="Times New Roman" w:hAnsi="Times New Roman" w:cs="Times New Roman"/>
          <w:color w:val="000000"/>
          <w:sz w:val="28"/>
          <w:szCs w:val="27"/>
        </w:rPr>
        <w:t>К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графику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,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полученному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выше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,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можно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добавить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слой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блочной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диаграммы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цветовое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7E6828">
        <w:rPr>
          <w:rFonts w:ascii="Times New Roman" w:hAnsi="Times New Roman" w:cs="Times New Roman"/>
          <w:color w:val="000000"/>
          <w:sz w:val="28"/>
          <w:szCs w:val="27"/>
        </w:rPr>
        <w:t>распределение</w:t>
      </w:r>
      <w:r w:rsidRPr="001C7EF3">
        <w:rPr>
          <w:rFonts w:ascii="Times New Roman" w:hAnsi="Times New Roman" w:cs="Times New Roman"/>
          <w:color w:val="000000"/>
          <w:sz w:val="28"/>
          <w:szCs w:val="27"/>
          <w:lang w:val="en-US"/>
        </w:rPr>
        <w:t>.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ggplot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aes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as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factor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zipCode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income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))+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geom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point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aes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colour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factor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zipCode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)),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position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'</w:t>
      </w:r>
      <w:proofErr w:type="spellStart"/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jitter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',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alpha</w:t>
      </w:r>
      <w:proofErr w:type="spellEnd"/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=0.2)+ </w:t>
      </w:r>
      <w:proofErr w:type="spellStart"/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geom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boxp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lot</w:t>
      </w:r>
      <w:proofErr w:type="spellEnd"/>
      <w:r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alpha</w:t>
      </w:r>
      <w:r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=0.1,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outlier</w:t>
      </w:r>
      <w:r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size</w:t>
      </w:r>
      <w:r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=0) +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scale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_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10()+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labs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color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proofErr w:type="spellStart"/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Region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proofErr w:type="spellEnd"/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Zip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Code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proofErr w:type="spellEnd"/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proofErr w:type="spellStart"/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Income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",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title</w:t>
      </w:r>
      <w:proofErr w:type="spellEnd"/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Average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Income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by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Zip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CA0FA2" w:rsidRPr="007E682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Code</w:t>
      </w:r>
      <w:r w:rsidR="00CA0FA2" w:rsidRP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")</w:t>
      </w:r>
      <w:r w:rsidR="001C7E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:rsidR="00CA0FA2" w:rsidRPr="00CA0FA2" w:rsidRDefault="00CA0FA2" w:rsidP="00CA0F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C3C3C"/>
          <w:sz w:val="28"/>
          <w:szCs w:val="24"/>
          <w:lang w:val="en-US" w:eastAsia="ru-RU"/>
        </w:rPr>
      </w:pPr>
      <w:r w:rsidRPr="00CA0FA2">
        <w:rPr>
          <w:rFonts w:ascii="Times New Roman" w:eastAsia="Times New Roman" w:hAnsi="Times New Roman" w:cs="Times New Roman"/>
          <w:color w:val="3C3C3C"/>
          <w:sz w:val="28"/>
          <w:szCs w:val="24"/>
          <w:lang w:val="en-US" w:eastAsia="ru-RU"/>
        </w:rPr>
        <w:lastRenderedPageBreak/>
        <w:drawing>
          <wp:inline distT="0" distB="0" distL="0" distR="0" wp14:anchorId="2E08F4CD" wp14:editId="3BD34E9E">
            <wp:extent cx="5601482" cy="44392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E3" w:rsidRPr="009775E3" w:rsidRDefault="009775E3" w:rsidP="00E92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775E3" w:rsidRPr="00977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97D19"/>
    <w:multiLevelType w:val="multilevel"/>
    <w:tmpl w:val="027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32E6A"/>
    <w:multiLevelType w:val="multilevel"/>
    <w:tmpl w:val="954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F"/>
    <w:rsid w:val="000C4DD2"/>
    <w:rsid w:val="000D0308"/>
    <w:rsid w:val="00154EA5"/>
    <w:rsid w:val="001C7EF3"/>
    <w:rsid w:val="00270CEF"/>
    <w:rsid w:val="002E021C"/>
    <w:rsid w:val="0032581A"/>
    <w:rsid w:val="003451DB"/>
    <w:rsid w:val="003E424E"/>
    <w:rsid w:val="003F3186"/>
    <w:rsid w:val="005044F9"/>
    <w:rsid w:val="00531853"/>
    <w:rsid w:val="00584FBE"/>
    <w:rsid w:val="00711D01"/>
    <w:rsid w:val="007726EE"/>
    <w:rsid w:val="007E6828"/>
    <w:rsid w:val="008A69CA"/>
    <w:rsid w:val="008B6A43"/>
    <w:rsid w:val="00905EA9"/>
    <w:rsid w:val="00925E26"/>
    <w:rsid w:val="009775E3"/>
    <w:rsid w:val="00984407"/>
    <w:rsid w:val="00B17DF9"/>
    <w:rsid w:val="00B94027"/>
    <w:rsid w:val="00BC23E6"/>
    <w:rsid w:val="00C71125"/>
    <w:rsid w:val="00CA0FA2"/>
    <w:rsid w:val="00DC3304"/>
    <w:rsid w:val="00E27CE3"/>
    <w:rsid w:val="00E70658"/>
    <w:rsid w:val="00E921B9"/>
    <w:rsid w:val="00F15F83"/>
    <w:rsid w:val="00F63625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1AF0D-7EC6-4DE6-A19D-86972A79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02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02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E021C"/>
  </w:style>
  <w:style w:type="character" w:customStyle="1" w:styleId="hljs-literal">
    <w:name w:val="hljs-literal"/>
    <w:basedOn w:val="a0"/>
    <w:rsid w:val="002E021C"/>
  </w:style>
  <w:style w:type="character" w:customStyle="1" w:styleId="hljs-comment">
    <w:name w:val="hljs-comment"/>
    <w:basedOn w:val="a0"/>
    <w:rsid w:val="002E021C"/>
  </w:style>
  <w:style w:type="paragraph" w:styleId="a3">
    <w:name w:val="Normal (Web)"/>
    <w:basedOn w:val="a"/>
    <w:uiPriority w:val="99"/>
    <w:semiHidden/>
    <w:unhideWhenUsed/>
    <w:rsid w:val="00C7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2020-11-10T17:30:00Z</dcterms:created>
  <dcterms:modified xsi:type="dcterms:W3CDTF">2020-11-11T11:31:00Z</dcterms:modified>
</cp:coreProperties>
</file>