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Nurnabi Islam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1320697" cy="166274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0697" cy="166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[Saronislam72766@gmail.com] |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[01785377951] |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Char Chara Bari,Bahalipara-5300] |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[Nilphamari] |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|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dedicated professional with a strong academic foundation in Physics Honours. Equipped with hands-on training experience in computer fundamentals and office applications. Passionate about leveraging technical expertise and teaching skills to foster learning and innovation.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(BSc) in Physics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Nilphamari Govt. College</w:t>
        <w:br w:type="textWrapping"/>
        <w:t xml:space="preserve">Year: 2025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HSC  in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Domar Govt. College</w:t>
        <w:br w:type="textWrapping"/>
        <w:t xml:space="preserve">Year: 2018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Training Experience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Fundamentals and Office Applications Training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by CDT, BRUR Funded by World Bank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training sessions on computer basics and office productivity tools for diverse groups of learners.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practical demonstrations and hands-on exercises to enhance learner engagement and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course materials and assessments tailored to different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Technical Skills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Microsoft 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Fundamentals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[Add any relevant programming languages you know]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Fundamentals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Hardware and software basics,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Certifications (if any)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[Computer Fundamental and Office Application EDGE.]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Languages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English,Bengali.]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linkedin.com/in/nurnabi-islam-0595a434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eXbS6OFrwmWFPEJYzk+ivgLCw==">CgMxLjA4AHIhMTBIZ1FxczVXeDhLS1Z1MU9nSTRsWTVCZkhyVTZEeTZv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