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1B0F66" w:rsidP="009E340F">
      <w:pPr>
        <w:jc w:val="center"/>
        <w:rPr>
          <w:b/>
          <w:sz w:val="28"/>
          <w:szCs w:val="28"/>
          <w:lang w:val="en-US"/>
        </w:rPr>
      </w:pPr>
      <w:r w:rsidRPr="001B0F66">
        <w:rPr>
          <w:b/>
          <w:sz w:val="28"/>
          <w:szCs w:val="28"/>
          <w:lang w:val="en-US"/>
        </w:rPr>
        <w:t>BPF_PROG_TYPE_XDP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1B0F66">
        <w:rPr>
          <w:b/>
          <w:bCs/>
          <w:sz w:val="28"/>
        </w:rPr>
        <w:t>59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1B0F66">
        <w:rPr>
          <w:caps/>
          <w:sz w:val="28"/>
        </w:rPr>
        <w:t>59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1B0F66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B0F66">
        <w:rPr>
          <w:b/>
          <w:sz w:val="28"/>
          <w:szCs w:val="28"/>
          <w:lang w:val="en-US"/>
        </w:rPr>
        <w:t>BPF_PROG_TYPE_XDP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E340F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E340F" w:rsidRDefault="009E340F" w:rsidP="009E340F">
      <w:pPr>
        <w:jc w:val="center"/>
        <w:rPr>
          <w:sz w:val="28"/>
          <w:szCs w:val="28"/>
          <w:lang w:val="en-US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B0F66">
        <w:rPr>
          <w:b/>
          <w:bCs/>
          <w:caps/>
          <w:sz w:val="28"/>
          <w:szCs w:val="28"/>
        </w:rPr>
        <w:t>59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A370D1" w:rsidRDefault="00837000" w:rsidP="00837000">
      <w:pPr>
        <w:jc w:val="center"/>
        <w:rPr>
          <w:b/>
          <w:sz w:val="28"/>
        </w:rPr>
      </w:pPr>
      <w:r w:rsidRPr="00A370D1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1B0F66" w:rsidRPr="001B0F66">
        <w:rPr>
          <w:rFonts w:eastAsia="MS Mincho"/>
          <w:sz w:val="28"/>
          <w:szCs w:val="22"/>
          <w:lang w:eastAsia="en-US"/>
        </w:rPr>
        <w:t>BPF_PROG_TYPE_XDP (</w:t>
      </w:r>
      <w:proofErr w:type="spellStart"/>
      <w:r w:rsidR="001B0F66" w:rsidRPr="001B0F66">
        <w:rPr>
          <w:rFonts w:eastAsia="MS Mincho"/>
          <w:sz w:val="28"/>
          <w:szCs w:val="22"/>
          <w:lang w:eastAsia="en-US"/>
        </w:rPr>
        <w:t>eXpress</w:t>
      </w:r>
      <w:proofErr w:type="spellEnd"/>
      <w:r w:rsidR="001B0F66" w:rsidRPr="001B0F66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="001B0F66" w:rsidRPr="001B0F66">
        <w:rPr>
          <w:rFonts w:eastAsia="MS Mincho"/>
          <w:sz w:val="28"/>
          <w:szCs w:val="22"/>
          <w:lang w:eastAsia="en-US"/>
        </w:rPr>
        <w:t>Data</w:t>
      </w:r>
      <w:proofErr w:type="spellEnd"/>
      <w:r w:rsidR="001B0F66" w:rsidRPr="001B0F66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="001B0F66" w:rsidRPr="001B0F66">
        <w:rPr>
          <w:rFonts w:eastAsia="MS Mincho"/>
          <w:sz w:val="28"/>
          <w:szCs w:val="22"/>
          <w:lang w:eastAsia="en-US"/>
        </w:rPr>
        <w:t>Path</w:t>
      </w:r>
      <w:proofErr w:type="spellEnd"/>
      <w:r w:rsidR="001B0F66" w:rsidRPr="001B0F66">
        <w:rPr>
          <w:rFonts w:eastAsia="MS Mincho"/>
          <w:sz w:val="28"/>
          <w:szCs w:val="22"/>
          <w:lang w:eastAsia="en-US"/>
        </w:rPr>
        <w:t xml:space="preserve">), предназначенную для обработки сетевых пакетов на самом раннем этапе, сразу после получения данных от сетевого адаптера, ещё до создания структуры </w:t>
      </w:r>
      <w:proofErr w:type="spellStart"/>
      <w:r w:rsidR="001B0F66" w:rsidRPr="001B0F66">
        <w:rPr>
          <w:rFonts w:eastAsia="MS Mincho"/>
          <w:sz w:val="28"/>
          <w:szCs w:val="22"/>
          <w:lang w:eastAsia="en-US"/>
        </w:rPr>
        <w:t>sk_buff</w:t>
      </w:r>
      <w:proofErr w:type="spellEnd"/>
      <w:r w:rsidR="001B0F66" w:rsidRPr="001B0F66">
        <w:rPr>
          <w:rFonts w:eastAsia="MS Mincho"/>
          <w:sz w:val="28"/>
          <w:szCs w:val="22"/>
          <w:lang w:eastAsia="en-US"/>
        </w:rPr>
        <w:t xml:space="preserve"> в сетевом стеке ядра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837000" w:rsidRDefault="00D25B14" w:rsidP="00837000">
      <w:pPr>
        <w:jc w:val="center"/>
        <w:rPr>
          <w:b/>
        </w:rPr>
      </w:pPr>
      <w:r>
        <w:rPr>
          <w:sz w:val="32"/>
        </w:rPr>
        <w:br w:type="page"/>
      </w:r>
      <w:r w:rsidR="00837000" w:rsidRPr="00A370D1">
        <w:rPr>
          <w:b/>
          <w:sz w:val="28"/>
        </w:rPr>
        <w:lastRenderedPageBreak/>
        <w:t>СОДЕРЖАНИЕ</w:t>
      </w:r>
    </w:p>
    <w:p w:rsidR="00296FEF" w:rsidRPr="00296FEF" w:rsidRDefault="00296FEF" w:rsidP="00296FEF">
      <w:pPr>
        <w:rPr>
          <w:sz w:val="28"/>
        </w:rPr>
      </w:pPr>
    </w:p>
    <w:p w:rsidR="00837000" w:rsidRPr="00A370D1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r w:rsidRPr="0078425B">
        <w:rPr>
          <w:bCs/>
          <w:sz w:val="28"/>
          <w:szCs w:val="28"/>
        </w:rPr>
        <w:fldChar w:fldCharType="begin"/>
      </w:r>
      <w:r w:rsidRPr="0078425B">
        <w:rPr>
          <w:bCs/>
          <w:sz w:val="28"/>
          <w:szCs w:val="28"/>
        </w:rPr>
        <w:instrText xml:space="preserve"> TOC \o "1-4" \h \z </w:instrText>
      </w:r>
      <w:r w:rsidRPr="0078425B">
        <w:rPr>
          <w:bCs/>
          <w:sz w:val="28"/>
          <w:szCs w:val="28"/>
        </w:rPr>
        <w:fldChar w:fldCharType="separate"/>
      </w:r>
      <w:hyperlink w:anchor="_Toc225958570" w:history="1">
        <w:r w:rsidR="00837000" w:rsidRPr="00A370D1">
          <w:rPr>
            <w:rStyle w:val="ae"/>
            <w:noProof/>
            <w:sz w:val="28"/>
          </w:rPr>
          <w:t>1. Назначение и условия применения программы</w:t>
        </w:r>
        <w:r w:rsidR="00837000" w:rsidRPr="00A370D1">
          <w:rPr>
            <w:noProof/>
            <w:webHidden/>
            <w:sz w:val="28"/>
          </w:rPr>
          <w:tab/>
        </w:r>
        <w:r w:rsidR="00837000" w:rsidRPr="00A370D1">
          <w:rPr>
            <w:noProof/>
            <w:webHidden/>
            <w:sz w:val="28"/>
          </w:rPr>
          <w:fldChar w:fldCharType="begin"/>
        </w:r>
        <w:r w:rsidR="00837000" w:rsidRPr="00A370D1">
          <w:rPr>
            <w:noProof/>
            <w:webHidden/>
            <w:sz w:val="28"/>
          </w:rPr>
          <w:instrText xml:space="preserve"> PAGEREF _Toc225958570 \h </w:instrText>
        </w:r>
        <w:r w:rsidR="00837000" w:rsidRPr="00A370D1">
          <w:rPr>
            <w:noProof/>
            <w:webHidden/>
            <w:sz w:val="28"/>
          </w:rPr>
        </w:r>
        <w:r w:rsidR="00837000" w:rsidRPr="00A370D1">
          <w:rPr>
            <w:noProof/>
            <w:webHidden/>
            <w:sz w:val="28"/>
          </w:rPr>
          <w:fldChar w:fldCharType="separate"/>
        </w:r>
        <w:r w:rsidR="001B0F66" w:rsidRPr="00A370D1">
          <w:rPr>
            <w:noProof/>
            <w:webHidden/>
            <w:sz w:val="28"/>
          </w:rPr>
          <w:t>4</w:t>
        </w:r>
        <w:r w:rsidR="00837000" w:rsidRPr="00A370D1">
          <w:rPr>
            <w:noProof/>
            <w:webHidden/>
            <w:sz w:val="28"/>
          </w:rPr>
          <w:fldChar w:fldCharType="end"/>
        </w:r>
      </w:hyperlink>
    </w:p>
    <w:p w:rsidR="00837000" w:rsidRPr="00A370D1" w:rsidRDefault="00A370D1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1" w:history="1">
        <w:r w:rsidR="00837000" w:rsidRPr="00A370D1">
          <w:rPr>
            <w:rStyle w:val="ae"/>
            <w:noProof/>
            <w:sz w:val="28"/>
          </w:rPr>
          <w:t>2. Характеристика программы</w:t>
        </w:r>
        <w:r w:rsidR="00837000" w:rsidRPr="00A370D1">
          <w:rPr>
            <w:noProof/>
            <w:webHidden/>
            <w:sz w:val="28"/>
          </w:rPr>
          <w:tab/>
        </w:r>
        <w:r w:rsidR="00837000" w:rsidRPr="00A370D1">
          <w:rPr>
            <w:noProof/>
            <w:webHidden/>
            <w:sz w:val="28"/>
          </w:rPr>
          <w:fldChar w:fldCharType="begin"/>
        </w:r>
        <w:r w:rsidR="00837000" w:rsidRPr="00A370D1">
          <w:rPr>
            <w:noProof/>
            <w:webHidden/>
            <w:sz w:val="28"/>
          </w:rPr>
          <w:instrText xml:space="preserve"> PAGEREF _Toc225958571 \h </w:instrText>
        </w:r>
        <w:r w:rsidR="00837000" w:rsidRPr="00A370D1">
          <w:rPr>
            <w:noProof/>
            <w:webHidden/>
            <w:sz w:val="28"/>
          </w:rPr>
        </w:r>
        <w:r w:rsidR="00837000" w:rsidRPr="00A370D1">
          <w:rPr>
            <w:noProof/>
            <w:webHidden/>
            <w:sz w:val="28"/>
          </w:rPr>
          <w:fldChar w:fldCharType="separate"/>
        </w:r>
        <w:r w:rsidR="001B0F66" w:rsidRPr="00A370D1">
          <w:rPr>
            <w:noProof/>
            <w:webHidden/>
            <w:sz w:val="28"/>
          </w:rPr>
          <w:t>5</w:t>
        </w:r>
        <w:r w:rsidR="00837000" w:rsidRPr="00A370D1">
          <w:rPr>
            <w:noProof/>
            <w:webHidden/>
            <w:sz w:val="28"/>
          </w:rPr>
          <w:fldChar w:fldCharType="end"/>
        </w:r>
      </w:hyperlink>
    </w:p>
    <w:p w:rsidR="00837000" w:rsidRPr="00A370D1" w:rsidRDefault="00A370D1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2" w:history="1">
        <w:r w:rsidR="00837000" w:rsidRPr="00A370D1">
          <w:rPr>
            <w:rStyle w:val="ae"/>
            <w:noProof/>
            <w:sz w:val="28"/>
          </w:rPr>
          <w:t>3. Обращение к программе</w:t>
        </w:r>
        <w:r w:rsidR="00837000" w:rsidRPr="00A370D1">
          <w:rPr>
            <w:noProof/>
            <w:webHidden/>
            <w:sz w:val="28"/>
          </w:rPr>
          <w:tab/>
        </w:r>
        <w:r w:rsidR="00837000" w:rsidRPr="00A370D1">
          <w:rPr>
            <w:noProof/>
            <w:webHidden/>
            <w:sz w:val="28"/>
          </w:rPr>
          <w:fldChar w:fldCharType="begin"/>
        </w:r>
        <w:r w:rsidR="00837000" w:rsidRPr="00A370D1">
          <w:rPr>
            <w:noProof/>
            <w:webHidden/>
            <w:sz w:val="28"/>
          </w:rPr>
          <w:instrText xml:space="preserve"> PAGEREF _Toc225958572 \h </w:instrText>
        </w:r>
        <w:r w:rsidR="00837000" w:rsidRPr="00A370D1">
          <w:rPr>
            <w:noProof/>
            <w:webHidden/>
            <w:sz w:val="28"/>
          </w:rPr>
        </w:r>
        <w:r w:rsidR="00837000" w:rsidRPr="00A370D1">
          <w:rPr>
            <w:noProof/>
            <w:webHidden/>
            <w:sz w:val="28"/>
          </w:rPr>
          <w:fldChar w:fldCharType="separate"/>
        </w:r>
        <w:r w:rsidR="001B0F66" w:rsidRPr="00A370D1">
          <w:rPr>
            <w:noProof/>
            <w:webHidden/>
            <w:sz w:val="28"/>
          </w:rPr>
          <w:t>6</w:t>
        </w:r>
        <w:r w:rsidR="00837000" w:rsidRPr="00A370D1">
          <w:rPr>
            <w:noProof/>
            <w:webHidden/>
            <w:sz w:val="28"/>
          </w:rPr>
          <w:fldChar w:fldCharType="end"/>
        </w:r>
      </w:hyperlink>
    </w:p>
    <w:p w:rsidR="00837000" w:rsidRPr="00A370D1" w:rsidRDefault="00A370D1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3" w:history="1">
        <w:r w:rsidR="00837000" w:rsidRPr="00A370D1">
          <w:rPr>
            <w:rStyle w:val="ae"/>
            <w:noProof/>
            <w:sz w:val="28"/>
          </w:rPr>
          <w:t>4. Входные и выходные данные</w:t>
        </w:r>
        <w:r w:rsidR="00837000" w:rsidRPr="00A370D1">
          <w:rPr>
            <w:noProof/>
            <w:webHidden/>
            <w:sz w:val="28"/>
          </w:rPr>
          <w:tab/>
        </w:r>
        <w:r w:rsidR="00837000" w:rsidRPr="00A370D1">
          <w:rPr>
            <w:noProof/>
            <w:webHidden/>
            <w:sz w:val="28"/>
          </w:rPr>
          <w:fldChar w:fldCharType="begin"/>
        </w:r>
        <w:r w:rsidR="00837000" w:rsidRPr="00A370D1">
          <w:rPr>
            <w:noProof/>
            <w:webHidden/>
            <w:sz w:val="28"/>
          </w:rPr>
          <w:instrText xml:space="preserve"> PAGEREF _Toc225958573 \h </w:instrText>
        </w:r>
        <w:r w:rsidR="00837000" w:rsidRPr="00A370D1">
          <w:rPr>
            <w:noProof/>
            <w:webHidden/>
            <w:sz w:val="28"/>
          </w:rPr>
        </w:r>
        <w:r w:rsidR="00837000" w:rsidRPr="00A370D1">
          <w:rPr>
            <w:noProof/>
            <w:webHidden/>
            <w:sz w:val="28"/>
          </w:rPr>
          <w:fldChar w:fldCharType="separate"/>
        </w:r>
        <w:r w:rsidR="001B0F66" w:rsidRPr="00A370D1">
          <w:rPr>
            <w:noProof/>
            <w:webHidden/>
            <w:sz w:val="28"/>
          </w:rPr>
          <w:t>7</w:t>
        </w:r>
        <w:r w:rsidR="00837000" w:rsidRPr="00A370D1">
          <w:rPr>
            <w:noProof/>
            <w:webHidden/>
            <w:sz w:val="28"/>
          </w:rPr>
          <w:fldChar w:fldCharType="end"/>
        </w:r>
      </w:hyperlink>
    </w:p>
    <w:p w:rsidR="00837000" w:rsidRPr="00A370D1" w:rsidRDefault="00A370D1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4" w:history="1">
        <w:r w:rsidR="00837000" w:rsidRPr="00A370D1">
          <w:rPr>
            <w:rStyle w:val="ae"/>
            <w:noProof/>
            <w:sz w:val="28"/>
          </w:rPr>
          <w:t>5. Сообщения</w:t>
        </w:r>
        <w:r w:rsidR="00837000" w:rsidRPr="00A370D1">
          <w:rPr>
            <w:noProof/>
            <w:webHidden/>
            <w:sz w:val="28"/>
          </w:rPr>
          <w:tab/>
        </w:r>
        <w:r w:rsidR="00837000" w:rsidRPr="00A370D1">
          <w:rPr>
            <w:noProof/>
            <w:webHidden/>
            <w:sz w:val="28"/>
          </w:rPr>
          <w:fldChar w:fldCharType="begin"/>
        </w:r>
        <w:r w:rsidR="00837000" w:rsidRPr="00A370D1">
          <w:rPr>
            <w:noProof/>
            <w:webHidden/>
            <w:sz w:val="28"/>
          </w:rPr>
          <w:instrText xml:space="preserve"> PAGEREF _Toc225958574 \h </w:instrText>
        </w:r>
        <w:r w:rsidR="00837000" w:rsidRPr="00A370D1">
          <w:rPr>
            <w:noProof/>
            <w:webHidden/>
            <w:sz w:val="28"/>
          </w:rPr>
        </w:r>
        <w:r w:rsidR="00837000" w:rsidRPr="00A370D1">
          <w:rPr>
            <w:noProof/>
            <w:webHidden/>
            <w:sz w:val="28"/>
          </w:rPr>
          <w:fldChar w:fldCharType="separate"/>
        </w:r>
        <w:r w:rsidR="001B0F66" w:rsidRPr="00A370D1">
          <w:rPr>
            <w:noProof/>
            <w:webHidden/>
            <w:sz w:val="28"/>
          </w:rPr>
          <w:t>8</w:t>
        </w:r>
        <w:r w:rsidR="00837000" w:rsidRPr="00A370D1">
          <w:rPr>
            <w:noProof/>
            <w:webHidden/>
            <w:sz w:val="28"/>
          </w:rPr>
          <w:fldChar w:fldCharType="end"/>
        </w:r>
      </w:hyperlink>
    </w:p>
    <w:p w:rsidR="00837000" w:rsidRPr="00A370D1" w:rsidRDefault="00A370D1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5" w:history="1">
        <w:r w:rsidR="00837000" w:rsidRPr="00A370D1">
          <w:rPr>
            <w:rStyle w:val="ae"/>
            <w:noProof/>
            <w:sz w:val="28"/>
          </w:rPr>
          <w:t>Лист регистрации изменений</w:t>
        </w:r>
        <w:r w:rsidR="00837000" w:rsidRPr="00A370D1">
          <w:rPr>
            <w:noProof/>
            <w:webHidden/>
            <w:sz w:val="28"/>
          </w:rPr>
          <w:tab/>
        </w:r>
        <w:r w:rsidR="00837000" w:rsidRPr="00A370D1">
          <w:rPr>
            <w:noProof/>
            <w:webHidden/>
            <w:sz w:val="28"/>
          </w:rPr>
          <w:fldChar w:fldCharType="begin"/>
        </w:r>
        <w:r w:rsidR="00837000" w:rsidRPr="00A370D1">
          <w:rPr>
            <w:noProof/>
            <w:webHidden/>
            <w:sz w:val="28"/>
          </w:rPr>
          <w:instrText xml:space="preserve"> PAGEREF _Toc225958575 \h </w:instrText>
        </w:r>
        <w:r w:rsidR="00837000" w:rsidRPr="00A370D1">
          <w:rPr>
            <w:noProof/>
            <w:webHidden/>
            <w:sz w:val="28"/>
          </w:rPr>
        </w:r>
        <w:r w:rsidR="00837000" w:rsidRPr="00A370D1">
          <w:rPr>
            <w:noProof/>
            <w:webHidden/>
            <w:sz w:val="28"/>
          </w:rPr>
          <w:fldChar w:fldCharType="separate"/>
        </w:r>
        <w:r w:rsidR="001B0F66" w:rsidRPr="00A370D1">
          <w:rPr>
            <w:noProof/>
            <w:webHidden/>
            <w:sz w:val="28"/>
          </w:rPr>
          <w:t>9</w:t>
        </w:r>
        <w:r w:rsidR="00837000" w:rsidRPr="00A370D1">
          <w:rPr>
            <w:noProof/>
            <w:webHidden/>
            <w:sz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78425B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2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2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 xml:space="preserve">Программа реализует </w:t>
      </w:r>
      <w:proofErr w:type="spellStart"/>
      <w:r w:rsidRPr="001B0F66">
        <w:rPr>
          <w:sz w:val="28"/>
        </w:rPr>
        <w:t>eBPF</w:t>
      </w:r>
      <w:proofErr w:type="spellEnd"/>
      <w:r w:rsidRPr="001B0F66">
        <w:rPr>
          <w:sz w:val="28"/>
        </w:rPr>
        <w:t>-программу типа BPF_PROG_TYPE_XDP (</w:t>
      </w:r>
      <w:proofErr w:type="spellStart"/>
      <w:r w:rsidRPr="001B0F66">
        <w:rPr>
          <w:sz w:val="28"/>
        </w:rPr>
        <w:t>eXpress</w:t>
      </w:r>
      <w:proofErr w:type="spellEnd"/>
      <w:r w:rsidRPr="001B0F66">
        <w:rPr>
          <w:sz w:val="28"/>
        </w:rPr>
        <w:t xml:space="preserve"> </w:t>
      </w:r>
      <w:proofErr w:type="spellStart"/>
      <w:r w:rsidRPr="001B0F66">
        <w:rPr>
          <w:sz w:val="28"/>
        </w:rPr>
        <w:t>Data</w:t>
      </w:r>
      <w:proofErr w:type="spellEnd"/>
      <w:r w:rsidRPr="001B0F66">
        <w:rPr>
          <w:sz w:val="28"/>
        </w:rPr>
        <w:t xml:space="preserve"> </w:t>
      </w:r>
      <w:proofErr w:type="spellStart"/>
      <w:r w:rsidRPr="001B0F66">
        <w:rPr>
          <w:sz w:val="28"/>
        </w:rPr>
        <w:t>Path</w:t>
      </w:r>
      <w:proofErr w:type="spellEnd"/>
      <w:r w:rsidRPr="001B0F66">
        <w:rPr>
          <w:sz w:val="28"/>
        </w:rPr>
        <w:t xml:space="preserve">), предназначенную для обработки сетевых пакетов на самом раннем этапе, сразу после получения данных от сетевого адаптера, ещё до создания структуры </w:t>
      </w:r>
      <w:proofErr w:type="spellStart"/>
      <w:r w:rsidRPr="001B0F66">
        <w:rPr>
          <w:sz w:val="28"/>
        </w:rPr>
        <w:t>sk_buff</w:t>
      </w:r>
      <w:proofErr w:type="spellEnd"/>
      <w:r w:rsidRPr="001B0F66">
        <w:rPr>
          <w:sz w:val="28"/>
        </w:rPr>
        <w:t xml:space="preserve"> в сетевом стеке ядра. Программа подключается непосредственно к сетевому интерфейсу, получая доступ к сырым данным пакета через структуру </w:t>
      </w:r>
      <w:proofErr w:type="spellStart"/>
      <w:r w:rsidRPr="001B0F66">
        <w:rPr>
          <w:sz w:val="28"/>
        </w:rPr>
        <w:t>xdp_md</w:t>
      </w:r>
      <w:proofErr w:type="spellEnd"/>
      <w:r w:rsidRPr="001B0F66">
        <w:rPr>
          <w:sz w:val="28"/>
        </w:rPr>
        <w:t xml:space="preserve">. Основное применение – тестирование поддержки данного типа </w:t>
      </w:r>
      <w:proofErr w:type="spellStart"/>
      <w:r w:rsidRPr="001B0F66">
        <w:rPr>
          <w:sz w:val="28"/>
        </w:rPr>
        <w:t>eBPF</w:t>
      </w:r>
      <w:proofErr w:type="spellEnd"/>
      <w:r w:rsidRPr="001B0F66">
        <w:rPr>
          <w:sz w:val="28"/>
        </w:rPr>
        <w:t>-программ на отечественных ОС, а также высокопроизводительная обработка трафика.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>Благодаря минимальным накладным расходам XDP способен обрабатывать миллионы пакетов в секунду на одном процессорном ядре. Программа может принимать одно из четырёх решений: пропустить в сетевой стек (XDP_PASS), отбросить (XDP_DROP), перенаправить на другой интерфейс (XDP_REDIRECT) или отправить обратно отправителю (XDP_TX). При наличии аппаратной поддержки программа может выполняться непосредственно на сетевом адаптере (</w:t>
      </w:r>
      <w:proofErr w:type="spellStart"/>
      <w:r w:rsidRPr="001B0F66">
        <w:rPr>
          <w:sz w:val="28"/>
        </w:rPr>
        <w:t>offload</w:t>
      </w:r>
      <w:proofErr w:type="spellEnd"/>
      <w:r w:rsidRPr="001B0F66">
        <w:rPr>
          <w:sz w:val="28"/>
        </w:rPr>
        <w:t>), освобождая процессор.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>Для функционирования программы необходимы следующие условия: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>1) ЭВМ архитектуры x86_64 с объёмом оперативной памяти не менее 1 ГБ;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 xml:space="preserve">2) ядро </w:t>
      </w:r>
      <w:proofErr w:type="spellStart"/>
      <w:r w:rsidRPr="001B0F66">
        <w:rPr>
          <w:sz w:val="28"/>
        </w:rPr>
        <w:t>Linux</w:t>
      </w:r>
      <w:proofErr w:type="spellEnd"/>
      <w:r w:rsidRPr="001B0F66">
        <w:rPr>
          <w:sz w:val="28"/>
        </w:rPr>
        <w:t xml:space="preserve"> версии 4.15 или выше с включёнными параметрами: </w:t>
      </w:r>
      <w:r w:rsidRPr="001B0F66">
        <w:rPr>
          <w:sz w:val="28"/>
          <w:lang w:val="en-US"/>
        </w:rPr>
        <w:t>CONFIG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BPF</w:t>
      </w:r>
      <w:r w:rsidRPr="001B0F66">
        <w:rPr>
          <w:sz w:val="28"/>
        </w:rPr>
        <w:t>=</w:t>
      </w:r>
      <w:r w:rsidRPr="001B0F66">
        <w:rPr>
          <w:sz w:val="28"/>
          <w:lang w:val="en-US"/>
        </w:rPr>
        <w:t>y</w:t>
      </w:r>
      <w:r w:rsidRPr="001B0F66">
        <w:rPr>
          <w:sz w:val="28"/>
        </w:rPr>
        <w:t xml:space="preserve">, </w:t>
      </w:r>
      <w:r w:rsidRPr="001B0F66">
        <w:rPr>
          <w:sz w:val="28"/>
          <w:lang w:val="en-US"/>
        </w:rPr>
        <w:t>CONFIG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BPF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SYSCALL</w:t>
      </w:r>
      <w:r w:rsidRPr="001B0F66">
        <w:rPr>
          <w:sz w:val="28"/>
        </w:rPr>
        <w:t>=</w:t>
      </w:r>
      <w:r w:rsidRPr="001B0F66">
        <w:rPr>
          <w:sz w:val="28"/>
          <w:lang w:val="en-US"/>
        </w:rPr>
        <w:t>y</w:t>
      </w:r>
      <w:r w:rsidRPr="001B0F66">
        <w:rPr>
          <w:sz w:val="28"/>
        </w:rPr>
        <w:t xml:space="preserve">, </w:t>
      </w:r>
      <w:r w:rsidRPr="001B0F66">
        <w:rPr>
          <w:sz w:val="28"/>
          <w:lang w:val="en-US"/>
        </w:rPr>
        <w:t>CONFIG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BPF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JIT</w:t>
      </w:r>
      <w:r w:rsidRPr="001B0F66">
        <w:rPr>
          <w:sz w:val="28"/>
        </w:rPr>
        <w:t>=</w:t>
      </w:r>
      <w:r w:rsidRPr="001B0F66">
        <w:rPr>
          <w:sz w:val="28"/>
          <w:lang w:val="en-US"/>
        </w:rPr>
        <w:t>y</w:t>
      </w:r>
      <w:r w:rsidRPr="001B0F66">
        <w:rPr>
          <w:sz w:val="28"/>
        </w:rPr>
        <w:t xml:space="preserve">, </w:t>
      </w:r>
      <w:r w:rsidRPr="001B0F66">
        <w:rPr>
          <w:sz w:val="28"/>
          <w:lang w:val="en-US"/>
        </w:rPr>
        <w:t>CONFIG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DEBUG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INFO</w:t>
      </w:r>
      <w:r w:rsidRPr="001B0F66">
        <w:rPr>
          <w:sz w:val="28"/>
        </w:rPr>
        <w:t>_</w:t>
      </w:r>
      <w:r w:rsidRPr="001B0F66">
        <w:rPr>
          <w:sz w:val="28"/>
          <w:lang w:val="en-US"/>
        </w:rPr>
        <w:t>BTF</w:t>
      </w:r>
      <w:r w:rsidRPr="001B0F66">
        <w:rPr>
          <w:sz w:val="28"/>
        </w:rPr>
        <w:t>=</w:t>
      </w:r>
      <w:r w:rsidRPr="001B0F66">
        <w:rPr>
          <w:sz w:val="28"/>
          <w:lang w:val="en-US"/>
        </w:rPr>
        <w:t>y</w:t>
      </w:r>
      <w:r w:rsidRPr="001B0F66">
        <w:rPr>
          <w:sz w:val="28"/>
        </w:rPr>
        <w:t>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 xml:space="preserve">3) программное обеспечение: компилятор </w:t>
      </w:r>
      <w:proofErr w:type="spellStart"/>
      <w:r w:rsidRPr="001B0F66">
        <w:rPr>
          <w:sz w:val="28"/>
        </w:rPr>
        <w:t>clang</w:t>
      </w:r>
      <w:proofErr w:type="spellEnd"/>
      <w:r w:rsidRPr="001B0F66">
        <w:rPr>
          <w:sz w:val="28"/>
        </w:rPr>
        <w:t xml:space="preserve">/LLVM, утилита </w:t>
      </w:r>
      <w:proofErr w:type="spellStart"/>
      <w:r w:rsidRPr="001B0F66">
        <w:rPr>
          <w:sz w:val="28"/>
        </w:rPr>
        <w:t>bpftool</w:t>
      </w:r>
      <w:proofErr w:type="spellEnd"/>
      <w:r w:rsidRPr="001B0F66">
        <w:rPr>
          <w:sz w:val="28"/>
        </w:rPr>
        <w:t xml:space="preserve">, библиотека </w:t>
      </w:r>
      <w:proofErr w:type="spellStart"/>
      <w:r w:rsidRPr="001B0F66">
        <w:rPr>
          <w:sz w:val="28"/>
        </w:rPr>
        <w:t>libbpf</w:t>
      </w:r>
      <w:proofErr w:type="spellEnd"/>
      <w:r w:rsidRPr="001B0F66">
        <w:rPr>
          <w:sz w:val="28"/>
        </w:rPr>
        <w:t xml:space="preserve">, заголовочные файлы </w:t>
      </w:r>
      <w:proofErr w:type="spellStart"/>
      <w:r w:rsidRPr="001B0F66">
        <w:rPr>
          <w:sz w:val="28"/>
        </w:rPr>
        <w:t>vmlinux.h</w:t>
      </w:r>
      <w:proofErr w:type="spellEnd"/>
      <w:r w:rsidRPr="001B0F66">
        <w:rPr>
          <w:sz w:val="28"/>
        </w:rPr>
        <w:t xml:space="preserve"> (генерируется из BTF ядра) и </w:t>
      </w:r>
      <w:proofErr w:type="spellStart"/>
      <w:r w:rsidRPr="001B0F66">
        <w:rPr>
          <w:sz w:val="28"/>
        </w:rPr>
        <w:t>bpf_helpers.h</w:t>
      </w:r>
      <w:proofErr w:type="spellEnd"/>
      <w:r w:rsidRPr="001B0F66">
        <w:rPr>
          <w:sz w:val="28"/>
        </w:rPr>
        <w:t xml:space="preserve">, а также компилятор </w:t>
      </w:r>
      <w:proofErr w:type="spellStart"/>
      <w:r w:rsidRPr="001B0F66">
        <w:rPr>
          <w:sz w:val="28"/>
        </w:rPr>
        <w:t>gcc</w:t>
      </w:r>
      <w:proofErr w:type="spellEnd"/>
      <w:r w:rsidRPr="001B0F66">
        <w:rPr>
          <w:sz w:val="28"/>
        </w:rPr>
        <w:t xml:space="preserve"> и библиотеки </w:t>
      </w:r>
      <w:proofErr w:type="spellStart"/>
      <w:r w:rsidRPr="001B0F66">
        <w:rPr>
          <w:sz w:val="28"/>
        </w:rPr>
        <w:t>libelf</w:t>
      </w:r>
      <w:proofErr w:type="spellEnd"/>
      <w:r w:rsidRPr="001B0F66">
        <w:rPr>
          <w:sz w:val="28"/>
        </w:rPr>
        <w:t xml:space="preserve">, </w:t>
      </w:r>
      <w:proofErr w:type="spellStart"/>
      <w:r w:rsidRPr="001B0F66">
        <w:rPr>
          <w:sz w:val="28"/>
        </w:rPr>
        <w:t>zlib</w:t>
      </w:r>
      <w:proofErr w:type="spellEnd"/>
      <w:r w:rsidRPr="001B0F66">
        <w:rPr>
          <w:sz w:val="28"/>
        </w:rPr>
        <w:t xml:space="preserve"> для сборки программы пространства пользователя.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1B0F66">
        <w:rPr>
          <w:sz w:val="28"/>
        </w:rPr>
        <w:t>eBPF</w:t>
      </w:r>
      <w:proofErr w:type="spellEnd"/>
      <w:r w:rsidRPr="001B0F66">
        <w:rPr>
          <w:sz w:val="28"/>
        </w:rPr>
        <w:t xml:space="preserve">, компилируется с целевой архитектурой </w:t>
      </w:r>
      <w:proofErr w:type="spellStart"/>
      <w:r w:rsidRPr="001B0F66">
        <w:rPr>
          <w:sz w:val="28"/>
        </w:rPr>
        <w:t>bpf</w:t>
      </w:r>
      <w:proofErr w:type="spellEnd"/>
      <w:r w:rsidRPr="001B0F66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1B0F66">
        <w:rPr>
          <w:sz w:val="28"/>
        </w:rPr>
        <w:t>libbpf</w:t>
      </w:r>
      <w:proofErr w:type="spellEnd"/>
      <w:r w:rsidRPr="001B0F66">
        <w:rPr>
          <w:sz w:val="28"/>
        </w:rPr>
        <w:t xml:space="preserve">. Программа </w:t>
      </w:r>
      <w:r w:rsidRPr="001B0F66">
        <w:rPr>
          <w:sz w:val="28"/>
        </w:rPr>
        <w:lastRenderedPageBreak/>
        <w:t xml:space="preserve">протестирована на </w:t>
      </w:r>
      <w:r w:rsidRPr="001B0F66">
        <w:rPr>
          <w:sz w:val="28"/>
          <w:lang w:val="en-US"/>
        </w:rPr>
        <w:t>Astra</w:t>
      </w:r>
      <w:r w:rsidRPr="001B0F66">
        <w:rPr>
          <w:sz w:val="28"/>
        </w:rPr>
        <w:t xml:space="preserve"> </w:t>
      </w:r>
      <w:r w:rsidRPr="001B0F66">
        <w:rPr>
          <w:sz w:val="28"/>
          <w:lang w:val="en-US"/>
        </w:rPr>
        <w:t>Linux</w:t>
      </w:r>
      <w:r w:rsidRPr="001B0F66">
        <w:rPr>
          <w:sz w:val="28"/>
        </w:rPr>
        <w:t xml:space="preserve"> 1.8.3, с ядром версии 6.1.141-1-</w:t>
      </w:r>
      <w:r w:rsidRPr="001B0F66">
        <w:rPr>
          <w:sz w:val="28"/>
          <w:lang w:val="en-US"/>
        </w:rPr>
        <w:t>generic</w:t>
      </w:r>
      <w:r w:rsidRPr="001B0F66">
        <w:rPr>
          <w:sz w:val="28"/>
        </w:rPr>
        <w:t xml:space="preserve"> и пакетом </w:t>
      </w:r>
      <w:proofErr w:type="spellStart"/>
      <w:r w:rsidRPr="001B0F66">
        <w:rPr>
          <w:sz w:val="28"/>
          <w:lang w:val="en-US"/>
        </w:rPr>
        <w:t>bpftool</w:t>
      </w:r>
      <w:proofErr w:type="spellEnd"/>
      <w:r w:rsidRPr="001B0F66">
        <w:rPr>
          <w:sz w:val="28"/>
        </w:rPr>
        <w:t xml:space="preserve"> версии </w:t>
      </w:r>
      <w:r w:rsidRPr="001B0F66">
        <w:rPr>
          <w:sz w:val="28"/>
          <w:lang w:val="en-US"/>
        </w:rPr>
        <w:t>v</w:t>
      </w:r>
      <w:r w:rsidRPr="001B0F66">
        <w:rPr>
          <w:sz w:val="28"/>
        </w:rPr>
        <w:t>7.1.0 и РЕД ОС 8.0.2, с ядром версии 6.12.21-</w:t>
      </w:r>
      <w:proofErr w:type="gramStart"/>
      <w:r w:rsidRPr="001B0F66">
        <w:rPr>
          <w:sz w:val="28"/>
        </w:rPr>
        <w:t>1.</w:t>
      </w:r>
      <w:r w:rsidRPr="001B0F66">
        <w:rPr>
          <w:sz w:val="28"/>
          <w:lang w:val="en-US"/>
        </w:rPr>
        <w:t>red</w:t>
      </w:r>
      <w:r w:rsidRPr="001B0F66">
        <w:rPr>
          <w:sz w:val="28"/>
        </w:rPr>
        <w:t>80.</w:t>
      </w:r>
      <w:r w:rsidRPr="001B0F66">
        <w:rPr>
          <w:sz w:val="28"/>
          <w:lang w:val="en-US"/>
        </w:rPr>
        <w:t>x</w:t>
      </w:r>
      <w:proofErr w:type="gramEnd"/>
      <w:r w:rsidRPr="001B0F66">
        <w:rPr>
          <w:sz w:val="28"/>
        </w:rPr>
        <w:t xml:space="preserve">86_64 и пакетом </w:t>
      </w:r>
      <w:proofErr w:type="spellStart"/>
      <w:r w:rsidRPr="001B0F66">
        <w:rPr>
          <w:sz w:val="28"/>
          <w:lang w:val="en-US"/>
        </w:rPr>
        <w:t>bpftool</w:t>
      </w:r>
      <w:proofErr w:type="spellEnd"/>
      <w:r w:rsidRPr="001B0F66">
        <w:rPr>
          <w:sz w:val="28"/>
        </w:rPr>
        <w:t xml:space="preserve"> версии </w:t>
      </w:r>
      <w:r w:rsidRPr="001B0F66">
        <w:rPr>
          <w:sz w:val="28"/>
          <w:lang w:val="en-US"/>
        </w:rPr>
        <w:t>v</w:t>
      </w:r>
      <w:r w:rsidRPr="001B0F66">
        <w:rPr>
          <w:sz w:val="28"/>
        </w:rPr>
        <w:t>7.5.0. Поставляется в виде исходных кодов (</w:t>
      </w:r>
      <w:proofErr w:type="spellStart"/>
      <w:r w:rsidRPr="001B0F66">
        <w:rPr>
          <w:sz w:val="28"/>
        </w:rPr>
        <w:t>xdp_count.bpf.c</w:t>
      </w:r>
      <w:proofErr w:type="spellEnd"/>
      <w:r w:rsidRPr="001B0F66">
        <w:rPr>
          <w:sz w:val="28"/>
        </w:rPr>
        <w:t xml:space="preserve">, </w:t>
      </w:r>
      <w:proofErr w:type="spellStart"/>
      <w:r w:rsidRPr="001B0F66">
        <w:rPr>
          <w:sz w:val="28"/>
        </w:rPr>
        <w:t>xdp_count.c</w:t>
      </w:r>
      <w:proofErr w:type="spellEnd"/>
      <w:r w:rsidRPr="001B0F66">
        <w:rPr>
          <w:sz w:val="28"/>
        </w:rPr>
        <w:t>) и скомпилированного BPF-объекта (</w:t>
      </w:r>
      <w:proofErr w:type="spellStart"/>
      <w:r w:rsidRPr="001B0F66">
        <w:rPr>
          <w:sz w:val="28"/>
        </w:rPr>
        <w:t>xdp_count.bpf.o</w:t>
      </w:r>
      <w:proofErr w:type="spellEnd"/>
      <w:r w:rsidRPr="001B0F66">
        <w:rPr>
          <w:sz w:val="28"/>
        </w:rPr>
        <w:t>) в составе электронного архива документации.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>Функциональные ограничения: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>1) программа обрабатывает пакеты только на указанном сетевом интерфейсе;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>2) набор возвращаемых действий ограничен (XDP_PASS, XDP_DROP, XDP_TX, XDP_REDIRECT, XDP_ABORTED);</w:t>
      </w:r>
    </w:p>
    <w:p w:rsidR="009D1D56" w:rsidRPr="001B0F66" w:rsidRDefault="001B0F66" w:rsidP="001B0F66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1B0F66">
        <w:rPr>
          <w:sz w:val="28"/>
        </w:rPr>
        <w:t>eBPF</w:t>
      </w:r>
      <w:proofErr w:type="spellEnd"/>
      <w:r w:rsidRPr="001B0F66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3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</w:t>
      </w:r>
      <w:bookmarkStart w:id="4" w:name="_GoBack"/>
      <w:bookmarkEnd w:id="4"/>
      <w:r w:rsidR="00D25B14" w:rsidRPr="00296FEF">
        <w:rPr>
          <w:caps/>
        </w:rPr>
        <w:t>раммы</w:t>
      </w:r>
      <w:bookmarkEnd w:id="3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1B0F66" w:rsidP="00C206D3">
      <w:pPr>
        <w:spacing w:line="360" w:lineRule="auto"/>
        <w:ind w:firstLine="709"/>
        <w:jc w:val="both"/>
        <w:rPr>
          <w:sz w:val="28"/>
        </w:rPr>
      </w:pPr>
      <w:r w:rsidRPr="001B0F66">
        <w:rPr>
          <w:sz w:val="28"/>
        </w:rPr>
        <w:t>Программа подключается к сетевому интерфейсу и при каждом входящем пакете увеличивает счётчик в BPF-карте, после чего пропускает пакет в сетевой стек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B0F66" w:rsidRPr="001B0F66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>BPF_PROG_TYPE_XDP</w:t>
            </w:r>
          </w:p>
        </w:tc>
      </w:tr>
      <w:tr w:rsidR="001B0F66" w:rsidRPr="0055607E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proofErr w:type="spellStart"/>
            <w:r>
              <w:rPr>
                <w:color w:val="000000"/>
              </w:rPr>
              <w:t>xdp</w:t>
            </w:r>
            <w:proofErr w:type="spellEnd"/>
          </w:p>
        </w:tc>
      </w:tr>
      <w:tr w:rsidR="001B0F66" w:rsidRPr="0055607E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proofErr w:type="spellStart"/>
            <w:r>
              <w:rPr>
                <w:color w:val="000000"/>
              </w:rPr>
              <w:t>xdp_pass_count</w:t>
            </w:r>
            <w:proofErr w:type="spellEnd"/>
          </w:p>
        </w:tc>
      </w:tr>
      <w:tr w:rsidR="00C206D3" w:rsidRPr="0055607E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A370D1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1B0F6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1B0F66" w:rsidRDefault="001B0F66" w:rsidP="00C206D3">
      <w:pPr>
        <w:spacing w:line="360" w:lineRule="auto"/>
        <w:ind w:firstLine="709"/>
        <w:jc w:val="both"/>
        <w:rPr>
          <w:sz w:val="28"/>
        </w:rPr>
      </w:pPr>
    </w:p>
    <w:p w:rsidR="001B0F66" w:rsidRDefault="001B0F66" w:rsidP="00C206D3">
      <w:pPr>
        <w:spacing w:line="360" w:lineRule="auto"/>
        <w:ind w:firstLine="709"/>
        <w:jc w:val="both"/>
        <w:rPr>
          <w:sz w:val="28"/>
        </w:rPr>
      </w:pP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1B0F66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B0F66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proofErr w:type="spellStart"/>
            <w:r>
              <w:rPr>
                <w:color w:val="000000"/>
              </w:rPr>
              <w:t>pkt_count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0F66" w:rsidRDefault="001B0F66" w:rsidP="001B0F66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1B0F66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</w:t>
            </w:r>
            <w:proofErr w:type="spellStart"/>
            <w:r w:rsidRPr="0055607E"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Атомарное увеличение значения (встроенная функция GCC)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Поиск элемента в BPF-карте по ключу</w:t>
            </w:r>
          </w:p>
        </w:tc>
      </w:tr>
    </w:tbl>
    <w:p w:rsidR="001B0F66" w:rsidRDefault="001B0F66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  <w:szCs w:val="28"/>
        </w:rPr>
      </w:pPr>
      <w:r w:rsidRPr="001B0F66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1B0F66">
        <w:rPr>
          <w:sz w:val="28"/>
          <w:szCs w:val="28"/>
        </w:rPr>
        <w:t>root</w:t>
      </w:r>
      <w:proofErr w:type="spellEnd"/>
      <w:r w:rsidRPr="001B0F66">
        <w:rPr>
          <w:sz w:val="28"/>
          <w:szCs w:val="28"/>
        </w:rPr>
        <w:t>:</w:t>
      </w:r>
    </w:p>
    <w:p w:rsidR="001B0F66" w:rsidRDefault="001B0F66" w:rsidP="001B0F66">
      <w:pPr>
        <w:spacing w:line="360" w:lineRule="auto"/>
        <w:ind w:firstLine="709"/>
        <w:jc w:val="both"/>
        <w:rPr>
          <w:sz w:val="28"/>
          <w:szCs w:val="28"/>
        </w:rPr>
      </w:pPr>
      <w:r w:rsidRPr="001B0F66">
        <w:rPr>
          <w:sz w:val="28"/>
          <w:szCs w:val="28"/>
        </w:rPr>
        <w:t xml:space="preserve">1) сгенерировать заголовочный файл </w:t>
      </w:r>
      <w:proofErr w:type="spellStart"/>
      <w:r w:rsidRPr="001B0F66">
        <w:rPr>
          <w:sz w:val="28"/>
          <w:szCs w:val="28"/>
        </w:rPr>
        <w:t>vmlinux.h</w:t>
      </w:r>
      <w:proofErr w:type="spellEnd"/>
      <w:r w:rsidRPr="001B0F66">
        <w:rPr>
          <w:sz w:val="28"/>
          <w:szCs w:val="28"/>
        </w:rPr>
        <w:t xml:space="preserve"> из BTF-информации ядра:</w:t>
      </w:r>
    </w:p>
    <w:p w:rsidR="001B0F66" w:rsidRPr="001B0F66" w:rsidRDefault="001B0F66" w:rsidP="001B0F6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B0F66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B0F66">
        <w:rPr>
          <w:i/>
          <w:sz w:val="28"/>
          <w:szCs w:val="28"/>
          <w:lang w:val="en-US"/>
        </w:rPr>
        <w:t xml:space="preserve"> </w:t>
      </w:r>
      <w:proofErr w:type="spellStart"/>
      <w:r w:rsidRPr="001B0F66">
        <w:rPr>
          <w:i/>
          <w:sz w:val="28"/>
          <w:szCs w:val="28"/>
          <w:lang w:val="en-US"/>
        </w:rPr>
        <w:t>btf</w:t>
      </w:r>
      <w:proofErr w:type="spellEnd"/>
      <w:r w:rsidRPr="001B0F66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1B0F66">
        <w:rPr>
          <w:i/>
          <w:sz w:val="28"/>
          <w:szCs w:val="28"/>
          <w:lang w:val="en-US"/>
        </w:rPr>
        <w:t>btf</w:t>
      </w:r>
      <w:proofErr w:type="spellEnd"/>
      <w:r w:rsidRPr="001B0F66">
        <w:rPr>
          <w:i/>
          <w:sz w:val="28"/>
          <w:szCs w:val="28"/>
          <w:lang w:val="en-US"/>
        </w:rPr>
        <w:t>/</w:t>
      </w:r>
      <w:proofErr w:type="spellStart"/>
      <w:r w:rsidRPr="001B0F66">
        <w:rPr>
          <w:i/>
          <w:sz w:val="28"/>
          <w:szCs w:val="28"/>
          <w:lang w:val="en-US"/>
        </w:rPr>
        <w:t>vmlinux</w:t>
      </w:r>
      <w:proofErr w:type="spellEnd"/>
      <w:r w:rsidRPr="001B0F66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1B0F66">
        <w:rPr>
          <w:i/>
          <w:sz w:val="28"/>
          <w:szCs w:val="28"/>
          <w:lang w:val="en-US"/>
        </w:rPr>
        <w:t>vmlinux.h</w:t>
      </w:r>
      <w:proofErr w:type="spellEnd"/>
    </w:p>
    <w:p w:rsidR="001B0F66" w:rsidRPr="001B0F66" w:rsidRDefault="001B0F66" w:rsidP="001B0F66">
      <w:pPr>
        <w:spacing w:line="360" w:lineRule="auto"/>
        <w:ind w:firstLine="709"/>
        <w:jc w:val="both"/>
        <w:rPr>
          <w:sz w:val="28"/>
          <w:szCs w:val="28"/>
        </w:rPr>
      </w:pPr>
      <w:r w:rsidRPr="001B0F66">
        <w:rPr>
          <w:sz w:val="28"/>
          <w:szCs w:val="28"/>
        </w:rPr>
        <w:t>2)</w:t>
      </w:r>
      <w:r w:rsidRPr="001B0F66">
        <w:rPr>
          <w:sz w:val="28"/>
          <w:szCs w:val="28"/>
          <w:lang w:val="en-US"/>
        </w:rPr>
        <w:t> </w:t>
      </w:r>
      <w:r w:rsidRPr="001B0F66">
        <w:rPr>
          <w:sz w:val="28"/>
          <w:szCs w:val="28"/>
        </w:rPr>
        <w:t xml:space="preserve">скомпилировать </w:t>
      </w:r>
      <w:r w:rsidRPr="001B0F66">
        <w:rPr>
          <w:sz w:val="28"/>
          <w:szCs w:val="28"/>
          <w:lang w:val="en-US"/>
        </w:rPr>
        <w:t>BPF</w:t>
      </w:r>
      <w:r w:rsidRPr="001B0F66">
        <w:rPr>
          <w:sz w:val="28"/>
          <w:szCs w:val="28"/>
        </w:rPr>
        <w:t>-программу в объектный файл:</w:t>
      </w:r>
    </w:p>
    <w:p w:rsidR="001B0F66" w:rsidRPr="001B0F66" w:rsidRDefault="001B0F66" w:rsidP="001B0F66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B0F66">
        <w:rPr>
          <w:i/>
          <w:sz w:val="28"/>
          <w:szCs w:val="28"/>
          <w:lang w:val="en-US"/>
        </w:rPr>
        <w:t>clang</w:t>
      </w:r>
      <w:proofErr w:type="gramEnd"/>
      <w:r w:rsidRPr="001B0F66">
        <w:rPr>
          <w:i/>
          <w:sz w:val="28"/>
          <w:szCs w:val="28"/>
        </w:rPr>
        <w:t xml:space="preserve"> -</w:t>
      </w:r>
      <w:r w:rsidRPr="001B0F66">
        <w:rPr>
          <w:i/>
          <w:sz w:val="28"/>
          <w:szCs w:val="28"/>
          <w:lang w:val="en-US"/>
        </w:rPr>
        <w:t>O</w:t>
      </w:r>
      <w:r w:rsidRPr="001B0F66">
        <w:rPr>
          <w:i/>
          <w:sz w:val="28"/>
          <w:szCs w:val="28"/>
        </w:rPr>
        <w:t>2 -</w:t>
      </w:r>
      <w:r w:rsidRPr="001B0F66">
        <w:rPr>
          <w:i/>
          <w:sz w:val="28"/>
          <w:szCs w:val="28"/>
          <w:lang w:val="en-US"/>
        </w:rPr>
        <w:t>g</w:t>
      </w:r>
      <w:r w:rsidRPr="001B0F66">
        <w:rPr>
          <w:i/>
          <w:sz w:val="28"/>
          <w:szCs w:val="28"/>
        </w:rPr>
        <w:t xml:space="preserve"> -</w:t>
      </w:r>
      <w:r w:rsidRPr="001B0F66">
        <w:rPr>
          <w:i/>
          <w:sz w:val="28"/>
          <w:szCs w:val="28"/>
          <w:lang w:val="en-US"/>
        </w:rPr>
        <w:t>target</w:t>
      </w:r>
      <w:r w:rsidRPr="001B0F66">
        <w:rPr>
          <w:i/>
          <w:sz w:val="28"/>
          <w:szCs w:val="28"/>
        </w:rPr>
        <w:t xml:space="preserve"> </w:t>
      </w:r>
      <w:proofErr w:type="spellStart"/>
      <w:r w:rsidRPr="001B0F66">
        <w:rPr>
          <w:i/>
          <w:sz w:val="28"/>
          <w:szCs w:val="28"/>
          <w:lang w:val="en-US"/>
        </w:rPr>
        <w:t>bpf</w:t>
      </w:r>
      <w:proofErr w:type="spellEnd"/>
      <w:r w:rsidRPr="001B0F66">
        <w:rPr>
          <w:i/>
          <w:sz w:val="28"/>
          <w:szCs w:val="28"/>
        </w:rPr>
        <w:t xml:space="preserve"> -</w:t>
      </w:r>
      <w:r w:rsidRPr="001B0F66">
        <w:rPr>
          <w:i/>
          <w:sz w:val="28"/>
          <w:szCs w:val="28"/>
          <w:lang w:val="en-US"/>
        </w:rPr>
        <w:t>c</w:t>
      </w:r>
      <w:r w:rsidRPr="001B0F66">
        <w:rPr>
          <w:i/>
          <w:sz w:val="28"/>
          <w:szCs w:val="28"/>
        </w:rPr>
        <w:t xml:space="preserve"> </w:t>
      </w:r>
      <w:proofErr w:type="spellStart"/>
      <w:r w:rsidRPr="001B0F66">
        <w:rPr>
          <w:i/>
          <w:sz w:val="28"/>
          <w:szCs w:val="28"/>
          <w:lang w:val="en-US"/>
        </w:rPr>
        <w:t>xdp</w:t>
      </w:r>
      <w:proofErr w:type="spellEnd"/>
      <w:r w:rsidRPr="001B0F66">
        <w:rPr>
          <w:i/>
          <w:sz w:val="28"/>
          <w:szCs w:val="28"/>
        </w:rPr>
        <w:t>_</w:t>
      </w:r>
      <w:r w:rsidRPr="001B0F66">
        <w:rPr>
          <w:i/>
          <w:sz w:val="28"/>
          <w:szCs w:val="28"/>
          <w:lang w:val="en-US"/>
        </w:rPr>
        <w:t>count</w:t>
      </w:r>
      <w:r w:rsidRPr="001B0F66">
        <w:rPr>
          <w:i/>
          <w:sz w:val="28"/>
          <w:szCs w:val="28"/>
        </w:rPr>
        <w:t>.</w:t>
      </w:r>
      <w:proofErr w:type="spellStart"/>
      <w:r w:rsidRPr="001B0F66">
        <w:rPr>
          <w:i/>
          <w:sz w:val="28"/>
          <w:szCs w:val="28"/>
          <w:lang w:val="en-US"/>
        </w:rPr>
        <w:t>bpf</w:t>
      </w:r>
      <w:proofErr w:type="spellEnd"/>
      <w:r w:rsidRPr="001B0F66">
        <w:rPr>
          <w:i/>
          <w:sz w:val="28"/>
          <w:szCs w:val="28"/>
        </w:rPr>
        <w:t>.</w:t>
      </w:r>
      <w:r w:rsidRPr="001B0F66">
        <w:rPr>
          <w:i/>
          <w:sz w:val="28"/>
          <w:szCs w:val="28"/>
          <w:lang w:val="en-US"/>
        </w:rPr>
        <w:t>c</w:t>
      </w:r>
      <w:r w:rsidRPr="001B0F66">
        <w:rPr>
          <w:i/>
          <w:sz w:val="28"/>
          <w:szCs w:val="28"/>
        </w:rPr>
        <w:t xml:space="preserve"> -</w:t>
      </w:r>
      <w:r w:rsidRPr="001B0F66">
        <w:rPr>
          <w:i/>
          <w:sz w:val="28"/>
          <w:szCs w:val="28"/>
          <w:lang w:val="en-US"/>
        </w:rPr>
        <w:t>o</w:t>
      </w:r>
      <w:r w:rsidRPr="001B0F66">
        <w:rPr>
          <w:i/>
          <w:sz w:val="28"/>
          <w:szCs w:val="28"/>
        </w:rPr>
        <w:t xml:space="preserve"> </w:t>
      </w:r>
      <w:proofErr w:type="spellStart"/>
      <w:r w:rsidRPr="001B0F66">
        <w:rPr>
          <w:i/>
          <w:sz w:val="28"/>
          <w:szCs w:val="28"/>
          <w:lang w:val="en-US"/>
        </w:rPr>
        <w:t>xdp</w:t>
      </w:r>
      <w:proofErr w:type="spellEnd"/>
      <w:r w:rsidRPr="001B0F66">
        <w:rPr>
          <w:i/>
          <w:sz w:val="28"/>
          <w:szCs w:val="28"/>
        </w:rPr>
        <w:t>_</w:t>
      </w:r>
      <w:r w:rsidRPr="001B0F66">
        <w:rPr>
          <w:i/>
          <w:sz w:val="28"/>
          <w:szCs w:val="28"/>
          <w:lang w:val="en-US"/>
        </w:rPr>
        <w:t>count</w:t>
      </w:r>
      <w:r w:rsidRPr="001B0F66">
        <w:rPr>
          <w:i/>
          <w:sz w:val="28"/>
          <w:szCs w:val="28"/>
        </w:rPr>
        <w:t>.</w:t>
      </w:r>
      <w:proofErr w:type="spellStart"/>
      <w:r w:rsidRPr="001B0F66">
        <w:rPr>
          <w:i/>
          <w:sz w:val="28"/>
          <w:szCs w:val="28"/>
          <w:lang w:val="en-US"/>
        </w:rPr>
        <w:t>bpf</w:t>
      </w:r>
      <w:proofErr w:type="spellEnd"/>
      <w:r w:rsidRPr="001B0F66">
        <w:rPr>
          <w:i/>
          <w:sz w:val="28"/>
          <w:szCs w:val="28"/>
        </w:rPr>
        <w:t>.</w:t>
      </w:r>
      <w:r w:rsidRPr="001B0F66">
        <w:rPr>
          <w:i/>
          <w:sz w:val="28"/>
          <w:szCs w:val="28"/>
          <w:lang w:val="en-US"/>
        </w:rPr>
        <w:t>o</w:t>
      </w:r>
    </w:p>
    <w:p w:rsidR="001B0F66" w:rsidRDefault="001B0F66" w:rsidP="001B0F66">
      <w:pPr>
        <w:spacing w:line="360" w:lineRule="auto"/>
        <w:ind w:firstLine="709"/>
        <w:jc w:val="both"/>
        <w:rPr>
          <w:sz w:val="28"/>
          <w:szCs w:val="28"/>
        </w:rPr>
      </w:pPr>
      <w:r w:rsidRPr="001B0F66">
        <w:rPr>
          <w:sz w:val="28"/>
          <w:szCs w:val="28"/>
        </w:rPr>
        <w:t xml:space="preserve">3) сгенерировать скелет </w:t>
      </w:r>
      <w:proofErr w:type="spellStart"/>
      <w:r w:rsidRPr="001B0F66">
        <w:rPr>
          <w:sz w:val="28"/>
          <w:szCs w:val="28"/>
        </w:rPr>
        <w:t>libbpf:</w:t>
      </w:r>
    </w:p>
    <w:p w:rsidR="001B0F66" w:rsidRPr="001B0F66" w:rsidRDefault="001B0F66" w:rsidP="001B0F66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B0F66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B0F66">
        <w:rPr>
          <w:i/>
          <w:sz w:val="28"/>
          <w:szCs w:val="28"/>
        </w:rPr>
        <w:t xml:space="preserve"> </w:t>
      </w:r>
      <w:r w:rsidRPr="001B0F66">
        <w:rPr>
          <w:i/>
          <w:sz w:val="28"/>
          <w:szCs w:val="28"/>
          <w:lang w:val="en-US"/>
        </w:rPr>
        <w:t>gen</w:t>
      </w:r>
      <w:r w:rsidRPr="001B0F66">
        <w:rPr>
          <w:i/>
          <w:sz w:val="28"/>
          <w:szCs w:val="28"/>
        </w:rPr>
        <w:t xml:space="preserve"> </w:t>
      </w:r>
      <w:r w:rsidRPr="001B0F66">
        <w:rPr>
          <w:i/>
          <w:sz w:val="28"/>
          <w:szCs w:val="28"/>
          <w:lang w:val="en-US"/>
        </w:rPr>
        <w:t>skeleton</w:t>
      </w:r>
      <w:r w:rsidRPr="001B0F66">
        <w:rPr>
          <w:i/>
          <w:sz w:val="28"/>
          <w:szCs w:val="28"/>
        </w:rPr>
        <w:t xml:space="preserve"> </w:t>
      </w:r>
      <w:proofErr w:type="spellStart"/>
      <w:r w:rsidRPr="001B0F66">
        <w:rPr>
          <w:i/>
          <w:sz w:val="28"/>
          <w:szCs w:val="28"/>
          <w:lang w:val="en-US"/>
        </w:rPr>
        <w:t>xdp</w:t>
      </w:r>
      <w:proofErr w:type="spellEnd"/>
      <w:r w:rsidRPr="001B0F66">
        <w:rPr>
          <w:i/>
          <w:sz w:val="28"/>
          <w:szCs w:val="28"/>
        </w:rPr>
        <w:t>_</w:t>
      </w:r>
      <w:r w:rsidRPr="001B0F66">
        <w:rPr>
          <w:i/>
          <w:sz w:val="28"/>
          <w:szCs w:val="28"/>
          <w:lang w:val="en-US"/>
        </w:rPr>
        <w:t>count</w:t>
      </w:r>
      <w:r w:rsidRPr="001B0F66">
        <w:rPr>
          <w:i/>
          <w:sz w:val="28"/>
          <w:szCs w:val="28"/>
        </w:rPr>
        <w:t>.</w:t>
      </w:r>
      <w:proofErr w:type="spellStart"/>
      <w:r w:rsidRPr="001B0F66">
        <w:rPr>
          <w:i/>
          <w:sz w:val="28"/>
          <w:szCs w:val="28"/>
          <w:lang w:val="en-US"/>
        </w:rPr>
        <w:t>bpf</w:t>
      </w:r>
      <w:proofErr w:type="spellEnd"/>
      <w:r w:rsidRPr="001B0F66">
        <w:rPr>
          <w:i/>
          <w:sz w:val="28"/>
          <w:szCs w:val="28"/>
        </w:rPr>
        <w:t>.</w:t>
      </w:r>
      <w:r w:rsidRPr="001B0F66">
        <w:rPr>
          <w:i/>
          <w:sz w:val="28"/>
          <w:szCs w:val="28"/>
          <w:lang w:val="en-US"/>
        </w:rPr>
        <w:t>o</w:t>
      </w:r>
      <w:r w:rsidRPr="001B0F66">
        <w:rPr>
          <w:i/>
          <w:sz w:val="28"/>
          <w:szCs w:val="28"/>
        </w:rPr>
        <w:t xml:space="preserve"> &gt; </w:t>
      </w:r>
      <w:proofErr w:type="spellStart"/>
      <w:r w:rsidRPr="001B0F66">
        <w:rPr>
          <w:i/>
          <w:sz w:val="28"/>
          <w:szCs w:val="28"/>
          <w:lang w:val="en-US"/>
        </w:rPr>
        <w:t>xdp</w:t>
      </w:r>
      <w:proofErr w:type="spellEnd"/>
      <w:r w:rsidRPr="001B0F66">
        <w:rPr>
          <w:i/>
          <w:sz w:val="28"/>
          <w:szCs w:val="28"/>
        </w:rPr>
        <w:t>_</w:t>
      </w:r>
      <w:r w:rsidRPr="001B0F66">
        <w:rPr>
          <w:i/>
          <w:sz w:val="28"/>
          <w:szCs w:val="28"/>
          <w:lang w:val="en-US"/>
        </w:rPr>
        <w:t>count</w:t>
      </w:r>
      <w:r w:rsidRPr="001B0F66">
        <w:rPr>
          <w:i/>
          <w:sz w:val="28"/>
          <w:szCs w:val="28"/>
        </w:rPr>
        <w:t>.</w:t>
      </w:r>
      <w:proofErr w:type="spellStart"/>
      <w:r w:rsidRPr="001B0F66">
        <w:rPr>
          <w:i/>
          <w:sz w:val="28"/>
          <w:szCs w:val="28"/>
          <w:lang w:val="en-US"/>
        </w:rPr>
        <w:t>skel</w:t>
      </w:r>
      <w:proofErr w:type="spellEnd"/>
      <w:r w:rsidRPr="001B0F66">
        <w:rPr>
          <w:i/>
          <w:sz w:val="28"/>
          <w:szCs w:val="28"/>
        </w:rPr>
        <w:t>.</w:t>
      </w:r>
      <w:r w:rsidRPr="001B0F66">
        <w:rPr>
          <w:i/>
          <w:sz w:val="28"/>
          <w:szCs w:val="28"/>
          <w:lang w:val="en-US"/>
        </w:rPr>
        <w:t>h</w:t>
      </w:r>
    </w:p>
    <w:p w:rsidR="001B0F66" w:rsidRDefault="001B0F66" w:rsidP="001B0F66">
      <w:pPr>
        <w:spacing w:line="360" w:lineRule="auto"/>
        <w:ind w:firstLine="709"/>
        <w:jc w:val="both"/>
        <w:rPr>
          <w:sz w:val="28"/>
          <w:szCs w:val="28"/>
        </w:rPr>
      </w:pPr>
      <w:r w:rsidRPr="001B0F66">
        <w:rPr>
          <w:sz w:val="28"/>
          <w:szCs w:val="28"/>
        </w:rPr>
        <w:lastRenderedPageBreak/>
        <w:t xml:space="preserve">4) скомпилировать программу пространства </w:t>
      </w:r>
      <w:proofErr w:type="spellStart"/>
      <w:r w:rsidRPr="001B0F66">
        <w:rPr>
          <w:sz w:val="28"/>
          <w:szCs w:val="28"/>
        </w:rPr>
        <w:t>пользователя:</w:t>
      </w:r>
    </w:p>
    <w:p w:rsidR="001B0F66" w:rsidRPr="001B0F66" w:rsidRDefault="001B0F66" w:rsidP="001B0F66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B0F66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1B0F66">
        <w:rPr>
          <w:i/>
          <w:sz w:val="28"/>
          <w:szCs w:val="28"/>
        </w:rPr>
        <w:t xml:space="preserve"> -</w:t>
      </w:r>
      <w:r w:rsidRPr="001B0F66">
        <w:rPr>
          <w:i/>
          <w:sz w:val="28"/>
          <w:szCs w:val="28"/>
          <w:lang w:val="en-US"/>
        </w:rPr>
        <w:t>O</w:t>
      </w:r>
      <w:r w:rsidRPr="001B0F66">
        <w:rPr>
          <w:i/>
          <w:sz w:val="28"/>
          <w:szCs w:val="28"/>
        </w:rPr>
        <w:t>2 -</w:t>
      </w:r>
      <w:r w:rsidRPr="001B0F66">
        <w:rPr>
          <w:i/>
          <w:sz w:val="28"/>
          <w:szCs w:val="28"/>
          <w:lang w:val="en-US"/>
        </w:rPr>
        <w:t>o</w:t>
      </w:r>
      <w:r w:rsidRPr="001B0F66">
        <w:rPr>
          <w:i/>
          <w:sz w:val="28"/>
          <w:szCs w:val="28"/>
        </w:rPr>
        <w:t xml:space="preserve"> </w:t>
      </w:r>
      <w:proofErr w:type="spellStart"/>
      <w:r w:rsidRPr="001B0F66">
        <w:rPr>
          <w:i/>
          <w:sz w:val="28"/>
          <w:szCs w:val="28"/>
          <w:lang w:val="en-US"/>
        </w:rPr>
        <w:t>xdp</w:t>
      </w:r>
      <w:proofErr w:type="spellEnd"/>
      <w:r w:rsidRPr="001B0F66">
        <w:rPr>
          <w:i/>
          <w:sz w:val="28"/>
          <w:szCs w:val="28"/>
        </w:rPr>
        <w:t>_</w:t>
      </w:r>
      <w:r w:rsidRPr="001B0F66">
        <w:rPr>
          <w:i/>
          <w:sz w:val="28"/>
          <w:szCs w:val="28"/>
          <w:lang w:val="en-US"/>
        </w:rPr>
        <w:t>count</w:t>
      </w:r>
      <w:r w:rsidRPr="001B0F66">
        <w:rPr>
          <w:i/>
          <w:sz w:val="28"/>
          <w:szCs w:val="28"/>
        </w:rPr>
        <w:t xml:space="preserve"> </w:t>
      </w:r>
      <w:proofErr w:type="spellStart"/>
      <w:r w:rsidRPr="001B0F66">
        <w:rPr>
          <w:i/>
          <w:sz w:val="28"/>
          <w:szCs w:val="28"/>
          <w:lang w:val="en-US"/>
        </w:rPr>
        <w:t>xdp</w:t>
      </w:r>
      <w:proofErr w:type="spellEnd"/>
      <w:r w:rsidRPr="001B0F66">
        <w:rPr>
          <w:i/>
          <w:sz w:val="28"/>
          <w:szCs w:val="28"/>
        </w:rPr>
        <w:t>_</w:t>
      </w:r>
      <w:r w:rsidRPr="001B0F66">
        <w:rPr>
          <w:i/>
          <w:sz w:val="28"/>
          <w:szCs w:val="28"/>
          <w:lang w:val="en-US"/>
        </w:rPr>
        <w:t>count</w:t>
      </w:r>
      <w:r w:rsidRPr="001B0F66">
        <w:rPr>
          <w:i/>
          <w:sz w:val="28"/>
          <w:szCs w:val="28"/>
        </w:rPr>
        <w:t>.</w:t>
      </w:r>
      <w:r w:rsidRPr="001B0F66">
        <w:rPr>
          <w:i/>
          <w:sz w:val="28"/>
          <w:szCs w:val="28"/>
          <w:lang w:val="en-US"/>
        </w:rPr>
        <w:t>c</w:t>
      </w:r>
      <w:r w:rsidRPr="001B0F66">
        <w:rPr>
          <w:i/>
          <w:sz w:val="28"/>
          <w:szCs w:val="28"/>
        </w:rPr>
        <w:t xml:space="preserve"> -</w:t>
      </w:r>
      <w:proofErr w:type="spellStart"/>
      <w:r w:rsidRPr="001B0F66">
        <w:rPr>
          <w:i/>
          <w:sz w:val="28"/>
          <w:szCs w:val="28"/>
          <w:lang w:val="en-US"/>
        </w:rPr>
        <w:t>lbpf</w:t>
      </w:r>
      <w:proofErr w:type="spellEnd"/>
      <w:r w:rsidRPr="001B0F66">
        <w:rPr>
          <w:i/>
          <w:sz w:val="28"/>
          <w:szCs w:val="28"/>
        </w:rPr>
        <w:t xml:space="preserve"> -</w:t>
      </w:r>
      <w:proofErr w:type="spellStart"/>
      <w:r w:rsidRPr="001B0F66">
        <w:rPr>
          <w:i/>
          <w:sz w:val="28"/>
          <w:szCs w:val="28"/>
          <w:lang w:val="en-US"/>
        </w:rPr>
        <w:t>lelf</w:t>
      </w:r>
      <w:proofErr w:type="spellEnd"/>
      <w:r w:rsidRPr="001B0F66">
        <w:rPr>
          <w:i/>
          <w:sz w:val="28"/>
          <w:szCs w:val="28"/>
        </w:rPr>
        <w:t xml:space="preserve"> -</w:t>
      </w:r>
      <w:proofErr w:type="spellStart"/>
      <w:r w:rsidRPr="001B0F66">
        <w:rPr>
          <w:i/>
          <w:sz w:val="28"/>
          <w:szCs w:val="28"/>
          <w:lang w:val="en-US"/>
        </w:rPr>
        <w:t>lz</w:t>
      </w:r>
      <w:proofErr w:type="spellEnd"/>
    </w:p>
    <w:p w:rsidR="001B0F66" w:rsidRDefault="001B0F66" w:rsidP="001B0F66">
      <w:pPr>
        <w:spacing w:line="360" w:lineRule="auto"/>
        <w:ind w:firstLine="709"/>
        <w:jc w:val="both"/>
        <w:rPr>
          <w:sz w:val="28"/>
          <w:szCs w:val="28"/>
        </w:rPr>
      </w:pPr>
      <w:r w:rsidRPr="001B0F66">
        <w:rPr>
          <w:sz w:val="28"/>
          <w:szCs w:val="28"/>
        </w:rPr>
        <w:t>5) запустить программу:</w:t>
      </w:r>
    </w:p>
    <w:p w:rsidR="001B0F66" w:rsidRPr="001B0F66" w:rsidRDefault="001B0F66" w:rsidP="001B0F66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B0F66">
        <w:rPr>
          <w:i/>
          <w:sz w:val="28"/>
          <w:szCs w:val="28"/>
        </w:rPr>
        <w:t>./</w:t>
      </w:r>
      <w:proofErr w:type="spellStart"/>
      <w:proofErr w:type="gramEnd"/>
      <w:r w:rsidRPr="001B0F66">
        <w:rPr>
          <w:i/>
          <w:sz w:val="28"/>
          <w:szCs w:val="28"/>
        </w:rPr>
        <w:t>xdp_count</w:t>
      </w:r>
      <w:proofErr w:type="spellEnd"/>
    </w:p>
    <w:p w:rsidR="00C206D3" w:rsidRPr="00C206D3" w:rsidRDefault="001B0F66" w:rsidP="001B0F66">
      <w:pPr>
        <w:spacing w:line="360" w:lineRule="auto"/>
        <w:ind w:firstLine="709"/>
        <w:jc w:val="both"/>
        <w:rPr>
          <w:sz w:val="28"/>
          <w:szCs w:val="28"/>
        </w:rPr>
      </w:pPr>
      <w:r w:rsidRPr="001B0F66">
        <w:rPr>
          <w:sz w:val="28"/>
          <w:szCs w:val="28"/>
        </w:rPr>
        <w:t xml:space="preserve">После запуска программа загружает BPF-объект, прикрепляет XDP-программу к указанному сетевому интерфейсу (например, </w:t>
      </w:r>
      <w:proofErr w:type="spellStart"/>
      <w:r w:rsidRPr="001B0F66">
        <w:rPr>
          <w:sz w:val="28"/>
          <w:szCs w:val="28"/>
        </w:rPr>
        <w:t>loopback</w:t>
      </w:r>
      <w:proofErr w:type="spellEnd"/>
      <w:r w:rsidRPr="001B0F66">
        <w:rPr>
          <w:sz w:val="28"/>
          <w:szCs w:val="28"/>
        </w:rPr>
        <w:t xml:space="preserve">) и генерирует тестовые пакеты (ICMP </w:t>
      </w:r>
      <w:proofErr w:type="spellStart"/>
      <w:r w:rsidRPr="001B0F66">
        <w:rPr>
          <w:sz w:val="28"/>
          <w:szCs w:val="28"/>
        </w:rPr>
        <w:t>ping</w:t>
      </w:r>
      <w:proofErr w:type="spellEnd"/>
      <w:r w:rsidRPr="001B0F66">
        <w:rPr>
          <w:sz w:val="28"/>
          <w:szCs w:val="28"/>
        </w:rPr>
        <w:t>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1B0F66">
        <w:rPr>
          <w:rFonts w:eastAsia="MS Mincho"/>
          <w:sz w:val="28"/>
          <w:szCs w:val="22"/>
          <w:lang w:eastAsia="en-US"/>
        </w:rPr>
        <w:t>xdp_md</w:t>
      </w:r>
      <w:proofErr w:type="spellEnd"/>
      <w:r w:rsidRPr="001B0F66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1B0F66">
        <w:rPr>
          <w:rFonts w:eastAsia="MS Mincho"/>
          <w:sz w:val="28"/>
          <w:szCs w:val="22"/>
          <w:lang w:eastAsia="en-US"/>
        </w:rPr>
        <w:t>xdp_pass_count</w:t>
      </w:r>
      <w:proofErr w:type="spellEnd"/>
      <w:r w:rsidRPr="001B0F66">
        <w:rPr>
          <w:rFonts w:eastAsia="MS Mincho"/>
          <w:sz w:val="28"/>
          <w:szCs w:val="22"/>
          <w:lang w:eastAsia="en-US"/>
        </w:rPr>
        <w:t xml:space="preserve"> при наступлении события (получение пакета на сетевом интерфейсе). Формат структуры определяется ядром ОС.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Выходные данные: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XDP_PASS – пакет пропускается в сетевой стек;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 xml:space="preserve">2) счётчик обработанных пакетов, хранящийся в BPF-карте </w:t>
      </w:r>
      <w:proofErr w:type="spellStart"/>
      <w:r w:rsidRPr="001B0F66">
        <w:rPr>
          <w:rFonts w:eastAsia="MS Mincho"/>
          <w:sz w:val="28"/>
          <w:szCs w:val="22"/>
          <w:lang w:eastAsia="en-US"/>
        </w:rPr>
        <w:t>pkt_count</w:t>
      </w:r>
      <w:proofErr w:type="spellEnd"/>
      <w:r w:rsidRPr="001B0F66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1B0F66" w:rsidRPr="00C206D3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2) [ATTACH] OK – XDP-программа успешно прикреплена к сетевому интерфейсу;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3) [TRIGGER] OK – тестовые пакеты (ICMP) успешно сгенерированы;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1B0F66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1B0F66">
        <w:rPr>
          <w:rFonts w:eastAsia="MS Mincho"/>
          <w:sz w:val="28"/>
          <w:szCs w:val="22"/>
          <w:lang w:eastAsia="en-US"/>
        </w:rPr>
        <w:t>=N) – проверка пройдена; счётчик обработанных пакетов равен N;</w:t>
      </w:r>
    </w:p>
    <w:p w:rsidR="001B0F66" w:rsidRPr="001B0F66" w:rsidRDefault="001B0F66" w:rsidP="001B0F6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0F66">
        <w:rPr>
          <w:rFonts w:eastAsia="MS Mincho"/>
          <w:sz w:val="28"/>
          <w:szCs w:val="22"/>
          <w:lang w:eastAsia="en-US"/>
        </w:rPr>
        <w:t xml:space="preserve">5) [CLEANUP] OK – ресурсы освобождены (отсоединена XDP-программа, уничтожен скелет </w:t>
      </w:r>
      <w:proofErr w:type="spellStart"/>
      <w:r w:rsidRPr="001B0F66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1B0F66">
        <w:rPr>
          <w:rFonts w:eastAsia="MS Mincho"/>
          <w:sz w:val="28"/>
          <w:szCs w:val="22"/>
          <w:lang w:eastAsia="en-US"/>
        </w:rPr>
        <w:t>).</w:t>
      </w:r>
    </w:p>
    <w:p w:rsidR="009D1D56" w:rsidRPr="00296FEF" w:rsidRDefault="001B0F66" w:rsidP="001B0F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B0F66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ошибка прикрепления к интерфейсу). В этом случае оператору необходимо проверить корректность настроек ядра, наличие требуемых утилит и прав доступа, а также убедиться, что сетевой интерфейс поддерживает XDP и не используется другими программами.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A370D1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A370D1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A370D1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1B0F66">
      <w:rPr>
        <w:bCs/>
      </w:rPr>
      <w:t>59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0F66"/>
    <w:rsid w:val="001B2A75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A370D1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918CB73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8DB57-325C-4E04-842F-3ACE5FD65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979</Words>
  <Characters>8277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2026-04-06T15:42:00Z</dcterms:modified>
</cp:coreProperties>
</file>