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B45F5" w14:textId="7F93CF8F" w:rsidR="009C634E" w:rsidRDefault="00F20D41" w:rsidP="00F20D41">
      <w:pPr>
        <w:pStyle w:val="Ttulo2"/>
        <w:rPr>
          <w:color w:val="auto"/>
          <w:u w:val="single"/>
        </w:rPr>
      </w:pPr>
      <w:r w:rsidRPr="00F20D41">
        <w:rPr>
          <w:color w:val="auto"/>
          <w:u w:val="single"/>
        </w:rPr>
        <w:t>Características y detalles del producto requerido</w:t>
      </w:r>
    </w:p>
    <w:p w14:paraId="02B7142B" w14:textId="77777777" w:rsidR="00F20D41" w:rsidRPr="00F20D41" w:rsidRDefault="00F20D41" w:rsidP="00F20D41"/>
    <w:p w14:paraId="553152A5" w14:textId="02E90F8E" w:rsidR="00F20D41" w:rsidRDefault="00F20D41" w:rsidP="00F20D41">
      <w:pPr>
        <w:rPr>
          <w:b/>
          <w:bCs/>
        </w:rPr>
      </w:pPr>
      <w:r>
        <w:rPr>
          <w:b/>
          <w:bCs/>
        </w:rPr>
        <w:t>A.</w:t>
      </w:r>
      <w:r w:rsidRPr="005D5533">
        <w:rPr>
          <w:b/>
          <w:bCs/>
        </w:rPr>
        <w:t xml:space="preserve"> Dimensiones Generales </w:t>
      </w:r>
    </w:p>
    <w:p w14:paraId="603C6B44" w14:textId="77777777" w:rsidR="00F20D41" w:rsidRPr="00D80D2C" w:rsidRDefault="00F20D41" w:rsidP="00F20D41">
      <w:pPr>
        <w:numPr>
          <w:ilvl w:val="0"/>
          <w:numId w:val="1"/>
        </w:numPr>
        <w:rPr>
          <w:b/>
          <w:bCs/>
        </w:rPr>
      </w:pPr>
      <w:r w:rsidRPr="005D5533">
        <w:rPr>
          <w:b/>
          <w:bCs/>
        </w:rPr>
        <w:t>Alto Total:</w:t>
      </w:r>
      <w:r w:rsidRPr="00D80D2C">
        <w:rPr>
          <w:b/>
          <w:bCs/>
        </w:rPr>
        <w:t xml:space="preserve"> </w:t>
      </w:r>
      <w:r w:rsidRPr="00704AC4">
        <w:t>170 cm.</w:t>
      </w:r>
      <w:r w:rsidRPr="00D80D2C">
        <w:rPr>
          <w:b/>
          <w:bCs/>
        </w:rPr>
        <w:t xml:space="preserve"> </w:t>
      </w:r>
      <w:r>
        <w:rPr>
          <w:b/>
          <w:bCs/>
        </w:rPr>
        <w:t>(Plancha extendida)</w:t>
      </w:r>
    </w:p>
    <w:p w14:paraId="08EBFC0E" w14:textId="77777777" w:rsidR="00F20D41" w:rsidRPr="005D5533" w:rsidRDefault="00F20D41" w:rsidP="00F20D41">
      <w:pPr>
        <w:numPr>
          <w:ilvl w:val="0"/>
          <w:numId w:val="1"/>
        </w:numPr>
      </w:pPr>
      <w:r w:rsidRPr="005D5533">
        <w:rPr>
          <w:b/>
          <w:bCs/>
        </w:rPr>
        <w:t>Ancho de Cara:</w:t>
      </w:r>
      <w:r w:rsidRPr="005D5533">
        <w:t xml:space="preserve"> </w:t>
      </w:r>
      <w:r>
        <w:t>50</w:t>
      </w:r>
      <w:r w:rsidRPr="005D5533">
        <w:t xml:space="preserve"> cm por lado.</w:t>
      </w:r>
    </w:p>
    <w:p w14:paraId="60314B39" w14:textId="77777777" w:rsidR="00F20D41" w:rsidRPr="005D5533" w:rsidRDefault="00F20D41" w:rsidP="00F20D41">
      <w:pPr>
        <w:numPr>
          <w:ilvl w:val="0"/>
          <w:numId w:val="1"/>
        </w:numPr>
      </w:pPr>
      <w:r w:rsidRPr="005D5533">
        <w:rPr>
          <w:b/>
          <w:bCs/>
        </w:rPr>
        <w:t>Forma:</w:t>
      </w:r>
      <w:r w:rsidRPr="005D5533">
        <w:t xml:space="preserve"> Prisma regular (</w:t>
      </w:r>
      <w:r>
        <w:t>3</w:t>
      </w:r>
      <w:r w:rsidRPr="005D5533">
        <w:t xml:space="preserve"> caras iguales).</w:t>
      </w:r>
    </w:p>
    <w:p w14:paraId="5E1FB501" w14:textId="77777777" w:rsidR="00F20D41" w:rsidRPr="005D5533" w:rsidRDefault="00F20D41" w:rsidP="00F20D41">
      <w:pPr>
        <w:rPr>
          <w:b/>
          <w:bCs/>
        </w:rPr>
      </w:pPr>
      <w:r>
        <w:rPr>
          <w:b/>
          <w:bCs/>
        </w:rPr>
        <w:t>B</w:t>
      </w:r>
      <w:r w:rsidRPr="005D5533">
        <w:rPr>
          <w:b/>
          <w:bCs/>
        </w:rPr>
        <w:t>. Estructura</w:t>
      </w:r>
    </w:p>
    <w:p w14:paraId="016FC567" w14:textId="77777777" w:rsidR="00F20D41" w:rsidRPr="00A930D7" w:rsidRDefault="00F20D41" w:rsidP="00F20D41">
      <w:pPr>
        <w:pStyle w:val="Prrafodelista"/>
        <w:numPr>
          <w:ilvl w:val="0"/>
          <w:numId w:val="2"/>
        </w:numPr>
      </w:pPr>
      <w:r w:rsidRPr="00A930D7">
        <w:t>Tres caras visibles</w:t>
      </w:r>
    </w:p>
    <w:p w14:paraId="37F4B252" w14:textId="77777777" w:rsidR="00F20D41" w:rsidRPr="00A930D7" w:rsidRDefault="00F20D41" w:rsidP="00F20D41">
      <w:pPr>
        <w:pStyle w:val="Prrafodelista"/>
        <w:numPr>
          <w:ilvl w:val="0"/>
          <w:numId w:val="2"/>
        </w:numPr>
      </w:pPr>
      <w:r w:rsidRPr="00A930D7">
        <w:t>Material ecológico: Fabricado con cartón nido de abeja o cartón corrugado 100% reciclable y ligero.</w:t>
      </w:r>
    </w:p>
    <w:p w14:paraId="6A7AB197" w14:textId="06D3E018" w:rsidR="003D3AE7" w:rsidRPr="00A930D7" w:rsidRDefault="00F20D41" w:rsidP="003D3AE7">
      <w:pPr>
        <w:pStyle w:val="Prrafodelista"/>
        <w:numPr>
          <w:ilvl w:val="0"/>
          <w:numId w:val="2"/>
        </w:numPr>
        <w:jc w:val="both"/>
      </w:pPr>
      <w:r w:rsidRPr="00A930D7">
        <w:t xml:space="preserve">Fácil transporte: </w:t>
      </w:r>
      <w:r w:rsidRPr="00572066">
        <w:t>que se doble</w:t>
      </w:r>
      <w:r w:rsidRPr="00A930D7">
        <w:t xml:space="preserve"> </w:t>
      </w:r>
      <w:r w:rsidR="003D3AE7">
        <w:t>y que cuente con un bolso de transporte.</w:t>
      </w:r>
    </w:p>
    <w:p w14:paraId="12DA3870" w14:textId="0948A2AF" w:rsidR="00F20D41" w:rsidRDefault="00F20D41" w:rsidP="00F20D41">
      <w:pPr>
        <w:pStyle w:val="Prrafodelista"/>
        <w:numPr>
          <w:ilvl w:val="0"/>
          <w:numId w:val="2"/>
        </w:numPr>
        <w:jc w:val="both"/>
      </w:pPr>
      <w:r w:rsidRPr="00A930D7">
        <w:t>Montaje rápido: Se arm</w:t>
      </w:r>
      <w:r w:rsidRPr="00572066">
        <w:t xml:space="preserve">e </w:t>
      </w:r>
      <w:r w:rsidRPr="00A930D7">
        <w:t xml:space="preserve">uniendo sus extremos con pestañas de </w:t>
      </w:r>
      <w:r>
        <w:t>ancla</w:t>
      </w:r>
      <w:r w:rsidRPr="00A930D7">
        <w:t>je, sin usar herramientas</w:t>
      </w:r>
      <w:r w:rsidRPr="00572066">
        <w:t xml:space="preserve"> y que le dé estabilidad evitando que se de vuelta fácilmente</w:t>
      </w:r>
      <w:r>
        <w:t>, de preferencia con base interna con anclajes</w:t>
      </w:r>
      <w:r w:rsidR="003D3AE7">
        <w:t>.</w:t>
      </w:r>
    </w:p>
    <w:p w14:paraId="077FEE2E" w14:textId="77777777" w:rsidR="00F20D41" w:rsidRPr="00572066" w:rsidRDefault="00F20D41" w:rsidP="00F20D41">
      <w:pPr>
        <w:rPr>
          <w:b/>
          <w:bCs/>
        </w:rPr>
      </w:pPr>
      <w:r w:rsidRPr="00572066">
        <w:rPr>
          <w:b/>
          <w:bCs/>
        </w:rPr>
        <w:t>C: Diseño</w:t>
      </w:r>
    </w:p>
    <w:p w14:paraId="51E11DFF" w14:textId="77777777" w:rsidR="00F20D41" w:rsidRDefault="00F20D41" w:rsidP="00F20D41">
      <w:pPr>
        <w:jc w:val="both"/>
      </w:pPr>
      <w:r>
        <w:t>E</w:t>
      </w:r>
      <w:r w:rsidRPr="00EA7102">
        <w:t>l diseño, constar</w:t>
      </w:r>
      <w:r>
        <w:t>á</w:t>
      </w:r>
      <w:r w:rsidRPr="00EA7102">
        <w:t xml:space="preserve"> de tres colores, en el p</w:t>
      </w:r>
      <w:r>
        <w:t>r</w:t>
      </w:r>
      <w:r w:rsidRPr="00EA7102">
        <w:t xml:space="preserve">imer color que es azul debe ir el logo de la seremi de salud atacama, </w:t>
      </w:r>
      <w:r>
        <w:t xml:space="preserve">logo cuadrado en colores rojo azul, (parte superior) </w:t>
      </w:r>
      <w:r w:rsidRPr="00EA7102">
        <w:t>en el segundo color gris debe colocar en cada cara una frase</w:t>
      </w:r>
      <w:r>
        <w:t xml:space="preserve"> (en medio) y en el color blanco datos de comunicación</w:t>
      </w:r>
      <w:r w:rsidRPr="00EA7102">
        <w:t xml:space="preserve">: </w:t>
      </w:r>
    </w:p>
    <w:p w14:paraId="5A57B6BE" w14:textId="77777777" w:rsidR="00F20D41" w:rsidRPr="00F20D41" w:rsidRDefault="00F20D41" w:rsidP="00F20D41">
      <w:pPr>
        <w:rPr>
          <w:rStyle w:val="Referenciaintensa"/>
          <w:b w:val="0"/>
          <w:bCs w:val="0"/>
          <w:color w:val="auto"/>
        </w:rPr>
      </w:pPr>
      <w:r w:rsidRPr="00F20D41">
        <w:rPr>
          <w:rStyle w:val="Referenciaintensa"/>
          <w:b w:val="0"/>
          <w:bCs w:val="0"/>
          <w:color w:val="auto"/>
        </w:rPr>
        <w:t>Cara 1</w:t>
      </w:r>
    </w:p>
    <w:p w14:paraId="720A7CD9" w14:textId="77777777" w:rsidR="00F20D41" w:rsidRPr="00C649C2" w:rsidRDefault="00F20D41" w:rsidP="00F20D41">
      <w:pPr>
        <w:rPr>
          <w:b/>
          <w:bCs/>
          <w:u w:val="single"/>
        </w:rPr>
      </w:pPr>
      <w:r w:rsidRPr="00C649C2">
        <w:rPr>
          <w:b/>
          <w:bCs/>
          <w:u w:val="single"/>
        </w:rPr>
        <w:t xml:space="preserve">Color azul: </w:t>
      </w:r>
    </w:p>
    <w:p w14:paraId="17648B45" w14:textId="77777777" w:rsidR="00F20D41" w:rsidRPr="00C649C2" w:rsidRDefault="00F20D41" w:rsidP="00F20D41">
      <w:pPr>
        <w:rPr>
          <w:b/>
          <w:bCs/>
        </w:rPr>
      </w:pPr>
      <w:r>
        <w:t>Texto para colocar</w:t>
      </w:r>
    </w:p>
    <w:p w14:paraId="073F820E" w14:textId="77777777" w:rsidR="00F20D41" w:rsidRPr="00C649C2" w:rsidRDefault="00F20D41" w:rsidP="00F20D41">
      <w:r w:rsidRPr="00C649C2">
        <w:t>“Estamos trabajando para atender</w:t>
      </w:r>
      <w:r>
        <w:t>te</w:t>
      </w:r>
      <w:r w:rsidRPr="00C649C2">
        <w:t xml:space="preserve"> lo antes posible. Gracias por tu paciencia y respeto.”</w:t>
      </w:r>
    </w:p>
    <w:p w14:paraId="2A6CF81A" w14:textId="77777777" w:rsidR="00F20D41" w:rsidRDefault="00F20D41" w:rsidP="00F20D41">
      <w:pPr>
        <w:rPr>
          <w:b/>
          <w:bCs/>
          <w:u w:val="single"/>
        </w:rPr>
      </w:pPr>
      <w:r w:rsidRPr="00C649C2">
        <w:rPr>
          <w:b/>
          <w:bCs/>
          <w:u w:val="single"/>
        </w:rPr>
        <w:t>Color gris:</w:t>
      </w:r>
    </w:p>
    <w:p w14:paraId="3176CCF2" w14:textId="77777777" w:rsidR="00F20D41" w:rsidRPr="00C649C2" w:rsidRDefault="00F20D41" w:rsidP="00F20D41">
      <w:pPr>
        <w:rPr>
          <w:b/>
          <w:bCs/>
        </w:rPr>
      </w:pPr>
      <w:r>
        <w:t>Texto para colocar</w:t>
      </w:r>
    </w:p>
    <w:p w14:paraId="35A12F0A" w14:textId="77777777" w:rsidR="00F20D41" w:rsidRDefault="00F20D41" w:rsidP="00F20D41">
      <w:r w:rsidRPr="00572066">
        <w:t xml:space="preserve"> "Tu tiempo nos importa</w:t>
      </w:r>
      <w:r>
        <w:t>s</w:t>
      </w:r>
      <w:r w:rsidRPr="00572066">
        <w:t>, y tu buen trato nos motiva a mejorar."</w:t>
      </w:r>
    </w:p>
    <w:p w14:paraId="7E28A237" w14:textId="77777777" w:rsidR="00F20D41" w:rsidRDefault="00F20D41" w:rsidP="00F20D41">
      <w:pPr>
        <w:rPr>
          <w:b/>
          <w:bCs/>
          <w:u w:val="single"/>
        </w:rPr>
      </w:pPr>
    </w:p>
    <w:p w14:paraId="6845D224" w14:textId="77777777" w:rsidR="00652558" w:rsidRDefault="00652558" w:rsidP="00F20D41">
      <w:pPr>
        <w:rPr>
          <w:b/>
          <w:bCs/>
          <w:u w:val="single"/>
        </w:rPr>
      </w:pPr>
    </w:p>
    <w:p w14:paraId="03966548" w14:textId="448D5CA9" w:rsidR="00F20D41" w:rsidRPr="00C649C2" w:rsidRDefault="00F20D41" w:rsidP="00F20D41">
      <w:pPr>
        <w:rPr>
          <w:b/>
          <w:bCs/>
          <w:u w:val="single"/>
        </w:rPr>
      </w:pPr>
      <w:r w:rsidRPr="00C649C2">
        <w:rPr>
          <w:b/>
          <w:bCs/>
          <w:u w:val="single"/>
        </w:rPr>
        <w:lastRenderedPageBreak/>
        <w:t xml:space="preserve">Color blanco: </w:t>
      </w:r>
    </w:p>
    <w:p w14:paraId="3BB83C0B" w14:textId="77777777" w:rsidR="00F20D41" w:rsidRPr="00C649C2" w:rsidRDefault="00F20D41" w:rsidP="00F20D41">
      <w:pPr>
        <w:rPr>
          <w:b/>
          <w:bCs/>
        </w:rPr>
      </w:pPr>
      <w:r>
        <w:t>Texto para colocar</w:t>
      </w:r>
    </w:p>
    <w:p w14:paraId="25E45760" w14:textId="77777777" w:rsidR="00F20D41" w:rsidRDefault="00F20D41" w:rsidP="00F20D41">
      <w:r w:rsidRPr="00EA7102">
        <w:t>“Menos espera, más libertad</w:t>
      </w:r>
      <w:r>
        <w:t>”</w:t>
      </w:r>
      <w:r w:rsidRPr="00EA7102">
        <w:t xml:space="preserve">: Haz tus gestiones en línea de forma segura. Tramites Sanitarios: https://seremienlinea.minsal.cl/asdigital/ </w:t>
      </w:r>
    </w:p>
    <w:p w14:paraId="3B16C90F" w14:textId="77777777" w:rsidR="00F20D41" w:rsidRDefault="00F20D41" w:rsidP="00F20D41">
      <w:r>
        <w:t>Código QR TRAMITES SANITARIOS</w:t>
      </w:r>
    </w:p>
    <w:p w14:paraId="742C2601" w14:textId="77777777" w:rsidR="00F20D41" w:rsidRDefault="00F20D41" w:rsidP="00F20D41">
      <w:r>
        <w:fldChar w:fldCharType="begin"/>
      </w:r>
      <w:r>
        <w:instrText xml:space="preserve"> DISPLAYBARCODE</w:instrText>
      </w:r>
    </w:p>
    <w:p w14:paraId="5CBAE13C" w14:textId="77777777" w:rsidR="00F20D41" w:rsidRDefault="00F20D41" w:rsidP="00F20D41">
      <w:r>
        <w:instrText>“Accede a para:</w:instrText>
      </w:r>
    </w:p>
    <w:p w14:paraId="085F91CB" w14:textId="77777777" w:rsidR="00F20D41" w:rsidRDefault="00F20D41" w:rsidP="00F20D41">
      <w:r>
        <w:instrText xml:space="preserve"> Tramites Sanitarios:</w:instrText>
      </w:r>
    </w:p>
    <w:p w14:paraId="5568C7CD" w14:textId="77777777" w:rsidR="00F20D41" w:rsidRDefault="00F20D41" w:rsidP="00F20D41">
      <w:r>
        <w:instrText xml:space="preserve"> </w:instrText>
      </w:r>
      <w:hyperlink r:id="rId5" w:history="1">
        <w:r w:rsidRPr="008040D4">
          <w:rPr>
            <w:rStyle w:val="Hipervnculo"/>
          </w:rPr>
          <w:instrText>https://seremienlinea.minsal.cl/asdigital/</w:instrText>
        </w:r>
      </w:hyperlink>
      <w:r>
        <w:instrText>” QR</w:instrText>
      </w:r>
    </w:p>
    <w:p w14:paraId="2FC5E003" w14:textId="77777777" w:rsidR="00F20D41" w:rsidRDefault="00F20D41" w:rsidP="00F20D41">
      <w:r>
        <w:instrText xml:space="preserve"> </w:instrText>
      </w:r>
      <w:r>
        <w:fldChar w:fldCharType="end"/>
      </w:r>
    </w:p>
    <w:p w14:paraId="50D200C6" w14:textId="77777777" w:rsidR="00F20D41" w:rsidRPr="00F20D41" w:rsidRDefault="00F20D41" w:rsidP="00F20D41">
      <w:pPr>
        <w:rPr>
          <w:rStyle w:val="Referenciaintensa"/>
          <w:b w:val="0"/>
          <w:bCs w:val="0"/>
          <w:color w:val="auto"/>
        </w:rPr>
      </w:pPr>
      <w:r w:rsidRPr="00F20D41">
        <w:rPr>
          <w:rStyle w:val="Referenciaintensa"/>
          <w:b w:val="0"/>
          <w:bCs w:val="0"/>
          <w:color w:val="auto"/>
        </w:rPr>
        <w:t xml:space="preserve">Cara 2 </w:t>
      </w:r>
    </w:p>
    <w:p w14:paraId="23748A91" w14:textId="77777777" w:rsidR="00F20D41" w:rsidRPr="00C649C2" w:rsidRDefault="00F20D41" w:rsidP="00F20D41">
      <w:pPr>
        <w:rPr>
          <w:u w:val="single"/>
        </w:rPr>
      </w:pPr>
      <w:r w:rsidRPr="00C649C2">
        <w:rPr>
          <w:b/>
          <w:bCs/>
          <w:u w:val="single"/>
        </w:rPr>
        <w:t>Color azul:</w:t>
      </w:r>
      <w:r w:rsidRPr="00C649C2">
        <w:rPr>
          <w:u w:val="single"/>
        </w:rPr>
        <w:t xml:space="preserve"> </w:t>
      </w:r>
    </w:p>
    <w:p w14:paraId="48F49FF6" w14:textId="77777777" w:rsidR="00F20D41" w:rsidRPr="00C649C2" w:rsidRDefault="00F20D41" w:rsidP="00F20D41">
      <w:pPr>
        <w:rPr>
          <w:b/>
          <w:bCs/>
        </w:rPr>
      </w:pPr>
      <w:r>
        <w:t>Texto para colocar</w:t>
      </w:r>
    </w:p>
    <w:p w14:paraId="6BA97E8D" w14:textId="77777777" w:rsidR="00F20D41" w:rsidRDefault="00F20D41" w:rsidP="00F20D41">
      <w:r w:rsidRPr="00EA7102">
        <w:t xml:space="preserve">"Detrás de cada módulo hay una persona dispuesta a ayudarte. Trátala con amabilidad." </w:t>
      </w:r>
    </w:p>
    <w:p w14:paraId="6068CD6C" w14:textId="77777777" w:rsidR="00F20D41" w:rsidRPr="00C649C2" w:rsidRDefault="00F20D41" w:rsidP="00F20D41">
      <w:pPr>
        <w:rPr>
          <w:b/>
          <w:bCs/>
          <w:u w:val="single"/>
        </w:rPr>
      </w:pPr>
      <w:r w:rsidRPr="00C649C2">
        <w:rPr>
          <w:b/>
          <w:bCs/>
          <w:u w:val="single"/>
        </w:rPr>
        <w:t xml:space="preserve">Color gris:  </w:t>
      </w:r>
    </w:p>
    <w:p w14:paraId="2F9D9F26" w14:textId="77777777" w:rsidR="00F20D41" w:rsidRPr="00C649C2" w:rsidRDefault="00F20D41" w:rsidP="00F20D41">
      <w:pPr>
        <w:rPr>
          <w:b/>
          <w:bCs/>
        </w:rPr>
      </w:pPr>
      <w:r>
        <w:t>Texto para colocar</w:t>
      </w:r>
    </w:p>
    <w:p w14:paraId="4CEF3265" w14:textId="77777777" w:rsidR="00F20D41" w:rsidRDefault="00F20D41" w:rsidP="00F20D41">
      <w:r w:rsidRPr="00EA7102">
        <w:t xml:space="preserve">"Tu amabilidad es nuestro mejor incentivo." </w:t>
      </w:r>
    </w:p>
    <w:p w14:paraId="0F6D325F" w14:textId="77777777" w:rsidR="00F20D41" w:rsidRPr="00C649C2" w:rsidRDefault="00F20D41" w:rsidP="00F20D41">
      <w:pPr>
        <w:rPr>
          <w:b/>
          <w:bCs/>
          <w:u w:val="single"/>
        </w:rPr>
      </w:pPr>
      <w:r w:rsidRPr="00C649C2">
        <w:rPr>
          <w:b/>
          <w:bCs/>
          <w:u w:val="single"/>
        </w:rPr>
        <w:t xml:space="preserve">Color blanco: </w:t>
      </w:r>
    </w:p>
    <w:p w14:paraId="6B322CA4" w14:textId="77777777" w:rsidR="00F20D41" w:rsidRPr="00C649C2" w:rsidRDefault="00F20D41" w:rsidP="00F20D41">
      <w:pPr>
        <w:rPr>
          <w:b/>
          <w:bCs/>
        </w:rPr>
      </w:pPr>
      <w:r>
        <w:t>Texto para colocar</w:t>
      </w:r>
    </w:p>
    <w:p w14:paraId="7EE79060" w14:textId="77777777" w:rsidR="00F20D41" w:rsidRDefault="00F20D41" w:rsidP="00F20D41">
      <w:r w:rsidRPr="00EA7102">
        <w:t>Comunícate con nosotros a través de nuestra plataforma: oirs.minsal.cl, o al 600 360 7777</w:t>
      </w:r>
      <w:r>
        <w:t>.</w:t>
      </w:r>
    </w:p>
    <w:p w14:paraId="149ABC5F" w14:textId="77777777" w:rsidR="00F20D41" w:rsidRDefault="00F20D41" w:rsidP="00F20D41">
      <w:r>
        <w:t>Código QR Atención Usuario</w:t>
      </w:r>
    </w:p>
    <w:p w14:paraId="0F3947FB" w14:textId="77777777" w:rsidR="00F20D41" w:rsidRDefault="00F20D41" w:rsidP="00F20D41">
      <w:r>
        <w:lastRenderedPageBreak/>
        <w:fldChar w:fldCharType="begin"/>
      </w:r>
      <w:r>
        <w:instrText xml:space="preserve"> DISPLAYBARCODE</w:instrText>
      </w:r>
    </w:p>
    <w:p w14:paraId="238B15E4" w14:textId="77777777" w:rsidR="00F20D41" w:rsidRDefault="00F20D41" w:rsidP="00F20D41">
      <w:r>
        <w:instrText>“Accede a para:</w:instrText>
      </w:r>
    </w:p>
    <w:p w14:paraId="29D39E07" w14:textId="77777777" w:rsidR="00F20D41" w:rsidRDefault="00F20D41" w:rsidP="00F20D41">
      <w:r>
        <w:instrText xml:space="preserve"> </w:instrText>
      </w:r>
      <w:r w:rsidRPr="00E331EA">
        <w:instrText>Dudas y consultas:</w:instrText>
      </w:r>
    </w:p>
    <w:p w14:paraId="36622FFC" w14:textId="77777777" w:rsidR="00F20D41" w:rsidRDefault="00F20D41" w:rsidP="00F20D41">
      <w:r w:rsidRPr="00E331EA">
        <w:instrText xml:space="preserve"> </w:instrText>
      </w:r>
      <w:hyperlink r:id="rId6" w:history="1">
        <w:r w:rsidRPr="008040D4">
          <w:rPr>
            <w:rStyle w:val="Hipervnculo"/>
          </w:rPr>
          <w:instrText>https://oirs.minsal.cl</w:instrText>
        </w:r>
      </w:hyperlink>
      <w:r>
        <w:instrText>,</w:instrText>
      </w:r>
      <w:r>
        <w:rPr>
          <w:rStyle w:val="Hipervnculo"/>
        </w:rPr>
        <w:instrText xml:space="preserve"> </w:instrText>
      </w:r>
      <w:r w:rsidRPr="00EA7102">
        <w:instrText xml:space="preserve"> </w:instrText>
      </w:r>
    </w:p>
    <w:p w14:paraId="6FD7AE49" w14:textId="77777777" w:rsidR="00F20D41" w:rsidRDefault="00F20D41" w:rsidP="00F20D41">
      <w:r w:rsidRPr="00EA7102">
        <w:instrText>o al 600 360 7777</w:instrText>
      </w:r>
      <w:r>
        <w:instrText xml:space="preserve">.”QR </w:instrText>
      </w:r>
      <w:r>
        <w:fldChar w:fldCharType="end"/>
      </w:r>
    </w:p>
    <w:p w14:paraId="7DA5CE90" w14:textId="77777777" w:rsidR="00F20D41" w:rsidRPr="00F20D41" w:rsidRDefault="00F20D41" w:rsidP="00F20D41">
      <w:pPr>
        <w:rPr>
          <w:rStyle w:val="Referenciaintensa"/>
          <w:b w:val="0"/>
          <w:bCs w:val="0"/>
          <w:color w:val="auto"/>
        </w:rPr>
      </w:pPr>
      <w:r w:rsidRPr="00F20D41">
        <w:rPr>
          <w:rStyle w:val="Referenciaintensa"/>
          <w:b w:val="0"/>
          <w:bCs w:val="0"/>
          <w:color w:val="auto"/>
        </w:rPr>
        <w:t>Cara 3</w:t>
      </w:r>
    </w:p>
    <w:p w14:paraId="5CF2789A" w14:textId="77777777" w:rsidR="00F20D41" w:rsidRPr="00C649C2" w:rsidRDefault="00F20D41" w:rsidP="00F20D41">
      <w:pPr>
        <w:rPr>
          <w:b/>
          <w:bCs/>
          <w:u w:val="single"/>
        </w:rPr>
      </w:pPr>
      <w:r w:rsidRPr="00C649C2">
        <w:rPr>
          <w:b/>
          <w:bCs/>
          <w:u w:val="single"/>
        </w:rPr>
        <w:t>Color azul:</w:t>
      </w:r>
    </w:p>
    <w:p w14:paraId="5D098363" w14:textId="77777777" w:rsidR="00F20D41" w:rsidRDefault="00F20D41" w:rsidP="00F20D41">
      <w:r>
        <w:t>Texto para colocar</w:t>
      </w:r>
    </w:p>
    <w:p w14:paraId="510245D4" w14:textId="77777777" w:rsidR="00F20D41" w:rsidRPr="005B516B" w:rsidRDefault="00F20D41" w:rsidP="00F20D41">
      <w:pPr>
        <w:rPr>
          <w:highlight w:val="yellow"/>
        </w:rPr>
      </w:pPr>
      <w:r>
        <w:t xml:space="preserve"> </w:t>
      </w:r>
      <w:r w:rsidRPr="00572066">
        <w:t>"Respetar a quien te atiende es valorar su trabajo."</w:t>
      </w:r>
    </w:p>
    <w:p w14:paraId="5F3DC030" w14:textId="77777777" w:rsidR="00F20D41" w:rsidRPr="00C649C2" w:rsidRDefault="00F20D41" w:rsidP="00F20D41">
      <w:pPr>
        <w:rPr>
          <w:b/>
          <w:bCs/>
          <w:u w:val="single"/>
        </w:rPr>
      </w:pPr>
      <w:r w:rsidRPr="00C649C2">
        <w:rPr>
          <w:b/>
          <w:bCs/>
          <w:u w:val="single"/>
        </w:rPr>
        <w:t xml:space="preserve">Color gris:  </w:t>
      </w:r>
    </w:p>
    <w:p w14:paraId="5F02DA09" w14:textId="77777777" w:rsidR="00F20D41" w:rsidRDefault="00F20D41" w:rsidP="00F20D41">
      <w:r>
        <w:t>Texto para colocar</w:t>
      </w:r>
    </w:p>
    <w:p w14:paraId="0B737AFE" w14:textId="77777777" w:rsidR="00F20D41" w:rsidRDefault="00F20D41" w:rsidP="00F20D41">
      <w:r w:rsidRPr="00EA7102">
        <w:t xml:space="preserve">"Tu amabilidad es nuestro mejor incentivo." </w:t>
      </w:r>
    </w:p>
    <w:p w14:paraId="68420F14" w14:textId="77777777" w:rsidR="00F20D41" w:rsidRPr="00C649C2" w:rsidRDefault="00F20D41" w:rsidP="00F20D41">
      <w:pPr>
        <w:rPr>
          <w:b/>
          <w:bCs/>
          <w:u w:val="single"/>
        </w:rPr>
      </w:pPr>
      <w:r w:rsidRPr="00C649C2">
        <w:rPr>
          <w:b/>
          <w:bCs/>
          <w:u w:val="single"/>
        </w:rPr>
        <w:t xml:space="preserve">Color blanco:  </w:t>
      </w:r>
    </w:p>
    <w:p w14:paraId="494963EE" w14:textId="77777777" w:rsidR="00F20D41" w:rsidRDefault="00F20D41" w:rsidP="00F20D41">
      <w:r>
        <w:t>Texto para colocar</w:t>
      </w:r>
    </w:p>
    <w:p w14:paraId="1F8B905B" w14:textId="77777777" w:rsidR="00F20D41" w:rsidRDefault="00F20D41" w:rsidP="00F20D41">
      <w:r w:rsidRPr="00EA7102">
        <w:t xml:space="preserve">Haz más en menos tiempo: </w:t>
      </w:r>
    </w:p>
    <w:p w14:paraId="482DC64E" w14:textId="77777777" w:rsidR="00F20D41" w:rsidRDefault="00F20D41" w:rsidP="00F20D41">
      <w:pPr>
        <w:rPr>
          <w:rStyle w:val="Hipervnculo"/>
        </w:rPr>
      </w:pPr>
      <w:r w:rsidRPr="00EA7102">
        <w:t>Olvídate de las filas en la COMPIN: revisa tu licencia médica, sube tus documentos y apela sin salir de casa</w:t>
      </w:r>
      <w:r>
        <w:t xml:space="preserve"> en: </w:t>
      </w:r>
      <w:hyperlink r:id="rId7" w:history="1">
        <w:r w:rsidRPr="00BA2B0F">
          <w:rPr>
            <w:rStyle w:val="Hipervnculo"/>
          </w:rPr>
          <w:t>www.milicenciamedica.cl</w:t>
        </w:r>
      </w:hyperlink>
    </w:p>
    <w:p w14:paraId="1F1D709C" w14:textId="77777777" w:rsidR="00F20D41" w:rsidRDefault="00F20D41" w:rsidP="00F20D41">
      <w:r>
        <w:t>Código QR LICENCIAS MÉDICAS</w:t>
      </w:r>
    </w:p>
    <w:p w14:paraId="4775D515" w14:textId="77777777" w:rsidR="00F20D41" w:rsidRDefault="00F20D41" w:rsidP="00F20D41">
      <w:r>
        <w:fldChar w:fldCharType="begin"/>
      </w:r>
      <w:r>
        <w:instrText xml:space="preserve"> DISPLAYBARCODE</w:instrText>
      </w:r>
    </w:p>
    <w:p w14:paraId="0E7C5A41" w14:textId="77777777" w:rsidR="00F20D41" w:rsidRDefault="00F20D41" w:rsidP="00F20D41">
      <w:r>
        <w:instrText>“Accede a para:</w:instrText>
      </w:r>
    </w:p>
    <w:p w14:paraId="539F1800" w14:textId="77777777" w:rsidR="00F20D41" w:rsidRDefault="00F20D41" w:rsidP="00F20D41">
      <w:r>
        <w:instrText xml:space="preserve">Tramites de Licencias Médicas: </w:instrText>
      </w:r>
    </w:p>
    <w:p w14:paraId="19688E2C" w14:textId="77777777" w:rsidR="00F20D41" w:rsidRDefault="00000000" w:rsidP="00F20D41">
      <w:pPr>
        <w:rPr>
          <w:rStyle w:val="Hipervnculo"/>
        </w:rPr>
      </w:pPr>
      <w:hyperlink r:id="rId8" w:history="1">
        <w:r w:rsidR="00F20D41" w:rsidRPr="008040D4">
          <w:rPr>
            <w:rStyle w:val="Hipervnculo"/>
          </w:rPr>
          <w:instrText>www.milicenciamedica.cl</w:instrText>
        </w:r>
      </w:hyperlink>
      <w:r w:rsidR="00F20D41">
        <w:instrText>”QR</w:instrText>
      </w:r>
    </w:p>
    <w:p w14:paraId="5B22DD1D" w14:textId="77777777" w:rsidR="00F20D41" w:rsidRDefault="00F20D41" w:rsidP="00F20D41">
      <w:r>
        <w:instrText xml:space="preserve"> </w:instrText>
      </w:r>
      <w:r>
        <w:fldChar w:fldCharType="end"/>
      </w:r>
    </w:p>
    <w:p w14:paraId="25195270" w14:textId="77777777" w:rsidR="00F20D41" w:rsidRDefault="00F20D41" w:rsidP="00F20D41">
      <w:r>
        <w:lastRenderedPageBreak/>
        <w:t xml:space="preserve">LOGO INSTITUCIONAL </w:t>
      </w:r>
    </w:p>
    <w:p w14:paraId="21C33AF7" w14:textId="25890D7F" w:rsidR="00E864CF" w:rsidRDefault="00E864CF" w:rsidP="00F20D41">
      <w:r>
        <w:rPr>
          <w:noProof/>
        </w:rPr>
        <w:drawing>
          <wp:inline distT="0" distB="0" distL="0" distR="0" wp14:anchorId="15D77D88" wp14:editId="06F78D52">
            <wp:extent cx="1714500" cy="1555394"/>
            <wp:effectExtent l="0" t="0" r="0" b="6985"/>
            <wp:docPr id="1983935763" name="Imagen 2" descr="Imagen que contiene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35763" name="Imagen 2" descr="Imagen que contiene 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529" cy="1561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AF1315" w14:textId="77777777" w:rsidR="00E864CF" w:rsidRDefault="00E864CF" w:rsidP="00F20D41"/>
    <w:p w14:paraId="577C5F90" w14:textId="57E4594D" w:rsidR="00F20D41" w:rsidRDefault="00F20D41" w:rsidP="00F20D41">
      <w:r>
        <w:t xml:space="preserve">En las tres caras </w:t>
      </w:r>
      <w:r w:rsidR="00860144">
        <w:t xml:space="preserve">del </w:t>
      </w:r>
      <w:proofErr w:type="spellStart"/>
      <w:r w:rsidR="00860144">
        <w:t>totem</w:t>
      </w:r>
      <w:proofErr w:type="spellEnd"/>
      <w:r w:rsidR="00860144">
        <w:t xml:space="preserve">, en donde va el color </w:t>
      </w:r>
      <w:proofErr w:type="gramStart"/>
      <w:r>
        <w:t>azul</w:t>
      </w:r>
      <w:r w:rsidR="00860144">
        <w:t>,  debe</w:t>
      </w:r>
      <w:proofErr w:type="gramEnd"/>
      <w:r w:rsidR="00860144">
        <w:t xml:space="preserve"> ir el logo en un tamaño </w:t>
      </w:r>
      <w:r w:rsidR="00742653">
        <w:t>de</w:t>
      </w:r>
      <w:r>
        <w:t xml:space="preserve"> tamaño </w:t>
      </w:r>
      <w:r w:rsidR="00742653">
        <w:t>de 21,05 de ancho y 2</w:t>
      </w:r>
      <w:r w:rsidR="00F622D8">
        <w:t>3</w:t>
      </w:r>
      <w:r w:rsidR="00742653">
        <w:t>,05 de alto</w:t>
      </w:r>
      <w:r w:rsidR="00F622D8">
        <w:t>,</w:t>
      </w:r>
      <w:r w:rsidR="00742653">
        <w:t xml:space="preserve"> ubicado a 2.05 cm del borde superior y centrado</w:t>
      </w:r>
      <w:r w:rsidR="00F622D8">
        <w:t>.</w:t>
      </w:r>
    </w:p>
    <w:p w14:paraId="66551B86" w14:textId="12DAFCAA" w:rsidR="00860144" w:rsidRPr="00860144" w:rsidRDefault="00860144" w:rsidP="00860144">
      <w:pPr>
        <w:jc w:val="both"/>
      </w:pPr>
      <w:r w:rsidRPr="00860144">
        <w:t>Para acceder a las normas graficas debe ir a: </w:t>
      </w:r>
      <w:hyperlink r:id="rId10" w:tgtFrame="_blank" w:tooltip="https://kitdigital.gob.cl/manual-normas-graficas" w:history="1">
        <w:r w:rsidRPr="00860144">
          <w:rPr>
            <w:rStyle w:val="Hipervnculo"/>
          </w:rPr>
          <w:t>https://kitdigital.gob.cl/manual-normas-graficas</w:t>
        </w:r>
      </w:hyperlink>
      <w:r w:rsidRPr="00860144">
        <w:t xml:space="preserve">, una vez allí, buscar Logotipos de Servicios y Organismos de Gobierno, al cliquear se descargará una carpeta comprimida. Una vez descargada, debe abrir la carpeta Servicios Ministerio de Salud, luego la carpeta V.3_13 </w:t>
      </w:r>
      <w:proofErr w:type="gramStart"/>
      <w:r w:rsidRPr="00860144">
        <w:t>Secretaria Regional</w:t>
      </w:r>
      <w:proofErr w:type="gramEnd"/>
      <w:r w:rsidRPr="00860144">
        <w:t xml:space="preserve"> Ministerial donde encontrara todos los logos de las diferentes regiones, para este caso debe rescatar el de la SEREMI de Salud Atacama</w:t>
      </w:r>
      <w:r>
        <w:t>,</w:t>
      </w:r>
      <w:r w:rsidRPr="00860144">
        <w:t xml:space="preserve"> si no lo puede abrir directamente, debe copiar el archivo </w:t>
      </w:r>
      <w:proofErr w:type="spellStart"/>
      <w:r w:rsidRPr="00860144">
        <w:t>pdf</w:t>
      </w:r>
      <w:proofErr w:type="spellEnd"/>
      <w:r w:rsidRPr="00860144">
        <w:t xml:space="preserve"> en su escritorio.</w:t>
      </w:r>
    </w:p>
    <w:p w14:paraId="6A0DC29D" w14:textId="77777777" w:rsidR="00860144" w:rsidRPr="00860144" w:rsidRDefault="00860144" w:rsidP="00860144">
      <w:pPr>
        <w:jc w:val="both"/>
      </w:pPr>
      <w:r w:rsidRPr="00860144">
        <w:t xml:space="preserve">Respecto de la paleta de colores también la podrá encontrar en este mismo </w:t>
      </w:r>
      <w:proofErr w:type="gramStart"/>
      <w:r w:rsidRPr="00860144">
        <w:t>KIT</w:t>
      </w:r>
      <w:proofErr w:type="gramEnd"/>
      <w:r w:rsidRPr="00860144">
        <w:t xml:space="preserve"> pero en el menú, </w:t>
      </w:r>
      <w:hyperlink r:id="rId11" w:tgtFrame="_blank" w:tooltip="https://kitdigital.gob.cl/material-grafico" w:history="1">
        <w:r w:rsidRPr="00860144">
          <w:rPr>
            <w:rStyle w:val="Hipervnculo"/>
          </w:rPr>
          <w:t>https://kitdigital.gob.cl/material-grafico</w:t>
        </w:r>
      </w:hyperlink>
      <w:r w:rsidRPr="00860144">
        <w:t>, una vez desplegado el menú debe ir a insumos gráficos, donde encontrará para descarga el archivo "paleta de colores".</w:t>
      </w:r>
    </w:p>
    <w:p w14:paraId="7DE4BF36" w14:textId="77777777" w:rsidR="00E864CF" w:rsidRDefault="00E864CF" w:rsidP="00F20D41"/>
    <w:p w14:paraId="42675384" w14:textId="77777777" w:rsidR="00E864CF" w:rsidRDefault="00E864CF" w:rsidP="00F20D41"/>
    <w:p w14:paraId="4D179F28" w14:textId="77777777" w:rsidR="00F20D41" w:rsidRPr="00DA0008" w:rsidRDefault="00F20D41" w:rsidP="00F20D41">
      <w:pPr>
        <w:tabs>
          <w:tab w:val="left" w:pos="2145"/>
        </w:tabs>
      </w:pPr>
      <w:r>
        <w:lastRenderedPageBreak/>
        <w:t>Imagen referencial del producto terminado</w:t>
      </w:r>
      <w:r w:rsidRPr="00DA0008">
        <w:rPr>
          <w:noProof/>
        </w:rPr>
        <w:drawing>
          <wp:inline distT="0" distB="0" distL="0" distR="0" wp14:anchorId="18D731FD" wp14:editId="12A579AD">
            <wp:extent cx="2867660" cy="4666023"/>
            <wp:effectExtent l="0" t="0" r="8890" b="1270"/>
            <wp:docPr id="2088531751" name="Imagen 2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31751" name="Imagen 2" descr="Escala de tiem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06" cy="468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1AF27" w14:textId="77777777" w:rsidR="00F20D41" w:rsidRPr="00ED4183" w:rsidRDefault="00F20D41" w:rsidP="00F20D41">
      <w:pPr>
        <w:tabs>
          <w:tab w:val="left" w:pos="2145"/>
        </w:tabs>
      </w:pPr>
    </w:p>
    <w:p w14:paraId="246B6692" w14:textId="77777777" w:rsidR="00F20D41" w:rsidRDefault="00F20D41" w:rsidP="00F20D41"/>
    <w:sectPr w:rsidR="00F20D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375486"/>
    <w:multiLevelType w:val="multilevel"/>
    <w:tmpl w:val="E32E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15149"/>
    <w:multiLevelType w:val="hybridMultilevel"/>
    <w:tmpl w:val="2800F8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256323">
    <w:abstractNumId w:val="0"/>
  </w:num>
  <w:num w:numId="2" w16cid:durableId="1188444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D41"/>
    <w:rsid w:val="00015863"/>
    <w:rsid w:val="00237853"/>
    <w:rsid w:val="003D3AE7"/>
    <w:rsid w:val="00492615"/>
    <w:rsid w:val="00505C1E"/>
    <w:rsid w:val="00652558"/>
    <w:rsid w:val="00742653"/>
    <w:rsid w:val="00860144"/>
    <w:rsid w:val="009C634E"/>
    <w:rsid w:val="00AC78C7"/>
    <w:rsid w:val="00B92EE0"/>
    <w:rsid w:val="00D351ED"/>
    <w:rsid w:val="00E864CF"/>
    <w:rsid w:val="00EC47AC"/>
    <w:rsid w:val="00F20D41"/>
    <w:rsid w:val="00F6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D8ABA"/>
  <w15:chartTrackingRefBased/>
  <w15:docId w15:val="{D99BD61E-95F6-48D1-A0E8-53A8647B3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0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0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0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0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0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0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0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0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0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0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0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0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0D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0D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0D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0D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0D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0D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0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0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0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0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0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0D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0D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0D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0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0D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0D4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20D4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07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942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85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342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286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licenciamedica.c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ilicenciamedica.cl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irs.minsal.cl" TargetMode="External"/><Relationship Id="rId11" Type="http://schemas.openxmlformats.org/officeDocument/2006/relationships/hyperlink" Target="https://kitdigital.gob.cl/material-grafico" TargetMode="External"/><Relationship Id="rId5" Type="http://schemas.openxmlformats.org/officeDocument/2006/relationships/hyperlink" Target="https://seremienlinea.minsal.cl/asdigital/" TargetMode="External"/><Relationship Id="rId10" Type="http://schemas.openxmlformats.org/officeDocument/2006/relationships/hyperlink" Target="https://kitdigital.gob.cl/manual-normas-grafica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595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Yelly Aspee</dc:creator>
  <cp:keywords/>
  <dc:description/>
  <cp:lastModifiedBy>Franciscoj Olivares</cp:lastModifiedBy>
  <cp:revision>2</cp:revision>
  <dcterms:created xsi:type="dcterms:W3CDTF">2026-09-24T18:53:00Z</dcterms:created>
  <dcterms:modified xsi:type="dcterms:W3CDTF">2026-09-24T18:53:00Z</dcterms:modified>
</cp:coreProperties>
</file>