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AE28" w14:textId="522DBB9B" w:rsidR="00A41FCC" w:rsidRDefault="00D85147">
      <w:r>
        <w:rPr>
          <w:noProof/>
        </w:rPr>
        <w:drawing>
          <wp:inline distT="0" distB="0" distL="0" distR="0" wp14:anchorId="6CC213D3" wp14:editId="0B7AC7DB">
            <wp:extent cx="5788839" cy="3495675"/>
            <wp:effectExtent l="0" t="0" r="2540" b="0"/>
            <wp:docPr id="10406010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89" cy="3500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41F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47"/>
    <w:rsid w:val="003344F2"/>
    <w:rsid w:val="00437027"/>
    <w:rsid w:val="00A06B0C"/>
    <w:rsid w:val="00A41FCC"/>
    <w:rsid w:val="00D8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376E93"/>
  <w15:chartTrackingRefBased/>
  <w15:docId w15:val="{D2C46A95-31C5-43EE-B8EC-D02977D8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1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1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1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1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1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1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Alejandra Baeza Herrera</dc:creator>
  <cp:keywords/>
  <dc:description/>
  <cp:lastModifiedBy>Teresa Alejandra Baeza Herrera</cp:lastModifiedBy>
  <cp:revision>1</cp:revision>
  <dcterms:created xsi:type="dcterms:W3CDTF">2026-07-09T15:58:00Z</dcterms:created>
  <dcterms:modified xsi:type="dcterms:W3CDTF">2026-07-09T15:59:00Z</dcterms:modified>
</cp:coreProperties>
</file>