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B90F" w14:textId="428DBFEE" w:rsidR="00A91CF3" w:rsidRPr="00A91CF3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My major take-ways from this project are the following:</w:t>
      </w:r>
    </w:p>
    <w:p w14:paraId="44406BCF" w14:textId="77777777" w:rsidR="00A91CF3" w:rsidRPr="00635AE6" w:rsidRDefault="00A91CF3" w:rsidP="00C048A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635AE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Static Modifiers</w:t>
      </w:r>
    </w:p>
    <w:p w14:paraId="7674CBAC" w14:textId="77777777" w:rsidR="00A91CF3" w:rsidRPr="00A91CF3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I learnt through experience and compilation errors that a static method can not be accessed from a non-static method, and a non-static method or class can not be accessed from a static method or class. This project was my first time using a static class, as I didn't know the modifier could be used with a sub-class.</w:t>
      </w:r>
    </w:p>
    <w:p w14:paraId="79B67FC4" w14:textId="77777777" w:rsidR="00A91CF3" w:rsidRPr="00A91CF3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I also learnt that a variable or data structure defined outside a method could only be accessed when a static modifier is used. </w:t>
      </w:r>
    </w:p>
    <w:p w14:paraId="69506CD3" w14:textId="7BD66FC4" w:rsidR="00A91CF3" w:rsidRPr="00635AE6" w:rsidRDefault="00A91CF3" w:rsidP="00C048A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635AE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Scope and persistence of a variable</w:t>
      </w:r>
    </w:p>
    <w:p w14:paraId="4D6BC6C6" w14:textId="7292839D" w:rsidR="00A91CF3" w:rsidRPr="00A91CF3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 xml:space="preserve">I truly understand now that Java is genuinely an object-oriented program. In my project, I made the mistake of nesting an </w:t>
      </w:r>
      <w:r w:rsidR="002A67C2"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Array List</w:t>
      </w: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 xml:space="preserve"> object in another object without making a deep copy. What happened was that instead of creating a deep copy of that object, I was only working with its reference; hence any changes made to the original were also made to the copy.</w:t>
      </w:r>
    </w:p>
    <w:p w14:paraId="3AB577E4" w14:textId="77777777" w:rsidR="00A91CF3" w:rsidRPr="00635AE6" w:rsidRDefault="00A91CF3" w:rsidP="00C048A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635AE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Return types</w:t>
      </w:r>
    </w:p>
    <w:p w14:paraId="5EC53720" w14:textId="564EE9D5" w:rsidR="00A91CF3" w:rsidRPr="00DC2A30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I was cautious with the use of return types, as the primary design process for my project paid optimum attention to my return types and method parameters. In my Haversine Class, I tried overloading a constructor, but it didn't work. I had to rename the second method, even though they were similar.</w:t>
      </w:r>
      <w:r w:rsidR="00DC2A30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 xml:space="preserve"> At the end of the day my Haversine method didn’t seem to be computing properly, so I settled </w:t>
      </w:r>
      <w:r w:rsidR="006E1D43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with</w:t>
      </w:r>
      <w:r w:rsidR="00DC2A30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 xml:space="preserve"> number of stops </w:t>
      </w:r>
      <w:r w:rsidR="006E1D43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 xml:space="preserve">for </w:t>
      </w:r>
      <w:r w:rsidR="00DC2A30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optimilality.</w:t>
      </w:r>
    </w:p>
    <w:p w14:paraId="1AEEA19A" w14:textId="418BE391" w:rsidR="00A91CF3" w:rsidRPr="00635AE6" w:rsidRDefault="00A91CF3" w:rsidP="00C048A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635AE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Modularity</w:t>
      </w:r>
      <w:r w:rsidR="00635AE6" w:rsidRPr="00635AE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yo-NG" w:eastAsia="en-GH"/>
        </w:rPr>
        <w:t xml:space="preserve"> &amp; </w:t>
      </w:r>
      <w:r w:rsidRPr="00635AE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Space as a Character.</w:t>
      </w:r>
    </w:p>
    <w:p w14:paraId="4FBA5AD3" w14:textId="77777777" w:rsidR="00A91CF3" w:rsidRPr="00A91CF3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I split my code into different classes and realized it was much cleaner and easier to read. I also discovered that space is a valid character type in Java. Spaces were not read as empty or null in the CSV file.</w:t>
      </w:r>
    </w:p>
    <w:p w14:paraId="6869AEFA" w14:textId="764B5584" w:rsidR="00A91CF3" w:rsidRPr="00164223" w:rsidRDefault="00A91CF3" w:rsidP="00C048A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164223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Fairness and business optimality</w:t>
      </w:r>
    </w:p>
    <w:p w14:paraId="396A9E56" w14:textId="77777777" w:rsidR="00A91CF3" w:rsidRPr="00A91CF3" w:rsidRDefault="00A91CF3" w:rsidP="00C048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 w:rsidRPr="00A91CF3"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I used a depth-first search to ensure that different airlines appeared in the search process, not just one airline.</w:t>
      </w:r>
    </w:p>
    <w:sectPr w:rsidR="00A91CF3" w:rsidRPr="00A9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10A6"/>
    <w:multiLevelType w:val="multilevel"/>
    <w:tmpl w:val="DAA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682"/>
    <w:multiLevelType w:val="hybridMultilevel"/>
    <w:tmpl w:val="7584D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2E49"/>
    <w:multiLevelType w:val="hybridMultilevel"/>
    <w:tmpl w:val="DEF045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97ABC"/>
    <w:multiLevelType w:val="multilevel"/>
    <w:tmpl w:val="AEBE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F5F78"/>
    <w:multiLevelType w:val="hybridMultilevel"/>
    <w:tmpl w:val="8A2EA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768E"/>
    <w:multiLevelType w:val="hybridMultilevel"/>
    <w:tmpl w:val="84C06172"/>
    <w:lvl w:ilvl="0" w:tplc="BB50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B7269"/>
    <w:multiLevelType w:val="hybridMultilevel"/>
    <w:tmpl w:val="8B222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564293">
    <w:abstractNumId w:val="5"/>
  </w:num>
  <w:num w:numId="2" w16cid:durableId="594095587">
    <w:abstractNumId w:val="0"/>
  </w:num>
  <w:num w:numId="3" w16cid:durableId="314266516">
    <w:abstractNumId w:val="3"/>
  </w:num>
  <w:num w:numId="4" w16cid:durableId="1992324860">
    <w:abstractNumId w:val="6"/>
  </w:num>
  <w:num w:numId="5" w16cid:durableId="2011250880">
    <w:abstractNumId w:val="4"/>
  </w:num>
  <w:num w:numId="6" w16cid:durableId="1702318479">
    <w:abstractNumId w:val="1"/>
  </w:num>
  <w:num w:numId="7" w16cid:durableId="1637880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18"/>
    <w:rsid w:val="00164223"/>
    <w:rsid w:val="002A67C2"/>
    <w:rsid w:val="002C75A2"/>
    <w:rsid w:val="003321D5"/>
    <w:rsid w:val="003752B6"/>
    <w:rsid w:val="00553B18"/>
    <w:rsid w:val="00635AE6"/>
    <w:rsid w:val="006E1D43"/>
    <w:rsid w:val="0078087B"/>
    <w:rsid w:val="008F138A"/>
    <w:rsid w:val="00A91CF3"/>
    <w:rsid w:val="00AB72E9"/>
    <w:rsid w:val="00C048AD"/>
    <w:rsid w:val="00DC2A30"/>
    <w:rsid w:val="00F11195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6DEB"/>
  <w15:chartTrackingRefBased/>
  <w15:docId w15:val="{B8345B91-4BE8-4A27-98A2-DDB572B5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styleId="Strong">
    <w:name w:val="Strong"/>
    <w:basedOn w:val="DefaultParagraphFont"/>
    <w:uiPriority w:val="22"/>
    <w:qFormat/>
    <w:rsid w:val="00A91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52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9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6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2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4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7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85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4A6EE0"/>
                                                    <w:left w:val="single" w:sz="6" w:space="0" w:color="4A6EE0"/>
                                                    <w:bottom w:val="single" w:sz="6" w:space="0" w:color="4A6EE0"/>
                                                    <w:right w:val="single" w:sz="6" w:space="0" w:color="4A6EE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90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64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0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7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3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3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8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5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4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0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0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6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2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34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7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68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83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7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73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16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77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38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1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7679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2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8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9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1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7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4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5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72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85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79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041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8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7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39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00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18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0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35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7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0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4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00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65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73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63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50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1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86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5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2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1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12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90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52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7663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65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06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2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2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83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28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43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3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39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8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9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60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50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0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49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11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7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76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96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39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83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26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3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2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2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16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31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7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54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07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091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7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194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19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19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34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3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36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66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6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1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62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6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88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11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805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5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3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03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14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67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46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63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4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85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8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02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177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63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1478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4737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949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14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Ibukun-Oluwa Emmanuella Addy</dc:creator>
  <cp:keywords/>
  <dc:description/>
  <cp:lastModifiedBy>Ibukun-Oluwa Emmanuella Addy</cp:lastModifiedBy>
  <cp:revision>10</cp:revision>
  <dcterms:created xsi:type="dcterms:W3CDTF">2022-09-29T11:34:00Z</dcterms:created>
  <dcterms:modified xsi:type="dcterms:W3CDTF">2022-09-29T15:35:00Z</dcterms:modified>
</cp:coreProperties>
</file>