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46" w:rsidRPr="003A6646" w:rsidRDefault="003A6646" w:rsidP="003A6646">
      <w:pPr>
        <w:spacing w:after="0" w:line="240" w:lineRule="auto"/>
        <w:jc w:val="right"/>
        <w:rPr>
          <w:b/>
          <w:i/>
          <w:sz w:val="24"/>
        </w:rPr>
      </w:pPr>
      <w:r w:rsidRPr="003A6646">
        <w:rPr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1" locked="0" layoutInCell="1" allowOverlap="1" wp14:anchorId="0E964217" wp14:editId="35721FD5">
            <wp:simplePos x="0" y="0"/>
            <wp:positionH relativeFrom="margin">
              <wp:posOffset>-950976</wp:posOffset>
            </wp:positionH>
            <wp:positionV relativeFrom="paragraph">
              <wp:posOffset>-531012</wp:posOffset>
            </wp:positionV>
            <wp:extent cx="1762760" cy="17627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646">
        <w:rPr>
          <w:b/>
          <w:i/>
          <w:sz w:val="24"/>
        </w:rPr>
        <w:t>Р</w:t>
      </w:r>
      <w:r w:rsidRPr="003A6646">
        <w:rPr>
          <w:b/>
          <w:i/>
          <w:sz w:val="24"/>
        </w:rPr>
        <w:t>азработчики:</w:t>
      </w:r>
    </w:p>
    <w:p w:rsidR="003A6646" w:rsidRPr="003A6646" w:rsidRDefault="003A6646" w:rsidP="003A6646">
      <w:pPr>
        <w:spacing w:after="0" w:line="240" w:lineRule="auto"/>
        <w:jc w:val="right"/>
        <w:rPr>
          <w:b/>
          <w:i/>
          <w:sz w:val="24"/>
        </w:rPr>
      </w:pPr>
      <w:r w:rsidRPr="003A6646">
        <w:rPr>
          <w:b/>
          <w:i/>
          <w:sz w:val="24"/>
        </w:rPr>
        <w:t>Шелепов Денис (</w:t>
      </w:r>
      <w:r w:rsidRPr="003A6646">
        <w:rPr>
          <w:b/>
          <w:i/>
          <w:sz w:val="24"/>
          <w:lang w:val="en-US"/>
        </w:rPr>
        <w:t>tl</w:t>
      </w:r>
      <w:r w:rsidRPr="003A6646">
        <w:rPr>
          <w:b/>
          <w:i/>
          <w:sz w:val="24"/>
        </w:rPr>
        <w:t>),</w:t>
      </w:r>
    </w:p>
    <w:p w:rsidR="003A6646" w:rsidRPr="003A6646" w:rsidRDefault="003A6646" w:rsidP="003A6646">
      <w:pPr>
        <w:spacing w:after="0" w:line="240" w:lineRule="auto"/>
        <w:jc w:val="right"/>
        <w:rPr>
          <w:b/>
          <w:i/>
          <w:sz w:val="24"/>
        </w:rPr>
      </w:pPr>
      <w:r w:rsidRPr="003A6646">
        <w:rPr>
          <w:b/>
          <w:i/>
          <w:sz w:val="24"/>
        </w:rPr>
        <w:t>Бобков Андрей</w:t>
      </w:r>
    </w:p>
    <w:p w:rsidR="003A6646" w:rsidRPr="003A6646" w:rsidRDefault="003A6646" w:rsidP="003A6646">
      <w:pPr>
        <w:spacing w:after="0" w:line="240" w:lineRule="auto"/>
        <w:jc w:val="center"/>
        <w:rPr>
          <w:i/>
          <w:sz w:val="24"/>
        </w:rPr>
      </w:pPr>
    </w:p>
    <w:p w:rsidR="003A6646" w:rsidRPr="003A6646" w:rsidRDefault="003A6646" w:rsidP="003A6646">
      <w:pPr>
        <w:jc w:val="center"/>
        <w:rPr>
          <w:b/>
          <w:i/>
          <w:sz w:val="32"/>
        </w:rPr>
      </w:pPr>
      <w:r w:rsidRPr="003A6646">
        <w:rPr>
          <w:b/>
          <w:i/>
          <w:sz w:val="32"/>
        </w:rPr>
        <w:t>Проект «Сайт ветеринарной клиники «Дом Манула»</w:t>
      </w:r>
      <w:r w:rsidRPr="003A6646">
        <w:rPr>
          <w:b/>
          <w:i/>
          <w:noProof/>
          <w:sz w:val="32"/>
          <w:lang w:eastAsia="ru-RU"/>
        </w:rPr>
        <w:t xml:space="preserve"> </w:t>
      </w:r>
    </w:p>
    <w:p w:rsidR="003A6646" w:rsidRPr="0069419A" w:rsidRDefault="003A6646" w:rsidP="003A6646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Описание проекта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Проект «Ветеринарная клиника «Дом Манула» - сайт, содержащий много полезной информации о ветеринарных услугах, оказываемых здесь. На нем можно будет узнать о докторах: их специальности, стаже, образовании. Также на сайте будет контактная информация, прайс –лист предоставляемых услуг, график работы больницы и специалистов (его можно будет сохранить себе на устройство), собственная лента новостей.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Чтобы пользователю открылось больше возможностей, ему нужно зарегистрироваться на сайте. Тогда он с</w:t>
      </w:r>
      <w:r>
        <w:rPr>
          <w:sz w:val="24"/>
        </w:rPr>
        <w:t>может оставлять отзыв об услуге</w:t>
      </w:r>
      <w:r>
        <w:rPr>
          <w:sz w:val="24"/>
        </w:rPr>
        <w:t>.</w:t>
      </w:r>
    </w:p>
    <w:p w:rsidR="003A6646" w:rsidRDefault="003A6646" w:rsidP="003A6646">
      <w:pPr>
        <w:jc w:val="center"/>
        <w:rPr>
          <w:b/>
          <w:i/>
          <w:sz w:val="28"/>
        </w:rPr>
      </w:pPr>
      <w:r w:rsidRPr="00B11531">
        <w:rPr>
          <w:b/>
          <w:i/>
          <w:sz w:val="28"/>
        </w:rPr>
        <w:t>Техническое задание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>Сайт ветеринарной клиники создан для просмотра информации о больнице и записи на прием к врачу.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>Первой страницей, на которую попадает пользователь, является главная страница с новостями клиники. Через панель вверху страницы (шапку) можно попасть на любую интересующую страницу: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Информация о врачах</w:t>
      </w:r>
    </w:p>
    <w:p w:rsidR="003A6646" w:rsidRDefault="003A6646" w:rsidP="003A6646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ФИО, стаж, образование докторов</w:t>
      </w:r>
    </w:p>
    <w:p w:rsidR="003A6646" w:rsidRDefault="003A6646" w:rsidP="003A6646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Запись на прием, по кнопке под нужным врачом.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Контактная информация</w:t>
      </w:r>
    </w:p>
    <w:p w:rsidR="003A6646" w:rsidRDefault="003A6646" w:rsidP="003A6646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Телефонные номера администрации</w:t>
      </w:r>
    </w:p>
    <w:p w:rsidR="003A6646" w:rsidRDefault="003A6646" w:rsidP="003A6646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Ссылка на группу в ВК</w:t>
      </w:r>
    </w:p>
    <w:p w:rsidR="003A6646" w:rsidRDefault="003A6646" w:rsidP="003A6646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Интерактивная карта</w:t>
      </w:r>
    </w:p>
    <w:p w:rsidR="003A6646" w:rsidRP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Лента новостей клиники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Прайс-лист</w:t>
      </w:r>
    </w:p>
    <w:p w:rsidR="003A6646" w:rsidRDefault="003A6646" w:rsidP="003A6646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Таблица с ценами медицинских услуг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График работы больницы и специалистов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Запись на прием</w:t>
      </w:r>
    </w:p>
    <w:p w:rsidR="003A6646" w:rsidRDefault="003A6646" w:rsidP="003A6646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Отзывы</w:t>
      </w:r>
    </w:p>
    <w:p w:rsidR="003A6646" w:rsidRDefault="003A6646" w:rsidP="0095148F">
      <w:pPr>
        <w:jc w:val="both"/>
        <w:rPr>
          <w:sz w:val="24"/>
        </w:rPr>
      </w:pPr>
      <w:r>
        <w:rPr>
          <w:sz w:val="24"/>
        </w:rPr>
        <w:t>Оставить отзыв</w:t>
      </w:r>
      <w:r>
        <w:rPr>
          <w:sz w:val="24"/>
        </w:rPr>
        <w:t xml:space="preserve"> </w:t>
      </w:r>
      <w:r>
        <w:rPr>
          <w:sz w:val="24"/>
        </w:rPr>
        <w:t>м</w:t>
      </w:r>
      <w:r>
        <w:rPr>
          <w:sz w:val="24"/>
        </w:rPr>
        <w:t>ожно только после регистрации или авторизации на сайте.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>В проекте активно испол</w:t>
      </w:r>
      <w:r w:rsidR="0095148F">
        <w:rPr>
          <w:sz w:val="24"/>
        </w:rPr>
        <w:t>ьзуются базы данных</w:t>
      </w:r>
      <w:r>
        <w:rPr>
          <w:sz w:val="24"/>
        </w:rPr>
        <w:t>: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  <w:sectPr w:rsidR="009514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6646" w:rsidRDefault="003A6646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Отзывы</w:t>
      </w:r>
    </w:p>
    <w:p w:rsidR="003A6646" w:rsidRDefault="003A6646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Прайс-лист</w:t>
      </w:r>
    </w:p>
    <w:p w:rsidR="003A6646" w:rsidRDefault="003A6646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Информаци</w:t>
      </w:r>
      <w:r>
        <w:rPr>
          <w:sz w:val="24"/>
        </w:rPr>
        <w:t>я</w:t>
      </w:r>
      <w:r>
        <w:rPr>
          <w:sz w:val="24"/>
        </w:rPr>
        <w:t xml:space="preserve"> о врачах (см. рис</w:t>
      </w:r>
      <w:r w:rsidR="0095148F">
        <w:rPr>
          <w:sz w:val="24"/>
        </w:rPr>
        <w:t>.</w:t>
      </w:r>
      <w:r>
        <w:rPr>
          <w:sz w:val="24"/>
        </w:rPr>
        <w:t xml:space="preserve"> 1)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Новости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Пользователи</w:t>
      </w:r>
    </w:p>
    <w:p w:rsidR="0095148F" w:rsidRDefault="0095148F" w:rsidP="003A6646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Отделения</w:t>
      </w:r>
    </w:p>
    <w:p w:rsidR="0095148F" w:rsidRPr="0095148F" w:rsidRDefault="0095148F" w:rsidP="0095148F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Расписание</w:t>
      </w:r>
    </w:p>
    <w:p w:rsidR="0095148F" w:rsidRDefault="0095148F" w:rsidP="003A6646">
      <w:pPr>
        <w:pStyle w:val="a3"/>
        <w:jc w:val="both"/>
        <w:rPr>
          <w:sz w:val="24"/>
        </w:rPr>
        <w:sectPr w:rsidR="0095148F" w:rsidSect="0095148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A6646" w:rsidRDefault="003A6646" w:rsidP="003A6646">
      <w:pPr>
        <w:ind w:left="-1418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5C4B7E" wp14:editId="09C91045">
            <wp:extent cx="7231008" cy="675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705" cy="6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A03F20" w:rsidRDefault="003A6646" w:rsidP="003A6646">
      <w:pPr>
        <w:ind w:left="-1418"/>
        <w:jc w:val="center"/>
        <w:rPr>
          <w:sz w:val="18"/>
        </w:rPr>
      </w:pPr>
      <w:r w:rsidRPr="00A03F20">
        <w:rPr>
          <w:sz w:val="18"/>
        </w:rPr>
        <w:t>Рисунок 1</w:t>
      </w:r>
    </w:p>
    <w:p w:rsidR="003A6646" w:rsidRPr="004927E1" w:rsidRDefault="003A6646" w:rsidP="003A6646">
      <w:pPr>
        <w:spacing w:after="0" w:line="240" w:lineRule="auto"/>
        <w:jc w:val="right"/>
        <w:rPr>
          <w:i/>
          <w:sz w:val="20"/>
        </w:rPr>
      </w:pPr>
    </w:p>
    <w:p w:rsidR="003A6646" w:rsidRPr="00B155B9" w:rsidRDefault="003A6646" w:rsidP="0095148F">
      <w:pPr>
        <w:jc w:val="center"/>
        <w:rPr>
          <w:b/>
          <w:i/>
          <w:sz w:val="24"/>
        </w:rPr>
      </w:pPr>
      <w:r w:rsidRPr="00B155B9">
        <w:rPr>
          <w:b/>
          <w:i/>
          <w:sz w:val="24"/>
        </w:rPr>
        <w:t>Пояснительная записка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Сайт содержит много полезной информации о ветеринарных услугах, оказываемых здесь. На нем можно узнать о докторах: их специальности, стаже, образовании. Также на сайте есть контактная информация, прайс–лист предоставляемых услуг</w:t>
      </w:r>
      <w:r w:rsidRPr="00C90CCD">
        <w:rPr>
          <w:sz w:val="24"/>
        </w:rPr>
        <w:t xml:space="preserve"> </w:t>
      </w:r>
      <w:r>
        <w:rPr>
          <w:sz w:val="24"/>
        </w:rPr>
        <w:t>(его можно будет сохранить себе на устройство), график работы больницы и специалистов, собственная лента новостей.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Чтобы пользователю открылось больше возможностей, ему нужно зарегистрироваться на сайте. Тогда он сможет оставлять отзыв об услуге.</w:t>
      </w:r>
    </w:p>
    <w:p w:rsidR="003A6646" w:rsidRPr="00346CBB" w:rsidRDefault="003A6646" w:rsidP="003A6646">
      <w:pPr>
        <w:ind w:left="-851" w:firstLine="851"/>
        <w:jc w:val="both"/>
        <w:rPr>
          <w:b/>
          <w:i/>
          <w:sz w:val="24"/>
        </w:rPr>
      </w:pPr>
      <w:r w:rsidRPr="00346CBB">
        <w:rPr>
          <w:b/>
          <w:i/>
          <w:sz w:val="24"/>
        </w:rPr>
        <w:t>Главная страница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При входе на сайт открывается главная страница, в верхней части которой расположена шапка (см. рис</w:t>
      </w:r>
      <w:r w:rsidR="0095148F">
        <w:rPr>
          <w:sz w:val="24"/>
        </w:rPr>
        <w:t>.</w:t>
      </w:r>
      <w:r>
        <w:rPr>
          <w:sz w:val="24"/>
        </w:rPr>
        <w:t xml:space="preserve"> 1), которая осуществляет переход между другими страницами, а также содержит логотип и название организации. Здесь пользователю представлена лента новостей клиники, данные которой содержатся в таблице базы данных </w:t>
      </w:r>
      <w:r>
        <w:rPr>
          <w:sz w:val="24"/>
          <w:lang w:val="en-US"/>
        </w:rPr>
        <w:t>news</w:t>
      </w:r>
      <w:r>
        <w:rPr>
          <w:sz w:val="24"/>
        </w:rPr>
        <w:t xml:space="preserve">. Связь модели </w:t>
      </w:r>
      <w:r>
        <w:rPr>
          <w:sz w:val="24"/>
          <w:lang w:val="en-US"/>
        </w:rPr>
        <w:t>News</w:t>
      </w:r>
      <w:r w:rsidRPr="00346CBB">
        <w:rPr>
          <w:sz w:val="24"/>
        </w:rPr>
        <w:t xml:space="preserve"> </w:t>
      </w:r>
      <w:r>
        <w:rPr>
          <w:sz w:val="24"/>
        </w:rPr>
        <w:t xml:space="preserve">с формой </w:t>
      </w:r>
      <w:r>
        <w:rPr>
          <w:sz w:val="24"/>
          <w:lang w:val="en-US"/>
        </w:rPr>
        <w:t>news</w:t>
      </w:r>
      <w:r w:rsidRPr="00346CBB">
        <w:rPr>
          <w:sz w:val="24"/>
        </w:rPr>
        <w:t>.</w:t>
      </w:r>
      <w:r>
        <w:rPr>
          <w:sz w:val="24"/>
          <w:lang w:val="en-US"/>
        </w:rPr>
        <w:t>html</w:t>
      </w:r>
      <w:r w:rsidRPr="00346CBB">
        <w:rPr>
          <w:sz w:val="24"/>
        </w:rPr>
        <w:t xml:space="preserve"> </w:t>
      </w:r>
      <w:r>
        <w:rPr>
          <w:sz w:val="24"/>
        </w:rPr>
        <w:t xml:space="preserve">создает функция </w:t>
      </w:r>
      <w:r>
        <w:rPr>
          <w:sz w:val="24"/>
          <w:lang w:val="en-US"/>
        </w:rPr>
        <w:t>news</w:t>
      </w:r>
      <w:r w:rsidRPr="00346CBB">
        <w:rPr>
          <w:sz w:val="24"/>
        </w:rPr>
        <w:t>, находящаяся в главном исполняемом файле.</w:t>
      </w:r>
      <w:r>
        <w:rPr>
          <w:sz w:val="24"/>
        </w:rPr>
        <w:t xml:space="preserve"> </w:t>
      </w:r>
    </w:p>
    <w:p w:rsidR="003A6646" w:rsidRDefault="003A6646" w:rsidP="003A6646">
      <w:pPr>
        <w:ind w:left="-709" w:hanging="142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B937715" wp14:editId="534C3BBE">
            <wp:extent cx="6474472" cy="76337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047" cy="7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B23841" w:rsidRDefault="003A6646" w:rsidP="003A6646">
      <w:pPr>
        <w:ind w:left="-851" w:firstLine="851"/>
        <w:jc w:val="center"/>
        <w:rPr>
          <w:sz w:val="20"/>
        </w:rPr>
      </w:pPr>
      <w:r w:rsidRPr="00B23841">
        <w:rPr>
          <w:sz w:val="20"/>
        </w:rPr>
        <w:t>Рисунок 1</w:t>
      </w:r>
    </w:p>
    <w:p w:rsidR="003A6646" w:rsidRDefault="003A6646" w:rsidP="003A6646">
      <w:pPr>
        <w:ind w:left="-851" w:firstLine="851"/>
        <w:jc w:val="both"/>
        <w:rPr>
          <w:b/>
          <w:i/>
          <w:sz w:val="24"/>
        </w:rPr>
      </w:pPr>
      <w:r w:rsidRPr="00346CBB">
        <w:rPr>
          <w:b/>
          <w:i/>
          <w:sz w:val="24"/>
        </w:rPr>
        <w:t>Регистрация</w:t>
      </w:r>
      <w:r>
        <w:rPr>
          <w:b/>
          <w:i/>
          <w:sz w:val="24"/>
        </w:rPr>
        <w:t xml:space="preserve"> </w:t>
      </w:r>
      <w:r w:rsidRPr="00827B10">
        <w:rPr>
          <w:i/>
          <w:sz w:val="24"/>
        </w:rPr>
        <w:t>(/</w:t>
      </w:r>
      <w:r w:rsidRPr="00827B10">
        <w:rPr>
          <w:i/>
          <w:sz w:val="24"/>
          <w:lang w:val="en-US"/>
        </w:rPr>
        <w:t>register</w:t>
      </w:r>
      <w:r w:rsidRPr="00827B10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Пользователь может зарегистрироваться на сайте (см. рис</w:t>
      </w:r>
      <w:r w:rsidR="0095148F">
        <w:rPr>
          <w:sz w:val="24"/>
        </w:rPr>
        <w:t>.</w:t>
      </w:r>
      <w:r>
        <w:rPr>
          <w:sz w:val="24"/>
        </w:rPr>
        <w:t xml:space="preserve"> 2), тогда ему откроется раннее недоступная возможность -</w:t>
      </w:r>
      <w:r w:rsidRPr="00C90CCD">
        <w:rPr>
          <w:sz w:val="24"/>
        </w:rPr>
        <w:t xml:space="preserve"> </w:t>
      </w:r>
      <w:r>
        <w:rPr>
          <w:sz w:val="24"/>
        </w:rPr>
        <w:t xml:space="preserve">оставить отзыв. На странице регистрации располагаются поля для ввода имени, фамилии, электронной почты, пароля и повтора пароля. Кнопка «Регистрация» активирует функцию </w:t>
      </w:r>
      <w:r>
        <w:rPr>
          <w:sz w:val="24"/>
          <w:lang w:val="en-US"/>
        </w:rPr>
        <w:t>register</w:t>
      </w:r>
      <w:r>
        <w:rPr>
          <w:sz w:val="24"/>
        </w:rPr>
        <w:t>, которая проверяет наличие уже созданной учетной записи.</w:t>
      </w:r>
    </w:p>
    <w:p w:rsidR="003A6646" w:rsidRPr="00827B10" w:rsidRDefault="003A6646" w:rsidP="003A6646">
      <w:pPr>
        <w:ind w:left="-851" w:firstLine="851"/>
        <w:jc w:val="both"/>
        <w:rPr>
          <w:i/>
          <w:sz w:val="24"/>
        </w:rPr>
      </w:pPr>
      <w:r w:rsidRPr="00827B10">
        <w:rPr>
          <w:b/>
          <w:i/>
          <w:sz w:val="24"/>
        </w:rPr>
        <w:t>Авторизация</w:t>
      </w:r>
      <w:r w:rsidRPr="00827B10">
        <w:rPr>
          <w:i/>
          <w:sz w:val="24"/>
        </w:rPr>
        <w:t xml:space="preserve"> (</w:t>
      </w:r>
      <w:r w:rsidRPr="00C90CCD">
        <w:rPr>
          <w:i/>
          <w:sz w:val="24"/>
        </w:rPr>
        <w:t>/</w:t>
      </w:r>
      <w:r w:rsidRPr="00827B10">
        <w:rPr>
          <w:i/>
          <w:sz w:val="24"/>
          <w:lang w:val="en-US"/>
        </w:rPr>
        <w:t>login</w:t>
      </w:r>
      <w:r w:rsidRPr="00827B10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Здесь представлены поля для ввода почты и пароля, а также метка для запоминания введенных до этого данных о пользователе (см. рис</w:t>
      </w:r>
      <w:r w:rsidR="0095148F">
        <w:rPr>
          <w:sz w:val="24"/>
        </w:rPr>
        <w:t>.</w:t>
      </w:r>
      <w:r>
        <w:rPr>
          <w:sz w:val="24"/>
        </w:rPr>
        <w:t xml:space="preserve"> 2). После нажатия кнопки «Войти» (если почта и пароль введены верно) в шапке сайта выводятся имя и фамилия зарегистрированного и ему открывается вышеприведенная возможность. </w:t>
      </w:r>
    </w:p>
    <w:p w:rsidR="003A6646" w:rsidRDefault="003A6646" w:rsidP="003A6646">
      <w:pPr>
        <w:ind w:left="-851" w:firstLine="851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9CBD12" wp14:editId="4E0E153C">
            <wp:extent cx="1813050" cy="204981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808" cy="20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517365" wp14:editId="08C49FF1">
            <wp:extent cx="2613191" cy="20573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030" cy="20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F23AE7" w:rsidRDefault="003A6646" w:rsidP="003A6646">
      <w:pPr>
        <w:ind w:left="-851" w:firstLine="851"/>
        <w:jc w:val="center"/>
        <w:rPr>
          <w:sz w:val="20"/>
        </w:rPr>
      </w:pPr>
      <w:r w:rsidRPr="00F23AE7">
        <w:rPr>
          <w:sz w:val="20"/>
        </w:rPr>
        <w:t>Рисунок 2</w:t>
      </w:r>
    </w:p>
    <w:p w:rsidR="003A6646" w:rsidRDefault="003A6646" w:rsidP="003A6646">
      <w:pPr>
        <w:ind w:left="-851" w:firstLine="851"/>
        <w:jc w:val="both"/>
        <w:rPr>
          <w:b/>
          <w:i/>
          <w:sz w:val="24"/>
        </w:rPr>
      </w:pPr>
    </w:p>
    <w:p w:rsidR="003A6646" w:rsidRPr="00EE507C" w:rsidRDefault="003A6646" w:rsidP="003A6646">
      <w:pPr>
        <w:ind w:left="-851" w:firstLine="851"/>
        <w:jc w:val="both"/>
        <w:rPr>
          <w:i/>
          <w:sz w:val="24"/>
        </w:rPr>
      </w:pPr>
      <w:r w:rsidRPr="00EE507C">
        <w:rPr>
          <w:b/>
          <w:i/>
          <w:sz w:val="24"/>
        </w:rPr>
        <w:t>Наши специалисты</w:t>
      </w:r>
      <w:r w:rsidRPr="00EE507C">
        <w:rPr>
          <w:i/>
          <w:sz w:val="24"/>
        </w:rPr>
        <w:t xml:space="preserve"> (</w:t>
      </w:r>
      <w:r w:rsidRPr="000F29D8">
        <w:rPr>
          <w:i/>
          <w:sz w:val="24"/>
        </w:rPr>
        <w:t>/</w:t>
      </w:r>
      <w:r w:rsidRPr="00EE507C">
        <w:rPr>
          <w:i/>
          <w:sz w:val="24"/>
          <w:lang w:val="en-US"/>
        </w:rPr>
        <w:t>personal</w:t>
      </w:r>
      <w:r w:rsidRPr="00EE507C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noProof/>
          <w:lang w:eastAsia="ru-RU"/>
        </w:rPr>
      </w:pPr>
      <w:r>
        <w:rPr>
          <w:sz w:val="24"/>
        </w:rPr>
        <w:t xml:space="preserve">На этой странице можно познакомиться с докторами ветеринарной клиники. Специалисты расположены каждый в своем подразделении (см. рисунок 3). Информация о них извлекается из двух таблиц БД </w:t>
      </w:r>
      <w:r>
        <w:rPr>
          <w:sz w:val="24"/>
          <w:lang w:val="en-US"/>
        </w:rPr>
        <w:t>persons</w:t>
      </w:r>
      <w:r w:rsidRPr="00EE507C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departments</w:t>
      </w:r>
      <w:r w:rsidRPr="00EE507C">
        <w:rPr>
          <w:sz w:val="24"/>
        </w:rPr>
        <w:t xml:space="preserve"> </w:t>
      </w:r>
      <w:r>
        <w:rPr>
          <w:sz w:val="24"/>
        </w:rPr>
        <w:t xml:space="preserve">функцией </w:t>
      </w:r>
      <w:r>
        <w:rPr>
          <w:sz w:val="24"/>
          <w:lang w:val="en-US"/>
        </w:rPr>
        <w:t>doctors</w:t>
      </w:r>
      <w:r w:rsidRPr="00EE507C">
        <w:rPr>
          <w:sz w:val="24"/>
        </w:rPr>
        <w:t xml:space="preserve"> </w:t>
      </w:r>
      <w:r>
        <w:rPr>
          <w:sz w:val="24"/>
        </w:rPr>
        <w:t xml:space="preserve">и добавляется в форму </w:t>
      </w:r>
      <w:r>
        <w:rPr>
          <w:sz w:val="24"/>
          <w:lang w:val="en-US"/>
        </w:rPr>
        <w:t>personal</w:t>
      </w:r>
      <w:r w:rsidRPr="00EE507C">
        <w:rPr>
          <w:sz w:val="24"/>
        </w:rPr>
        <w:t>.</w:t>
      </w:r>
      <w:r>
        <w:rPr>
          <w:sz w:val="24"/>
          <w:lang w:val="en-US"/>
        </w:rPr>
        <w:t>html</w:t>
      </w:r>
      <w:r w:rsidRPr="00EE507C">
        <w:rPr>
          <w:sz w:val="24"/>
        </w:rPr>
        <w:t xml:space="preserve">. </w:t>
      </w:r>
      <w:r>
        <w:rPr>
          <w:sz w:val="24"/>
        </w:rPr>
        <w:t>Под каждым доктором находится кнопка «Записаться», при нажатии на которую можно осуществить запись на прием к выбранному врачу.</w:t>
      </w:r>
      <w:r w:rsidRPr="00F23AE7">
        <w:rPr>
          <w:noProof/>
          <w:lang w:eastAsia="ru-RU"/>
        </w:rPr>
        <w:t xml:space="preserve"> </w:t>
      </w:r>
    </w:p>
    <w:p w:rsidR="003A6646" w:rsidRDefault="003A6646" w:rsidP="003A6646">
      <w:pPr>
        <w:ind w:left="-851" w:firstLine="851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38A781" wp14:editId="6A7F0096">
            <wp:extent cx="4640331" cy="2129939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746" cy="21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EF5EB2" w:rsidRDefault="003A6646" w:rsidP="003A6646">
      <w:pPr>
        <w:ind w:left="-851" w:firstLine="851"/>
        <w:jc w:val="center"/>
        <w:rPr>
          <w:sz w:val="20"/>
        </w:rPr>
      </w:pPr>
      <w:r w:rsidRPr="00EF5EB2">
        <w:rPr>
          <w:sz w:val="20"/>
        </w:rPr>
        <w:t>Рисунок 3</w:t>
      </w:r>
    </w:p>
    <w:p w:rsidR="003A6646" w:rsidRDefault="003A6646" w:rsidP="003A6646">
      <w:pPr>
        <w:ind w:left="-851" w:firstLine="851"/>
        <w:jc w:val="both"/>
        <w:rPr>
          <w:i/>
          <w:sz w:val="24"/>
        </w:rPr>
      </w:pPr>
      <w:r w:rsidRPr="00B23841">
        <w:rPr>
          <w:b/>
          <w:i/>
          <w:sz w:val="24"/>
        </w:rPr>
        <w:t>Расписание</w:t>
      </w:r>
      <w:r w:rsidRPr="00B23841">
        <w:rPr>
          <w:i/>
          <w:sz w:val="24"/>
        </w:rPr>
        <w:t xml:space="preserve"> (</w:t>
      </w:r>
      <w:r w:rsidRPr="00D0159E">
        <w:rPr>
          <w:i/>
          <w:sz w:val="24"/>
        </w:rPr>
        <w:t>/</w:t>
      </w:r>
      <w:r w:rsidRPr="00B23841">
        <w:rPr>
          <w:i/>
          <w:sz w:val="24"/>
          <w:lang w:val="en-US"/>
        </w:rPr>
        <w:t>timetable</w:t>
      </w:r>
      <w:r w:rsidRPr="00B23841">
        <w:rPr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sz w:val="24"/>
        </w:rPr>
      </w:pPr>
      <w:r>
        <w:rPr>
          <w:sz w:val="24"/>
        </w:rPr>
        <w:t>Эта страница содержит информацию о расписании работы наших докторов</w:t>
      </w:r>
      <w:r w:rsidRPr="000E4569">
        <w:rPr>
          <w:sz w:val="24"/>
        </w:rPr>
        <w:t xml:space="preserve">. </w:t>
      </w:r>
      <w:r>
        <w:rPr>
          <w:sz w:val="24"/>
        </w:rPr>
        <w:t>Функцией timetable</w:t>
      </w:r>
      <w:r w:rsidRPr="00B23841">
        <w:rPr>
          <w:sz w:val="24"/>
        </w:rPr>
        <w:t xml:space="preserve"> </w:t>
      </w:r>
      <w:r>
        <w:rPr>
          <w:sz w:val="24"/>
        </w:rPr>
        <w:t xml:space="preserve">берутся данные из таблицы </w:t>
      </w:r>
      <w:r>
        <w:rPr>
          <w:sz w:val="24"/>
          <w:lang w:val="en-US"/>
        </w:rPr>
        <w:t>timetable</w:t>
      </w:r>
      <w:r w:rsidRPr="00B23841">
        <w:rPr>
          <w:sz w:val="24"/>
        </w:rPr>
        <w:t xml:space="preserve"> </w:t>
      </w:r>
      <w:r>
        <w:rPr>
          <w:sz w:val="24"/>
        </w:rPr>
        <w:t xml:space="preserve">и выводятся в виде таблицы, которую можно сохранить себе на устройство по кнопке «Скачать» файлом </w:t>
      </w:r>
      <w:r>
        <w:rPr>
          <w:sz w:val="24"/>
          <w:lang w:val="en-US"/>
        </w:rPr>
        <w:t>xlsx</w:t>
      </w:r>
      <w:r w:rsidRPr="003E320E">
        <w:rPr>
          <w:sz w:val="24"/>
        </w:rPr>
        <w:t>.</w:t>
      </w:r>
    </w:p>
    <w:p w:rsidR="003A6646" w:rsidRPr="003846B8" w:rsidRDefault="003A6646" w:rsidP="003A6646">
      <w:pPr>
        <w:ind w:left="-851" w:firstLine="851"/>
        <w:jc w:val="both"/>
        <w:rPr>
          <w:i/>
          <w:sz w:val="24"/>
        </w:rPr>
      </w:pPr>
      <w:r w:rsidRPr="003846B8">
        <w:rPr>
          <w:b/>
          <w:i/>
          <w:sz w:val="24"/>
        </w:rPr>
        <w:t>Прайс-лист</w:t>
      </w:r>
      <w:r w:rsidRPr="003846B8">
        <w:rPr>
          <w:i/>
          <w:sz w:val="24"/>
        </w:rPr>
        <w:t xml:space="preserve"> (</w:t>
      </w:r>
      <w:r w:rsidRPr="000F29D8">
        <w:rPr>
          <w:i/>
          <w:sz w:val="24"/>
        </w:rPr>
        <w:t>/</w:t>
      </w:r>
      <w:r w:rsidRPr="003846B8">
        <w:rPr>
          <w:i/>
          <w:sz w:val="24"/>
          <w:lang w:val="en-US"/>
        </w:rPr>
        <w:t>price</w:t>
      </w:r>
      <w:r w:rsidRPr="003846B8">
        <w:rPr>
          <w:i/>
          <w:sz w:val="24"/>
        </w:rPr>
        <w:t>)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 w:rsidRPr="003846B8">
        <w:rPr>
          <w:sz w:val="24"/>
        </w:rPr>
        <w:t>Здесь</w:t>
      </w:r>
      <w:r>
        <w:rPr>
          <w:sz w:val="24"/>
        </w:rPr>
        <w:t xml:space="preserve"> представлен список услуг с разбивкой по отделениям клиники. Слева – название, справа – цена услуги. Эти данные расположены в таблице </w:t>
      </w:r>
      <w:r>
        <w:rPr>
          <w:sz w:val="24"/>
          <w:lang w:val="en-US"/>
        </w:rPr>
        <w:t>price</w:t>
      </w:r>
      <w:r>
        <w:rPr>
          <w:sz w:val="24"/>
        </w:rPr>
        <w:t xml:space="preserve"> и берутся функцией </w:t>
      </w:r>
      <w:r>
        <w:rPr>
          <w:sz w:val="24"/>
          <w:lang w:val="en-US"/>
        </w:rPr>
        <w:t>price</w:t>
      </w:r>
      <w:r>
        <w:rPr>
          <w:sz w:val="24"/>
        </w:rPr>
        <w:t xml:space="preserve">, добавляясь в форму </w:t>
      </w:r>
      <w:r>
        <w:rPr>
          <w:sz w:val="24"/>
          <w:lang w:val="en-US"/>
        </w:rPr>
        <w:t>price</w:t>
      </w:r>
      <w:r w:rsidRPr="003846B8">
        <w:rPr>
          <w:sz w:val="24"/>
        </w:rPr>
        <w:t>.</w:t>
      </w:r>
      <w:r>
        <w:rPr>
          <w:sz w:val="24"/>
          <w:lang w:val="en-US"/>
        </w:rPr>
        <w:t>html</w:t>
      </w:r>
      <w:r w:rsidRPr="003846B8">
        <w:rPr>
          <w:sz w:val="24"/>
        </w:rPr>
        <w:t xml:space="preserve">. </w:t>
      </w:r>
      <w:r>
        <w:rPr>
          <w:sz w:val="24"/>
        </w:rPr>
        <w:t>При наведении курсора мыши на услугу, появляется кнопка «Записаться». При нажатии на нее также можно записаться на прием к специалисту (см. рис</w:t>
      </w:r>
      <w:r w:rsidR="0095148F">
        <w:rPr>
          <w:sz w:val="24"/>
        </w:rPr>
        <w:t>.</w:t>
      </w:r>
      <w:r>
        <w:rPr>
          <w:sz w:val="24"/>
        </w:rPr>
        <w:t xml:space="preserve"> 4). </w:t>
      </w:r>
    </w:p>
    <w:p w:rsidR="003A6646" w:rsidRPr="00EF5EB2" w:rsidRDefault="003A6646" w:rsidP="003A6646">
      <w:pPr>
        <w:ind w:left="-709" w:firstLine="709"/>
        <w:jc w:val="center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467D18" wp14:editId="1C39CC33">
            <wp:extent cx="3791943" cy="2063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8" cy="20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3A6646" w:rsidRDefault="003A6646" w:rsidP="003A6646">
      <w:pPr>
        <w:ind w:left="-709" w:firstLine="709"/>
        <w:jc w:val="center"/>
        <w:rPr>
          <w:sz w:val="20"/>
          <w:lang w:val="en-US"/>
        </w:rPr>
      </w:pPr>
      <w:r w:rsidRPr="00EF5EB2">
        <w:rPr>
          <w:sz w:val="20"/>
        </w:rPr>
        <w:t>Рисунок</w:t>
      </w:r>
      <w:r w:rsidRPr="003A6646">
        <w:rPr>
          <w:sz w:val="20"/>
          <w:lang w:val="en-US"/>
        </w:rPr>
        <w:t xml:space="preserve"> 4</w:t>
      </w:r>
    </w:p>
    <w:p w:rsidR="003A6646" w:rsidRPr="00C90CCD" w:rsidRDefault="003A6646" w:rsidP="003A6646">
      <w:pPr>
        <w:ind w:left="-709" w:firstLine="709"/>
        <w:jc w:val="both"/>
        <w:rPr>
          <w:i/>
          <w:sz w:val="24"/>
          <w:lang w:val="en-US"/>
        </w:rPr>
      </w:pPr>
      <w:r w:rsidRPr="003846B8">
        <w:rPr>
          <w:b/>
          <w:i/>
          <w:sz w:val="24"/>
        </w:rPr>
        <w:t>Прайс</w:t>
      </w:r>
      <w:r w:rsidRPr="00C90CCD">
        <w:rPr>
          <w:b/>
          <w:i/>
          <w:sz w:val="24"/>
          <w:lang w:val="en-US"/>
        </w:rPr>
        <w:t>-</w:t>
      </w:r>
      <w:r w:rsidRPr="003846B8">
        <w:rPr>
          <w:b/>
          <w:i/>
          <w:sz w:val="24"/>
        </w:rPr>
        <w:t>лист</w:t>
      </w:r>
      <w:r w:rsidRPr="00C90CCD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</w:rPr>
        <w:t>в</w:t>
      </w:r>
      <w:r w:rsidRPr="00C90CCD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  <w:lang w:val="en-US"/>
        </w:rPr>
        <w:t>json</w:t>
      </w:r>
      <w:r w:rsidRPr="00C90CCD">
        <w:rPr>
          <w:b/>
          <w:i/>
          <w:sz w:val="24"/>
          <w:lang w:val="en-US"/>
        </w:rPr>
        <w:t xml:space="preserve"> </w:t>
      </w:r>
      <w:r w:rsidRPr="00C90CCD">
        <w:rPr>
          <w:i/>
          <w:sz w:val="24"/>
          <w:lang w:val="en-US"/>
        </w:rPr>
        <w:t>(/</w:t>
      </w:r>
      <w:r>
        <w:rPr>
          <w:i/>
          <w:sz w:val="24"/>
          <w:lang w:val="en-US"/>
        </w:rPr>
        <w:t>api</w:t>
      </w:r>
      <w:r w:rsidRPr="00C90CCD">
        <w:rPr>
          <w:i/>
          <w:sz w:val="24"/>
          <w:lang w:val="en-US"/>
        </w:rPr>
        <w:t>/</w:t>
      </w:r>
      <w:r>
        <w:rPr>
          <w:i/>
          <w:sz w:val="24"/>
          <w:lang w:val="en-US"/>
        </w:rPr>
        <w:t>price</w:t>
      </w:r>
      <w:r w:rsidRPr="00C90CCD">
        <w:rPr>
          <w:i/>
          <w:sz w:val="24"/>
          <w:lang w:val="en-US"/>
        </w:rPr>
        <w:t>) (</w:t>
      </w:r>
      <w:r>
        <w:rPr>
          <w:i/>
          <w:sz w:val="24"/>
          <w:lang w:val="en-US"/>
        </w:rPr>
        <w:t>REST</w:t>
      </w:r>
      <w:r w:rsidRPr="00C90CCD">
        <w:rPr>
          <w:i/>
          <w:sz w:val="24"/>
          <w:lang w:val="en-US"/>
        </w:rPr>
        <w:t>)</w:t>
      </w:r>
    </w:p>
    <w:p w:rsidR="003A6646" w:rsidRPr="0095148F" w:rsidRDefault="003A6646" w:rsidP="003A6646">
      <w:pPr>
        <w:ind w:left="-851" w:firstLine="851"/>
        <w:jc w:val="both"/>
        <w:rPr>
          <w:rFonts w:cs="Times New Roman"/>
          <w:sz w:val="24"/>
        </w:rPr>
      </w:pPr>
      <w:r w:rsidRPr="003E320E">
        <w:rPr>
          <w:rFonts w:cs="Times New Roman"/>
          <w:sz w:val="24"/>
        </w:rPr>
        <w:t>Благодаря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функции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get</w:t>
      </w:r>
      <w:r w:rsidRPr="0095148F">
        <w:rPr>
          <w:rFonts w:cs="Times New Roman"/>
          <w:sz w:val="24"/>
        </w:rPr>
        <w:t>_</w:t>
      </w:r>
      <w:r>
        <w:rPr>
          <w:rFonts w:cs="Times New Roman"/>
          <w:sz w:val="24"/>
          <w:lang w:val="en-US"/>
        </w:rPr>
        <w:t>prices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сайт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возвращает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прайс</w:t>
      </w:r>
      <w:r w:rsidRPr="0095148F">
        <w:rPr>
          <w:rFonts w:cs="Times New Roman"/>
          <w:sz w:val="24"/>
        </w:rPr>
        <w:t>-</w:t>
      </w:r>
      <w:r>
        <w:rPr>
          <w:rFonts w:cs="Times New Roman"/>
          <w:sz w:val="24"/>
        </w:rPr>
        <w:t>лист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в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виде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json</w:t>
      </w:r>
      <w:r w:rsidRPr="0095148F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файла</w:t>
      </w:r>
      <w:r w:rsidRPr="0095148F">
        <w:rPr>
          <w:rFonts w:cs="Times New Roman"/>
          <w:sz w:val="24"/>
        </w:rPr>
        <w:t xml:space="preserve"> (</w:t>
      </w:r>
      <w:r w:rsidRPr="00EF5EB2">
        <w:rPr>
          <w:rFonts w:cs="Times New Roman"/>
          <w:sz w:val="24"/>
        </w:rPr>
        <w:t>см</w:t>
      </w:r>
      <w:r w:rsidRPr="0095148F">
        <w:rPr>
          <w:rFonts w:cs="Times New Roman"/>
          <w:sz w:val="24"/>
        </w:rPr>
        <w:t xml:space="preserve">. </w:t>
      </w:r>
      <w:r w:rsidR="0095148F">
        <w:rPr>
          <w:rFonts w:cs="Times New Roman"/>
          <w:sz w:val="24"/>
        </w:rPr>
        <w:t xml:space="preserve">рис. </w:t>
      </w:r>
      <w:r w:rsidRPr="0095148F">
        <w:rPr>
          <w:rFonts w:cs="Times New Roman"/>
          <w:sz w:val="24"/>
        </w:rPr>
        <w:t>5).</w:t>
      </w:r>
    </w:p>
    <w:p w:rsidR="003A6646" w:rsidRDefault="003A6646" w:rsidP="003A6646">
      <w:pPr>
        <w:ind w:left="-851" w:firstLine="851"/>
        <w:jc w:val="center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05B8921" wp14:editId="02A8B792">
            <wp:extent cx="2561187" cy="19184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916" cy="19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EF5EB2" w:rsidRDefault="003A6646" w:rsidP="003A6646">
      <w:pPr>
        <w:ind w:left="-851" w:firstLine="851"/>
        <w:jc w:val="center"/>
        <w:rPr>
          <w:rFonts w:cs="Times New Roman"/>
          <w:sz w:val="20"/>
        </w:rPr>
      </w:pPr>
      <w:r w:rsidRPr="00EF5EB2">
        <w:rPr>
          <w:rFonts w:cs="Times New Roman"/>
          <w:sz w:val="20"/>
        </w:rPr>
        <w:t>Рисунок 5</w:t>
      </w:r>
    </w:p>
    <w:p w:rsidR="003A6646" w:rsidRPr="00A54A6B" w:rsidRDefault="003A6646" w:rsidP="003A6646">
      <w:pPr>
        <w:ind w:left="-709" w:firstLine="709"/>
        <w:jc w:val="both"/>
        <w:rPr>
          <w:i/>
          <w:sz w:val="24"/>
        </w:rPr>
      </w:pPr>
      <w:r>
        <w:rPr>
          <w:b/>
          <w:i/>
          <w:sz w:val="24"/>
        </w:rPr>
        <w:t>О</w:t>
      </w:r>
      <w:r w:rsidRPr="00A54A6B">
        <w:rPr>
          <w:b/>
          <w:i/>
          <w:sz w:val="24"/>
        </w:rPr>
        <w:t>тзывы</w:t>
      </w:r>
      <w:r w:rsidRPr="00A54A6B">
        <w:rPr>
          <w:i/>
          <w:sz w:val="24"/>
        </w:rPr>
        <w:t xml:space="preserve"> (/</w:t>
      </w:r>
      <w:r w:rsidRPr="00A54A6B">
        <w:rPr>
          <w:i/>
          <w:sz w:val="24"/>
          <w:lang w:val="en-US"/>
        </w:rPr>
        <w:t>comments</w:t>
      </w:r>
      <w:r w:rsidRPr="00A54A6B">
        <w:rPr>
          <w:i/>
          <w:sz w:val="24"/>
        </w:rPr>
        <w:t>)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 xml:space="preserve">На ней размещаются </w:t>
      </w:r>
      <w:proofErr w:type="gramStart"/>
      <w:r>
        <w:rPr>
          <w:sz w:val="24"/>
        </w:rPr>
        <w:t>все отзывы пользователей</w:t>
      </w:r>
      <w:proofErr w:type="gramEnd"/>
      <w:r>
        <w:rPr>
          <w:sz w:val="24"/>
        </w:rPr>
        <w:t xml:space="preserve"> и кнопка «Оставить отзыв»</w:t>
      </w:r>
      <w:r w:rsidR="0095148F">
        <w:rPr>
          <w:sz w:val="24"/>
        </w:rPr>
        <w:t xml:space="preserve"> (см. рис.</w:t>
      </w:r>
      <w:r>
        <w:rPr>
          <w:sz w:val="24"/>
        </w:rPr>
        <w:t xml:space="preserve"> 6)</w:t>
      </w:r>
      <w:r w:rsidRPr="00A54A6B">
        <w:rPr>
          <w:sz w:val="24"/>
        </w:rPr>
        <w:t>.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D9703D4" wp14:editId="457AA0CD">
            <wp:extent cx="5940425" cy="1279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Pr="00EF5EB2" w:rsidRDefault="003A6646" w:rsidP="003A6646">
      <w:pPr>
        <w:ind w:left="-709" w:firstLine="709"/>
        <w:jc w:val="center"/>
        <w:rPr>
          <w:sz w:val="20"/>
        </w:rPr>
      </w:pPr>
      <w:r w:rsidRPr="00EF5EB2">
        <w:rPr>
          <w:sz w:val="20"/>
        </w:rPr>
        <w:t>Рисунок 6</w:t>
      </w:r>
    </w:p>
    <w:p w:rsidR="003A6646" w:rsidRDefault="003A6646" w:rsidP="003A6646">
      <w:pPr>
        <w:ind w:left="-709" w:firstLine="709"/>
        <w:jc w:val="both"/>
        <w:rPr>
          <w:i/>
          <w:sz w:val="24"/>
        </w:rPr>
      </w:pPr>
      <w:r>
        <w:rPr>
          <w:b/>
          <w:i/>
          <w:sz w:val="24"/>
        </w:rPr>
        <w:t xml:space="preserve">Оставить отзыв </w:t>
      </w:r>
      <w:r>
        <w:rPr>
          <w:i/>
          <w:sz w:val="24"/>
        </w:rPr>
        <w:t>(</w:t>
      </w:r>
      <w:r w:rsidRPr="00D0159E">
        <w:rPr>
          <w:i/>
          <w:sz w:val="24"/>
        </w:rPr>
        <w:t>/</w:t>
      </w:r>
      <w:r>
        <w:rPr>
          <w:i/>
          <w:sz w:val="24"/>
          <w:lang w:val="en-US"/>
        </w:rPr>
        <w:t>comment</w:t>
      </w:r>
      <w:r>
        <w:rPr>
          <w:i/>
          <w:sz w:val="24"/>
        </w:rPr>
        <w:t>)</w:t>
      </w:r>
    </w:p>
    <w:p w:rsidR="003A6646" w:rsidRDefault="003A6646" w:rsidP="003A6646">
      <w:pPr>
        <w:ind w:left="-709" w:firstLine="709"/>
        <w:jc w:val="both"/>
        <w:rPr>
          <w:sz w:val="24"/>
        </w:rPr>
      </w:pPr>
      <w:r>
        <w:rPr>
          <w:sz w:val="24"/>
        </w:rPr>
        <w:t xml:space="preserve">Эта страница позволяет пользователю оставить отзыв. Для этого ему нужно заполнить форму </w:t>
      </w:r>
      <w:r>
        <w:rPr>
          <w:sz w:val="24"/>
          <w:lang w:val="en-US"/>
        </w:rPr>
        <w:t>comment</w:t>
      </w:r>
      <w:r>
        <w:rPr>
          <w:sz w:val="24"/>
        </w:rPr>
        <w:t xml:space="preserve"> с полем текста и нажать кнопку «Отправить». После этого отзыв сохранится в базе данных</w:t>
      </w:r>
      <w:r w:rsidRPr="000D28A0">
        <w:rPr>
          <w:sz w:val="24"/>
        </w:rPr>
        <w:t xml:space="preserve"> </w:t>
      </w:r>
      <w:r>
        <w:rPr>
          <w:sz w:val="24"/>
          <w:lang w:val="en-US"/>
        </w:rPr>
        <w:t>comments</w:t>
      </w:r>
      <w:r>
        <w:rPr>
          <w:sz w:val="24"/>
        </w:rPr>
        <w:t xml:space="preserve"> и выведется на страницу со всеми отзывами.</w:t>
      </w:r>
    </w:p>
    <w:p w:rsidR="0095148F" w:rsidRDefault="0095148F" w:rsidP="003A6646">
      <w:pPr>
        <w:ind w:left="-709" w:firstLine="709"/>
        <w:jc w:val="both"/>
        <w:rPr>
          <w:sz w:val="24"/>
        </w:rPr>
      </w:pPr>
    </w:p>
    <w:p w:rsidR="0095148F" w:rsidRDefault="0095148F" w:rsidP="003A6646">
      <w:pPr>
        <w:ind w:left="-709" w:firstLine="709"/>
        <w:jc w:val="both"/>
        <w:rPr>
          <w:sz w:val="24"/>
        </w:rPr>
      </w:pPr>
    </w:p>
    <w:p w:rsidR="003A6646" w:rsidRDefault="003A6646" w:rsidP="003A6646">
      <w:pPr>
        <w:ind w:left="-851" w:firstLine="851"/>
        <w:jc w:val="both"/>
        <w:rPr>
          <w:rFonts w:cs="Times New Roman"/>
          <w:i/>
          <w:sz w:val="24"/>
        </w:rPr>
      </w:pPr>
      <w:r w:rsidRPr="00022AB7">
        <w:rPr>
          <w:rFonts w:cs="Times New Roman"/>
          <w:b/>
          <w:i/>
          <w:sz w:val="24"/>
        </w:rPr>
        <w:lastRenderedPageBreak/>
        <w:t xml:space="preserve">О </w:t>
      </w:r>
      <w:r>
        <w:rPr>
          <w:rFonts w:cs="Times New Roman"/>
          <w:b/>
          <w:i/>
          <w:sz w:val="24"/>
        </w:rPr>
        <w:t xml:space="preserve">нас </w:t>
      </w:r>
      <w:r>
        <w:rPr>
          <w:rFonts w:cs="Times New Roman"/>
          <w:i/>
          <w:sz w:val="24"/>
        </w:rPr>
        <w:t>(</w:t>
      </w:r>
      <w:r w:rsidRPr="00022AB7">
        <w:rPr>
          <w:rFonts w:cs="Times New Roman"/>
          <w:i/>
          <w:sz w:val="24"/>
        </w:rPr>
        <w:t>/</w:t>
      </w:r>
      <w:r>
        <w:rPr>
          <w:rFonts w:cs="Times New Roman"/>
          <w:i/>
          <w:sz w:val="24"/>
          <w:lang w:val="en-US"/>
        </w:rPr>
        <w:t>about</w:t>
      </w:r>
      <w:r w:rsidRPr="00022AB7">
        <w:rPr>
          <w:rFonts w:cs="Times New Roman"/>
          <w:i/>
          <w:sz w:val="24"/>
        </w:rPr>
        <w:t>_</w:t>
      </w:r>
      <w:r>
        <w:rPr>
          <w:rFonts w:cs="Times New Roman"/>
          <w:i/>
          <w:sz w:val="24"/>
          <w:lang w:val="en-US"/>
        </w:rPr>
        <w:t>us</w:t>
      </w:r>
      <w:r>
        <w:rPr>
          <w:rFonts w:cs="Times New Roman"/>
          <w:i/>
          <w:sz w:val="24"/>
        </w:rPr>
        <w:t>)</w:t>
      </w:r>
    </w:p>
    <w:p w:rsidR="003A6646" w:rsidRDefault="003A6646" w:rsidP="003A6646">
      <w:pPr>
        <w:ind w:left="-851" w:firstLine="85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Эта страница посвящена контактной информации о клинике: название, адрес, с приложенной картой, телефонные номера, группа в ВК (см. рис</w:t>
      </w:r>
      <w:r w:rsidR="0095148F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7). Вся информация находится в шаблоне </w:t>
      </w:r>
      <w:r>
        <w:rPr>
          <w:rFonts w:cs="Times New Roman"/>
          <w:sz w:val="24"/>
          <w:lang w:val="en-US"/>
        </w:rPr>
        <w:t>contacts</w:t>
      </w:r>
      <w:r w:rsidRPr="00C210DE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html</w:t>
      </w:r>
      <w:r>
        <w:rPr>
          <w:rFonts w:cs="Times New Roman"/>
          <w:sz w:val="24"/>
        </w:rPr>
        <w:t>.</w:t>
      </w:r>
    </w:p>
    <w:p w:rsidR="003A6646" w:rsidRDefault="003A6646" w:rsidP="003A6646">
      <w:pPr>
        <w:ind w:left="-851" w:firstLine="851"/>
        <w:jc w:val="center"/>
        <w:rPr>
          <w:rFonts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C77BF94" wp14:editId="68FD41D7">
            <wp:extent cx="3713937" cy="2139037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272" cy="21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Default="003A6646" w:rsidP="003A6646">
      <w:pPr>
        <w:ind w:left="-851" w:firstLine="851"/>
        <w:jc w:val="center"/>
        <w:rPr>
          <w:rFonts w:cs="Times New Roman"/>
          <w:sz w:val="20"/>
        </w:rPr>
      </w:pPr>
      <w:r w:rsidRPr="00135A50">
        <w:rPr>
          <w:rFonts w:cs="Times New Roman"/>
          <w:sz w:val="20"/>
        </w:rPr>
        <w:t>Рисунок 7</w:t>
      </w:r>
    </w:p>
    <w:p w:rsidR="003A6646" w:rsidRPr="0096002F" w:rsidRDefault="003A6646" w:rsidP="003A6646">
      <w:pPr>
        <w:jc w:val="both"/>
        <w:rPr>
          <w:rFonts w:cs="Times New Roman"/>
          <w:b/>
          <w:i/>
          <w:color w:val="000000" w:themeColor="text1"/>
          <w:sz w:val="24"/>
        </w:rPr>
      </w:pPr>
      <w:r w:rsidRPr="0096002F">
        <w:rPr>
          <w:rFonts w:cs="Times New Roman"/>
          <w:b/>
          <w:i/>
          <w:color w:val="000000" w:themeColor="text1"/>
          <w:sz w:val="24"/>
          <w:lang w:val="en-US"/>
        </w:rPr>
        <w:t>CSS</w:t>
      </w:r>
    </w:p>
    <w:p w:rsidR="003A6646" w:rsidRPr="000E1B90" w:rsidRDefault="003A6646" w:rsidP="003A6646">
      <w:pPr>
        <w:ind w:left="-851" w:firstLine="85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На сайте используется большое количество </w:t>
      </w:r>
      <w:r>
        <w:rPr>
          <w:rFonts w:cs="Times New Roman"/>
          <w:sz w:val="24"/>
          <w:lang w:val="en-US"/>
        </w:rPr>
        <w:t>css</w:t>
      </w:r>
      <w:r w:rsidRPr="000E1B90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стилей, для каждого элемента страницы, соблюдена единая цветовая гамма и общая стилистика всего сайта.</w:t>
      </w:r>
    </w:p>
    <w:p w:rsidR="003A6646" w:rsidRDefault="003A6646" w:rsidP="003A6646">
      <w:pPr>
        <w:ind w:left="-851" w:firstLine="85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Сайт использует </w:t>
      </w:r>
      <w:r w:rsidRPr="00135A50">
        <w:rPr>
          <w:rFonts w:cs="Times New Roman"/>
          <w:b/>
          <w:i/>
          <w:sz w:val="24"/>
          <w:lang w:val="en-US"/>
        </w:rPr>
        <w:t>css</w:t>
      </w:r>
      <w:r w:rsidRPr="00135A50">
        <w:rPr>
          <w:rFonts w:cs="Times New Roman"/>
          <w:b/>
          <w:i/>
          <w:sz w:val="24"/>
        </w:rPr>
        <w:t xml:space="preserve"> файлы</w:t>
      </w:r>
      <w:r>
        <w:rPr>
          <w:rFonts w:cs="Times New Roman"/>
          <w:sz w:val="24"/>
        </w:rPr>
        <w:t>:</w:t>
      </w:r>
    </w:p>
    <w:p w:rsidR="003A6646" w:rsidRPr="000F29D8" w:rsidRDefault="003A6646" w:rsidP="003A6646">
      <w:pPr>
        <w:pStyle w:val="a3"/>
        <w:numPr>
          <w:ilvl w:val="0"/>
          <w:numId w:val="7"/>
        </w:numPr>
        <w:jc w:val="both"/>
        <w:rPr>
          <w:rFonts w:cs="Times New Roman"/>
          <w:color w:val="000000" w:themeColor="text1"/>
          <w:sz w:val="24"/>
        </w:rPr>
      </w:pPr>
      <w:r w:rsidRPr="000F29D8">
        <w:rPr>
          <w:rFonts w:cs="Times New Roman"/>
          <w:sz w:val="24"/>
          <w:lang w:val="en-US"/>
        </w:rPr>
        <w:t>bootstrap.min.css</w:t>
      </w:r>
    </w:p>
    <w:p w:rsidR="003A6646" w:rsidRPr="000F29D8" w:rsidRDefault="003A6646" w:rsidP="003A6646">
      <w:pPr>
        <w:pStyle w:val="a3"/>
        <w:numPr>
          <w:ilvl w:val="0"/>
          <w:numId w:val="7"/>
        </w:numPr>
        <w:jc w:val="both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  <w:lang w:val="en-US"/>
        </w:rPr>
        <w:t>s</w:t>
      </w:r>
      <w:r w:rsidRPr="000F29D8">
        <w:rPr>
          <w:rFonts w:cs="Times New Roman"/>
          <w:color w:val="000000" w:themeColor="text1"/>
          <w:sz w:val="24"/>
          <w:lang w:val="en-US"/>
        </w:rPr>
        <w:t>tyle.css</w:t>
      </w:r>
    </w:p>
    <w:p w:rsidR="00FC74DC" w:rsidRPr="00135A50" w:rsidRDefault="003A6646" w:rsidP="00FC74DC">
      <w:pPr>
        <w:jc w:val="both"/>
        <w:rPr>
          <w:sz w:val="24"/>
          <w:szCs w:val="24"/>
        </w:rPr>
        <w:sectPr w:rsidR="00FC74DC" w:rsidRPr="00135A50" w:rsidSect="0095148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35A50">
        <w:rPr>
          <w:sz w:val="24"/>
          <w:szCs w:val="24"/>
        </w:rPr>
        <w:t xml:space="preserve">В проекте используются следующие </w:t>
      </w:r>
      <w:r w:rsidRPr="00135A50">
        <w:rPr>
          <w:b/>
          <w:i/>
          <w:sz w:val="24"/>
          <w:szCs w:val="24"/>
        </w:rPr>
        <w:t>классы</w:t>
      </w:r>
      <w:r w:rsidRPr="00135A50">
        <w:rPr>
          <w:sz w:val="24"/>
          <w:szCs w:val="24"/>
        </w:rPr>
        <w:t>:</w:t>
      </w:r>
    </w:p>
    <w:p w:rsidR="003A6646" w:rsidRPr="00135A50" w:rsidRDefault="00FC74DC" w:rsidP="00FC74DC">
      <w:pPr>
        <w:pStyle w:val="a3"/>
        <w:spacing w:after="0"/>
        <w:ind w:left="-1276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AA876A" wp14:editId="6CCCB07C">
            <wp:extent cx="6967495" cy="3079700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4687" cy="30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6" w:rsidRDefault="003A6646" w:rsidP="003A6646">
      <w:pPr>
        <w:pStyle w:val="a3"/>
        <w:spacing w:after="0"/>
        <w:jc w:val="both"/>
        <w:rPr>
          <w:sz w:val="24"/>
          <w:szCs w:val="24"/>
        </w:rPr>
      </w:pPr>
    </w:p>
    <w:p w:rsidR="00A1681F" w:rsidRPr="0095148F" w:rsidRDefault="003A6646" w:rsidP="00FC74DC">
      <w:pPr>
        <w:ind w:left="-851" w:firstLine="851"/>
        <w:jc w:val="both"/>
        <w:rPr>
          <w:lang w:val="en-US"/>
        </w:rPr>
      </w:pPr>
      <w:r w:rsidRPr="00135A50">
        <w:rPr>
          <w:sz w:val="24"/>
          <w:szCs w:val="24"/>
        </w:rPr>
        <w:t>И</w:t>
      </w:r>
      <w:r w:rsidRPr="0095148F">
        <w:rPr>
          <w:sz w:val="24"/>
          <w:szCs w:val="24"/>
          <w:lang w:val="en-US"/>
        </w:rPr>
        <w:t xml:space="preserve"> </w:t>
      </w:r>
      <w:r w:rsidRPr="00135A50">
        <w:rPr>
          <w:b/>
          <w:sz w:val="24"/>
          <w:szCs w:val="24"/>
        </w:rPr>
        <w:t>библиотеки</w:t>
      </w:r>
      <w:r w:rsidRPr="0095148F">
        <w:rPr>
          <w:sz w:val="24"/>
          <w:szCs w:val="24"/>
          <w:lang w:val="en-US"/>
        </w:rPr>
        <w:t>:</w:t>
      </w:r>
      <w:r w:rsidR="0095148F">
        <w:rPr>
          <w:sz w:val="24"/>
          <w:szCs w:val="24"/>
          <w:lang w:val="en-US"/>
        </w:rPr>
        <w:t xml:space="preserve"> </w:t>
      </w:r>
      <w:r w:rsidRPr="0095148F">
        <w:rPr>
          <w:sz w:val="24"/>
          <w:szCs w:val="24"/>
          <w:lang w:val="en-US"/>
        </w:rPr>
        <w:t>Flask</w:t>
      </w:r>
      <w:r w:rsidR="0095148F">
        <w:rPr>
          <w:sz w:val="24"/>
          <w:szCs w:val="24"/>
          <w:lang w:val="en-US"/>
        </w:rPr>
        <w:t xml:space="preserve">, </w:t>
      </w:r>
      <w:r w:rsidRPr="0095148F">
        <w:rPr>
          <w:sz w:val="24"/>
          <w:szCs w:val="24"/>
          <w:lang w:val="en-US"/>
        </w:rPr>
        <w:t>Flask-login</w:t>
      </w:r>
      <w:r w:rsidR="0095148F">
        <w:rPr>
          <w:sz w:val="24"/>
          <w:szCs w:val="24"/>
          <w:lang w:val="en-US"/>
        </w:rPr>
        <w:t xml:space="preserve">, </w:t>
      </w:r>
      <w:r w:rsidRPr="0095148F">
        <w:rPr>
          <w:sz w:val="24"/>
          <w:szCs w:val="24"/>
          <w:lang w:val="en-US"/>
        </w:rPr>
        <w:t>PyQt5</w:t>
      </w:r>
      <w:r w:rsidR="0095148F">
        <w:rPr>
          <w:sz w:val="24"/>
          <w:szCs w:val="24"/>
          <w:lang w:val="en-US"/>
        </w:rPr>
        <w:t xml:space="preserve">, </w:t>
      </w:r>
      <w:r w:rsidR="0095148F" w:rsidRPr="0095148F">
        <w:rPr>
          <w:sz w:val="24"/>
          <w:szCs w:val="24"/>
          <w:lang w:val="en-US"/>
        </w:rPr>
        <w:t>Waitress</w:t>
      </w:r>
      <w:r w:rsidR="0095148F">
        <w:rPr>
          <w:sz w:val="24"/>
          <w:szCs w:val="24"/>
          <w:lang w:val="en-US"/>
        </w:rPr>
        <w:t xml:space="preserve">, </w:t>
      </w:r>
      <w:r w:rsidRPr="0095148F">
        <w:rPr>
          <w:sz w:val="24"/>
          <w:szCs w:val="24"/>
          <w:lang w:val="en-US"/>
        </w:rPr>
        <w:t>Sys</w:t>
      </w:r>
      <w:r w:rsidR="0095148F">
        <w:rPr>
          <w:sz w:val="24"/>
          <w:szCs w:val="24"/>
          <w:lang w:val="en-US"/>
        </w:rPr>
        <w:t xml:space="preserve">, </w:t>
      </w:r>
      <w:r w:rsidR="0095148F" w:rsidRPr="0095148F">
        <w:rPr>
          <w:sz w:val="24"/>
          <w:szCs w:val="24"/>
          <w:lang w:val="en-US"/>
        </w:rPr>
        <w:t>Shutil</w:t>
      </w:r>
      <w:r w:rsidR="0095148F">
        <w:rPr>
          <w:sz w:val="24"/>
          <w:szCs w:val="24"/>
          <w:lang w:val="en-US"/>
        </w:rPr>
        <w:t xml:space="preserve">, </w:t>
      </w:r>
      <w:r w:rsidR="0095148F" w:rsidRPr="0095148F">
        <w:rPr>
          <w:sz w:val="24"/>
          <w:szCs w:val="24"/>
          <w:lang w:val="en-US"/>
        </w:rPr>
        <w:t>Werkzeug</w:t>
      </w:r>
      <w:r w:rsidR="0095148F">
        <w:rPr>
          <w:sz w:val="24"/>
          <w:szCs w:val="24"/>
          <w:lang w:val="en-US"/>
        </w:rPr>
        <w:t xml:space="preserve">, </w:t>
      </w:r>
      <w:proofErr w:type="spellStart"/>
      <w:r w:rsidRPr="0095148F">
        <w:rPr>
          <w:sz w:val="24"/>
          <w:szCs w:val="24"/>
          <w:lang w:val="en-US"/>
        </w:rPr>
        <w:t>Sqlalchemy</w:t>
      </w:r>
      <w:proofErr w:type="spellEnd"/>
      <w:r w:rsidR="0095148F">
        <w:rPr>
          <w:sz w:val="24"/>
          <w:szCs w:val="24"/>
          <w:lang w:val="en-US"/>
        </w:rPr>
        <w:t xml:space="preserve">, </w:t>
      </w:r>
      <w:proofErr w:type="spellStart"/>
      <w:r w:rsidRPr="0095148F">
        <w:rPr>
          <w:sz w:val="24"/>
          <w:szCs w:val="24"/>
          <w:lang w:val="en-US"/>
        </w:rPr>
        <w:t>Sqlalchemy-serializer</w:t>
      </w:r>
      <w:proofErr w:type="spellEnd"/>
      <w:r w:rsidR="0095148F">
        <w:rPr>
          <w:sz w:val="24"/>
          <w:szCs w:val="24"/>
          <w:lang w:val="en-US"/>
        </w:rPr>
        <w:t xml:space="preserve">, </w:t>
      </w:r>
      <w:r w:rsidR="0095148F" w:rsidRPr="0095148F">
        <w:rPr>
          <w:sz w:val="24"/>
          <w:szCs w:val="24"/>
          <w:lang w:val="en-US"/>
        </w:rPr>
        <w:t xml:space="preserve">Flask-wtf, </w:t>
      </w:r>
      <w:proofErr w:type="spellStart"/>
      <w:r w:rsidR="00FC74DC">
        <w:rPr>
          <w:sz w:val="24"/>
          <w:szCs w:val="24"/>
          <w:lang w:val="en-US"/>
        </w:rPr>
        <w:t>wtforms</w:t>
      </w:r>
      <w:proofErr w:type="spellEnd"/>
      <w:r w:rsidR="00FC74DC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A1681F" w:rsidRPr="0095148F" w:rsidSect="009514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338"/>
    <w:multiLevelType w:val="hybridMultilevel"/>
    <w:tmpl w:val="4AD6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F48A7"/>
    <w:multiLevelType w:val="hybridMultilevel"/>
    <w:tmpl w:val="C7187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6B0D"/>
    <w:multiLevelType w:val="hybridMultilevel"/>
    <w:tmpl w:val="30D4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56C8A"/>
    <w:multiLevelType w:val="hybridMultilevel"/>
    <w:tmpl w:val="0FD6D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71570"/>
    <w:multiLevelType w:val="hybridMultilevel"/>
    <w:tmpl w:val="3DF41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2C4C"/>
    <w:multiLevelType w:val="hybridMultilevel"/>
    <w:tmpl w:val="2FD8CB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B6ECB"/>
    <w:multiLevelType w:val="hybridMultilevel"/>
    <w:tmpl w:val="DEC83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25222"/>
    <w:multiLevelType w:val="hybridMultilevel"/>
    <w:tmpl w:val="6C3CD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40DD0"/>
    <w:multiLevelType w:val="hybridMultilevel"/>
    <w:tmpl w:val="09DC8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C76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2873D8"/>
    <w:multiLevelType w:val="hybridMultilevel"/>
    <w:tmpl w:val="00FAD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9458A"/>
    <w:multiLevelType w:val="hybridMultilevel"/>
    <w:tmpl w:val="ECA04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BE"/>
    <w:rsid w:val="003A6646"/>
    <w:rsid w:val="00722EBE"/>
    <w:rsid w:val="0095148F"/>
    <w:rsid w:val="00A25A92"/>
    <w:rsid w:val="00B25F1E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D2A44-77AE-4F67-B1BF-32CBED0B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Шелепов</dc:creator>
  <cp:keywords/>
  <dc:description/>
  <cp:lastModifiedBy>Дмитрий Шелепов</cp:lastModifiedBy>
  <cp:revision>2</cp:revision>
  <dcterms:created xsi:type="dcterms:W3CDTF">2022-04-26T19:06:00Z</dcterms:created>
  <dcterms:modified xsi:type="dcterms:W3CDTF">2022-04-26T19:30:00Z</dcterms:modified>
</cp:coreProperties>
</file>