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B8FCC" w14:textId="035D49A2" w:rsidR="00661DC5" w:rsidRDefault="007A46C2" w:rsidP="00D42670">
      <w:pPr>
        <w:jc w:val="center"/>
        <w:rPr>
          <w:sz w:val="32"/>
          <w:szCs w:val="32"/>
        </w:rPr>
      </w:pPr>
      <w:r>
        <w:rPr>
          <w:sz w:val="32"/>
          <w:szCs w:val="32"/>
        </w:rPr>
        <w:t>Manuale d’uso dell’applicazione: Sistema gestione orario di lezioni</w:t>
      </w:r>
    </w:p>
    <w:p w14:paraId="2DFD9FDE" w14:textId="3FD0E7AD" w:rsidR="00D42670" w:rsidRDefault="00D42670" w:rsidP="00D42670">
      <w:pPr>
        <w:jc w:val="center"/>
        <w:rPr>
          <w:sz w:val="28"/>
          <w:szCs w:val="28"/>
        </w:rPr>
      </w:pPr>
      <w:r>
        <w:rPr>
          <w:sz w:val="28"/>
          <w:szCs w:val="28"/>
        </w:rPr>
        <w:t>Alessandro M., Claudio M., Alfredo L.</w:t>
      </w:r>
    </w:p>
    <w:p w14:paraId="61704FC3" w14:textId="6B44512D" w:rsidR="007A46C2" w:rsidRDefault="007A46C2" w:rsidP="00D42670">
      <w:pPr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</w:p>
    <w:p w14:paraId="741592DF" w14:textId="1BDAC6A9" w:rsidR="007A46C2" w:rsidRPr="00D42670" w:rsidRDefault="007A46C2" w:rsidP="00D42670">
      <w:pPr>
        <w:jc w:val="center"/>
        <w:rPr>
          <w:sz w:val="28"/>
          <w:szCs w:val="28"/>
        </w:rPr>
      </w:pPr>
      <w:r>
        <w:rPr>
          <w:sz w:val="28"/>
          <w:szCs w:val="28"/>
        </w:rPr>
        <w:t>Gruppo35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5586235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607D90" w14:textId="2D2611F6" w:rsidR="00186F8E" w:rsidRDefault="00186F8E" w:rsidP="00186F8E">
          <w:pPr>
            <w:pStyle w:val="Titolosommario"/>
          </w:pPr>
          <w:r>
            <w:t>Indice</w:t>
          </w:r>
        </w:p>
        <w:p w14:paraId="1326A7C0" w14:textId="794DAE91" w:rsidR="00010457" w:rsidRDefault="00FA469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339318" w:history="1">
            <w:r w:rsidR="00010457" w:rsidRPr="00712EB2">
              <w:rPr>
                <w:rStyle w:val="Collegamentoipertestuale"/>
                <w:noProof/>
              </w:rPr>
              <w:t>1 . Introduzione</w:t>
            </w:r>
            <w:r w:rsidR="00010457">
              <w:rPr>
                <w:noProof/>
                <w:webHidden/>
              </w:rPr>
              <w:tab/>
            </w:r>
            <w:r w:rsidR="00010457">
              <w:rPr>
                <w:noProof/>
                <w:webHidden/>
              </w:rPr>
              <w:fldChar w:fldCharType="begin"/>
            </w:r>
            <w:r w:rsidR="00010457">
              <w:rPr>
                <w:noProof/>
                <w:webHidden/>
              </w:rPr>
              <w:instrText xml:space="preserve"> PAGEREF _Toc234339318 \h </w:instrText>
            </w:r>
            <w:r w:rsidR="00010457">
              <w:rPr>
                <w:noProof/>
                <w:webHidden/>
              </w:rPr>
            </w:r>
            <w:r w:rsidR="00010457">
              <w:rPr>
                <w:noProof/>
                <w:webHidden/>
              </w:rPr>
              <w:fldChar w:fldCharType="separate"/>
            </w:r>
            <w:r w:rsidR="00010457">
              <w:rPr>
                <w:noProof/>
                <w:webHidden/>
              </w:rPr>
              <w:t>1</w:t>
            </w:r>
            <w:r w:rsidR="00010457">
              <w:rPr>
                <w:noProof/>
                <w:webHidden/>
              </w:rPr>
              <w:fldChar w:fldCharType="end"/>
            </w:r>
          </w:hyperlink>
        </w:p>
        <w:p w14:paraId="4CFE3935" w14:textId="1344B86A" w:rsidR="00010457" w:rsidRDefault="00010457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4339319" w:history="1">
            <w:r w:rsidRPr="00712EB2">
              <w:rPr>
                <w:rStyle w:val="Collegamentoipertestuale"/>
                <w:noProof/>
              </w:rPr>
              <w:t>2 . Autenticazione e Sessione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_Toc234339319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57288" w14:textId="6AF3B7BF" w:rsidR="00010457" w:rsidRDefault="00010457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4339320" w:history="1">
            <w:r w:rsidRPr="00712EB2">
              <w:rPr>
                <w:rStyle w:val="Collegamentoipertestuale"/>
                <w:noProof/>
              </w:rPr>
              <w:t>2.1 Credenziali di accesso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_Toc234339320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7A1CD" w14:textId="53EC062D" w:rsidR="00010457" w:rsidRDefault="00010457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4339321" w:history="1">
            <w:r w:rsidRPr="00712EB2">
              <w:rPr>
                <w:rStyle w:val="Collegamentoipertestuale"/>
                <w:noProof/>
              </w:rPr>
              <w:t>3 Funzionalità del profilo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_Toc234339321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6F983" w14:textId="0C453452" w:rsidR="00010457" w:rsidRDefault="00010457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4339322" w:history="1">
            <w:r w:rsidRPr="00712EB2">
              <w:rPr>
                <w:rStyle w:val="Collegamentoipertestuale"/>
                <w:noProof/>
              </w:rPr>
              <w:t>3.1 Studente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_Toc234339322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EC75F" w14:textId="05C10C5F" w:rsidR="00010457" w:rsidRDefault="00010457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4339323" w:history="1">
            <w:r w:rsidRPr="00712EB2">
              <w:rPr>
                <w:rStyle w:val="Collegamentoipertestuale"/>
                <w:noProof/>
              </w:rPr>
              <w:t>3.2 Docente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_Toc234339323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34481" w14:textId="6C835799" w:rsidR="00010457" w:rsidRDefault="00010457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4339324" w:history="1">
            <w:r w:rsidRPr="00712EB2">
              <w:rPr>
                <w:rStyle w:val="Collegamentoipertestuale"/>
                <w:noProof/>
              </w:rPr>
              <w:t>3.3 Docente Responsabile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_Toc234339324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60071" w14:textId="56E7DD28" w:rsidR="00661DC5" w:rsidRPr="00186F8E" w:rsidRDefault="00FA469F" w:rsidP="00661DC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4989D3AC" w14:textId="465D8860" w:rsidR="004B3F8C" w:rsidRPr="004B3F8C" w:rsidRDefault="00661DC5" w:rsidP="004B3F8C">
      <w:pPr>
        <w:pStyle w:val="Titolo2"/>
        <w:rPr>
          <w:sz w:val="32"/>
          <w:szCs w:val="32"/>
        </w:rPr>
      </w:pPr>
      <w:bookmarkStart w:id="0" w:name="_Toc234339318"/>
      <w:r w:rsidRPr="00D42670">
        <w:rPr>
          <w:sz w:val="24"/>
          <w:szCs w:val="24"/>
        </w:rPr>
        <w:t xml:space="preserve">1 . </w:t>
      </w:r>
      <w:r w:rsidRPr="008E07A4">
        <w:rPr>
          <w:rStyle w:val="Titolo1Carattere"/>
        </w:rPr>
        <w:t>Introduzione</w:t>
      </w:r>
      <w:bookmarkEnd w:id="0"/>
    </w:p>
    <w:p w14:paraId="4BB63159" w14:textId="474AFF13" w:rsidR="00661DC5" w:rsidRPr="00D42670" w:rsidRDefault="00465910" w:rsidP="00661DC5">
      <w:pPr>
        <w:rPr>
          <w:sz w:val="24"/>
          <w:szCs w:val="24"/>
        </w:rPr>
      </w:pPr>
      <w:r>
        <w:rPr>
          <w:sz w:val="24"/>
          <w:szCs w:val="24"/>
        </w:rPr>
        <w:t>L’applicazione è progettata per la consultazione degli orari accademici e per la gestione delle variazioni di calendario, garantendo un accesso personale in baso al ruolo dell’utente: Studente, Docente, o Docente Responsabile.</w:t>
      </w:r>
    </w:p>
    <w:p w14:paraId="750A3449" w14:textId="15C907DF" w:rsidR="00186F8E" w:rsidRPr="008E07A4" w:rsidRDefault="00661DC5" w:rsidP="00186F8E">
      <w:pPr>
        <w:pStyle w:val="Titolo1"/>
        <w:rPr>
          <w:rStyle w:val="Titolo1Carattere"/>
        </w:rPr>
      </w:pPr>
      <w:bookmarkStart w:id="1" w:name="_Toc234339319"/>
      <w:r w:rsidRPr="00D42670">
        <w:rPr>
          <w:sz w:val="24"/>
          <w:szCs w:val="24"/>
        </w:rPr>
        <w:t xml:space="preserve">2 . </w:t>
      </w:r>
      <w:r w:rsidR="00465910">
        <w:t>Autenticazione e Sessione</w:t>
      </w:r>
      <w:bookmarkEnd w:id="1"/>
    </w:p>
    <w:p w14:paraId="41FF92F8" w14:textId="7A960C4A" w:rsidR="00661DC5" w:rsidRDefault="006E51D0" w:rsidP="00661DC5">
      <w:pPr>
        <w:rPr>
          <w:sz w:val="24"/>
          <w:szCs w:val="24"/>
        </w:rPr>
      </w:pPr>
      <w:r>
        <w:rPr>
          <w:sz w:val="24"/>
          <w:szCs w:val="24"/>
        </w:rPr>
        <w:t>All’avvio, l’applicazione presenta una schermata iniziale con i pulsanti di selezione per i tre profili.</w:t>
      </w:r>
    </w:p>
    <w:p w14:paraId="0ACC2F08" w14:textId="7B2DDA93" w:rsidR="00DC6651" w:rsidRDefault="00DC6651" w:rsidP="00DC6651">
      <w:pPr>
        <w:jc w:val="center"/>
        <w:rPr>
          <w:sz w:val="24"/>
          <w:szCs w:val="24"/>
        </w:rPr>
      </w:pPr>
      <w:r w:rsidRPr="00DC6651">
        <w:rPr>
          <w:sz w:val="24"/>
          <w:szCs w:val="24"/>
        </w:rPr>
        <w:drawing>
          <wp:inline distT="0" distB="0" distL="0" distR="0" wp14:anchorId="2927405A" wp14:editId="284183E7">
            <wp:extent cx="2860441" cy="2231409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0924" cy="22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15CD" w14:textId="5C3FA298" w:rsidR="00186F8E" w:rsidRDefault="00186F8E" w:rsidP="00661DC5">
      <w:pPr>
        <w:rPr>
          <w:sz w:val="24"/>
          <w:szCs w:val="24"/>
        </w:rPr>
      </w:pPr>
    </w:p>
    <w:p w14:paraId="509C87DC" w14:textId="1A44CF6F" w:rsidR="00661DC5" w:rsidRPr="00186F8E" w:rsidRDefault="00661DC5" w:rsidP="00186F8E">
      <w:pPr>
        <w:pStyle w:val="Titolo2"/>
        <w:rPr>
          <w:rStyle w:val="Titolo1Carattere"/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2" w:name="_Toc234339320"/>
      <w:r w:rsidRPr="00D42670">
        <w:rPr>
          <w:sz w:val="24"/>
          <w:szCs w:val="24"/>
        </w:rPr>
        <w:t xml:space="preserve">2.1 </w:t>
      </w:r>
      <w:r w:rsidR="003E41E7">
        <w:rPr>
          <w:rStyle w:val="Titolo1Carattere"/>
        </w:rPr>
        <w:t>Credenziali di accesso</w:t>
      </w:r>
      <w:bookmarkEnd w:id="2"/>
    </w:p>
    <w:p w14:paraId="20E632B6" w14:textId="07C2685E" w:rsidR="00186F8E" w:rsidRDefault="004E38CC" w:rsidP="00661DC5">
      <w:pPr>
        <w:rPr>
          <w:sz w:val="24"/>
          <w:szCs w:val="24"/>
        </w:rPr>
      </w:pPr>
      <w:r>
        <w:rPr>
          <w:sz w:val="24"/>
          <w:szCs w:val="24"/>
        </w:rPr>
        <w:t>Per Studenti e Docenti è richiesta l’immissione di e-mail e password. Per il Docente Responsabile, il sistema richiede un ulteriore livello di sicurezza tramite l’inserimento di un codice identificativo univoco</w:t>
      </w:r>
      <w:r w:rsidR="00A95628">
        <w:rPr>
          <w:sz w:val="24"/>
          <w:szCs w:val="24"/>
        </w:rPr>
        <w:t xml:space="preserve"> (2222)</w:t>
      </w:r>
      <w:r>
        <w:rPr>
          <w:sz w:val="24"/>
          <w:szCs w:val="24"/>
        </w:rPr>
        <w:t>.</w:t>
      </w:r>
    </w:p>
    <w:p w14:paraId="41F26403" w14:textId="67F7BD4E" w:rsidR="00661DC5" w:rsidRDefault="00A95628" w:rsidP="00B30DDE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544A804" wp14:editId="1C15D850">
            <wp:extent cx="2544035" cy="1980000"/>
            <wp:effectExtent l="0" t="0" r="8890" b="127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035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406928F4" wp14:editId="1CB979C5">
            <wp:extent cx="2520000" cy="1980839"/>
            <wp:effectExtent l="0" t="0" r="0" b="635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8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D1A5" w14:textId="77777777" w:rsidR="00B30DDE" w:rsidRPr="00D42670" w:rsidRDefault="00B30DDE" w:rsidP="00B30DDE">
      <w:pPr>
        <w:jc w:val="center"/>
        <w:rPr>
          <w:sz w:val="24"/>
          <w:szCs w:val="24"/>
        </w:rPr>
      </w:pPr>
    </w:p>
    <w:p w14:paraId="0AF39300" w14:textId="78721444" w:rsidR="00661DC5" w:rsidRPr="00D42670" w:rsidRDefault="00661DC5" w:rsidP="00186F8E">
      <w:pPr>
        <w:pStyle w:val="Titolo1"/>
        <w:rPr>
          <w:sz w:val="24"/>
          <w:szCs w:val="24"/>
        </w:rPr>
      </w:pPr>
      <w:bookmarkStart w:id="3" w:name="_Toc234339321"/>
      <w:r w:rsidRPr="00D42670">
        <w:rPr>
          <w:sz w:val="24"/>
          <w:szCs w:val="24"/>
        </w:rPr>
        <w:t xml:space="preserve">3 </w:t>
      </w:r>
      <w:r w:rsidR="00B30DDE">
        <w:t>Funzionalità del profilo</w:t>
      </w:r>
      <w:bookmarkEnd w:id="3"/>
    </w:p>
    <w:p w14:paraId="61829205" w14:textId="73D10D0E" w:rsidR="00661DC5" w:rsidRDefault="00B30DDE" w:rsidP="00B30DDE">
      <w:pPr>
        <w:pStyle w:val="Titolo2"/>
      </w:pPr>
      <w:bookmarkStart w:id="4" w:name="_Toc234339322"/>
      <w:r>
        <w:t>3.1 Studente</w:t>
      </w:r>
      <w:bookmarkEnd w:id="4"/>
    </w:p>
    <w:p w14:paraId="236B50A3" w14:textId="168D7212" w:rsidR="00B30DDE" w:rsidRDefault="00B30DDE" w:rsidP="00B30DDE">
      <w:r>
        <w:t xml:space="preserve">L’interfaccio permette la consultazione dell’orario delle lezioni. E’ disponibile un’opzione di </w:t>
      </w:r>
      <w:r w:rsidR="00A40B2F">
        <w:t xml:space="preserve">tornare </w:t>
      </w:r>
      <w:r w:rsidR="002D0F03">
        <w:t>indietro</w:t>
      </w:r>
      <w:r>
        <w:t xml:space="preserve"> per terminare la sessione e ritornare alla schermata iniziale.</w:t>
      </w:r>
    </w:p>
    <w:p w14:paraId="7277D95E" w14:textId="3E2BB803" w:rsidR="00B30DDE" w:rsidRDefault="0021657D" w:rsidP="0021657D">
      <w:pPr>
        <w:jc w:val="center"/>
      </w:pPr>
      <w:r w:rsidRPr="0021657D">
        <w:drawing>
          <wp:inline distT="0" distB="0" distL="0" distR="0" wp14:anchorId="2E3F2ED2" wp14:editId="006B6790">
            <wp:extent cx="3360100" cy="2709081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4046" cy="271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C995" w14:textId="2A58BD5E" w:rsidR="00A872E0" w:rsidRDefault="00A872E0" w:rsidP="0021657D">
      <w:pPr>
        <w:jc w:val="center"/>
      </w:pPr>
      <w:r w:rsidRPr="00A872E0">
        <w:drawing>
          <wp:inline distT="0" distB="0" distL="0" distR="0" wp14:anchorId="2965994A" wp14:editId="1E75FD32">
            <wp:extent cx="3678072" cy="1137421"/>
            <wp:effectExtent l="0" t="0" r="0" b="5715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9178" cy="114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3F03" w14:textId="1D146491" w:rsidR="0021657D" w:rsidRDefault="0021657D" w:rsidP="0021657D">
      <w:pPr>
        <w:pStyle w:val="Titolo2"/>
      </w:pPr>
      <w:bookmarkStart w:id="5" w:name="_Toc234339323"/>
      <w:r>
        <w:t>3.2 Docente</w:t>
      </w:r>
      <w:bookmarkEnd w:id="5"/>
    </w:p>
    <w:p w14:paraId="1429280A" w14:textId="006C3623" w:rsidR="0021657D" w:rsidRDefault="0021657D" w:rsidP="0021657D">
      <w:r>
        <w:t>Oltre alla visualizzazione dell’orario, il docente può inoltrare una richiesta formale di spostamento lezione.</w:t>
      </w:r>
    </w:p>
    <w:p w14:paraId="1C84C30C" w14:textId="3C5DF2E6" w:rsidR="0021657D" w:rsidRDefault="0021657D" w:rsidP="0021657D">
      <w:r>
        <w:t xml:space="preserve">Procedura: Selezionando l’apposito </w:t>
      </w:r>
      <w:r w:rsidR="00910599">
        <w:t>pulsante, l’utente viene reindirizzato a un modulo dove può specificare la data e gli orari di inizio e fine.</w:t>
      </w:r>
      <w:r w:rsidR="008F44A8">
        <w:t xml:space="preserve"> Una volta compilato il modulo, </w:t>
      </w:r>
      <w:r w:rsidR="00C66BF1">
        <w:t>l’utente potrà inviarlo, altrimenti annullarlo.</w:t>
      </w:r>
    </w:p>
    <w:p w14:paraId="0667215B" w14:textId="74914777" w:rsidR="00A872E0" w:rsidRDefault="008F44A8" w:rsidP="008F44A8">
      <w:pPr>
        <w:jc w:val="center"/>
      </w:pPr>
      <w:r w:rsidRPr="008F44A8">
        <w:lastRenderedPageBreak/>
        <w:drawing>
          <wp:inline distT="0" distB="0" distL="0" distR="0" wp14:anchorId="046F926D" wp14:editId="03A8A9C9">
            <wp:extent cx="3369291" cy="2695433"/>
            <wp:effectExtent l="0" t="0" r="3175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4981" cy="269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C5D2" w14:textId="65D3A25B" w:rsidR="00C66BF1" w:rsidRDefault="00C66BF1" w:rsidP="00C66BF1">
      <w:pPr>
        <w:pStyle w:val="Titolo2"/>
      </w:pPr>
      <w:bookmarkStart w:id="6" w:name="_Toc234339324"/>
      <w:r>
        <w:t>3.3 Docente Responsabile</w:t>
      </w:r>
      <w:bookmarkEnd w:id="6"/>
    </w:p>
    <w:p w14:paraId="75CED220" w14:textId="431004CB" w:rsidR="00C66BF1" w:rsidRDefault="00565D7D" w:rsidP="00C66BF1">
      <w:r>
        <w:t>L’utente potrà visualizzare tu</w:t>
      </w:r>
      <w:r w:rsidR="00323668">
        <w:t>tte le richieste effettuate dai docenti in modalità pop-up. Il sistema propone le richieste in sequenza e, una volta esaurite, l’interfaccia riporta l’utente alla propria dashboard.</w:t>
      </w:r>
    </w:p>
    <w:p w14:paraId="5C2206DA" w14:textId="56176824" w:rsidR="00323668" w:rsidRDefault="00855FB5" w:rsidP="00855FB5">
      <w:pPr>
        <w:jc w:val="center"/>
      </w:pPr>
      <w:r w:rsidRPr="00855FB5">
        <w:drawing>
          <wp:inline distT="0" distB="0" distL="0" distR="0" wp14:anchorId="5B030771" wp14:editId="3139FBDE">
            <wp:extent cx="3985639" cy="3001275"/>
            <wp:effectExtent l="0" t="0" r="0" b="889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1130" cy="302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FE25" w14:textId="2B748D8A" w:rsidR="00DB31C3" w:rsidRPr="00C66BF1" w:rsidRDefault="00DB31C3" w:rsidP="00855FB5">
      <w:pPr>
        <w:jc w:val="center"/>
      </w:pPr>
      <w:r>
        <w:rPr>
          <w:noProof/>
        </w:rPr>
        <w:drawing>
          <wp:inline distT="0" distB="0" distL="0" distR="0" wp14:anchorId="3166A6D3" wp14:editId="04DF7649">
            <wp:extent cx="2520000" cy="1384225"/>
            <wp:effectExtent l="0" t="0" r="0" b="6985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3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2006" w14:textId="34034483" w:rsidR="00284A49" w:rsidRDefault="00284A49" w:rsidP="00661DC5"/>
    <w:sectPr w:rsidR="00284A4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A1A7F"/>
    <w:multiLevelType w:val="hybridMultilevel"/>
    <w:tmpl w:val="74D237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343C0"/>
    <w:multiLevelType w:val="hybridMultilevel"/>
    <w:tmpl w:val="E0967E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32083"/>
    <w:multiLevelType w:val="hybridMultilevel"/>
    <w:tmpl w:val="F47264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0037B"/>
    <w:multiLevelType w:val="hybridMultilevel"/>
    <w:tmpl w:val="5CA0BA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63D72"/>
    <w:multiLevelType w:val="hybridMultilevel"/>
    <w:tmpl w:val="F76229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07752"/>
    <w:multiLevelType w:val="hybridMultilevel"/>
    <w:tmpl w:val="9B547D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D234E"/>
    <w:multiLevelType w:val="hybridMultilevel"/>
    <w:tmpl w:val="49A6BE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AF277C"/>
    <w:multiLevelType w:val="hybridMultilevel"/>
    <w:tmpl w:val="1070E6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0D4F9E"/>
    <w:multiLevelType w:val="multilevel"/>
    <w:tmpl w:val="893E7E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34A48F5"/>
    <w:multiLevelType w:val="hybridMultilevel"/>
    <w:tmpl w:val="CE3206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967908"/>
    <w:multiLevelType w:val="hybridMultilevel"/>
    <w:tmpl w:val="DA64CF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8A7557"/>
    <w:multiLevelType w:val="hybridMultilevel"/>
    <w:tmpl w:val="CD12BB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A27C1B"/>
    <w:multiLevelType w:val="hybridMultilevel"/>
    <w:tmpl w:val="F8683F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FC1CC2"/>
    <w:multiLevelType w:val="hybridMultilevel"/>
    <w:tmpl w:val="D3D891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5B3FC8"/>
    <w:multiLevelType w:val="hybridMultilevel"/>
    <w:tmpl w:val="48B0D4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1B1449"/>
    <w:multiLevelType w:val="hybridMultilevel"/>
    <w:tmpl w:val="C04A6F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950119"/>
    <w:multiLevelType w:val="hybridMultilevel"/>
    <w:tmpl w:val="9D94A0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B900C1"/>
    <w:multiLevelType w:val="hybridMultilevel"/>
    <w:tmpl w:val="4F96B7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AE3A9A"/>
    <w:multiLevelType w:val="hybridMultilevel"/>
    <w:tmpl w:val="D6A06B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7F3063"/>
    <w:multiLevelType w:val="hybridMultilevel"/>
    <w:tmpl w:val="E6B89C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D6646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C2B186B"/>
    <w:multiLevelType w:val="hybridMultilevel"/>
    <w:tmpl w:val="10F622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D432F1"/>
    <w:multiLevelType w:val="hybridMultilevel"/>
    <w:tmpl w:val="25EA0A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7F38E0"/>
    <w:multiLevelType w:val="hybridMultilevel"/>
    <w:tmpl w:val="6B7E4A1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4647AB"/>
    <w:multiLevelType w:val="hybridMultilevel"/>
    <w:tmpl w:val="703874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08649F"/>
    <w:multiLevelType w:val="hybridMultilevel"/>
    <w:tmpl w:val="E9E698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691CBC"/>
    <w:multiLevelType w:val="hybridMultilevel"/>
    <w:tmpl w:val="43FC6A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B4472E"/>
    <w:multiLevelType w:val="hybridMultilevel"/>
    <w:tmpl w:val="F036DC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A02970"/>
    <w:multiLevelType w:val="hybridMultilevel"/>
    <w:tmpl w:val="F07664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0"/>
  </w:num>
  <w:num w:numId="3">
    <w:abstractNumId w:val="11"/>
  </w:num>
  <w:num w:numId="4">
    <w:abstractNumId w:val="27"/>
  </w:num>
  <w:num w:numId="5">
    <w:abstractNumId w:val="19"/>
  </w:num>
  <w:num w:numId="6">
    <w:abstractNumId w:val="7"/>
  </w:num>
  <w:num w:numId="7">
    <w:abstractNumId w:val="28"/>
  </w:num>
  <w:num w:numId="8">
    <w:abstractNumId w:val="25"/>
  </w:num>
  <w:num w:numId="9">
    <w:abstractNumId w:val="16"/>
  </w:num>
  <w:num w:numId="10">
    <w:abstractNumId w:val="14"/>
  </w:num>
  <w:num w:numId="11">
    <w:abstractNumId w:val="10"/>
  </w:num>
  <w:num w:numId="12">
    <w:abstractNumId w:val="15"/>
  </w:num>
  <w:num w:numId="13">
    <w:abstractNumId w:val="5"/>
  </w:num>
  <w:num w:numId="14">
    <w:abstractNumId w:val="22"/>
  </w:num>
  <w:num w:numId="15">
    <w:abstractNumId w:val="12"/>
  </w:num>
  <w:num w:numId="16">
    <w:abstractNumId w:val="24"/>
  </w:num>
  <w:num w:numId="17">
    <w:abstractNumId w:val="21"/>
  </w:num>
  <w:num w:numId="18">
    <w:abstractNumId w:val="23"/>
  </w:num>
  <w:num w:numId="19">
    <w:abstractNumId w:val="6"/>
  </w:num>
  <w:num w:numId="20">
    <w:abstractNumId w:val="3"/>
  </w:num>
  <w:num w:numId="21">
    <w:abstractNumId w:val="9"/>
  </w:num>
  <w:num w:numId="22">
    <w:abstractNumId w:val="2"/>
  </w:num>
  <w:num w:numId="23">
    <w:abstractNumId w:val="1"/>
  </w:num>
  <w:num w:numId="24">
    <w:abstractNumId w:val="0"/>
  </w:num>
  <w:num w:numId="25">
    <w:abstractNumId w:val="13"/>
  </w:num>
  <w:num w:numId="26">
    <w:abstractNumId w:val="17"/>
  </w:num>
  <w:num w:numId="27">
    <w:abstractNumId w:val="26"/>
  </w:num>
  <w:num w:numId="28">
    <w:abstractNumId w:val="4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DC5"/>
    <w:rsid w:val="00010457"/>
    <w:rsid w:val="000431E5"/>
    <w:rsid w:val="00143461"/>
    <w:rsid w:val="001624A7"/>
    <w:rsid w:val="001733D1"/>
    <w:rsid w:val="00186F8E"/>
    <w:rsid w:val="0021657D"/>
    <w:rsid w:val="00284A49"/>
    <w:rsid w:val="002D0F03"/>
    <w:rsid w:val="00323668"/>
    <w:rsid w:val="003E41E7"/>
    <w:rsid w:val="00403D0B"/>
    <w:rsid w:val="00404365"/>
    <w:rsid w:val="00465910"/>
    <w:rsid w:val="0047682E"/>
    <w:rsid w:val="004B3F8C"/>
    <w:rsid w:val="004E38CC"/>
    <w:rsid w:val="004F64D5"/>
    <w:rsid w:val="00565D7D"/>
    <w:rsid w:val="00661DC5"/>
    <w:rsid w:val="006E51D0"/>
    <w:rsid w:val="00776904"/>
    <w:rsid w:val="007A46C2"/>
    <w:rsid w:val="00855FB5"/>
    <w:rsid w:val="008A1B8F"/>
    <w:rsid w:val="008E07A4"/>
    <w:rsid w:val="008E5234"/>
    <w:rsid w:val="008F44A8"/>
    <w:rsid w:val="00910599"/>
    <w:rsid w:val="00924DA7"/>
    <w:rsid w:val="00A248AD"/>
    <w:rsid w:val="00A40B2F"/>
    <w:rsid w:val="00A872E0"/>
    <w:rsid w:val="00A95628"/>
    <w:rsid w:val="00AD09E0"/>
    <w:rsid w:val="00B2013D"/>
    <w:rsid w:val="00B30DDE"/>
    <w:rsid w:val="00BD4EDE"/>
    <w:rsid w:val="00C66BF1"/>
    <w:rsid w:val="00CA6B86"/>
    <w:rsid w:val="00D42670"/>
    <w:rsid w:val="00D57FBD"/>
    <w:rsid w:val="00DB31C3"/>
    <w:rsid w:val="00DC6651"/>
    <w:rsid w:val="00E31F24"/>
    <w:rsid w:val="00EC30DF"/>
    <w:rsid w:val="00FA469F"/>
    <w:rsid w:val="00FF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AE04F"/>
  <w15:chartTrackingRefBased/>
  <w15:docId w15:val="{5FCBADEC-7208-4230-9D5B-3F67D9535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C30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E07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E07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B2013D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EC3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EC30DF"/>
    <w:pPr>
      <w:outlineLvl w:val="9"/>
    </w:pPr>
    <w:rPr>
      <w:lang w:eastAsia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4768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76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7682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7682E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E07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ommario2">
    <w:name w:val="toc 2"/>
    <w:basedOn w:val="Normale"/>
    <w:next w:val="Normale"/>
    <w:autoRedefine/>
    <w:uiPriority w:val="39"/>
    <w:unhideWhenUsed/>
    <w:rsid w:val="008E07A4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E07A4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E07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ommario1">
    <w:name w:val="toc 1"/>
    <w:basedOn w:val="Normale"/>
    <w:next w:val="Normale"/>
    <w:autoRedefine/>
    <w:uiPriority w:val="39"/>
    <w:unhideWhenUsed/>
    <w:rsid w:val="00186F8E"/>
    <w:pPr>
      <w:spacing w:after="100"/>
    </w:pPr>
  </w:style>
  <w:style w:type="paragraph" w:styleId="Sommario3">
    <w:name w:val="toc 3"/>
    <w:basedOn w:val="Normale"/>
    <w:next w:val="Normale"/>
    <w:autoRedefine/>
    <w:uiPriority w:val="39"/>
    <w:unhideWhenUsed/>
    <w:rsid w:val="00186F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35562-075D-4782-B725-15FB7EF41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Mormone</dc:creator>
  <cp:keywords/>
  <dc:description/>
  <cp:lastModifiedBy>Alessandro Mormone</cp:lastModifiedBy>
  <cp:revision>23</cp:revision>
  <cp:lastPrinted>2026-05-13T19:49:00Z</cp:lastPrinted>
  <dcterms:created xsi:type="dcterms:W3CDTF">2026-07-07T15:37:00Z</dcterms:created>
  <dcterms:modified xsi:type="dcterms:W3CDTF">2026-07-07T15:57:00Z</dcterms:modified>
</cp:coreProperties>
</file>