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24263" w14:textId="77777777" w:rsidR="000104B9" w:rsidRDefault="000104B9" w:rsidP="000104B9">
      <w:r>
        <w:t xml:space="preserve">Основная часть информационной системы AUMANU реализована с использованием современных </w:t>
      </w:r>
      <w:proofErr w:type="spellStart"/>
      <w:r>
        <w:t>web</w:t>
      </w:r>
      <w:proofErr w:type="spellEnd"/>
      <w:r>
        <w:t>-технологий:</w:t>
      </w:r>
    </w:p>
    <w:p w14:paraId="75F9A3F5" w14:textId="77777777" w:rsidR="000104B9" w:rsidRPr="00AC4FED" w:rsidRDefault="000104B9" w:rsidP="000104B9">
      <w:pPr>
        <w:rPr>
          <w:lang w:val="en-US"/>
        </w:rPr>
      </w:pPr>
      <w:r w:rsidRPr="00AC4FED">
        <w:rPr>
          <w:lang w:val="en-US"/>
        </w:rPr>
        <w:t xml:space="preserve">Python, </w:t>
      </w:r>
      <w:proofErr w:type="spellStart"/>
      <w:r>
        <w:t>фреймворк</w:t>
      </w:r>
      <w:proofErr w:type="spellEnd"/>
      <w:r w:rsidRPr="00AC4FED">
        <w:rPr>
          <w:lang w:val="en-US"/>
        </w:rPr>
        <w:t xml:space="preserve"> Django, Bootstrap, </w:t>
      </w:r>
      <w:r>
        <w:t>мессенджер</w:t>
      </w:r>
      <w:r w:rsidRPr="00AC4FED">
        <w:rPr>
          <w:lang w:val="en-US"/>
        </w:rPr>
        <w:t xml:space="preserve"> </w:t>
      </w:r>
      <w:proofErr w:type="spellStart"/>
      <w:r w:rsidRPr="00AC4FED">
        <w:rPr>
          <w:lang w:val="en-US"/>
        </w:rPr>
        <w:t>Telegramm</w:t>
      </w:r>
      <w:proofErr w:type="spellEnd"/>
      <w:r w:rsidRPr="00AC4FED">
        <w:rPr>
          <w:lang w:val="en-US"/>
        </w:rPr>
        <w:t>, Embarcadero Delphi.</w:t>
      </w:r>
    </w:p>
    <w:p w14:paraId="0513DF99" w14:textId="38538F32" w:rsidR="000104B9" w:rsidRDefault="000104B9" w:rsidP="000104B9">
      <w:r>
        <w:t>Реализована трехзвенная инфраструктура, с использованием базы данных</w:t>
      </w:r>
      <w:r w:rsidR="00AC4FED">
        <w:t xml:space="preserve"> </w:t>
      </w:r>
      <w:r w:rsidR="00AC4FED">
        <w:rPr>
          <w:lang w:val="en-US"/>
        </w:rPr>
        <w:t>Microsoft</w:t>
      </w:r>
      <w:r w:rsidR="00AC4FED" w:rsidRPr="00AC4FED">
        <w:t xml:space="preserve"> </w:t>
      </w:r>
      <w:r w:rsidR="00AC4FED">
        <w:rPr>
          <w:lang w:val="en-US"/>
        </w:rPr>
        <w:t>SQL</w:t>
      </w:r>
      <w:r w:rsidR="00AC4FED" w:rsidRPr="00AC4FED">
        <w:t xml:space="preserve"> </w:t>
      </w:r>
      <w:r w:rsidR="00AC4FED">
        <w:rPr>
          <w:lang w:val="en-US"/>
        </w:rPr>
        <w:t>Server</w:t>
      </w:r>
      <w:r>
        <w:t>.</w:t>
      </w:r>
    </w:p>
    <w:p w14:paraId="4C400CCF" w14:textId="1FD15983" w:rsidR="000104B9" w:rsidRDefault="000104B9" w:rsidP="000104B9">
      <w:r>
        <w:t xml:space="preserve">Для связи с CRM системой используется </w:t>
      </w:r>
      <w:proofErr w:type="spellStart"/>
      <w:r>
        <w:t>микросервис</w:t>
      </w:r>
      <w:proofErr w:type="spellEnd"/>
      <w:r>
        <w:t xml:space="preserve"> </w:t>
      </w:r>
      <w:proofErr w:type="spellStart"/>
      <w:r>
        <w:t>rest_sender</w:t>
      </w:r>
      <w:proofErr w:type="spellEnd"/>
      <w:r>
        <w:t xml:space="preserve">, кэширующий набор данных в базе MSSQL и обеспечивающий </w:t>
      </w:r>
      <w:r w:rsidR="00FB6FC3">
        <w:t>двустороннюю</w:t>
      </w:r>
      <w:r>
        <w:t xml:space="preserve"> связь.</w:t>
      </w:r>
    </w:p>
    <w:p w14:paraId="0C8097C7" w14:textId="37F54C82" w:rsidR="00BB0A50" w:rsidRDefault="000104B9" w:rsidP="000104B9">
      <w:r>
        <w:t xml:space="preserve">Связь с </w:t>
      </w:r>
      <w:proofErr w:type="spellStart"/>
      <w:r>
        <w:t>Telegramm</w:t>
      </w:r>
      <w:proofErr w:type="spellEnd"/>
      <w:r>
        <w:t xml:space="preserve"> обеспечивается встроенным в </w:t>
      </w:r>
      <w:proofErr w:type="spellStart"/>
      <w:r>
        <w:t>Web</w:t>
      </w:r>
      <w:proofErr w:type="spellEnd"/>
      <w:r>
        <w:t xml:space="preserve"> приложение модулем,</w:t>
      </w:r>
      <w:r w:rsidR="00FB6FC3" w:rsidRPr="00FB6FC3">
        <w:t xml:space="preserve"> </w:t>
      </w:r>
      <w:r>
        <w:t xml:space="preserve">а связь с почтовым сервисом </w:t>
      </w:r>
      <w:proofErr w:type="spellStart"/>
      <w:r>
        <w:t>Gmail</w:t>
      </w:r>
      <w:proofErr w:type="spellEnd"/>
      <w:r>
        <w:t xml:space="preserve"> - </w:t>
      </w:r>
      <w:proofErr w:type="spellStart"/>
      <w:r>
        <w:t>микросервисом</w:t>
      </w:r>
      <w:proofErr w:type="spellEnd"/>
      <w:r>
        <w:t xml:space="preserve"> </w:t>
      </w:r>
      <w:proofErr w:type="spellStart"/>
      <w:r>
        <w:t>mail_server</w:t>
      </w:r>
      <w:proofErr w:type="spellEnd"/>
      <w:r>
        <w:t>.</w:t>
      </w:r>
      <w:bookmarkStart w:id="0" w:name="_GoBack"/>
      <w:bookmarkEnd w:id="0"/>
    </w:p>
    <w:sectPr w:rsidR="00BB0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98"/>
    <w:rsid w:val="000104B9"/>
    <w:rsid w:val="004A3198"/>
    <w:rsid w:val="00AC4FED"/>
    <w:rsid w:val="00BB0A50"/>
    <w:rsid w:val="00FB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ED9A1"/>
  <w15:chartTrackingRefBased/>
  <w15:docId w15:val="{359BCBC4-78CB-45C9-A6AC-C602CEE7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Akbaa</cp:lastModifiedBy>
  <cp:revision>4</cp:revision>
  <dcterms:created xsi:type="dcterms:W3CDTF">2023-03-18T19:41:00Z</dcterms:created>
  <dcterms:modified xsi:type="dcterms:W3CDTF">2023-03-19T04:51:00Z</dcterms:modified>
</cp:coreProperties>
</file>