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46C4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A539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pat-519 58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C46C4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047052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 w:rsidR="00047052">
        <w:rPr>
          <w:sz w:val="24"/>
          <w:szCs w:val="24"/>
        </w:rPr>
        <w:t>Seins graisseux hétér</w:t>
      </w:r>
      <w:r>
        <w:rPr>
          <w:sz w:val="24"/>
          <w:szCs w:val="24"/>
        </w:rPr>
        <w:t xml:space="preserve">ogènes type </w:t>
      </w:r>
      <w:r w:rsidR="00047052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047052" w:rsidRDefault="00047052" w:rsidP="00047052">
      <w:pPr>
        <w:rPr>
          <w:sz w:val="24"/>
          <w:szCs w:val="24"/>
        </w:rPr>
      </w:pPr>
    </w:p>
    <w:p w:rsidR="00047052" w:rsidRDefault="00047052" w:rsidP="00047052">
      <w:pPr>
        <w:rPr>
          <w:sz w:val="24"/>
          <w:szCs w:val="24"/>
        </w:rPr>
      </w:pPr>
      <w:r>
        <w:rPr>
          <w:sz w:val="24"/>
          <w:szCs w:val="24"/>
        </w:rPr>
        <w:t>Quelques calcifications dystrophiques éparses, bilatérales.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047052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0470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047052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047052">
        <w:rPr>
          <w:b/>
          <w:i/>
          <w:sz w:val="24"/>
          <w:szCs w:val="24"/>
        </w:rPr>
        <w:t>en raison des calcifications dystrophiques</w:t>
      </w:r>
      <w:r>
        <w:rPr>
          <w:b/>
          <w:i/>
          <w:sz w:val="24"/>
          <w:szCs w:val="24"/>
        </w:rPr>
        <w:t>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5AA" w:rsidRDefault="00FC75AA" w:rsidP="00FF41A6">
      <w:r>
        <w:separator/>
      </w:r>
    </w:p>
  </w:endnote>
  <w:endnote w:type="continuationSeparator" w:id="0">
    <w:p w:rsidR="00FC75AA" w:rsidRDefault="00FC75A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5AA" w:rsidRDefault="00FC75AA" w:rsidP="00FF41A6">
      <w:r>
        <w:separator/>
      </w:r>
    </w:p>
  </w:footnote>
  <w:footnote w:type="continuationSeparator" w:id="0">
    <w:p w:rsidR="00FC75AA" w:rsidRDefault="00FC75A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47052"/>
    <w:rsid w:val="00094E5E"/>
    <w:rsid w:val="000A78EE"/>
    <w:rsid w:val="000B7A8F"/>
    <w:rsid w:val="00136EEF"/>
    <w:rsid w:val="001A5392"/>
    <w:rsid w:val="001C0B8B"/>
    <w:rsid w:val="00266C96"/>
    <w:rsid w:val="0029009F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46C4C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75A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CE1316-DBDE-4D88-B756-F2BE316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