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BBE36" w14:textId="3D1E471F" w:rsidR="00E2677C" w:rsidRDefault="00E2677C" w:rsidP="00E2677C">
      <w:pPr>
        <w:pStyle w:val="Heading1"/>
        <w:spacing w:before="0"/>
        <w:rPr>
          <w:b/>
          <w:bCs/>
        </w:rPr>
      </w:pPr>
      <w:r>
        <w:rPr>
          <w:b/>
          <w:bCs/>
        </w:rPr>
        <w:t>Marketing Analysis and Funnel</w:t>
      </w:r>
    </w:p>
    <w:p w14:paraId="5765B0E9" w14:textId="77777777" w:rsidR="00E2677C" w:rsidRDefault="00E2677C" w:rsidP="00E2677C"/>
    <w:p w14:paraId="5B640DE0" w14:textId="77777777" w:rsidR="00E2677C" w:rsidRPr="00E2677C" w:rsidRDefault="00E2677C" w:rsidP="00E2677C">
      <w:pPr>
        <w:rPr>
          <w:b/>
          <w:bCs/>
        </w:rPr>
      </w:pPr>
      <w:r w:rsidRPr="00E2677C">
        <w:rPr>
          <w:b/>
          <w:bCs/>
        </w:rPr>
        <w:t>Market Landscape</w:t>
      </w:r>
    </w:p>
    <w:p w14:paraId="28753274" w14:textId="77777777" w:rsidR="00E2677C" w:rsidRPr="00E2677C" w:rsidRDefault="00E2677C" w:rsidP="00E2677C">
      <w:pPr>
        <w:numPr>
          <w:ilvl w:val="0"/>
          <w:numId w:val="1"/>
        </w:numPr>
      </w:pPr>
      <w:r w:rsidRPr="00E2677C">
        <w:rPr>
          <w:b/>
          <w:bCs/>
        </w:rPr>
        <w:t>SaaS founders &amp; indie hackers</w:t>
      </w:r>
      <w:r w:rsidRPr="00E2677C">
        <w:t xml:space="preserve"> → want fast, credible sites without agencies. Pain points: speed, design credibility, low cost.</w:t>
      </w:r>
    </w:p>
    <w:p w14:paraId="331D4B15" w14:textId="77777777" w:rsidR="00E2677C" w:rsidRPr="00E2677C" w:rsidRDefault="00E2677C" w:rsidP="00E2677C">
      <w:pPr>
        <w:numPr>
          <w:ilvl w:val="0"/>
          <w:numId w:val="1"/>
        </w:numPr>
      </w:pPr>
      <w:r w:rsidRPr="00E2677C">
        <w:rPr>
          <w:b/>
          <w:bCs/>
        </w:rPr>
        <w:t>SMEs (construction, health, hospitality in Sydney initially)</w:t>
      </w:r>
      <w:r w:rsidRPr="00E2677C">
        <w:t xml:space="preserve"> → want “modern online presence” but not technical. Pain points: complexity, maintenance.</w:t>
      </w:r>
    </w:p>
    <w:p w14:paraId="05D62E4A" w14:textId="77777777" w:rsidR="00E2677C" w:rsidRPr="00E2677C" w:rsidRDefault="00E2677C" w:rsidP="00E2677C">
      <w:pPr>
        <w:numPr>
          <w:ilvl w:val="0"/>
          <w:numId w:val="1"/>
        </w:numPr>
      </w:pPr>
      <w:r w:rsidRPr="00E2677C">
        <w:rPr>
          <w:b/>
          <w:bCs/>
        </w:rPr>
        <w:t>Creators / coaches</w:t>
      </w:r>
      <w:r w:rsidRPr="00E2677C">
        <w:t xml:space="preserve"> → want funnels, landing pages, email capture quickly. Pain points: too much DIY, poor conversions.</w:t>
      </w:r>
    </w:p>
    <w:p w14:paraId="04BA6F34" w14:textId="77777777" w:rsidR="00E2677C" w:rsidRPr="00E2677C" w:rsidRDefault="00E2677C" w:rsidP="00E2677C">
      <w:pPr>
        <w:rPr>
          <w:b/>
          <w:bCs/>
        </w:rPr>
      </w:pPr>
      <w:r w:rsidRPr="00E2677C">
        <w:rPr>
          <w:b/>
          <w:bCs/>
        </w:rPr>
        <w:t xml:space="preserve">2. Customer Drivers (from </w:t>
      </w:r>
      <w:r w:rsidRPr="00E2677C">
        <w:rPr>
          <w:b/>
          <w:bCs/>
          <w:i/>
          <w:iCs/>
        </w:rPr>
        <w:t>Influence</w:t>
      </w:r>
      <w:r w:rsidRPr="00E2677C">
        <w:rPr>
          <w:b/>
          <w:bCs/>
        </w:rPr>
        <w:t xml:space="preserve"> by Cialdini)</w:t>
      </w:r>
    </w:p>
    <w:p w14:paraId="7F48D8B5" w14:textId="77777777" w:rsidR="00E2677C" w:rsidRPr="00E2677C" w:rsidRDefault="00E2677C" w:rsidP="00E2677C">
      <w:pPr>
        <w:numPr>
          <w:ilvl w:val="0"/>
          <w:numId w:val="2"/>
        </w:numPr>
      </w:pPr>
      <w:r w:rsidRPr="00E2677C">
        <w:rPr>
          <w:b/>
          <w:bCs/>
        </w:rPr>
        <w:t>Social proof</w:t>
      </w:r>
      <w:r w:rsidRPr="00E2677C">
        <w:t xml:space="preserve"> → people buy when they see others succeed with it. Show testimonials, “100+ founders launched with this kit.”</w:t>
      </w:r>
    </w:p>
    <w:p w14:paraId="28AE8826" w14:textId="77777777" w:rsidR="00E2677C" w:rsidRPr="00E2677C" w:rsidRDefault="00E2677C" w:rsidP="00E2677C">
      <w:pPr>
        <w:numPr>
          <w:ilvl w:val="0"/>
          <w:numId w:val="2"/>
        </w:numPr>
      </w:pPr>
      <w:r w:rsidRPr="00E2677C">
        <w:rPr>
          <w:b/>
          <w:bCs/>
        </w:rPr>
        <w:t>Scarcity</w:t>
      </w:r>
      <w:r w:rsidRPr="00E2677C">
        <w:t xml:space="preserve"> → launch discounts for first 50 downloads; </w:t>
      </w:r>
      <w:proofErr w:type="gramStart"/>
      <w:r w:rsidRPr="00E2677C">
        <w:t>limited-time</w:t>
      </w:r>
      <w:proofErr w:type="gramEnd"/>
      <w:r w:rsidRPr="00E2677C">
        <w:t xml:space="preserve"> offers.</w:t>
      </w:r>
    </w:p>
    <w:p w14:paraId="4AA9DEF7" w14:textId="77777777" w:rsidR="00E2677C" w:rsidRPr="00E2677C" w:rsidRDefault="00E2677C" w:rsidP="00E2677C">
      <w:pPr>
        <w:numPr>
          <w:ilvl w:val="0"/>
          <w:numId w:val="2"/>
        </w:numPr>
      </w:pPr>
      <w:r w:rsidRPr="00E2677C">
        <w:rPr>
          <w:b/>
          <w:bCs/>
        </w:rPr>
        <w:t>Authority</w:t>
      </w:r>
      <w:r w:rsidRPr="00E2677C">
        <w:t xml:space="preserve"> → build credibility with YouTube tutorials, teardown videos, “here’s how top SaaS sites are built.”</w:t>
      </w:r>
    </w:p>
    <w:p w14:paraId="71DB764E" w14:textId="77777777" w:rsidR="00E2677C" w:rsidRPr="00E2677C" w:rsidRDefault="00E2677C" w:rsidP="00E2677C">
      <w:pPr>
        <w:numPr>
          <w:ilvl w:val="0"/>
          <w:numId w:val="2"/>
        </w:numPr>
      </w:pPr>
      <w:r w:rsidRPr="00E2677C">
        <w:rPr>
          <w:b/>
          <w:bCs/>
        </w:rPr>
        <w:t>Consistency</w:t>
      </w:r>
      <w:r w:rsidRPr="00E2677C">
        <w:t xml:space="preserve"> → once someone downloads a freebie, they’re more likely to buy Pro (commitment loop).</w:t>
      </w:r>
    </w:p>
    <w:p w14:paraId="0B56809B" w14:textId="77777777" w:rsidR="00E2677C" w:rsidRPr="00E2677C" w:rsidRDefault="00E2677C" w:rsidP="00E2677C">
      <w:pPr>
        <w:rPr>
          <w:b/>
          <w:bCs/>
        </w:rPr>
      </w:pPr>
      <w:r w:rsidRPr="00E2677C">
        <w:rPr>
          <w:b/>
          <w:bCs/>
        </w:rPr>
        <w:t>3. Positioning</w:t>
      </w:r>
    </w:p>
    <w:p w14:paraId="10906DF0" w14:textId="77777777" w:rsidR="00E2677C" w:rsidRPr="00E2677C" w:rsidRDefault="00E2677C" w:rsidP="00E2677C">
      <w:pPr>
        <w:numPr>
          <w:ilvl w:val="0"/>
          <w:numId w:val="3"/>
        </w:numPr>
      </w:pPr>
      <w:r w:rsidRPr="00E2677C">
        <w:t xml:space="preserve">Faster than </w:t>
      </w:r>
      <w:proofErr w:type="spellStart"/>
      <w:r w:rsidRPr="00E2677C">
        <w:t>Webflow</w:t>
      </w:r>
      <w:proofErr w:type="spellEnd"/>
    </w:p>
    <w:p w14:paraId="0FD64970" w14:textId="77777777" w:rsidR="00E2677C" w:rsidRPr="00E2677C" w:rsidRDefault="00E2677C" w:rsidP="00E2677C">
      <w:pPr>
        <w:numPr>
          <w:ilvl w:val="0"/>
          <w:numId w:val="3"/>
        </w:numPr>
      </w:pPr>
      <w:r w:rsidRPr="00E2677C">
        <w:t>Cleaner than WordPress</w:t>
      </w:r>
    </w:p>
    <w:p w14:paraId="2ACBF879" w14:textId="77777777" w:rsidR="00E2677C" w:rsidRPr="00E2677C" w:rsidRDefault="00E2677C" w:rsidP="00E2677C">
      <w:pPr>
        <w:numPr>
          <w:ilvl w:val="0"/>
          <w:numId w:val="3"/>
        </w:numPr>
      </w:pPr>
      <w:r w:rsidRPr="00E2677C">
        <w:t>More credible than Wix</w:t>
      </w:r>
    </w:p>
    <w:p w14:paraId="6E0808EE" w14:textId="77777777" w:rsidR="00E2677C" w:rsidRPr="00E2677C" w:rsidRDefault="00E2677C" w:rsidP="00E2677C">
      <w:pPr>
        <w:numPr>
          <w:ilvl w:val="0"/>
          <w:numId w:val="3"/>
        </w:numPr>
      </w:pPr>
      <w:r w:rsidRPr="00E2677C">
        <w:t>SaaS-ready from day one</w:t>
      </w:r>
    </w:p>
    <w:p w14:paraId="454B7D89" w14:textId="77777777" w:rsidR="00E2677C" w:rsidRPr="00E2677C" w:rsidRDefault="00E2677C" w:rsidP="00E2677C">
      <w:r w:rsidRPr="00E2677C">
        <w:t xml:space="preserve">Your </w:t>
      </w:r>
      <w:r w:rsidRPr="00E2677C">
        <w:rPr>
          <w:b/>
          <w:bCs/>
        </w:rPr>
        <w:t>brand voice</w:t>
      </w:r>
      <w:r w:rsidRPr="00E2677C">
        <w:t>: practical, fast, founder-to-founder. No fluff, all action.</w:t>
      </w:r>
    </w:p>
    <w:p w14:paraId="7C1BB9F9" w14:textId="77777777" w:rsidR="00E2677C" w:rsidRPr="00E2677C" w:rsidRDefault="00BB5D16" w:rsidP="00E2677C">
      <w:r w:rsidRPr="00BB5D16">
        <w:rPr>
          <w:noProof/>
        </w:rPr>
        <w:pict w14:anchorId="6EBD772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8D8B89F" w14:textId="77777777" w:rsidR="009C2FA0" w:rsidRDefault="009C2FA0" w:rsidP="00E2677C">
      <w:pPr>
        <w:pStyle w:val="Heading2"/>
        <w:rPr>
          <w:rFonts w:ascii="Apple Color Emoji" w:hAnsi="Apple Color Emoji" w:cs="Apple Color Emoji"/>
        </w:rPr>
      </w:pPr>
    </w:p>
    <w:p w14:paraId="06DCABD0" w14:textId="77777777" w:rsidR="009C2FA0" w:rsidRDefault="009C2FA0" w:rsidP="00E2677C">
      <w:pPr>
        <w:pStyle w:val="Heading2"/>
        <w:rPr>
          <w:rFonts w:ascii="Apple Color Emoji" w:hAnsi="Apple Color Emoji" w:cs="Apple Color Emoji"/>
        </w:rPr>
      </w:pPr>
    </w:p>
    <w:p w14:paraId="6214DAB9" w14:textId="77777777" w:rsidR="009C2FA0" w:rsidRDefault="009C2FA0" w:rsidP="00E2677C">
      <w:pPr>
        <w:pStyle w:val="Heading2"/>
        <w:rPr>
          <w:rFonts w:ascii="Apple Color Emoji" w:hAnsi="Apple Color Emoji" w:cs="Apple Color Emoji"/>
        </w:rPr>
      </w:pPr>
    </w:p>
    <w:p w14:paraId="0D5C3E9C" w14:textId="77777777" w:rsidR="009C2FA0" w:rsidRDefault="009C2FA0" w:rsidP="00E2677C">
      <w:pPr>
        <w:pStyle w:val="Heading2"/>
        <w:rPr>
          <w:rFonts w:ascii="Apple Color Emoji" w:hAnsi="Apple Color Emoji" w:cs="Apple Color Emoji"/>
        </w:rPr>
      </w:pPr>
    </w:p>
    <w:p w14:paraId="2D553E96" w14:textId="77777777" w:rsidR="009C2FA0" w:rsidRDefault="009C2FA0" w:rsidP="00E2677C">
      <w:pPr>
        <w:pStyle w:val="Heading2"/>
        <w:rPr>
          <w:rFonts w:ascii="Apple Color Emoji" w:hAnsi="Apple Color Emoji" w:cs="Apple Color Emoji"/>
        </w:rPr>
      </w:pPr>
    </w:p>
    <w:p w14:paraId="7DF5623B" w14:textId="77777777" w:rsidR="009C2FA0" w:rsidRDefault="009C2FA0" w:rsidP="00E2677C">
      <w:pPr>
        <w:pStyle w:val="Heading2"/>
        <w:rPr>
          <w:rFonts w:ascii="Apple Color Emoji" w:hAnsi="Apple Color Emoji" w:cs="Apple Color Emoji"/>
        </w:rPr>
      </w:pPr>
    </w:p>
    <w:p w14:paraId="5978D4A0" w14:textId="77777777" w:rsidR="009C2FA0" w:rsidRDefault="009C2FA0" w:rsidP="00E2677C">
      <w:pPr>
        <w:pStyle w:val="Heading2"/>
        <w:rPr>
          <w:rFonts w:ascii="Apple Color Emoji" w:hAnsi="Apple Color Emoji" w:cs="Apple Color Emoji"/>
        </w:rPr>
      </w:pPr>
    </w:p>
    <w:p w14:paraId="0E471BEA" w14:textId="77777777" w:rsidR="009C2FA0" w:rsidRDefault="009C2FA0" w:rsidP="00E2677C">
      <w:pPr>
        <w:pStyle w:val="Heading2"/>
        <w:rPr>
          <w:rFonts w:ascii="Apple Color Emoji" w:hAnsi="Apple Color Emoji" w:cs="Apple Color Emoji"/>
        </w:rPr>
      </w:pPr>
    </w:p>
    <w:p w14:paraId="4F48FF83" w14:textId="77777777" w:rsidR="009C2FA0" w:rsidRDefault="009C2FA0" w:rsidP="00E2677C">
      <w:pPr>
        <w:pStyle w:val="Heading2"/>
        <w:rPr>
          <w:rFonts w:ascii="Apple Color Emoji" w:hAnsi="Apple Color Emoji" w:cs="Apple Color Emoji"/>
        </w:rPr>
      </w:pPr>
    </w:p>
    <w:p w14:paraId="2D3259F9" w14:textId="77777777" w:rsidR="009C2FA0" w:rsidRDefault="009C2FA0" w:rsidP="009C2FA0"/>
    <w:p w14:paraId="797D69CF" w14:textId="77777777" w:rsidR="009C2FA0" w:rsidRPr="009C2FA0" w:rsidRDefault="009C2FA0" w:rsidP="009C2FA0"/>
    <w:p w14:paraId="4EBA710E" w14:textId="081601A0" w:rsidR="00E2677C" w:rsidRPr="00E2677C" w:rsidRDefault="00E2677C" w:rsidP="00E2677C">
      <w:pPr>
        <w:pStyle w:val="Heading2"/>
      </w:pPr>
      <w:r w:rsidRPr="00E2677C">
        <w:rPr>
          <w:rFonts w:ascii="Apple Color Emoji" w:hAnsi="Apple Color Emoji" w:cs="Apple Color Emoji"/>
        </w:rPr>
        <w:lastRenderedPageBreak/>
        <w:t>🎯</w:t>
      </w:r>
      <w:r w:rsidRPr="00E2677C">
        <w:t xml:space="preserve"> Marketing Funnel (Tailored)</w:t>
      </w:r>
    </w:p>
    <w:p w14:paraId="618FF9A1" w14:textId="77777777" w:rsidR="00E2677C" w:rsidRPr="00E2677C" w:rsidRDefault="00E2677C" w:rsidP="00E2677C">
      <w:pPr>
        <w:rPr>
          <w:b/>
          <w:bCs/>
        </w:rPr>
      </w:pPr>
      <w:r w:rsidRPr="00E2677C">
        <w:rPr>
          <w:b/>
          <w:bCs/>
        </w:rPr>
        <w:t>Stage 1: Awareness (Hook)</w:t>
      </w:r>
    </w:p>
    <w:p w14:paraId="6B6883A1" w14:textId="77777777" w:rsidR="00E2677C" w:rsidRPr="00E2677C" w:rsidRDefault="00E2677C" w:rsidP="00E2677C">
      <w:r w:rsidRPr="00E2677C">
        <w:rPr>
          <w:b/>
          <w:bCs/>
        </w:rPr>
        <w:t>Goal:</w:t>
      </w:r>
      <w:r w:rsidRPr="00E2677C">
        <w:t xml:space="preserve"> Capture attention of SaaS founders, SMEs, creators.</w:t>
      </w:r>
      <w:r w:rsidRPr="00E2677C">
        <w:br/>
      </w:r>
      <w:r w:rsidRPr="00E2677C">
        <w:rPr>
          <w:b/>
          <w:bCs/>
        </w:rPr>
        <w:t>Tactics:</w:t>
      </w:r>
    </w:p>
    <w:p w14:paraId="238EB824" w14:textId="77777777" w:rsidR="00E2677C" w:rsidRPr="00E2677C" w:rsidRDefault="00E2677C" w:rsidP="00E2677C">
      <w:pPr>
        <w:numPr>
          <w:ilvl w:val="0"/>
          <w:numId w:val="4"/>
        </w:numPr>
      </w:pPr>
      <w:r w:rsidRPr="00E2677C">
        <w:rPr>
          <w:b/>
          <w:bCs/>
        </w:rPr>
        <w:t>YouTube</w:t>
      </w:r>
      <w:r w:rsidRPr="00E2677C">
        <w:t xml:space="preserve"> → Weekly teardown/tutorials: “Ship your SaaS site in 48h (Framer).”</w:t>
      </w:r>
    </w:p>
    <w:p w14:paraId="353B1246" w14:textId="77777777" w:rsidR="00E2677C" w:rsidRPr="00E2677C" w:rsidRDefault="00E2677C" w:rsidP="00E2677C">
      <w:pPr>
        <w:numPr>
          <w:ilvl w:val="0"/>
          <w:numId w:val="4"/>
        </w:numPr>
      </w:pPr>
      <w:r w:rsidRPr="00E2677C">
        <w:rPr>
          <w:b/>
          <w:bCs/>
        </w:rPr>
        <w:t>Short-form video (TikTok/X/LinkedIn)</w:t>
      </w:r>
      <w:r w:rsidRPr="00E2677C">
        <w:t xml:space="preserve"> → Clip highlights: CRO tips, before/after demos.</w:t>
      </w:r>
    </w:p>
    <w:p w14:paraId="3638CF10" w14:textId="77777777" w:rsidR="00E2677C" w:rsidRPr="00E2677C" w:rsidRDefault="00E2677C" w:rsidP="00E2677C">
      <w:pPr>
        <w:numPr>
          <w:ilvl w:val="0"/>
          <w:numId w:val="4"/>
        </w:numPr>
      </w:pPr>
      <w:r w:rsidRPr="00E2677C">
        <w:rPr>
          <w:b/>
          <w:bCs/>
        </w:rPr>
        <w:t>Free templates</w:t>
      </w:r>
      <w:r w:rsidRPr="00E2677C">
        <w:t xml:space="preserve"> → Hero sections, pricing tables, lite kits (people </w:t>
      </w:r>
      <w:r w:rsidRPr="00E2677C">
        <w:rPr>
          <w:i/>
          <w:iCs/>
        </w:rPr>
        <w:t>experience value</w:t>
      </w:r>
      <w:r w:rsidRPr="00E2677C">
        <w:t xml:space="preserve"> instantly).</w:t>
      </w:r>
    </w:p>
    <w:p w14:paraId="3C6C652A" w14:textId="77777777" w:rsidR="00E2677C" w:rsidRPr="00E2677C" w:rsidRDefault="00E2677C" w:rsidP="00E2677C">
      <w:r w:rsidRPr="00E2677C">
        <w:rPr>
          <w:rFonts w:ascii="Apple Color Emoji" w:hAnsi="Apple Color Emoji" w:cs="Apple Color Emoji"/>
        </w:rPr>
        <w:t>🔑</w:t>
      </w:r>
      <w:r w:rsidRPr="00E2677C">
        <w:t xml:space="preserve"> </w:t>
      </w:r>
      <w:r w:rsidRPr="00E2677C">
        <w:rPr>
          <w:i/>
          <w:iCs/>
        </w:rPr>
        <w:t>“Give away value that proves you can deliver what you sell”</w:t>
      </w:r>
      <w:r w:rsidRPr="00E2677C">
        <w:t xml:space="preserve"> (Godin).</w:t>
      </w:r>
    </w:p>
    <w:p w14:paraId="2571D99F" w14:textId="0CB14FBF" w:rsidR="00E2677C" w:rsidRPr="00E2677C" w:rsidRDefault="00E2677C" w:rsidP="00E2677C"/>
    <w:p w14:paraId="1BB668AE" w14:textId="77777777" w:rsidR="00E2677C" w:rsidRPr="00E2677C" w:rsidRDefault="00E2677C" w:rsidP="00E2677C">
      <w:pPr>
        <w:rPr>
          <w:b/>
          <w:bCs/>
        </w:rPr>
      </w:pPr>
      <w:r w:rsidRPr="00E2677C">
        <w:rPr>
          <w:b/>
          <w:bCs/>
        </w:rPr>
        <w:t>Stage 2: Interest (Nurture)</w:t>
      </w:r>
    </w:p>
    <w:p w14:paraId="3FDA8C5D" w14:textId="77777777" w:rsidR="00E2677C" w:rsidRPr="00E2677C" w:rsidRDefault="00E2677C" w:rsidP="00E2677C">
      <w:r w:rsidRPr="00E2677C">
        <w:rPr>
          <w:b/>
          <w:bCs/>
        </w:rPr>
        <w:t>Goal:</w:t>
      </w:r>
      <w:r w:rsidRPr="00E2677C">
        <w:t xml:space="preserve"> Turn freebie users into warm leads.</w:t>
      </w:r>
      <w:r w:rsidRPr="00E2677C">
        <w:br/>
      </w:r>
      <w:r w:rsidRPr="00E2677C">
        <w:rPr>
          <w:b/>
          <w:bCs/>
        </w:rPr>
        <w:t>Tactics:</w:t>
      </w:r>
    </w:p>
    <w:p w14:paraId="3E47AB9E" w14:textId="77777777" w:rsidR="00E2677C" w:rsidRPr="00E2677C" w:rsidRDefault="00E2677C" w:rsidP="00E2677C">
      <w:pPr>
        <w:numPr>
          <w:ilvl w:val="0"/>
          <w:numId w:val="5"/>
        </w:numPr>
      </w:pPr>
      <w:r w:rsidRPr="00E2677C">
        <w:rPr>
          <w:b/>
          <w:bCs/>
        </w:rPr>
        <w:t>Email drip (</w:t>
      </w:r>
      <w:proofErr w:type="spellStart"/>
      <w:r w:rsidRPr="00E2677C">
        <w:rPr>
          <w:b/>
          <w:bCs/>
        </w:rPr>
        <w:t>Beehiiv</w:t>
      </w:r>
      <w:proofErr w:type="spellEnd"/>
      <w:r w:rsidRPr="00E2677C">
        <w:rPr>
          <w:b/>
          <w:bCs/>
        </w:rPr>
        <w:t>/Substack):</w:t>
      </w:r>
    </w:p>
    <w:p w14:paraId="5E8FB273" w14:textId="77777777" w:rsidR="00E2677C" w:rsidRPr="00E2677C" w:rsidRDefault="00E2677C" w:rsidP="00E2677C">
      <w:pPr>
        <w:numPr>
          <w:ilvl w:val="1"/>
          <w:numId w:val="5"/>
        </w:numPr>
      </w:pPr>
      <w:r w:rsidRPr="00E2677C">
        <w:rPr>
          <w:b/>
          <w:bCs/>
        </w:rPr>
        <w:t>Welcome:</w:t>
      </w:r>
      <w:r w:rsidRPr="00E2677C">
        <w:t xml:space="preserve"> “Here’s your free Hero Pack, plus a 48h SaaS site challenge.”</w:t>
      </w:r>
    </w:p>
    <w:p w14:paraId="49BDCEC0" w14:textId="77777777" w:rsidR="00E2677C" w:rsidRPr="00E2677C" w:rsidRDefault="00E2677C" w:rsidP="00E2677C">
      <w:pPr>
        <w:numPr>
          <w:ilvl w:val="1"/>
          <w:numId w:val="5"/>
        </w:numPr>
      </w:pPr>
      <w:r w:rsidRPr="00E2677C">
        <w:rPr>
          <w:b/>
          <w:bCs/>
        </w:rPr>
        <w:t>Authority:</w:t>
      </w:r>
      <w:r w:rsidRPr="00E2677C">
        <w:t xml:space="preserve"> Case study — “How this founder launched in 3 days with our kit.”</w:t>
      </w:r>
    </w:p>
    <w:p w14:paraId="11B187F3" w14:textId="77777777" w:rsidR="00E2677C" w:rsidRPr="00E2677C" w:rsidRDefault="00E2677C" w:rsidP="00E2677C">
      <w:pPr>
        <w:numPr>
          <w:ilvl w:val="1"/>
          <w:numId w:val="5"/>
        </w:numPr>
      </w:pPr>
      <w:r w:rsidRPr="00E2677C">
        <w:rPr>
          <w:b/>
          <w:bCs/>
        </w:rPr>
        <w:t>Value:</w:t>
      </w:r>
      <w:r w:rsidRPr="00E2677C">
        <w:t xml:space="preserve"> CRO tips, mistakes to avoid.</w:t>
      </w:r>
    </w:p>
    <w:p w14:paraId="62B933D7" w14:textId="77777777" w:rsidR="00E2677C" w:rsidRPr="00E2677C" w:rsidRDefault="00E2677C" w:rsidP="00E2677C">
      <w:pPr>
        <w:numPr>
          <w:ilvl w:val="1"/>
          <w:numId w:val="5"/>
        </w:numPr>
      </w:pPr>
      <w:r w:rsidRPr="00E2677C">
        <w:rPr>
          <w:b/>
          <w:bCs/>
        </w:rPr>
        <w:t>Offer:</w:t>
      </w:r>
      <w:r w:rsidRPr="00E2677C">
        <w:t xml:space="preserve"> “Ready to launch? Get the Pro SaaS Kit.”</w:t>
      </w:r>
    </w:p>
    <w:p w14:paraId="7606B2A4" w14:textId="77777777" w:rsidR="00E2677C" w:rsidRPr="00E2677C" w:rsidRDefault="00E2677C" w:rsidP="00E2677C">
      <w:pPr>
        <w:numPr>
          <w:ilvl w:val="0"/>
          <w:numId w:val="5"/>
        </w:numPr>
      </w:pPr>
      <w:r w:rsidRPr="00E2677C">
        <w:rPr>
          <w:b/>
          <w:bCs/>
        </w:rPr>
        <w:t>Community signals:</w:t>
      </w:r>
      <w:r w:rsidRPr="00E2677C">
        <w:t xml:space="preserve"> Showcase templates on X and LinkedIn with real customer launches.</w:t>
      </w:r>
    </w:p>
    <w:p w14:paraId="7A004139" w14:textId="77777777" w:rsidR="00E2677C" w:rsidRPr="00E2677C" w:rsidRDefault="00E2677C" w:rsidP="00E2677C">
      <w:r w:rsidRPr="00E2677C">
        <w:rPr>
          <w:rFonts w:ascii="Apple Color Emoji" w:hAnsi="Apple Color Emoji" w:cs="Apple Color Emoji"/>
        </w:rPr>
        <w:t>🔑</w:t>
      </w:r>
      <w:r w:rsidRPr="00E2677C">
        <w:t xml:space="preserve"> </w:t>
      </w:r>
      <w:r w:rsidRPr="00E2677C">
        <w:rPr>
          <w:i/>
          <w:iCs/>
        </w:rPr>
        <w:t>Use storytelling to reduce friction — “I was like you, then this changed.”</w:t>
      </w:r>
      <w:r w:rsidRPr="00E2677C">
        <w:t xml:space="preserve"> (Berger, </w:t>
      </w:r>
      <w:r w:rsidRPr="00E2677C">
        <w:rPr>
          <w:i/>
          <w:iCs/>
        </w:rPr>
        <w:t>Contagious</w:t>
      </w:r>
      <w:r w:rsidRPr="00E2677C">
        <w:t>).</w:t>
      </w:r>
    </w:p>
    <w:p w14:paraId="76D32D73" w14:textId="23A54A00" w:rsidR="00E2677C" w:rsidRPr="00E2677C" w:rsidRDefault="00E2677C" w:rsidP="00E2677C"/>
    <w:p w14:paraId="1E839DD3" w14:textId="77777777" w:rsidR="00E2677C" w:rsidRPr="00E2677C" w:rsidRDefault="00E2677C" w:rsidP="00E2677C">
      <w:pPr>
        <w:rPr>
          <w:b/>
          <w:bCs/>
        </w:rPr>
      </w:pPr>
      <w:r w:rsidRPr="00E2677C">
        <w:rPr>
          <w:b/>
          <w:bCs/>
        </w:rPr>
        <w:t>Stage 3: Decision (Conversion)</w:t>
      </w:r>
    </w:p>
    <w:p w14:paraId="3A4A63AC" w14:textId="77777777" w:rsidR="00E2677C" w:rsidRPr="00E2677C" w:rsidRDefault="00E2677C" w:rsidP="00E2677C">
      <w:r w:rsidRPr="00E2677C">
        <w:rPr>
          <w:b/>
          <w:bCs/>
        </w:rPr>
        <w:t>Goal:</w:t>
      </w:r>
      <w:r w:rsidRPr="00E2677C">
        <w:t xml:space="preserve"> Convert to paid template or </w:t>
      </w:r>
      <w:proofErr w:type="spellStart"/>
      <w:r w:rsidRPr="00E2677C">
        <w:t>WaaS</w:t>
      </w:r>
      <w:proofErr w:type="spellEnd"/>
      <w:r w:rsidRPr="00E2677C">
        <w:t>.</w:t>
      </w:r>
      <w:r w:rsidRPr="00E2677C">
        <w:br/>
      </w:r>
      <w:r w:rsidRPr="00E2677C">
        <w:rPr>
          <w:b/>
          <w:bCs/>
        </w:rPr>
        <w:t>Tactics:</w:t>
      </w:r>
    </w:p>
    <w:p w14:paraId="52DE83EB" w14:textId="77777777" w:rsidR="00E2677C" w:rsidRPr="00E2677C" w:rsidRDefault="00E2677C" w:rsidP="00E2677C">
      <w:pPr>
        <w:numPr>
          <w:ilvl w:val="0"/>
          <w:numId w:val="6"/>
        </w:numPr>
      </w:pPr>
      <w:r w:rsidRPr="00E2677C">
        <w:rPr>
          <w:b/>
          <w:bCs/>
        </w:rPr>
        <w:t>Landing pages</w:t>
      </w:r>
      <w:r w:rsidRPr="00E2677C">
        <w:t xml:space="preserve"> with comparison: Free vs Pro → highlight time saved.</w:t>
      </w:r>
    </w:p>
    <w:p w14:paraId="3D779E52" w14:textId="77777777" w:rsidR="00E2677C" w:rsidRPr="00E2677C" w:rsidRDefault="00E2677C" w:rsidP="00E2677C">
      <w:pPr>
        <w:numPr>
          <w:ilvl w:val="0"/>
          <w:numId w:val="6"/>
        </w:numPr>
      </w:pPr>
      <w:r w:rsidRPr="00E2677C">
        <w:rPr>
          <w:b/>
          <w:bCs/>
        </w:rPr>
        <w:t>Urgency:</w:t>
      </w:r>
      <w:r w:rsidRPr="00E2677C">
        <w:t xml:space="preserve"> launch-week discount; “Only 50 spots for </w:t>
      </w:r>
      <w:proofErr w:type="spellStart"/>
      <w:r w:rsidRPr="00E2677C">
        <w:t>WaaS</w:t>
      </w:r>
      <w:proofErr w:type="spellEnd"/>
      <w:r w:rsidRPr="00E2677C">
        <w:t xml:space="preserve"> setup this quarter.”</w:t>
      </w:r>
    </w:p>
    <w:p w14:paraId="3101825C" w14:textId="77777777" w:rsidR="00E2677C" w:rsidRPr="00E2677C" w:rsidRDefault="00E2677C" w:rsidP="00E2677C">
      <w:pPr>
        <w:numPr>
          <w:ilvl w:val="0"/>
          <w:numId w:val="6"/>
        </w:numPr>
      </w:pPr>
      <w:r w:rsidRPr="00E2677C">
        <w:rPr>
          <w:b/>
          <w:bCs/>
        </w:rPr>
        <w:t>Guarantee:</w:t>
      </w:r>
      <w:r w:rsidRPr="00E2677C">
        <w:t xml:space="preserve"> 14-day no-questions refund → reduces risk.</w:t>
      </w:r>
    </w:p>
    <w:p w14:paraId="21F2E3B5" w14:textId="77777777" w:rsidR="00E2677C" w:rsidRPr="00E2677C" w:rsidRDefault="00E2677C" w:rsidP="00E2677C">
      <w:pPr>
        <w:numPr>
          <w:ilvl w:val="0"/>
          <w:numId w:val="6"/>
        </w:numPr>
      </w:pPr>
      <w:r w:rsidRPr="00E2677C">
        <w:rPr>
          <w:b/>
          <w:bCs/>
        </w:rPr>
        <w:t>Up-sell path:</w:t>
      </w:r>
      <w:r w:rsidRPr="00E2677C">
        <w:t xml:space="preserve"> “Already using the free template? Upgrade in 1 click to Pro with full SaaS growth pack.”</w:t>
      </w:r>
    </w:p>
    <w:p w14:paraId="7E1659E3" w14:textId="77777777" w:rsidR="00E2677C" w:rsidRPr="00E2677C" w:rsidRDefault="00E2677C" w:rsidP="00E2677C">
      <w:r w:rsidRPr="00E2677C">
        <w:rPr>
          <w:rFonts w:ascii="Apple Color Emoji" w:hAnsi="Apple Color Emoji" w:cs="Apple Color Emoji"/>
        </w:rPr>
        <w:t>🔑</w:t>
      </w:r>
      <w:r w:rsidRPr="00E2677C">
        <w:t xml:space="preserve"> </w:t>
      </w:r>
      <w:r w:rsidRPr="00E2677C">
        <w:rPr>
          <w:i/>
          <w:iCs/>
        </w:rPr>
        <w:t>“Remove risk + add urgency = conversion spike.”</w:t>
      </w:r>
    </w:p>
    <w:p w14:paraId="3A835014" w14:textId="49FA5540" w:rsidR="00E2677C" w:rsidRPr="00E2677C" w:rsidRDefault="00E2677C" w:rsidP="00E2677C"/>
    <w:p w14:paraId="5AA3D76C" w14:textId="77777777" w:rsidR="00E2677C" w:rsidRPr="00E2677C" w:rsidRDefault="00E2677C" w:rsidP="00E2677C">
      <w:pPr>
        <w:rPr>
          <w:b/>
          <w:bCs/>
        </w:rPr>
      </w:pPr>
      <w:r w:rsidRPr="00E2677C">
        <w:rPr>
          <w:b/>
          <w:bCs/>
        </w:rPr>
        <w:t>Stage 4: Retention (Loyalty)</w:t>
      </w:r>
    </w:p>
    <w:p w14:paraId="5A8C2100" w14:textId="77777777" w:rsidR="00E2677C" w:rsidRPr="00E2677C" w:rsidRDefault="00E2677C" w:rsidP="00E2677C">
      <w:r w:rsidRPr="00E2677C">
        <w:rPr>
          <w:b/>
          <w:bCs/>
        </w:rPr>
        <w:t>Goal:</w:t>
      </w:r>
      <w:r w:rsidRPr="00E2677C">
        <w:t xml:space="preserve"> Keep them engaged → repeat buyers → </w:t>
      </w:r>
      <w:proofErr w:type="spellStart"/>
      <w:r w:rsidRPr="00E2677C">
        <w:t>WaaS</w:t>
      </w:r>
      <w:proofErr w:type="spellEnd"/>
      <w:r w:rsidRPr="00E2677C">
        <w:t xml:space="preserve"> clients.</w:t>
      </w:r>
      <w:r w:rsidRPr="00E2677C">
        <w:br/>
      </w:r>
      <w:r w:rsidRPr="00E2677C">
        <w:rPr>
          <w:b/>
          <w:bCs/>
        </w:rPr>
        <w:t>Tactics:</w:t>
      </w:r>
    </w:p>
    <w:p w14:paraId="4CDAE3E0" w14:textId="77777777" w:rsidR="00E2677C" w:rsidRPr="00E2677C" w:rsidRDefault="00E2677C" w:rsidP="00E2677C">
      <w:pPr>
        <w:numPr>
          <w:ilvl w:val="0"/>
          <w:numId w:val="7"/>
        </w:numPr>
      </w:pPr>
      <w:r w:rsidRPr="00E2677C">
        <w:rPr>
          <w:b/>
          <w:bCs/>
        </w:rPr>
        <w:t>Quarterly free packs</w:t>
      </w:r>
      <w:r w:rsidRPr="00E2677C">
        <w:t xml:space="preserve"> to email list → reciprocity triggers future purchases.</w:t>
      </w:r>
    </w:p>
    <w:p w14:paraId="0464F147" w14:textId="77777777" w:rsidR="00E2677C" w:rsidRPr="00E2677C" w:rsidRDefault="00E2677C" w:rsidP="00E2677C">
      <w:pPr>
        <w:numPr>
          <w:ilvl w:val="0"/>
          <w:numId w:val="7"/>
        </w:numPr>
      </w:pPr>
      <w:r w:rsidRPr="00E2677C">
        <w:rPr>
          <w:b/>
          <w:bCs/>
        </w:rPr>
        <w:t>Product updates:</w:t>
      </w:r>
      <w:r w:rsidRPr="00E2677C">
        <w:t xml:space="preserve"> “New changelog CMS block added to Pro Kit (free update).”</w:t>
      </w:r>
    </w:p>
    <w:p w14:paraId="2F88EFA9" w14:textId="77777777" w:rsidR="00E2677C" w:rsidRPr="00E2677C" w:rsidRDefault="00E2677C" w:rsidP="00E2677C">
      <w:pPr>
        <w:numPr>
          <w:ilvl w:val="0"/>
          <w:numId w:val="7"/>
        </w:numPr>
      </w:pPr>
      <w:proofErr w:type="spellStart"/>
      <w:r w:rsidRPr="00E2677C">
        <w:rPr>
          <w:b/>
          <w:bCs/>
        </w:rPr>
        <w:t>WaaS</w:t>
      </w:r>
      <w:proofErr w:type="spellEnd"/>
      <w:r w:rsidRPr="00E2677C">
        <w:rPr>
          <w:b/>
          <w:bCs/>
        </w:rPr>
        <w:t xml:space="preserve"> care upsell:</w:t>
      </w:r>
      <w:r w:rsidRPr="00E2677C">
        <w:t xml:space="preserve"> “Tired of editing? Let us handle it — $149/mo.”</w:t>
      </w:r>
    </w:p>
    <w:p w14:paraId="335EE915" w14:textId="6F19C07C" w:rsidR="00E2677C" w:rsidRPr="00E2677C" w:rsidRDefault="00E2677C" w:rsidP="00E2677C"/>
    <w:p w14:paraId="5B20976E" w14:textId="77777777" w:rsidR="00E2677C" w:rsidRPr="00E2677C" w:rsidRDefault="00E2677C" w:rsidP="00E2677C">
      <w:pPr>
        <w:rPr>
          <w:b/>
          <w:bCs/>
        </w:rPr>
      </w:pPr>
      <w:r w:rsidRPr="00E2677C">
        <w:rPr>
          <w:b/>
          <w:bCs/>
        </w:rPr>
        <w:t>Stage 5: Advocacy (Scale)</w:t>
      </w:r>
    </w:p>
    <w:p w14:paraId="0C5E37C6" w14:textId="77777777" w:rsidR="00E2677C" w:rsidRPr="00E2677C" w:rsidRDefault="00E2677C" w:rsidP="00E2677C">
      <w:r w:rsidRPr="00E2677C">
        <w:rPr>
          <w:b/>
          <w:bCs/>
        </w:rPr>
        <w:t>Goal:</w:t>
      </w:r>
      <w:r w:rsidRPr="00E2677C">
        <w:t xml:space="preserve"> Turn buyers into promoters.</w:t>
      </w:r>
      <w:r w:rsidRPr="00E2677C">
        <w:br/>
      </w:r>
      <w:r w:rsidRPr="00E2677C">
        <w:rPr>
          <w:b/>
          <w:bCs/>
        </w:rPr>
        <w:t>Tactics:</w:t>
      </w:r>
    </w:p>
    <w:p w14:paraId="158E4E1F" w14:textId="77777777" w:rsidR="00E2677C" w:rsidRPr="00E2677C" w:rsidRDefault="00E2677C" w:rsidP="00E2677C">
      <w:pPr>
        <w:numPr>
          <w:ilvl w:val="0"/>
          <w:numId w:val="8"/>
        </w:numPr>
      </w:pPr>
      <w:r w:rsidRPr="00E2677C">
        <w:rPr>
          <w:b/>
          <w:bCs/>
        </w:rPr>
        <w:t>Affiliate/referral program</w:t>
      </w:r>
      <w:r w:rsidRPr="00E2677C">
        <w:t xml:space="preserve"> → powered via Lemon Squeezy (extra 3% fee).</w:t>
      </w:r>
    </w:p>
    <w:p w14:paraId="0F57AEAA" w14:textId="77777777" w:rsidR="00E2677C" w:rsidRPr="00E2677C" w:rsidRDefault="00E2677C" w:rsidP="00E2677C">
      <w:pPr>
        <w:numPr>
          <w:ilvl w:val="0"/>
          <w:numId w:val="8"/>
        </w:numPr>
      </w:pPr>
      <w:r w:rsidRPr="00E2677C">
        <w:rPr>
          <w:b/>
          <w:bCs/>
        </w:rPr>
        <w:lastRenderedPageBreak/>
        <w:t>Showcase customer sites</w:t>
      </w:r>
      <w:r w:rsidRPr="00E2677C">
        <w:t xml:space="preserve"> in your YouTube/email → clients love free promo.</w:t>
      </w:r>
    </w:p>
    <w:p w14:paraId="31D47A76" w14:textId="77777777" w:rsidR="00E2677C" w:rsidRPr="00E2677C" w:rsidRDefault="00E2677C" w:rsidP="00E2677C">
      <w:pPr>
        <w:numPr>
          <w:ilvl w:val="0"/>
          <w:numId w:val="8"/>
        </w:numPr>
      </w:pPr>
      <w:r w:rsidRPr="00E2677C">
        <w:rPr>
          <w:b/>
          <w:bCs/>
        </w:rPr>
        <w:t>“Powered by Pixel Nomad / Framer Template Studio” footer (optional)</w:t>
      </w:r>
      <w:r w:rsidRPr="00E2677C">
        <w:t xml:space="preserve"> → organic word-of-mouth.</w:t>
      </w:r>
    </w:p>
    <w:p w14:paraId="3F6ADE61" w14:textId="77777777" w:rsidR="00E2677C" w:rsidRPr="00E2677C" w:rsidRDefault="00E2677C" w:rsidP="00E2677C">
      <w:r w:rsidRPr="00E2677C">
        <w:rPr>
          <w:rFonts w:ascii="Apple Color Emoji" w:hAnsi="Apple Color Emoji" w:cs="Apple Color Emoji"/>
        </w:rPr>
        <w:t>🔑</w:t>
      </w:r>
      <w:r w:rsidRPr="00E2677C">
        <w:t xml:space="preserve"> </w:t>
      </w:r>
      <w:r w:rsidRPr="00E2677C">
        <w:rPr>
          <w:i/>
          <w:iCs/>
        </w:rPr>
        <w:t>“Make users feel like insiders → they spread your product.”</w:t>
      </w:r>
      <w:r w:rsidRPr="00E2677C">
        <w:t xml:space="preserve"> (Tribes, Godin).</w:t>
      </w:r>
    </w:p>
    <w:p w14:paraId="01E1FD18" w14:textId="17149BFF" w:rsidR="00E2677C" w:rsidRPr="00E2677C" w:rsidRDefault="00E2677C" w:rsidP="00E2677C"/>
    <w:p w14:paraId="55B72AA1" w14:textId="77777777" w:rsidR="00E2677C" w:rsidRPr="00E2677C" w:rsidRDefault="00E2677C" w:rsidP="00E2677C">
      <w:pPr>
        <w:pStyle w:val="Heading2"/>
      </w:pPr>
      <w:r w:rsidRPr="00E2677C">
        <w:rPr>
          <w:rFonts w:ascii="Apple Color Emoji" w:hAnsi="Apple Color Emoji" w:cs="Apple Color Emoji"/>
        </w:rPr>
        <w:t>🚀</w:t>
      </w:r>
      <w:r w:rsidRPr="00E2677C">
        <w:t xml:space="preserve"> Full Funnel Snapshot</w:t>
      </w:r>
    </w:p>
    <w:p w14:paraId="6EEB4312" w14:textId="77777777" w:rsidR="00E2677C" w:rsidRPr="00E2677C" w:rsidRDefault="00E2677C" w:rsidP="00E2677C">
      <w:r w:rsidRPr="00E2677C">
        <w:rPr>
          <w:b/>
          <w:bCs/>
        </w:rPr>
        <w:t>Awareness:</w:t>
      </w:r>
      <w:r w:rsidRPr="00E2677C">
        <w:t xml:space="preserve"> YouTube + Shorts + Free Templates</w:t>
      </w:r>
      <w:r w:rsidRPr="00E2677C">
        <w:br/>
      </w:r>
      <w:r w:rsidRPr="00E2677C">
        <w:rPr>
          <w:rFonts w:ascii="Apple Color Emoji" w:hAnsi="Apple Color Emoji" w:cs="Apple Color Emoji"/>
        </w:rPr>
        <w:t>⬇</w:t>
      </w:r>
      <w:r w:rsidRPr="00E2677C">
        <w:br/>
      </w:r>
      <w:r w:rsidRPr="00E2677C">
        <w:rPr>
          <w:b/>
          <w:bCs/>
        </w:rPr>
        <w:t>Interest:</w:t>
      </w:r>
      <w:r w:rsidRPr="00E2677C">
        <w:t xml:space="preserve"> Email drips + case studies + social proof</w:t>
      </w:r>
      <w:r w:rsidRPr="00E2677C">
        <w:br/>
      </w:r>
      <w:r w:rsidRPr="00E2677C">
        <w:rPr>
          <w:rFonts w:ascii="Apple Color Emoji" w:hAnsi="Apple Color Emoji" w:cs="Apple Color Emoji"/>
        </w:rPr>
        <w:t>⬇</w:t>
      </w:r>
      <w:r w:rsidRPr="00E2677C">
        <w:br/>
      </w:r>
      <w:r w:rsidRPr="00E2677C">
        <w:rPr>
          <w:b/>
          <w:bCs/>
        </w:rPr>
        <w:t>Decision:</w:t>
      </w:r>
      <w:r w:rsidRPr="00E2677C">
        <w:t xml:space="preserve"> Landing page with Free → Pro → </w:t>
      </w:r>
      <w:proofErr w:type="spellStart"/>
      <w:r w:rsidRPr="00E2677C">
        <w:t>WaaS</w:t>
      </w:r>
      <w:proofErr w:type="spellEnd"/>
      <w:r w:rsidRPr="00E2677C">
        <w:t xml:space="preserve"> upgrade path, scarcity &amp; guarantees</w:t>
      </w:r>
      <w:r w:rsidRPr="00E2677C">
        <w:br/>
      </w:r>
      <w:r w:rsidRPr="00E2677C">
        <w:rPr>
          <w:rFonts w:ascii="Apple Color Emoji" w:hAnsi="Apple Color Emoji" w:cs="Apple Color Emoji"/>
        </w:rPr>
        <w:t>⬇</w:t>
      </w:r>
      <w:r w:rsidRPr="00E2677C">
        <w:br/>
      </w:r>
      <w:r w:rsidRPr="00E2677C">
        <w:rPr>
          <w:b/>
          <w:bCs/>
        </w:rPr>
        <w:t>Retention:</w:t>
      </w:r>
      <w:r w:rsidRPr="00E2677C">
        <w:t xml:space="preserve"> Free updates + </w:t>
      </w:r>
      <w:proofErr w:type="spellStart"/>
      <w:r w:rsidRPr="00E2677C">
        <w:t>WaaS</w:t>
      </w:r>
      <w:proofErr w:type="spellEnd"/>
      <w:r w:rsidRPr="00E2677C">
        <w:t xml:space="preserve"> upsell + community</w:t>
      </w:r>
      <w:r w:rsidRPr="00E2677C">
        <w:br/>
      </w:r>
      <w:r w:rsidRPr="00E2677C">
        <w:rPr>
          <w:rFonts w:ascii="Apple Color Emoji" w:hAnsi="Apple Color Emoji" w:cs="Apple Color Emoji"/>
        </w:rPr>
        <w:t>⬇</w:t>
      </w:r>
      <w:r w:rsidRPr="00E2677C">
        <w:br/>
      </w:r>
      <w:r w:rsidRPr="00E2677C">
        <w:rPr>
          <w:b/>
          <w:bCs/>
        </w:rPr>
        <w:t>Advocacy:</w:t>
      </w:r>
      <w:r w:rsidRPr="00E2677C">
        <w:t xml:space="preserve"> Affiliates + showcase + “powered by” badge</w:t>
      </w:r>
    </w:p>
    <w:p w14:paraId="5278FF8D" w14:textId="77777777" w:rsidR="00E2677C" w:rsidRPr="00E2677C" w:rsidRDefault="00BB5D16" w:rsidP="00E2677C">
      <w:r w:rsidRPr="00E2677C">
        <w:rPr>
          <w:noProof/>
        </w:rPr>
        <w:pict w14:anchorId="63E99D5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6F0A15D" w14:textId="77777777" w:rsidR="00E2677C" w:rsidRPr="00E2677C" w:rsidRDefault="00E2677C" w:rsidP="00E2677C">
      <w:pPr>
        <w:pStyle w:val="Heading3"/>
      </w:pPr>
      <w:r w:rsidRPr="00E2677C">
        <w:rPr>
          <w:rFonts w:ascii="Apple Color Emoji" w:hAnsi="Apple Color Emoji" w:cs="Apple Color Emoji"/>
        </w:rPr>
        <w:t>📌</w:t>
      </w:r>
      <w:r w:rsidRPr="00E2677C">
        <w:t xml:space="preserve"> Why this funnel works for YOU</w:t>
      </w:r>
    </w:p>
    <w:p w14:paraId="586B17CB" w14:textId="77777777" w:rsidR="00E2677C" w:rsidRPr="00E2677C" w:rsidRDefault="00E2677C" w:rsidP="00E2677C">
      <w:pPr>
        <w:numPr>
          <w:ilvl w:val="0"/>
          <w:numId w:val="9"/>
        </w:numPr>
      </w:pPr>
      <w:r w:rsidRPr="00E2677C">
        <w:rPr>
          <w:b/>
          <w:bCs/>
        </w:rPr>
        <w:t>Free templates</w:t>
      </w:r>
      <w:r w:rsidRPr="00E2677C">
        <w:t xml:space="preserve"> are the </w:t>
      </w:r>
      <w:r w:rsidRPr="00E2677C">
        <w:rPr>
          <w:i/>
          <w:iCs/>
        </w:rPr>
        <w:t>Trojan horse</w:t>
      </w:r>
      <w:r w:rsidRPr="00E2677C">
        <w:t>: instant value → builds trust → primes purchase.</w:t>
      </w:r>
    </w:p>
    <w:p w14:paraId="1F7CAAA1" w14:textId="77777777" w:rsidR="00E2677C" w:rsidRPr="00E2677C" w:rsidRDefault="00E2677C" w:rsidP="00E2677C">
      <w:pPr>
        <w:numPr>
          <w:ilvl w:val="0"/>
          <w:numId w:val="9"/>
        </w:numPr>
      </w:pPr>
      <w:r w:rsidRPr="00E2677C">
        <w:rPr>
          <w:b/>
          <w:bCs/>
        </w:rPr>
        <w:t>Email drip</w:t>
      </w:r>
      <w:r w:rsidRPr="00E2677C">
        <w:t xml:space="preserve"> nurtures with credibility + tips (industry standard SaaS funnel proven to 2–5% conversion).</w:t>
      </w:r>
    </w:p>
    <w:p w14:paraId="0CAA9AD6" w14:textId="77777777" w:rsidR="00E2677C" w:rsidRPr="00E2677C" w:rsidRDefault="00E2677C" w:rsidP="00E2677C">
      <w:pPr>
        <w:numPr>
          <w:ilvl w:val="0"/>
          <w:numId w:val="9"/>
        </w:numPr>
      </w:pPr>
      <w:r w:rsidRPr="00E2677C">
        <w:rPr>
          <w:b/>
          <w:bCs/>
        </w:rPr>
        <w:t>Upsell path</w:t>
      </w:r>
      <w:r w:rsidRPr="00E2677C">
        <w:t xml:space="preserve"> (Free → Pro → </w:t>
      </w:r>
      <w:proofErr w:type="spellStart"/>
      <w:r w:rsidRPr="00E2677C">
        <w:t>WaaS</w:t>
      </w:r>
      <w:proofErr w:type="spellEnd"/>
      <w:r w:rsidRPr="00E2677C">
        <w:t>) matches your product ladder perfectly.</w:t>
      </w:r>
    </w:p>
    <w:p w14:paraId="0802CE00" w14:textId="77777777" w:rsidR="00E2677C" w:rsidRPr="00E2677C" w:rsidRDefault="00E2677C" w:rsidP="00E2677C">
      <w:pPr>
        <w:numPr>
          <w:ilvl w:val="0"/>
          <w:numId w:val="9"/>
        </w:numPr>
      </w:pPr>
      <w:r w:rsidRPr="00E2677C">
        <w:rPr>
          <w:b/>
          <w:bCs/>
        </w:rPr>
        <w:t>Affiliate stacking</w:t>
      </w:r>
      <w:r w:rsidRPr="00E2677C">
        <w:t xml:space="preserve"> = revenue multiplier (you earn from </w:t>
      </w:r>
      <w:proofErr w:type="gramStart"/>
      <w:r w:rsidRPr="00E2677C">
        <w:t>both your</w:t>
      </w:r>
      <w:proofErr w:type="gramEnd"/>
      <w:r w:rsidRPr="00E2677C">
        <w:t xml:space="preserve"> template + Framer plan upgrades).</w:t>
      </w:r>
    </w:p>
    <w:p w14:paraId="6EA589B3" w14:textId="77777777" w:rsidR="00E2677C" w:rsidRPr="00E2677C" w:rsidRDefault="00E2677C" w:rsidP="00E2677C">
      <w:pPr>
        <w:numPr>
          <w:ilvl w:val="0"/>
          <w:numId w:val="9"/>
        </w:numPr>
      </w:pPr>
      <w:r w:rsidRPr="00E2677C">
        <w:rPr>
          <w:b/>
          <w:bCs/>
        </w:rPr>
        <w:t>Low-cost entry, scalable care</w:t>
      </w:r>
      <w:r w:rsidRPr="00E2677C">
        <w:t xml:space="preserve"> means you catch both indie founders </w:t>
      </w:r>
      <w:r w:rsidRPr="00E2677C">
        <w:rPr>
          <w:i/>
          <w:iCs/>
        </w:rPr>
        <w:t>and</w:t>
      </w:r>
      <w:r w:rsidRPr="00E2677C">
        <w:t xml:space="preserve"> SMEs.</w:t>
      </w:r>
    </w:p>
    <w:p w14:paraId="5FA07E9A" w14:textId="77777777" w:rsidR="00E2677C" w:rsidRPr="00E2677C" w:rsidRDefault="00BB5D16" w:rsidP="00E2677C">
      <w:r w:rsidRPr="00E2677C">
        <w:rPr>
          <w:noProof/>
        </w:rPr>
        <w:pict w14:anchorId="1445F8B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B25CD69" w14:textId="77777777" w:rsidR="00E2677C" w:rsidRPr="00E2677C" w:rsidRDefault="00E2677C" w:rsidP="00E2677C">
      <w:r w:rsidRPr="00E2677C">
        <w:rPr>
          <w:rFonts w:ascii="Apple Color Emoji" w:hAnsi="Apple Color Emoji" w:cs="Apple Color Emoji"/>
          <w:highlight w:val="yellow"/>
        </w:rPr>
        <w:t>✨</w:t>
      </w:r>
      <w:r w:rsidRPr="00E2677C">
        <w:rPr>
          <w:highlight w:val="yellow"/>
        </w:rPr>
        <w:t xml:space="preserve"> In short: </w:t>
      </w:r>
      <w:r w:rsidRPr="00E2677C">
        <w:rPr>
          <w:i/>
          <w:iCs/>
          <w:highlight w:val="yellow"/>
        </w:rPr>
        <w:t>Hook with free, nurture with proof, convert with urgency, retain with updates, scale with advocacy.</w:t>
      </w:r>
    </w:p>
    <w:p w14:paraId="18AE58CD" w14:textId="77777777" w:rsidR="00E2677C" w:rsidRPr="00E2677C" w:rsidRDefault="00E2677C" w:rsidP="00E2677C"/>
    <w:p w14:paraId="52D66788" w14:textId="77777777" w:rsidR="007C007E" w:rsidRDefault="007C007E"/>
    <w:sectPr w:rsidR="007C0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A26A5"/>
    <w:multiLevelType w:val="multilevel"/>
    <w:tmpl w:val="8E6C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82B5D"/>
    <w:multiLevelType w:val="multilevel"/>
    <w:tmpl w:val="9CD8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025"/>
    <w:multiLevelType w:val="multilevel"/>
    <w:tmpl w:val="BF22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5163C"/>
    <w:multiLevelType w:val="multilevel"/>
    <w:tmpl w:val="70E2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95A59"/>
    <w:multiLevelType w:val="multilevel"/>
    <w:tmpl w:val="B88A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07FAB"/>
    <w:multiLevelType w:val="multilevel"/>
    <w:tmpl w:val="321A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22FFB"/>
    <w:multiLevelType w:val="multilevel"/>
    <w:tmpl w:val="FDB2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E379A"/>
    <w:multiLevelType w:val="multilevel"/>
    <w:tmpl w:val="AC6E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A1872"/>
    <w:multiLevelType w:val="multilevel"/>
    <w:tmpl w:val="0F70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5393275">
    <w:abstractNumId w:val="0"/>
  </w:num>
  <w:num w:numId="2" w16cid:durableId="467165820">
    <w:abstractNumId w:val="3"/>
  </w:num>
  <w:num w:numId="3" w16cid:durableId="1421875026">
    <w:abstractNumId w:val="1"/>
  </w:num>
  <w:num w:numId="4" w16cid:durableId="1330983817">
    <w:abstractNumId w:val="7"/>
  </w:num>
  <w:num w:numId="5" w16cid:durableId="1532302548">
    <w:abstractNumId w:val="6"/>
  </w:num>
  <w:num w:numId="6" w16cid:durableId="1865096265">
    <w:abstractNumId w:val="2"/>
  </w:num>
  <w:num w:numId="7" w16cid:durableId="175311147">
    <w:abstractNumId w:val="5"/>
  </w:num>
  <w:num w:numId="8" w16cid:durableId="1805848728">
    <w:abstractNumId w:val="8"/>
  </w:num>
  <w:num w:numId="9" w16cid:durableId="683819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7C"/>
    <w:rsid w:val="0000044C"/>
    <w:rsid w:val="00023B72"/>
    <w:rsid w:val="00026856"/>
    <w:rsid w:val="00026DFD"/>
    <w:rsid w:val="00050A91"/>
    <w:rsid w:val="000E1620"/>
    <w:rsid w:val="000E1FC1"/>
    <w:rsid w:val="001165E9"/>
    <w:rsid w:val="001554F2"/>
    <w:rsid w:val="001573CC"/>
    <w:rsid w:val="001844FB"/>
    <w:rsid w:val="00207D03"/>
    <w:rsid w:val="002270D0"/>
    <w:rsid w:val="002329AA"/>
    <w:rsid w:val="00236CC4"/>
    <w:rsid w:val="00252EB6"/>
    <w:rsid w:val="002737C3"/>
    <w:rsid w:val="00273D46"/>
    <w:rsid w:val="002A44DF"/>
    <w:rsid w:val="002A707C"/>
    <w:rsid w:val="002B2F61"/>
    <w:rsid w:val="00360B06"/>
    <w:rsid w:val="00395986"/>
    <w:rsid w:val="003C3D67"/>
    <w:rsid w:val="003E19BC"/>
    <w:rsid w:val="00442FF8"/>
    <w:rsid w:val="004877FF"/>
    <w:rsid w:val="004B7FBC"/>
    <w:rsid w:val="004E3378"/>
    <w:rsid w:val="004F0E97"/>
    <w:rsid w:val="004F4344"/>
    <w:rsid w:val="00511E27"/>
    <w:rsid w:val="00530B7B"/>
    <w:rsid w:val="00542BF4"/>
    <w:rsid w:val="005710DA"/>
    <w:rsid w:val="005B5D58"/>
    <w:rsid w:val="005E17FE"/>
    <w:rsid w:val="005E6E95"/>
    <w:rsid w:val="005F0A30"/>
    <w:rsid w:val="005F5535"/>
    <w:rsid w:val="005F597A"/>
    <w:rsid w:val="0060363D"/>
    <w:rsid w:val="00631A9F"/>
    <w:rsid w:val="00673B97"/>
    <w:rsid w:val="006950A8"/>
    <w:rsid w:val="006B5FE1"/>
    <w:rsid w:val="006C18BA"/>
    <w:rsid w:val="006F29C8"/>
    <w:rsid w:val="006F3C0C"/>
    <w:rsid w:val="007013BF"/>
    <w:rsid w:val="00720746"/>
    <w:rsid w:val="007210AB"/>
    <w:rsid w:val="007224E2"/>
    <w:rsid w:val="00741624"/>
    <w:rsid w:val="00754635"/>
    <w:rsid w:val="0075499D"/>
    <w:rsid w:val="007636B8"/>
    <w:rsid w:val="007966BA"/>
    <w:rsid w:val="00797CC2"/>
    <w:rsid w:val="007A4C75"/>
    <w:rsid w:val="007C007E"/>
    <w:rsid w:val="007C3493"/>
    <w:rsid w:val="007E5D04"/>
    <w:rsid w:val="008165B9"/>
    <w:rsid w:val="00835015"/>
    <w:rsid w:val="008550D5"/>
    <w:rsid w:val="00856BC2"/>
    <w:rsid w:val="00881A39"/>
    <w:rsid w:val="00884FB5"/>
    <w:rsid w:val="008B3561"/>
    <w:rsid w:val="008D09EE"/>
    <w:rsid w:val="008D11C9"/>
    <w:rsid w:val="008E6F4B"/>
    <w:rsid w:val="00912D8B"/>
    <w:rsid w:val="009157C6"/>
    <w:rsid w:val="009713C5"/>
    <w:rsid w:val="00971FA1"/>
    <w:rsid w:val="009810A9"/>
    <w:rsid w:val="009849E6"/>
    <w:rsid w:val="00995360"/>
    <w:rsid w:val="00995795"/>
    <w:rsid w:val="009A6968"/>
    <w:rsid w:val="009C2FA0"/>
    <w:rsid w:val="009D4569"/>
    <w:rsid w:val="00A30F84"/>
    <w:rsid w:val="00A55727"/>
    <w:rsid w:val="00A9405A"/>
    <w:rsid w:val="00AA1C27"/>
    <w:rsid w:val="00AF06E9"/>
    <w:rsid w:val="00B51241"/>
    <w:rsid w:val="00B7308D"/>
    <w:rsid w:val="00B73B49"/>
    <w:rsid w:val="00B970ED"/>
    <w:rsid w:val="00BA12C1"/>
    <w:rsid w:val="00BB5D16"/>
    <w:rsid w:val="00BE403C"/>
    <w:rsid w:val="00C568B2"/>
    <w:rsid w:val="00C63983"/>
    <w:rsid w:val="00C96EDB"/>
    <w:rsid w:val="00CB63B2"/>
    <w:rsid w:val="00CC6E52"/>
    <w:rsid w:val="00CD3C88"/>
    <w:rsid w:val="00CD5A94"/>
    <w:rsid w:val="00D77E09"/>
    <w:rsid w:val="00DB5F14"/>
    <w:rsid w:val="00DE1A90"/>
    <w:rsid w:val="00DE30DA"/>
    <w:rsid w:val="00E2677C"/>
    <w:rsid w:val="00E32708"/>
    <w:rsid w:val="00E44CD7"/>
    <w:rsid w:val="00E46D90"/>
    <w:rsid w:val="00E51448"/>
    <w:rsid w:val="00E51C77"/>
    <w:rsid w:val="00E61D88"/>
    <w:rsid w:val="00E65E60"/>
    <w:rsid w:val="00E723AA"/>
    <w:rsid w:val="00EA1600"/>
    <w:rsid w:val="00EB15A2"/>
    <w:rsid w:val="00EB6791"/>
    <w:rsid w:val="00ED03DF"/>
    <w:rsid w:val="00F54FD4"/>
    <w:rsid w:val="00FB191B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D672"/>
  <w15:chartTrackingRefBased/>
  <w15:docId w15:val="{7A4D4F3D-D065-0749-8F5F-B03C8FCD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7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7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7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7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7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7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7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7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7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7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7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7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7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7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7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7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7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7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Otgonbileg Batbileg</dc:creator>
  <cp:keywords/>
  <dc:description/>
  <cp:lastModifiedBy>Otgonbileg Batbileg</cp:lastModifiedBy>
  <cp:revision>2</cp:revision>
  <dcterms:created xsi:type="dcterms:W3CDTF">2025-08-30T05:49:00Z</dcterms:created>
  <dcterms:modified xsi:type="dcterms:W3CDTF">2025-08-30T07:18:00Z</dcterms:modified>
</cp:coreProperties>
</file>