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69D0C" w14:textId="77777777" w:rsidR="004F028A" w:rsidRDefault="004F028A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4F028A"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7639B259" w14:textId="4C094AC7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Санкт-Петербургский Политехнический Университет Петра Великого</w:t>
      </w:r>
    </w:p>
    <w:p w14:paraId="167DD5E6" w14:textId="6A855499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—</w:t>
      </w:r>
    </w:p>
    <w:p w14:paraId="7483923F" w14:textId="089CFA86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r w:rsidR="00E4116F">
        <w:rPr>
          <w:rFonts w:ascii="Times New Roman" w:eastAsia="Times New Roman" w:hAnsi="Times New Roman" w:cs="Times New Roman"/>
          <w:b/>
        </w:rPr>
        <w:t>Институт Компьютерных наук и кибербезопасности</w:t>
      </w:r>
      <w:r>
        <w:rPr>
          <w:rFonts w:ascii="Times New Roman" w:eastAsia="Times New Roman" w:hAnsi="Times New Roman" w:cs="Times New Roman"/>
          <w:b/>
        </w:rPr>
        <w:t>»</w:t>
      </w:r>
    </w:p>
    <w:p w14:paraId="09438D32" w14:textId="3D9F7993" w:rsidR="00AC3DE3" w:rsidRDefault="00AC3DE3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pacing w:val="62"/>
        </w:rPr>
      </w:pPr>
      <w:r>
        <w:rPr>
          <w:rFonts w:ascii="Times New Roman" w:eastAsia="Times New Roman" w:hAnsi="Times New Roman" w:cs="Times New Roman"/>
          <w:b/>
        </w:rPr>
        <w:t>Высшая школа кибербезопасности</w:t>
      </w:r>
    </w:p>
    <w:p w14:paraId="768E75D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66F62EC" w14:textId="1E297402" w:rsidR="001805AC" w:rsidRPr="00F61C59" w:rsidRDefault="00E4116F" w:rsidP="00E4116F">
      <w:pPr>
        <w:ind w:left="142" w:right="125" w:firstLine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ЛАБОРАТОРНАЯ РАБОТА № </w:t>
      </w:r>
      <w:r w:rsidR="00172D08">
        <w:rPr>
          <w:rFonts w:ascii="Times New Roman" w:eastAsia="Times New Roman" w:hAnsi="Times New Roman" w:cs="Times New Roman"/>
          <w:b/>
          <w:color w:val="000000"/>
          <w:sz w:val="32"/>
        </w:rPr>
        <w:t>3</w:t>
      </w:r>
    </w:p>
    <w:p w14:paraId="3A32DD0A" w14:textId="5145EB70" w:rsidR="001805AC" w:rsidRPr="001805AC" w:rsidRDefault="001805AC" w:rsidP="00E4116F">
      <w:pPr>
        <w:spacing w:after="2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4C569249" w14:textId="7518C085" w:rsidR="001805AC" w:rsidRPr="00031BCF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031BCF">
        <w:rPr>
          <w:rFonts w:ascii="Times New Roman" w:eastAsia="Times New Roman" w:hAnsi="Times New Roman" w:cs="Times New Roman"/>
          <w:color w:val="000000"/>
          <w:szCs w:val="28"/>
        </w:rPr>
        <w:t>«</w:t>
      </w:r>
      <w:r w:rsidR="00172D08">
        <w:t>Исследование схемы «Белый шум» на двух транзисторах</w:t>
      </w:r>
      <w:r w:rsidRPr="00031BCF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3036E991" w14:textId="1EE8031F" w:rsidR="001805AC" w:rsidRPr="00031BCF" w:rsidRDefault="001805AC" w:rsidP="00E4116F">
      <w:pPr>
        <w:spacing w:after="21"/>
        <w:ind w:left="142" w:right="6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</w:p>
    <w:p w14:paraId="45AB1A7F" w14:textId="139CC032" w:rsidR="001805AC" w:rsidRPr="00031BCF" w:rsidRDefault="001805AC" w:rsidP="00E4116F">
      <w:pPr>
        <w:ind w:left="142" w:right="13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031BCF">
        <w:rPr>
          <w:rFonts w:ascii="Times New Roman" w:eastAsia="Times New Roman" w:hAnsi="Times New Roman" w:cs="Times New Roman"/>
          <w:color w:val="000000"/>
          <w:szCs w:val="28"/>
        </w:rPr>
        <w:t>по дисциплине «</w:t>
      </w:r>
      <w:r w:rsidR="00031BCF" w:rsidRPr="00031BCF">
        <w:rPr>
          <w:szCs w:val="28"/>
        </w:rPr>
        <w:t>Техническая защита информации</w:t>
      </w:r>
      <w:r w:rsidRPr="00031BCF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7E88A4B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5B238965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7D5AD93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214BA737" w14:textId="5D08048F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17A3CE13" w14:textId="02256681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689B1B9B" w14:textId="77777777" w:rsidR="001805AC" w:rsidRPr="001805AC" w:rsidRDefault="001805AC" w:rsidP="00E4116F">
      <w:pPr>
        <w:spacing w:after="18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40280362" w14:textId="51D5CC95" w:rsidR="001805AC" w:rsidRDefault="001805AC" w:rsidP="00F61C59">
      <w:pPr>
        <w:numPr>
          <w:ilvl w:val="0"/>
          <w:numId w:val="1"/>
        </w:numPr>
        <w:spacing w:after="200" w:line="240" w:lineRule="auto"/>
        <w:ind w:left="142" w:firstLine="142"/>
        <w:contextualSpacing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Выполнил</w:t>
      </w:r>
      <w:r>
        <w:rPr>
          <w:rFonts w:ascii="Times New Roman" w:eastAsia="Times New Roman" w:hAnsi="Times New Roman" w:cs="Times New Roman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Cs w:val="28"/>
        </w:rPr>
        <w:t>студент гр.</w:t>
      </w:r>
    </w:p>
    <w:p w14:paraId="3F7CDC1F" w14:textId="34EE804D" w:rsidR="001805AC" w:rsidRPr="001805AC" w:rsidRDefault="00E4116F" w:rsidP="00E4116F">
      <w:pPr>
        <w:numPr>
          <w:ilvl w:val="0"/>
          <w:numId w:val="1"/>
        </w:numPr>
        <w:spacing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51</w:t>
      </w:r>
      <w:r w:rsidR="001805AC" w:rsidRPr="001805AC">
        <w:rPr>
          <w:rFonts w:ascii="Times New Roman" w:eastAsia="Times New Roman" w:hAnsi="Times New Roman" w:cs="Times New Roman"/>
          <w:szCs w:val="28"/>
        </w:rPr>
        <w:t>31001/20003: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996360">
        <w:rPr>
          <w:rFonts w:ascii="Times New Roman" w:eastAsia="Times New Roman" w:hAnsi="Times New Roman" w:cs="Times New Roman"/>
          <w:szCs w:val="28"/>
        </w:rPr>
        <w:t>Черникова В</w:t>
      </w:r>
      <w:r w:rsidR="001805AC" w:rsidRPr="001805AC">
        <w:rPr>
          <w:rFonts w:ascii="Times New Roman" w:eastAsia="Times New Roman" w:hAnsi="Times New Roman" w:cs="Times New Roman"/>
          <w:szCs w:val="28"/>
        </w:rPr>
        <w:t>.</w:t>
      </w:r>
      <w:r w:rsidR="00996360">
        <w:rPr>
          <w:rFonts w:ascii="Times New Roman" w:eastAsia="Times New Roman" w:hAnsi="Times New Roman" w:cs="Times New Roman"/>
          <w:szCs w:val="28"/>
        </w:rPr>
        <w:t>М.</w:t>
      </w:r>
    </w:p>
    <w:p w14:paraId="34155526" w14:textId="12163F08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E4116F">
      <w:pPr>
        <w:numPr>
          <w:ilvl w:val="0"/>
          <w:numId w:val="1"/>
        </w:numPr>
        <w:spacing w:before="240"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0555847" w14:textId="3E382260" w:rsidR="00507157" w:rsidRDefault="00F61C59" w:rsidP="00507157">
      <w:pPr>
        <w:numPr>
          <w:ilvl w:val="0"/>
          <w:numId w:val="1"/>
        </w:numPr>
        <w:spacing w:before="240" w:after="200" w:line="240" w:lineRule="auto"/>
        <w:contextualSpacing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         </w:t>
      </w:r>
      <w:r w:rsidR="00507157">
        <w:rPr>
          <w:rFonts w:ascii="Times New Roman" w:eastAsia="Times New Roman" w:hAnsi="Times New Roman" w:cs="Times New Roman"/>
          <w:szCs w:val="28"/>
        </w:rPr>
        <w:t>Преподаватель</w:t>
      </w:r>
    </w:p>
    <w:p w14:paraId="4E5AD7B2" w14:textId="0F49BF40" w:rsidR="001805AC" w:rsidRPr="001805AC" w:rsidRDefault="00AC3DE3" w:rsidP="00507157">
      <w:pPr>
        <w:numPr>
          <w:ilvl w:val="0"/>
          <w:numId w:val="1"/>
        </w:numPr>
        <w:spacing w:before="240" w:after="200" w:line="240" w:lineRule="auto"/>
        <w:ind w:left="1418" w:hanging="999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Доцент</w:t>
      </w:r>
      <w:r w:rsidR="001805AC">
        <w:rPr>
          <w:rFonts w:ascii="Times New Roman" w:eastAsia="Times New Roman" w:hAnsi="Times New Roman" w:cs="Times New Roman"/>
          <w:szCs w:val="28"/>
        </w:rPr>
        <w:t>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  <w:t xml:space="preserve">       </w:t>
      </w:r>
      <w:r w:rsidR="00F61C59" w:rsidRPr="00F61C59">
        <w:rPr>
          <w:rFonts w:ascii="Times New Roman" w:eastAsia="Times New Roman" w:hAnsi="Times New Roman" w:cs="Times New Roman"/>
          <w:szCs w:val="28"/>
        </w:rPr>
        <w:t xml:space="preserve"> </w:t>
      </w:r>
      <w:r w:rsidR="00507157">
        <w:rPr>
          <w:rFonts w:ascii="Times New Roman" w:eastAsia="Times New Roman" w:hAnsi="Times New Roman" w:cs="Times New Roman"/>
          <w:szCs w:val="28"/>
        </w:rPr>
        <w:t xml:space="preserve">                           </w:t>
      </w:r>
      <w:r w:rsidR="00F61C59" w:rsidRPr="00F61C59">
        <w:rPr>
          <w:rFonts w:ascii="Times New Roman" w:eastAsia="Times New Roman" w:hAnsi="Times New Roman" w:cs="Times New Roman"/>
          <w:szCs w:val="28"/>
        </w:rPr>
        <w:t>Супрун А.Ф</w:t>
      </w:r>
      <w:r w:rsidR="001805AC">
        <w:rPr>
          <w:rFonts w:ascii="Times New Roman" w:eastAsia="Times New Roman" w:hAnsi="Times New Roman" w:cs="Times New Roman"/>
          <w:szCs w:val="28"/>
        </w:rPr>
        <w:t>.</w:t>
      </w:r>
    </w:p>
    <w:p w14:paraId="0E11B5D0" w14:textId="7A7CD3A5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E4116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2E766C1" w14:textId="77777777" w:rsidR="00420E70" w:rsidRDefault="00420E70" w:rsidP="00E4116F">
      <w:pPr>
        <w:tabs>
          <w:tab w:val="left" w:pos="4746"/>
          <w:tab w:val="left" w:pos="6840"/>
        </w:tabs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01380914" w14:textId="4A98A51F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5D03604A" w14:textId="77777777" w:rsidR="00F61C59" w:rsidRPr="00F61C59" w:rsidRDefault="00F61C59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  <w:lang w:val="en-US"/>
        </w:rPr>
      </w:pPr>
    </w:p>
    <w:p w14:paraId="5DC107B3" w14:textId="77777777" w:rsidR="001805AC" w:rsidRPr="001805AC" w:rsidRDefault="001805AC" w:rsidP="00E4116F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Санкт-Петербург</w:t>
      </w:r>
    </w:p>
    <w:p w14:paraId="46D13B83" w14:textId="38076923" w:rsidR="00BE287B" w:rsidRPr="00F61C59" w:rsidRDefault="001805AC" w:rsidP="00F61C59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202</w:t>
      </w:r>
      <w:r w:rsidR="00507157">
        <w:rPr>
          <w:rFonts w:ascii="Times New Roman" w:eastAsia="Times New Roman" w:hAnsi="Times New Roman" w:cs="Times New Roman"/>
          <w:szCs w:val="28"/>
        </w:rPr>
        <w:t>5</w:t>
      </w:r>
    </w:p>
    <w:p w14:paraId="11A109AE" w14:textId="2BE08CA0" w:rsidR="00996360" w:rsidRPr="00996360" w:rsidRDefault="001805AC" w:rsidP="00996360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sz w:val="28"/>
          <w:szCs w:val="28"/>
        </w:rPr>
      </w:pPr>
      <w:bookmarkStart w:id="0" w:name="_Toc145363624"/>
      <w:r w:rsidRPr="00EF615D">
        <w:rPr>
          <w:rFonts w:eastAsia="Times New Roman" w:cstheme="majorHAnsi"/>
          <w:sz w:val="28"/>
          <w:szCs w:val="28"/>
        </w:rPr>
        <w:lastRenderedPageBreak/>
        <w:t>Цель работы</w:t>
      </w:r>
      <w:bookmarkEnd w:id="0"/>
    </w:p>
    <w:p w14:paraId="7BBA8E3A" w14:textId="0E044102" w:rsidR="00063A50" w:rsidRPr="00D55F42" w:rsidRDefault="007961BA" w:rsidP="00063A50">
      <w:pPr>
        <w:rPr>
          <w:rFonts w:ascii="Times New Roman" w:eastAsia="Times New Roman" w:hAnsi="Times New Roman" w:cs="Times New Roman"/>
          <w:color w:val="000000"/>
          <w:lang w:val="en-US"/>
        </w:rPr>
      </w:pPr>
      <w:bookmarkStart w:id="1" w:name="_Toc145363625"/>
      <w:r>
        <w:t>Изучить принцип работы генератора шума, физику процесса маскировки электромагнитных излучений с использованием шумовых полей. Составить и исследовать работу схемы генератора белого шума.</w:t>
      </w:r>
    </w:p>
    <w:p w14:paraId="67E74F22" w14:textId="6BA03267" w:rsidR="001805AC" w:rsidRPr="00EF615D" w:rsidRDefault="00996360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>. Задачи</w:t>
      </w:r>
      <w:bookmarkEnd w:id="1"/>
    </w:p>
    <w:p w14:paraId="3E53FBA8" w14:textId="73E287C8" w:rsidR="00493CD5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bookmarkStart w:id="2" w:name="_Toc145363626"/>
      <w:r w:rsidRPr="00493CD5">
        <w:rPr>
          <w:rFonts w:cstheme="majorHAnsi"/>
          <w:szCs w:val="28"/>
        </w:rPr>
        <w:t>Собрать схему жучка.</w:t>
      </w:r>
    </w:p>
    <w:p w14:paraId="5BF28AB0" w14:textId="7962C6A0" w:rsidR="00493CD5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r w:rsidRPr="00493CD5">
        <w:rPr>
          <w:rFonts w:cstheme="majorHAnsi"/>
          <w:szCs w:val="28"/>
        </w:rPr>
        <w:t>Получить и замерить параметры сигнала автогенерации.</w:t>
      </w:r>
    </w:p>
    <w:p w14:paraId="5B36ED00" w14:textId="12E33523" w:rsidR="00493CD5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r w:rsidRPr="00493CD5">
        <w:rPr>
          <w:rFonts w:cstheme="majorHAnsi"/>
          <w:szCs w:val="28"/>
        </w:rPr>
        <w:t>Снять эпюры напряжений с помощью осциллографа для пояснения</w:t>
      </w:r>
      <w:r w:rsidR="00493CD5" w:rsidRPr="00493CD5">
        <w:rPr>
          <w:rFonts w:cstheme="majorHAnsi"/>
          <w:szCs w:val="28"/>
        </w:rPr>
        <w:t xml:space="preserve"> </w:t>
      </w:r>
      <w:r w:rsidRPr="00493CD5">
        <w:rPr>
          <w:rFonts w:cstheme="majorHAnsi"/>
          <w:szCs w:val="28"/>
        </w:rPr>
        <w:t xml:space="preserve">принципа автогенерации. </w:t>
      </w:r>
    </w:p>
    <w:p w14:paraId="572AEC9A" w14:textId="4E909258" w:rsidR="00493CD5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r w:rsidRPr="00493CD5">
        <w:rPr>
          <w:rFonts w:cstheme="majorHAnsi"/>
          <w:szCs w:val="28"/>
        </w:rPr>
        <w:t xml:space="preserve">Подключить генератор ко входу схемы (вместо микрофона). </w:t>
      </w:r>
    </w:p>
    <w:p w14:paraId="4A402AA5" w14:textId="4C0A1505" w:rsidR="006136C3" w:rsidRPr="00493CD5" w:rsidRDefault="00063A50" w:rsidP="00493CD5">
      <w:pPr>
        <w:pStyle w:val="a7"/>
        <w:numPr>
          <w:ilvl w:val="0"/>
          <w:numId w:val="16"/>
        </w:numPr>
        <w:ind w:left="1276" w:hanging="142"/>
        <w:rPr>
          <w:rFonts w:cstheme="majorHAnsi"/>
          <w:szCs w:val="28"/>
        </w:rPr>
      </w:pPr>
      <w:r w:rsidRPr="00493CD5">
        <w:rPr>
          <w:rFonts w:cstheme="majorHAnsi"/>
          <w:szCs w:val="28"/>
        </w:rPr>
        <w:t>Задать колебания от 30 до 16000 Гц и получить ЧМ сигнал на выходе схемы жучка. Представить эпюры напряжения. Подготовить и сдать отчет преподавателю.</w:t>
      </w:r>
    </w:p>
    <w:p w14:paraId="22259C8F" w14:textId="75287D69" w:rsidR="0042052A" w:rsidRDefault="00996360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3</w:t>
      </w:r>
      <w:r w:rsidR="001805AC" w:rsidRPr="00EF615D">
        <w:rPr>
          <w:rFonts w:eastAsia="Times New Roman" w:cstheme="majorHAnsi"/>
          <w:sz w:val="28"/>
          <w:szCs w:val="28"/>
        </w:rPr>
        <w:t>.Основная часть</w:t>
      </w:r>
      <w:bookmarkEnd w:id="2"/>
    </w:p>
    <w:p w14:paraId="2D602799" w14:textId="3E6292F4" w:rsidR="00505240" w:rsidRDefault="00505240" w:rsidP="00505240">
      <w:r>
        <w:t>Схема жучка:</w:t>
      </w:r>
    </w:p>
    <w:p w14:paraId="66AC8363" w14:textId="35CA480E" w:rsidR="00505240" w:rsidRDefault="00505240" w:rsidP="00505240">
      <w:r>
        <w:rPr>
          <w:noProof/>
          <w14:ligatures w14:val="standardContextual"/>
        </w:rPr>
        <w:drawing>
          <wp:inline distT="0" distB="0" distL="0" distR="0" wp14:anchorId="49A3B5D4" wp14:editId="464DE801">
            <wp:extent cx="5772604" cy="249571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973" cy="2499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04D3" w14:textId="3876043A" w:rsidR="00505240" w:rsidRPr="00505240" w:rsidRDefault="00505240" w:rsidP="00505240">
      <w:r>
        <w:t>Здесь генератор частот в виде микрофона, осциллограф в виде антенны. На осциллографе зеленый цвет – выходной сигнал.</w:t>
      </w:r>
    </w:p>
    <w:p w14:paraId="79017176" w14:textId="1073DE06" w:rsidR="006136C3" w:rsidRPr="00505240" w:rsidRDefault="006136C3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0F3EDF0B" w14:textId="2D0EBBAD" w:rsidR="00A22CB6" w:rsidRDefault="00505240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942A727" wp14:editId="0D5ED49F">
            <wp:extent cx="4121664" cy="29778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294" cy="29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FDF2" w14:textId="5CB8E23D" w:rsidR="00A22CB6" w:rsidRDefault="00505240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38DB3A9" wp14:editId="51B66120">
            <wp:extent cx="4339549" cy="3200763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504" cy="321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214A" w14:textId="63C66163" w:rsidR="00505240" w:rsidRDefault="00505240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C92F9B1" wp14:editId="059A9908">
            <wp:extent cx="4451383" cy="2937782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544" cy="294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D12C7" w14:textId="272FB49F" w:rsidR="00505240" w:rsidRDefault="00505240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C310BE7" wp14:editId="727A9262">
            <wp:extent cx="4463561" cy="263833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6543" cy="264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8352" w14:textId="77777777" w:rsidR="00505240" w:rsidRDefault="00505240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5E837AC9" w14:textId="0DC56986" w:rsidR="00A22CB6" w:rsidRDefault="00A22CB6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51D32C94" w14:textId="696DE955" w:rsidR="0084409E" w:rsidRDefault="0084409E" w:rsidP="00BE287B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23EF7B97" w14:textId="389D4FCD" w:rsidR="0042610A" w:rsidRPr="0042610A" w:rsidRDefault="0042610A" w:rsidP="0042610A">
      <w:pPr>
        <w:ind w:firstLine="709"/>
        <w:jc w:val="center"/>
        <w:rPr>
          <w:rFonts w:asciiTheme="majorHAnsi" w:eastAsia="Times New Roman" w:hAnsiTheme="majorHAnsi" w:cstheme="majorHAnsi"/>
          <w:szCs w:val="28"/>
        </w:rPr>
      </w:pPr>
    </w:p>
    <w:p w14:paraId="7391EC23" w14:textId="7AC68B0D" w:rsidR="001805AC" w:rsidRPr="00EF615D" w:rsidRDefault="00BE287B" w:rsidP="00420E70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3" w:name="_Toc145363633"/>
      <w:r>
        <w:rPr>
          <w:rFonts w:eastAsia="Times New Roman" w:cstheme="majorHAnsi"/>
          <w:sz w:val="28"/>
          <w:szCs w:val="28"/>
        </w:rPr>
        <w:t>4</w:t>
      </w:r>
      <w:r w:rsidR="001805AC" w:rsidRPr="00EF615D">
        <w:rPr>
          <w:rFonts w:eastAsia="Times New Roman" w:cstheme="majorHAnsi"/>
          <w:sz w:val="28"/>
          <w:szCs w:val="28"/>
        </w:rPr>
        <w:t>. Заключение</w:t>
      </w:r>
      <w:bookmarkEnd w:id="3"/>
    </w:p>
    <w:p w14:paraId="70EDB5DA" w14:textId="101746F4" w:rsidR="007F212A" w:rsidRDefault="00F73AA4" w:rsidP="00395EF1">
      <w:pPr>
        <w:ind w:firstLine="709"/>
        <w:jc w:val="both"/>
        <w:rPr>
          <w:rFonts w:asciiTheme="majorHAnsi" w:hAnsiTheme="majorHAnsi" w:cstheme="majorHAnsi"/>
          <w:szCs w:val="28"/>
        </w:rPr>
      </w:pPr>
      <w:r w:rsidRPr="00F73AA4">
        <w:rPr>
          <w:rFonts w:asciiTheme="majorHAnsi" w:hAnsiTheme="majorHAnsi" w:cstheme="majorHAnsi"/>
          <w:szCs w:val="28"/>
        </w:rPr>
        <w:t>В ходе работы</w:t>
      </w:r>
      <w:r w:rsidR="003C52C9">
        <w:rPr>
          <w:rFonts w:asciiTheme="majorHAnsi" w:hAnsiTheme="majorHAnsi" w:cstheme="majorHAnsi"/>
          <w:szCs w:val="28"/>
        </w:rPr>
        <w:t xml:space="preserve"> были изучены</w:t>
      </w:r>
      <w:r w:rsidR="003C52C9" w:rsidRPr="003C52C9">
        <w:rPr>
          <w:rFonts w:asciiTheme="majorHAnsi" w:hAnsiTheme="majorHAnsi" w:cstheme="majorHAnsi"/>
          <w:szCs w:val="28"/>
        </w:rPr>
        <w:t xml:space="preserve"> основ</w:t>
      </w:r>
      <w:r w:rsidR="003C52C9">
        <w:rPr>
          <w:rFonts w:asciiTheme="majorHAnsi" w:hAnsiTheme="majorHAnsi" w:cstheme="majorHAnsi"/>
          <w:szCs w:val="28"/>
        </w:rPr>
        <w:t>ы</w:t>
      </w:r>
      <w:r w:rsidR="003C52C9" w:rsidRPr="003C52C9">
        <w:rPr>
          <w:rFonts w:asciiTheme="majorHAnsi" w:hAnsiTheme="majorHAnsi" w:cstheme="majorHAnsi"/>
          <w:szCs w:val="28"/>
        </w:rPr>
        <w:t xml:space="preserve"> работы в среде </w:t>
      </w:r>
      <w:proofErr w:type="spellStart"/>
      <w:r w:rsidR="003C52C9" w:rsidRPr="003C52C9">
        <w:rPr>
          <w:rFonts w:asciiTheme="majorHAnsi" w:hAnsiTheme="majorHAnsi" w:cstheme="majorHAnsi"/>
          <w:szCs w:val="28"/>
        </w:rPr>
        <w:t>Multisim</w:t>
      </w:r>
      <w:proofErr w:type="spellEnd"/>
      <w:r w:rsidR="003C52C9">
        <w:rPr>
          <w:rFonts w:asciiTheme="majorHAnsi" w:hAnsiTheme="majorHAnsi" w:cstheme="majorHAnsi"/>
          <w:szCs w:val="28"/>
        </w:rPr>
        <w:t xml:space="preserve">, исследована схема из примеров </w:t>
      </w:r>
      <w:r w:rsidR="00A949AF">
        <w:rPr>
          <w:rFonts w:asciiTheme="majorHAnsi" w:hAnsiTheme="majorHAnsi" w:cstheme="majorHAnsi"/>
          <w:szCs w:val="28"/>
        </w:rPr>
        <w:t xml:space="preserve">внутри программы с амплитудным модулятором с помощью осциллографа и создана новая схема с прибором </w:t>
      </w:r>
      <w:proofErr w:type="spellStart"/>
      <w:r w:rsidR="00A949AF" w:rsidRPr="00A949AF">
        <w:rPr>
          <w:rFonts w:asciiTheme="majorHAnsi" w:hAnsiTheme="majorHAnsi" w:cstheme="majorHAnsi"/>
          <w:szCs w:val="28"/>
        </w:rPr>
        <w:t>Analog</w:t>
      </w:r>
      <w:proofErr w:type="spellEnd"/>
      <w:r w:rsidR="00A949AF" w:rsidRPr="00A949AF">
        <w:rPr>
          <w:rFonts w:asciiTheme="majorHAnsi" w:hAnsiTheme="majorHAnsi" w:cstheme="majorHAnsi"/>
          <w:szCs w:val="28"/>
        </w:rPr>
        <w:t xml:space="preserve"> Devices OP297AZ</w:t>
      </w:r>
      <w:r w:rsidR="00A949AF">
        <w:rPr>
          <w:rFonts w:asciiTheme="majorHAnsi" w:hAnsiTheme="majorHAnsi" w:cstheme="majorHAnsi"/>
          <w:szCs w:val="28"/>
        </w:rPr>
        <w:t>.</w:t>
      </w:r>
    </w:p>
    <w:p w14:paraId="729941FE" w14:textId="0E3CB803" w:rsidR="007F212A" w:rsidRDefault="007F212A" w:rsidP="00F73AA4">
      <w:pPr>
        <w:ind w:firstLine="709"/>
        <w:jc w:val="both"/>
        <w:rPr>
          <w:rFonts w:asciiTheme="majorHAnsi" w:hAnsiTheme="majorHAnsi" w:cstheme="majorHAnsi"/>
          <w:szCs w:val="28"/>
        </w:rPr>
      </w:pPr>
      <w:r>
        <w:rPr>
          <w:rFonts w:asciiTheme="majorHAnsi" w:hAnsiTheme="majorHAnsi" w:cstheme="majorHAnsi"/>
          <w:szCs w:val="28"/>
        </w:rPr>
        <w:t>5. Ответы на вопросы</w:t>
      </w:r>
    </w:p>
    <w:p w14:paraId="3527C9FD" w14:textId="527CAF6C" w:rsidR="008C5542" w:rsidRDefault="007F212A" w:rsidP="00505240">
      <w:pPr>
        <w:ind w:firstLine="709"/>
        <w:jc w:val="both"/>
        <w:rPr>
          <w:b/>
          <w:bCs/>
        </w:rPr>
      </w:pPr>
      <w:r w:rsidRPr="007F212A">
        <w:rPr>
          <w:rFonts w:asciiTheme="majorHAnsi" w:hAnsiTheme="majorHAnsi" w:cstheme="majorHAnsi"/>
          <w:b/>
          <w:bCs/>
          <w:szCs w:val="28"/>
        </w:rPr>
        <w:t xml:space="preserve">1. </w:t>
      </w:r>
      <w:r w:rsidR="00505240" w:rsidRPr="008C5542">
        <w:rPr>
          <w:b/>
          <w:bCs/>
        </w:rPr>
        <w:t>Предложите способ увеличения дальности передачи сигнала.</w:t>
      </w:r>
    </w:p>
    <w:p w14:paraId="1462AB23" w14:textId="407B49C5" w:rsidR="008C5542" w:rsidRPr="008C5542" w:rsidRDefault="00920131" w:rsidP="00505240">
      <w:pPr>
        <w:ind w:firstLine="709"/>
        <w:jc w:val="both"/>
      </w:pPr>
      <w:r>
        <w:lastRenderedPageBreak/>
        <w:t xml:space="preserve">Полосовой фильтр частот </w:t>
      </w:r>
      <w:r w:rsidR="008C5542" w:rsidRPr="008C5542">
        <w:t xml:space="preserve">будет подавлять </w:t>
      </w:r>
      <w:r w:rsidR="008C5542">
        <w:t>лишние</w:t>
      </w:r>
      <w:r w:rsidR="008C5542" w:rsidRPr="008C5542">
        <w:t xml:space="preserve"> гармоники, пропуская только основную частоту. Вся энергия сконцентрируется на ней</w:t>
      </w:r>
      <w:r>
        <w:t>.</w:t>
      </w:r>
    </w:p>
    <w:p w14:paraId="4A6BF367" w14:textId="649D18BA" w:rsidR="007F212A" w:rsidRPr="008C5542" w:rsidRDefault="00505240" w:rsidP="008C5542">
      <w:pPr>
        <w:pStyle w:val="a7"/>
        <w:numPr>
          <w:ilvl w:val="0"/>
          <w:numId w:val="8"/>
        </w:numPr>
        <w:rPr>
          <w:b/>
          <w:bCs/>
        </w:rPr>
      </w:pPr>
      <w:r w:rsidRPr="008C5542">
        <w:rPr>
          <w:b/>
          <w:bCs/>
        </w:rPr>
        <w:t>Предложите способ обнаружения «жучков».</w:t>
      </w:r>
    </w:p>
    <w:p w14:paraId="0AF142D2" w14:textId="5DF0A79D" w:rsidR="008C5542" w:rsidRDefault="008C5542" w:rsidP="008C5542">
      <w:pPr>
        <w:pStyle w:val="a7"/>
        <w:numPr>
          <w:ilvl w:val="0"/>
          <w:numId w:val="17"/>
        </w:numPr>
        <w:rPr>
          <w:rFonts w:asciiTheme="majorHAnsi" w:hAnsiTheme="majorHAnsi" w:cstheme="majorHAnsi"/>
          <w:szCs w:val="28"/>
        </w:rPr>
      </w:pPr>
      <w:r w:rsidRPr="008C5542">
        <w:rPr>
          <w:rFonts w:asciiTheme="majorHAnsi" w:hAnsiTheme="majorHAnsi" w:cstheme="majorHAnsi"/>
          <w:szCs w:val="28"/>
        </w:rPr>
        <w:t>Поиск с помощью широкополосного FM-приёмника</w:t>
      </w:r>
    </w:p>
    <w:p w14:paraId="4E63AAE9" w14:textId="4FB4201D" w:rsidR="008C5542" w:rsidRPr="008C5542" w:rsidRDefault="008C5542" w:rsidP="008C5542">
      <w:pPr>
        <w:pStyle w:val="a7"/>
        <w:numPr>
          <w:ilvl w:val="0"/>
          <w:numId w:val="17"/>
        </w:numPr>
        <w:rPr>
          <w:rFonts w:asciiTheme="majorHAnsi" w:hAnsiTheme="majorHAnsi" w:cstheme="majorHAnsi"/>
          <w:szCs w:val="28"/>
        </w:rPr>
      </w:pPr>
      <w:r w:rsidRPr="008C5542">
        <w:rPr>
          <w:rFonts w:asciiTheme="majorHAnsi" w:hAnsiTheme="majorHAnsi" w:cstheme="majorHAnsi"/>
          <w:szCs w:val="28"/>
        </w:rPr>
        <w:t xml:space="preserve">Использование портативного </w:t>
      </w:r>
      <w:proofErr w:type="spellStart"/>
      <w:r w:rsidRPr="008C5542">
        <w:rPr>
          <w:rFonts w:asciiTheme="majorHAnsi" w:hAnsiTheme="majorHAnsi" w:cstheme="majorHAnsi"/>
          <w:szCs w:val="28"/>
        </w:rPr>
        <w:t>спектроанализатора</w:t>
      </w:r>
      <w:proofErr w:type="spellEnd"/>
    </w:p>
    <w:sectPr w:rsidR="008C5542" w:rsidRPr="008C5542" w:rsidSect="00E4116F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C10394"/>
    <w:multiLevelType w:val="multilevel"/>
    <w:tmpl w:val="D12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661BD2"/>
    <w:multiLevelType w:val="multilevel"/>
    <w:tmpl w:val="E45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5" w15:restartNumberingAfterBreak="0">
    <w:nsid w:val="1F6A52B2"/>
    <w:multiLevelType w:val="hybridMultilevel"/>
    <w:tmpl w:val="7C0A30D6"/>
    <w:lvl w:ilvl="0" w:tplc="0419000F">
      <w:start w:val="1"/>
      <w:numFmt w:val="decimal"/>
      <w:lvlText w:val="%1."/>
      <w:lvlJc w:val="left"/>
      <w:pPr>
        <w:ind w:left="1457" w:hanging="360"/>
      </w:p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" w15:restartNumberingAfterBreak="0">
    <w:nsid w:val="297479A9"/>
    <w:multiLevelType w:val="hybridMultilevel"/>
    <w:tmpl w:val="D56AFE98"/>
    <w:lvl w:ilvl="0" w:tplc="20BAF10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5DF65F8"/>
    <w:multiLevelType w:val="hybridMultilevel"/>
    <w:tmpl w:val="C7E88FC8"/>
    <w:lvl w:ilvl="0" w:tplc="00BEE91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10" w15:restartNumberingAfterBreak="0">
    <w:nsid w:val="547F4B54"/>
    <w:multiLevelType w:val="hybridMultilevel"/>
    <w:tmpl w:val="34BECF14"/>
    <w:lvl w:ilvl="0" w:tplc="7816700E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17" w:hanging="360"/>
      </w:pPr>
    </w:lvl>
    <w:lvl w:ilvl="2" w:tplc="0419001B" w:tentative="1">
      <w:start w:val="1"/>
      <w:numFmt w:val="lowerRoman"/>
      <w:lvlText w:val="%3."/>
      <w:lvlJc w:val="right"/>
      <w:pPr>
        <w:ind w:left="2537" w:hanging="180"/>
      </w:pPr>
    </w:lvl>
    <w:lvl w:ilvl="3" w:tplc="0419000F" w:tentative="1">
      <w:start w:val="1"/>
      <w:numFmt w:val="decimal"/>
      <w:lvlText w:val="%4."/>
      <w:lvlJc w:val="left"/>
      <w:pPr>
        <w:ind w:left="3257" w:hanging="360"/>
      </w:pPr>
    </w:lvl>
    <w:lvl w:ilvl="4" w:tplc="04190019" w:tentative="1">
      <w:start w:val="1"/>
      <w:numFmt w:val="lowerLetter"/>
      <w:lvlText w:val="%5."/>
      <w:lvlJc w:val="left"/>
      <w:pPr>
        <w:ind w:left="3977" w:hanging="360"/>
      </w:pPr>
    </w:lvl>
    <w:lvl w:ilvl="5" w:tplc="0419001B" w:tentative="1">
      <w:start w:val="1"/>
      <w:numFmt w:val="lowerRoman"/>
      <w:lvlText w:val="%6."/>
      <w:lvlJc w:val="right"/>
      <w:pPr>
        <w:ind w:left="4697" w:hanging="180"/>
      </w:pPr>
    </w:lvl>
    <w:lvl w:ilvl="6" w:tplc="0419000F" w:tentative="1">
      <w:start w:val="1"/>
      <w:numFmt w:val="decimal"/>
      <w:lvlText w:val="%7."/>
      <w:lvlJc w:val="left"/>
      <w:pPr>
        <w:ind w:left="5417" w:hanging="360"/>
      </w:pPr>
    </w:lvl>
    <w:lvl w:ilvl="7" w:tplc="04190019" w:tentative="1">
      <w:start w:val="1"/>
      <w:numFmt w:val="lowerLetter"/>
      <w:lvlText w:val="%8."/>
      <w:lvlJc w:val="left"/>
      <w:pPr>
        <w:ind w:left="6137" w:hanging="360"/>
      </w:pPr>
    </w:lvl>
    <w:lvl w:ilvl="8" w:tplc="041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11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12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3" w15:restartNumberingAfterBreak="0">
    <w:nsid w:val="69E94E15"/>
    <w:multiLevelType w:val="multilevel"/>
    <w:tmpl w:val="C84E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/>
        <w:sz w:val="28"/>
        <w:szCs w:val="4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A446FDB"/>
    <w:multiLevelType w:val="multilevel"/>
    <w:tmpl w:val="B2748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E091CFA"/>
    <w:multiLevelType w:val="hybridMultilevel"/>
    <w:tmpl w:val="C38AF7E4"/>
    <w:lvl w:ilvl="0" w:tplc="7816700E">
      <w:start w:val="1"/>
      <w:numFmt w:val="decimal"/>
      <w:lvlText w:val="%1."/>
      <w:lvlJc w:val="left"/>
      <w:pPr>
        <w:ind w:left="18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7" w:hanging="360"/>
      </w:pPr>
    </w:lvl>
    <w:lvl w:ilvl="2" w:tplc="0419001B" w:tentative="1">
      <w:start w:val="1"/>
      <w:numFmt w:val="lowerRoman"/>
      <w:lvlText w:val="%3."/>
      <w:lvlJc w:val="right"/>
      <w:pPr>
        <w:ind w:left="2897" w:hanging="180"/>
      </w:pPr>
    </w:lvl>
    <w:lvl w:ilvl="3" w:tplc="0419000F" w:tentative="1">
      <w:start w:val="1"/>
      <w:numFmt w:val="decimal"/>
      <w:lvlText w:val="%4."/>
      <w:lvlJc w:val="left"/>
      <w:pPr>
        <w:ind w:left="3617" w:hanging="360"/>
      </w:pPr>
    </w:lvl>
    <w:lvl w:ilvl="4" w:tplc="04190019" w:tentative="1">
      <w:start w:val="1"/>
      <w:numFmt w:val="lowerLetter"/>
      <w:lvlText w:val="%5."/>
      <w:lvlJc w:val="left"/>
      <w:pPr>
        <w:ind w:left="4337" w:hanging="360"/>
      </w:pPr>
    </w:lvl>
    <w:lvl w:ilvl="5" w:tplc="0419001B" w:tentative="1">
      <w:start w:val="1"/>
      <w:numFmt w:val="lowerRoman"/>
      <w:lvlText w:val="%6."/>
      <w:lvlJc w:val="right"/>
      <w:pPr>
        <w:ind w:left="5057" w:hanging="180"/>
      </w:pPr>
    </w:lvl>
    <w:lvl w:ilvl="6" w:tplc="0419000F" w:tentative="1">
      <w:start w:val="1"/>
      <w:numFmt w:val="decimal"/>
      <w:lvlText w:val="%7."/>
      <w:lvlJc w:val="left"/>
      <w:pPr>
        <w:ind w:left="5777" w:hanging="360"/>
      </w:pPr>
    </w:lvl>
    <w:lvl w:ilvl="7" w:tplc="04190019" w:tentative="1">
      <w:start w:val="1"/>
      <w:numFmt w:val="lowerLetter"/>
      <w:lvlText w:val="%8."/>
      <w:lvlJc w:val="left"/>
      <w:pPr>
        <w:ind w:left="6497" w:hanging="360"/>
      </w:pPr>
    </w:lvl>
    <w:lvl w:ilvl="8" w:tplc="0419001B" w:tentative="1">
      <w:start w:val="1"/>
      <w:numFmt w:val="lowerRoman"/>
      <w:lvlText w:val="%9."/>
      <w:lvlJc w:val="right"/>
      <w:pPr>
        <w:ind w:left="72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4"/>
  </w:num>
  <w:num w:numId="4">
    <w:abstractNumId w:val="11"/>
  </w:num>
  <w:num w:numId="5">
    <w:abstractNumId w:val="12"/>
  </w:num>
  <w:num w:numId="6">
    <w:abstractNumId w:val="1"/>
  </w:num>
  <w:num w:numId="7">
    <w:abstractNumId w:val="0"/>
  </w:num>
  <w:num w:numId="8">
    <w:abstractNumId w:val="7"/>
  </w:num>
  <w:num w:numId="9">
    <w:abstractNumId w:val="6"/>
  </w:num>
  <w:num w:numId="10">
    <w:abstractNumId w:val="2"/>
  </w:num>
  <w:num w:numId="11">
    <w:abstractNumId w:val="14"/>
  </w:num>
  <w:num w:numId="12">
    <w:abstractNumId w:val="13"/>
  </w:num>
  <w:num w:numId="13">
    <w:abstractNumId w:val="3"/>
  </w:num>
  <w:num w:numId="14">
    <w:abstractNumId w:val="5"/>
  </w:num>
  <w:num w:numId="15">
    <w:abstractNumId w:val="10"/>
  </w:num>
  <w:num w:numId="16">
    <w:abstractNumId w:val="1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31BCF"/>
    <w:rsid w:val="00063A50"/>
    <w:rsid w:val="000C17AC"/>
    <w:rsid w:val="00172D08"/>
    <w:rsid w:val="001805AC"/>
    <w:rsid w:val="001A0CBF"/>
    <w:rsid w:val="001E12DA"/>
    <w:rsid w:val="00201114"/>
    <w:rsid w:val="002505D4"/>
    <w:rsid w:val="003068A4"/>
    <w:rsid w:val="00363C38"/>
    <w:rsid w:val="00395EF1"/>
    <w:rsid w:val="003C52C9"/>
    <w:rsid w:val="003D66E8"/>
    <w:rsid w:val="00406105"/>
    <w:rsid w:val="004100D0"/>
    <w:rsid w:val="0042052A"/>
    <w:rsid w:val="00420E70"/>
    <w:rsid w:val="0042610A"/>
    <w:rsid w:val="00443C81"/>
    <w:rsid w:val="00493CD5"/>
    <w:rsid w:val="004F028A"/>
    <w:rsid w:val="00505240"/>
    <w:rsid w:val="00507157"/>
    <w:rsid w:val="00524C3E"/>
    <w:rsid w:val="00532832"/>
    <w:rsid w:val="0054307A"/>
    <w:rsid w:val="005B3AC2"/>
    <w:rsid w:val="006049C9"/>
    <w:rsid w:val="006136C3"/>
    <w:rsid w:val="00700DED"/>
    <w:rsid w:val="007961BA"/>
    <w:rsid w:val="007F212A"/>
    <w:rsid w:val="0080374C"/>
    <w:rsid w:val="0084409E"/>
    <w:rsid w:val="008952DE"/>
    <w:rsid w:val="008B4752"/>
    <w:rsid w:val="008C5542"/>
    <w:rsid w:val="008E0349"/>
    <w:rsid w:val="00920131"/>
    <w:rsid w:val="00977A4C"/>
    <w:rsid w:val="00996360"/>
    <w:rsid w:val="009A3D38"/>
    <w:rsid w:val="00A0056B"/>
    <w:rsid w:val="00A22CB6"/>
    <w:rsid w:val="00A34513"/>
    <w:rsid w:val="00A51A85"/>
    <w:rsid w:val="00A554C7"/>
    <w:rsid w:val="00A949AF"/>
    <w:rsid w:val="00AC3DE3"/>
    <w:rsid w:val="00B2556A"/>
    <w:rsid w:val="00BA7523"/>
    <w:rsid w:val="00BD42BA"/>
    <w:rsid w:val="00BE287B"/>
    <w:rsid w:val="00BF4BAA"/>
    <w:rsid w:val="00C20A38"/>
    <w:rsid w:val="00C30385"/>
    <w:rsid w:val="00C33D93"/>
    <w:rsid w:val="00C64786"/>
    <w:rsid w:val="00CD231B"/>
    <w:rsid w:val="00CE2463"/>
    <w:rsid w:val="00D55F42"/>
    <w:rsid w:val="00E4116F"/>
    <w:rsid w:val="00E7531F"/>
    <w:rsid w:val="00EA6873"/>
    <w:rsid w:val="00EF615D"/>
    <w:rsid w:val="00EF7292"/>
    <w:rsid w:val="00F11315"/>
    <w:rsid w:val="00F61C59"/>
    <w:rsid w:val="00F73AA4"/>
    <w:rsid w:val="00FB02C0"/>
    <w:rsid w:val="00FC0230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240"/>
    <w:rPr>
      <w:rFonts w:eastAsiaTheme="minorEastAsia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65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94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11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5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30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64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54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0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5493-A236-42FB-9BAF-A5BA6931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5886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31</cp:revision>
  <dcterms:created xsi:type="dcterms:W3CDTF">2023-03-21T07:29:00Z</dcterms:created>
  <dcterms:modified xsi:type="dcterms:W3CDTF">2025-10-14T19:08:00Z</dcterms:modified>
</cp:coreProperties>
</file>