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4DC1" w14:textId="33D8414E" w:rsidR="000111E9" w:rsidRDefault="0027527D">
      <w:pPr>
        <w:rPr>
          <w:b/>
          <w:bCs/>
          <w:sz w:val="56"/>
          <w:szCs w:val="56"/>
        </w:rPr>
      </w:pPr>
      <w:r w:rsidRPr="0027527D">
        <w:rPr>
          <w:b/>
          <w:bCs/>
          <w:sz w:val="56"/>
          <w:szCs w:val="56"/>
        </w:rPr>
        <w:t xml:space="preserve">Email Spam Detection Using </w:t>
      </w:r>
      <w:r>
        <w:rPr>
          <w:b/>
          <w:bCs/>
          <w:sz w:val="56"/>
          <w:szCs w:val="56"/>
        </w:rPr>
        <w:t xml:space="preserve">    </w:t>
      </w:r>
      <w:r w:rsidRPr="0027527D">
        <w:rPr>
          <w:b/>
          <w:bCs/>
          <w:sz w:val="56"/>
          <w:szCs w:val="56"/>
        </w:rPr>
        <w:t>Machine Learning</w:t>
      </w:r>
      <w:r>
        <w:rPr>
          <w:b/>
          <w:bCs/>
          <w:sz w:val="56"/>
          <w:szCs w:val="56"/>
        </w:rPr>
        <w:t xml:space="preserve"> </w:t>
      </w:r>
    </w:p>
    <w:p w14:paraId="4BE2E854" w14:textId="77777777" w:rsidR="0027527D" w:rsidRDefault="0027527D">
      <w:pPr>
        <w:rPr>
          <w:b/>
          <w:bCs/>
          <w:sz w:val="56"/>
          <w:szCs w:val="56"/>
        </w:rPr>
      </w:pPr>
    </w:p>
    <w:p w14:paraId="6C6B2C99" w14:textId="77777777" w:rsidR="0027527D" w:rsidRDefault="0027527D">
      <w:pPr>
        <w:rPr>
          <w:b/>
          <w:bCs/>
          <w:sz w:val="56"/>
          <w:szCs w:val="56"/>
        </w:rPr>
      </w:pPr>
    </w:p>
    <w:p w14:paraId="5F583DBB" w14:textId="77777777" w:rsidR="0027527D" w:rsidRDefault="0027527D">
      <w:pPr>
        <w:rPr>
          <w:b/>
          <w:bCs/>
          <w:sz w:val="56"/>
          <w:szCs w:val="56"/>
        </w:rPr>
      </w:pPr>
    </w:p>
    <w:p w14:paraId="0DE18BF1" w14:textId="77777777" w:rsidR="0027527D" w:rsidRDefault="0027527D">
      <w:pPr>
        <w:rPr>
          <w:b/>
          <w:bCs/>
          <w:sz w:val="56"/>
          <w:szCs w:val="56"/>
        </w:rPr>
      </w:pPr>
    </w:p>
    <w:p w14:paraId="31D90BD6" w14:textId="77777777" w:rsidR="004961F5" w:rsidRDefault="006F28F6">
      <w:pPr>
        <w:rPr>
          <w:b/>
          <w:bCs/>
          <w:sz w:val="56"/>
          <w:szCs w:val="56"/>
        </w:rPr>
      </w:pPr>
      <w:r>
        <w:rPr>
          <w:b/>
          <w:bCs/>
          <w:sz w:val="56"/>
          <w:szCs w:val="56"/>
        </w:rPr>
        <w:t xml:space="preserve">                          </w:t>
      </w:r>
    </w:p>
    <w:p w14:paraId="38ABC126" w14:textId="77777777" w:rsidR="004961F5" w:rsidRDefault="004961F5">
      <w:pPr>
        <w:rPr>
          <w:b/>
          <w:bCs/>
          <w:sz w:val="56"/>
          <w:szCs w:val="56"/>
        </w:rPr>
      </w:pPr>
    </w:p>
    <w:p w14:paraId="7D209082" w14:textId="77777777" w:rsidR="004961F5" w:rsidRDefault="004961F5">
      <w:pPr>
        <w:rPr>
          <w:b/>
          <w:bCs/>
          <w:sz w:val="56"/>
          <w:szCs w:val="56"/>
        </w:rPr>
      </w:pPr>
    </w:p>
    <w:p w14:paraId="042E74C2" w14:textId="77777777" w:rsidR="001868AA" w:rsidRDefault="004961F5">
      <w:pPr>
        <w:rPr>
          <w:b/>
          <w:bCs/>
          <w:sz w:val="56"/>
          <w:szCs w:val="56"/>
        </w:rPr>
      </w:pPr>
      <w:r>
        <w:rPr>
          <w:b/>
          <w:bCs/>
          <w:sz w:val="56"/>
          <w:szCs w:val="56"/>
        </w:rPr>
        <w:t xml:space="preserve">                          </w:t>
      </w:r>
    </w:p>
    <w:p w14:paraId="4B06FAD7" w14:textId="77777777" w:rsidR="001868AA" w:rsidRDefault="001868AA">
      <w:pPr>
        <w:rPr>
          <w:b/>
          <w:bCs/>
          <w:sz w:val="56"/>
          <w:szCs w:val="56"/>
        </w:rPr>
      </w:pPr>
    </w:p>
    <w:p w14:paraId="41561EC0" w14:textId="77777777" w:rsidR="001868AA" w:rsidRDefault="001868AA">
      <w:pPr>
        <w:rPr>
          <w:b/>
          <w:bCs/>
          <w:sz w:val="56"/>
          <w:szCs w:val="56"/>
        </w:rPr>
      </w:pPr>
    </w:p>
    <w:p w14:paraId="5AF7BD88" w14:textId="528E17BB" w:rsidR="0027527D" w:rsidRDefault="001868AA">
      <w:pPr>
        <w:rPr>
          <w:b/>
          <w:bCs/>
          <w:sz w:val="56"/>
          <w:szCs w:val="56"/>
        </w:rPr>
      </w:pPr>
      <w:r>
        <w:rPr>
          <w:b/>
          <w:bCs/>
          <w:sz w:val="56"/>
          <w:szCs w:val="56"/>
        </w:rPr>
        <w:t xml:space="preserve">                           </w:t>
      </w:r>
      <w:r w:rsidR="004961F5">
        <w:rPr>
          <w:b/>
          <w:bCs/>
          <w:sz w:val="56"/>
          <w:szCs w:val="56"/>
        </w:rPr>
        <w:t xml:space="preserve"> </w:t>
      </w:r>
      <w:r w:rsidR="006F28F6">
        <w:rPr>
          <w:b/>
          <w:bCs/>
          <w:sz w:val="56"/>
          <w:szCs w:val="56"/>
        </w:rPr>
        <w:t>By:</w:t>
      </w:r>
    </w:p>
    <w:p w14:paraId="3BB7ADE5" w14:textId="604F793F" w:rsidR="0027527D" w:rsidRDefault="006F28F6">
      <w:pPr>
        <w:rPr>
          <w:b/>
          <w:bCs/>
          <w:sz w:val="56"/>
          <w:szCs w:val="56"/>
        </w:rPr>
      </w:pPr>
      <w:r>
        <w:rPr>
          <w:b/>
          <w:bCs/>
          <w:sz w:val="56"/>
          <w:szCs w:val="56"/>
        </w:rPr>
        <w:t xml:space="preserve">          </w:t>
      </w:r>
      <w:r w:rsidR="0027527D">
        <w:rPr>
          <w:b/>
          <w:bCs/>
          <w:sz w:val="56"/>
          <w:szCs w:val="56"/>
        </w:rPr>
        <w:t>Charles Ohene Apaw</w:t>
      </w:r>
    </w:p>
    <w:p w14:paraId="4E53D4C6" w14:textId="0F15543B" w:rsidR="0027527D" w:rsidRDefault="006F28F6">
      <w:pPr>
        <w:rPr>
          <w:b/>
          <w:bCs/>
          <w:sz w:val="56"/>
          <w:szCs w:val="56"/>
        </w:rPr>
      </w:pPr>
      <w:r>
        <w:rPr>
          <w:b/>
          <w:bCs/>
          <w:sz w:val="56"/>
          <w:szCs w:val="56"/>
        </w:rPr>
        <w:t xml:space="preserve">           </w:t>
      </w:r>
      <w:r w:rsidR="0027527D">
        <w:rPr>
          <w:b/>
          <w:bCs/>
          <w:sz w:val="56"/>
          <w:szCs w:val="56"/>
        </w:rPr>
        <w:t>Date: 02/11/2024</w:t>
      </w:r>
    </w:p>
    <w:p w14:paraId="0B51C64A" w14:textId="116E03AA" w:rsidR="0027527D" w:rsidRDefault="001868AA">
      <w:pPr>
        <w:rPr>
          <w:b/>
          <w:bCs/>
          <w:sz w:val="56"/>
          <w:szCs w:val="56"/>
        </w:rPr>
      </w:pPr>
      <w:r w:rsidRPr="00B91A29">
        <w:rPr>
          <w:b/>
          <w:bCs/>
          <w:sz w:val="56"/>
          <w:szCs w:val="56"/>
        </w:rPr>
        <w:lastRenderedPageBreak/>
        <w:t>Table of Contents</w:t>
      </w:r>
    </w:p>
    <w:p w14:paraId="3D0F812A"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Executive Summary</w:t>
      </w:r>
    </w:p>
    <w:p w14:paraId="16DAFDAE" w14:textId="77777777" w:rsidR="00B544FF" w:rsidRPr="00B544FF" w:rsidRDefault="00B544FF" w:rsidP="00B544FF">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Overview of Project Goals and Achievements</w:t>
      </w:r>
    </w:p>
    <w:p w14:paraId="6A42B262"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Introduction</w:t>
      </w:r>
    </w:p>
    <w:p w14:paraId="1BC23FF5" w14:textId="77777777" w:rsidR="00B544FF" w:rsidRPr="00B544FF" w:rsidRDefault="00B544FF" w:rsidP="00B544FF">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Background</w:t>
      </w:r>
    </w:p>
    <w:p w14:paraId="061C5221" w14:textId="77777777" w:rsidR="00B544FF" w:rsidRPr="00B544FF" w:rsidRDefault="00B544FF" w:rsidP="00B544FF">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Business Question</w:t>
      </w:r>
    </w:p>
    <w:p w14:paraId="07877157" w14:textId="77777777" w:rsidR="00B544FF" w:rsidRPr="00B544FF" w:rsidRDefault="00B544FF" w:rsidP="00B544FF">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Industry Context</w:t>
      </w:r>
    </w:p>
    <w:p w14:paraId="7213D6AB"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Problem Statement</w:t>
      </w:r>
    </w:p>
    <w:p w14:paraId="7E1F4392" w14:textId="77777777" w:rsidR="00B544FF" w:rsidRPr="00B544FF" w:rsidRDefault="00B544FF" w:rsidP="00B544FF">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Challenges Addressed by the Project</w:t>
      </w:r>
    </w:p>
    <w:p w14:paraId="10703626"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Stakeholders</w:t>
      </w:r>
    </w:p>
    <w:p w14:paraId="3BD9F7E4" w14:textId="77777777" w:rsidR="00B544FF" w:rsidRPr="00B544FF" w:rsidRDefault="00B544FF" w:rsidP="00B544F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Primary and Secondary Stakeholders</w:t>
      </w:r>
    </w:p>
    <w:p w14:paraId="3407C67D"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Data Collection and Preparation</w:t>
      </w:r>
    </w:p>
    <w:p w14:paraId="29566907" w14:textId="77777777" w:rsidR="00B544FF" w:rsidRPr="00B544FF" w:rsidRDefault="00B544FF" w:rsidP="00B544FF">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Data Source and Structure</w:t>
      </w:r>
    </w:p>
    <w:p w14:paraId="7307ED2F" w14:textId="77777777" w:rsidR="00B544FF" w:rsidRPr="00B544FF" w:rsidRDefault="00B544FF" w:rsidP="00B544FF">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Preprocessing Steps</w:t>
      </w:r>
    </w:p>
    <w:p w14:paraId="12231465" w14:textId="77777777" w:rsidR="00B544FF" w:rsidRPr="00B544FF" w:rsidRDefault="00B544FF" w:rsidP="00B544FF">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Train-Test Split Details</w:t>
      </w:r>
    </w:p>
    <w:p w14:paraId="66D224F4"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Exploratory Data Analysis (EDA)</w:t>
      </w:r>
    </w:p>
    <w:p w14:paraId="26E0A2AC" w14:textId="77777777" w:rsidR="00B544FF" w:rsidRPr="00B544FF" w:rsidRDefault="00B544FF" w:rsidP="00B544F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Key Findings</w:t>
      </w:r>
    </w:p>
    <w:p w14:paraId="12CD67E5" w14:textId="77777777" w:rsidR="00B544FF" w:rsidRPr="00B544FF" w:rsidRDefault="00B544FF" w:rsidP="00B544F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Visualizations</w:t>
      </w:r>
    </w:p>
    <w:p w14:paraId="6D1773A3" w14:textId="77777777" w:rsidR="00B544FF" w:rsidRDefault="00B544FF" w:rsidP="00B544FF">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Challenges</w:t>
      </w:r>
    </w:p>
    <w:p w14:paraId="00E86C86" w14:textId="45BD97C2" w:rsidR="00206027" w:rsidRDefault="00F33CD7" w:rsidP="00206027">
      <w:pPr>
        <w:spacing w:before="100" w:beforeAutospacing="1" w:after="100" w:afterAutospacing="1" w:line="240" w:lineRule="auto"/>
        <w:rPr>
          <w:rFonts w:ascii="Times New Roman" w:eastAsia="Times New Roman" w:hAnsi="Times New Roman" w:cs="Times New Roman"/>
          <w:b/>
          <w:bCs/>
          <w:kern w:val="0"/>
          <w:sz w:val="28"/>
          <w:szCs w:val="28"/>
          <w:lang w:eastAsia="en-AU"/>
          <w14:ligatures w14:val="none"/>
        </w:rPr>
      </w:pPr>
      <w:r w:rsidRPr="001B7CD9">
        <w:rPr>
          <w:rFonts w:ascii="Times New Roman" w:eastAsia="Times New Roman" w:hAnsi="Times New Roman" w:cs="Times New Roman"/>
          <w:kern w:val="0"/>
          <w:sz w:val="96"/>
          <w:szCs w:val="96"/>
          <w:lang w:eastAsia="en-AU"/>
          <w14:ligatures w14:val="none"/>
        </w:rPr>
        <w:t>.</w:t>
      </w:r>
      <w:r w:rsidRPr="001B7CD9">
        <w:rPr>
          <w:rFonts w:ascii="Times New Roman" w:eastAsia="Times New Roman" w:hAnsi="Times New Roman" w:cs="Times New Roman"/>
          <w:b/>
          <w:bCs/>
          <w:kern w:val="0"/>
          <w:sz w:val="28"/>
          <w:szCs w:val="28"/>
          <w:lang w:eastAsia="en-AU"/>
          <w14:ligatures w14:val="none"/>
        </w:rPr>
        <w:t xml:space="preserve">Unsupervised Modeling </w:t>
      </w:r>
      <w:r w:rsidR="001B7CD9" w:rsidRPr="001B7CD9">
        <w:rPr>
          <w:rFonts w:ascii="Times New Roman" w:eastAsia="Times New Roman" w:hAnsi="Times New Roman" w:cs="Times New Roman"/>
          <w:b/>
          <w:bCs/>
          <w:kern w:val="0"/>
          <w:sz w:val="28"/>
          <w:szCs w:val="28"/>
          <w:lang w:eastAsia="en-AU"/>
          <w14:ligatures w14:val="none"/>
        </w:rPr>
        <w:t>and F</w:t>
      </w:r>
      <w:r w:rsidR="005D0C0E">
        <w:rPr>
          <w:rFonts w:ascii="Times New Roman" w:eastAsia="Times New Roman" w:hAnsi="Times New Roman" w:cs="Times New Roman"/>
          <w:b/>
          <w:bCs/>
          <w:kern w:val="0"/>
          <w:sz w:val="28"/>
          <w:szCs w:val="28"/>
          <w:lang w:eastAsia="en-AU"/>
          <w14:ligatures w14:val="none"/>
        </w:rPr>
        <w:t xml:space="preserve">eature </w:t>
      </w:r>
      <w:r w:rsidR="001B7CD9" w:rsidRPr="001B7CD9">
        <w:rPr>
          <w:rFonts w:ascii="Times New Roman" w:eastAsia="Times New Roman" w:hAnsi="Times New Roman" w:cs="Times New Roman"/>
          <w:b/>
          <w:bCs/>
          <w:kern w:val="0"/>
          <w:sz w:val="28"/>
          <w:szCs w:val="28"/>
          <w:lang w:eastAsia="en-AU"/>
          <w14:ligatures w14:val="none"/>
        </w:rPr>
        <w:t>scaling.</w:t>
      </w:r>
    </w:p>
    <w:p w14:paraId="0DF4502B" w14:textId="43880E68" w:rsidR="00060F9C" w:rsidRPr="00B544FF" w:rsidRDefault="00060F9C" w:rsidP="00206027">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Pr>
          <w:rFonts w:ascii="Times New Roman" w:eastAsia="Times New Roman" w:hAnsi="Times New Roman" w:cs="Times New Roman"/>
          <w:b/>
          <w:bCs/>
          <w:kern w:val="0"/>
          <w:sz w:val="28"/>
          <w:szCs w:val="28"/>
          <w:lang w:eastAsia="en-AU"/>
          <w14:ligatures w14:val="none"/>
        </w:rPr>
        <w:t>. Train -Test Split</w:t>
      </w:r>
    </w:p>
    <w:p w14:paraId="37BC1DF1"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roofErr w:type="gramStart"/>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Modeling</w:t>
      </w:r>
      <w:proofErr w:type="gramEnd"/>
      <w:r w:rsidRPr="00B544FF">
        <w:rPr>
          <w:rFonts w:ascii="Times New Roman" w:eastAsia="Times New Roman" w:hAnsi="Times New Roman" w:cs="Times New Roman"/>
          <w:b/>
          <w:bCs/>
          <w:kern w:val="0"/>
          <w:sz w:val="28"/>
          <w:szCs w:val="28"/>
          <w:lang w:eastAsia="en-AU"/>
          <w14:ligatures w14:val="none"/>
        </w:rPr>
        <w:t xml:space="preserve"> Approach</w:t>
      </w:r>
    </w:p>
    <w:p w14:paraId="46D5656A" w14:textId="77777777" w:rsidR="00B544FF" w:rsidRPr="00B544FF" w:rsidRDefault="00B544FF" w:rsidP="00B544F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Selected Models</w:t>
      </w:r>
    </w:p>
    <w:p w14:paraId="03A07C90" w14:textId="77777777" w:rsidR="00B544FF" w:rsidRPr="00B544FF" w:rsidRDefault="00B544FF" w:rsidP="00B544F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Model Selection Rationale</w:t>
      </w:r>
    </w:p>
    <w:p w14:paraId="3ED746C0" w14:textId="77777777" w:rsidR="00B544FF" w:rsidRPr="00B544FF" w:rsidRDefault="00B544FF" w:rsidP="00B544FF">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Hyperparameters and Optimization</w:t>
      </w:r>
    </w:p>
    <w:p w14:paraId="63C2148E"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lastRenderedPageBreak/>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Evaluation Metrics</w:t>
      </w:r>
    </w:p>
    <w:p w14:paraId="279B7F80" w14:textId="77777777" w:rsidR="00B544FF" w:rsidRPr="00B544FF" w:rsidRDefault="00B544FF" w:rsidP="00B544FF">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Metrics Used and Their Relevance</w:t>
      </w:r>
    </w:p>
    <w:p w14:paraId="13772B44"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Results and Impact</w:t>
      </w:r>
    </w:p>
    <w:p w14:paraId="5DC39A68" w14:textId="77777777" w:rsidR="00B544FF" w:rsidRPr="00B544FF" w:rsidRDefault="00B544FF" w:rsidP="00B544FF">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Model Performance Summary</w:t>
      </w:r>
    </w:p>
    <w:p w14:paraId="3407654B" w14:textId="77777777" w:rsidR="00B544FF" w:rsidRPr="00B544FF" w:rsidRDefault="00B544FF" w:rsidP="00B544FF">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Business Impact Analysis</w:t>
      </w:r>
    </w:p>
    <w:p w14:paraId="1AC5BC19"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Error Analysis</w:t>
      </w:r>
    </w:p>
    <w:p w14:paraId="2ECDDA5C" w14:textId="77777777" w:rsidR="00B544FF" w:rsidRPr="00B544FF" w:rsidRDefault="00B544FF" w:rsidP="00B544FF">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Summary of Common Errors</w:t>
      </w:r>
    </w:p>
    <w:p w14:paraId="2A3EB5A5" w14:textId="77777777" w:rsidR="00B544FF" w:rsidRPr="00B544FF" w:rsidRDefault="00B544FF" w:rsidP="00B544FF">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Recommendations and Insights</w:t>
      </w:r>
    </w:p>
    <w:p w14:paraId="42CB3396"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Deployment and Practical Applications</w:t>
      </w:r>
    </w:p>
    <w:p w14:paraId="0886E7A0" w14:textId="77777777" w:rsidR="00B544FF" w:rsidRPr="00B544FF" w:rsidRDefault="00B544FF" w:rsidP="00B544FF">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Deployment Plan</w:t>
      </w:r>
    </w:p>
    <w:p w14:paraId="3A708858" w14:textId="77777777" w:rsidR="00B544FF" w:rsidRPr="00B544FF" w:rsidRDefault="00B544FF" w:rsidP="00B544FF">
      <w:pPr>
        <w:numPr>
          <w:ilvl w:val="0"/>
          <w:numId w:val="1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Challenges and Solutions</w:t>
      </w:r>
    </w:p>
    <w:p w14:paraId="0A2B59AF"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Future Work and Improvements</w:t>
      </w:r>
    </w:p>
    <w:p w14:paraId="3C1C4D84" w14:textId="77777777" w:rsidR="00B544FF" w:rsidRPr="00B544FF" w:rsidRDefault="00B544FF" w:rsidP="00B544FF">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Suggestions for Enhancing the Model</w:t>
      </w:r>
    </w:p>
    <w:p w14:paraId="24D68A9C" w14:textId="77777777" w:rsidR="00B544FF" w:rsidRPr="00B544FF" w:rsidRDefault="00B544FF" w:rsidP="00B544FF">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Scalability and Real-world Adaptation</w:t>
      </w:r>
    </w:p>
    <w:p w14:paraId="55904B5A"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Conclusion</w:t>
      </w:r>
    </w:p>
    <w:p w14:paraId="1BA79CE1" w14:textId="77777777" w:rsidR="00B544FF" w:rsidRPr="00B544FF" w:rsidRDefault="00B544FF" w:rsidP="00B544FF">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Summary of Findings</w:t>
      </w:r>
    </w:p>
    <w:p w14:paraId="083A2DC5" w14:textId="77777777" w:rsidR="00B544FF" w:rsidRPr="00B544FF" w:rsidRDefault="00B544FF" w:rsidP="00B544FF">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Reinforcement of Business Benefits</w:t>
      </w:r>
    </w:p>
    <w:p w14:paraId="3AFAA3BA"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References</w:t>
      </w:r>
    </w:p>
    <w:p w14:paraId="3C67E326" w14:textId="77777777" w:rsidR="00B544FF" w:rsidRPr="00B544FF" w:rsidRDefault="00B544FF" w:rsidP="00B544FF">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Cited Data Sources and Literature</w:t>
      </w:r>
    </w:p>
    <w:p w14:paraId="7881F4B4" w14:textId="77777777" w:rsidR="00B544FF" w:rsidRPr="00B544FF" w:rsidRDefault="00B544FF" w:rsidP="00B544F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Symbol" w:cs="Times New Roman"/>
          <w:kern w:val="0"/>
          <w:sz w:val="28"/>
          <w:szCs w:val="28"/>
          <w:lang w:eastAsia="en-AU"/>
          <w14:ligatures w14:val="none"/>
        </w:rPr>
        <w:t></w:t>
      </w:r>
      <w:r w:rsidRPr="00B544FF">
        <w:rPr>
          <w:rFonts w:ascii="Times New Roman" w:eastAsia="Times New Roman" w:hAnsi="Times New Roman" w:cs="Times New Roman"/>
          <w:kern w:val="0"/>
          <w:sz w:val="28"/>
          <w:szCs w:val="28"/>
          <w:lang w:eastAsia="en-AU"/>
          <w14:ligatures w14:val="none"/>
        </w:rPr>
        <w:t xml:space="preserve">  </w:t>
      </w:r>
      <w:r w:rsidRPr="00B544FF">
        <w:rPr>
          <w:rFonts w:ascii="Times New Roman" w:eastAsia="Times New Roman" w:hAnsi="Times New Roman" w:cs="Times New Roman"/>
          <w:b/>
          <w:bCs/>
          <w:kern w:val="0"/>
          <w:sz w:val="28"/>
          <w:szCs w:val="28"/>
          <w:lang w:eastAsia="en-AU"/>
          <w14:ligatures w14:val="none"/>
        </w:rPr>
        <w:t>Appendix</w:t>
      </w:r>
    </w:p>
    <w:p w14:paraId="2C959DAB" w14:textId="77777777" w:rsidR="00B544FF" w:rsidRPr="00B544FF" w:rsidRDefault="00B544FF" w:rsidP="00B544FF">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544FF">
        <w:rPr>
          <w:rFonts w:ascii="Times New Roman" w:eastAsia="Times New Roman" w:hAnsi="Times New Roman" w:cs="Times New Roman"/>
          <w:kern w:val="0"/>
          <w:sz w:val="28"/>
          <w:szCs w:val="28"/>
          <w:lang w:eastAsia="en-AU"/>
          <w14:ligatures w14:val="none"/>
        </w:rPr>
        <w:t>Supplementary Data and Visualizations</w:t>
      </w:r>
    </w:p>
    <w:p w14:paraId="37C46F58" w14:textId="77777777" w:rsidR="00566908" w:rsidRDefault="00566908">
      <w:pPr>
        <w:rPr>
          <w:b/>
          <w:bCs/>
          <w:sz w:val="56"/>
          <w:szCs w:val="56"/>
        </w:rPr>
      </w:pPr>
    </w:p>
    <w:p w14:paraId="4813F074" w14:textId="77777777" w:rsidR="003F0CBE" w:rsidRDefault="003F0CBE">
      <w:pPr>
        <w:rPr>
          <w:b/>
          <w:bCs/>
          <w:sz w:val="56"/>
          <w:szCs w:val="56"/>
        </w:rPr>
      </w:pPr>
    </w:p>
    <w:p w14:paraId="29553CCF" w14:textId="77777777" w:rsidR="00887AC8" w:rsidRDefault="00887AC8">
      <w:pPr>
        <w:rPr>
          <w:b/>
          <w:bCs/>
          <w:sz w:val="56"/>
          <w:szCs w:val="56"/>
        </w:rPr>
      </w:pPr>
    </w:p>
    <w:p w14:paraId="2F6F9146" w14:textId="77777777" w:rsidR="006C7567" w:rsidRDefault="006C7567">
      <w:pPr>
        <w:rPr>
          <w:b/>
          <w:bCs/>
          <w:sz w:val="56"/>
          <w:szCs w:val="56"/>
        </w:rPr>
      </w:pPr>
    </w:p>
    <w:p w14:paraId="35863836" w14:textId="77777777" w:rsidR="006C7567" w:rsidRDefault="006C7567">
      <w:pPr>
        <w:rPr>
          <w:b/>
          <w:bCs/>
          <w:sz w:val="56"/>
          <w:szCs w:val="56"/>
        </w:rPr>
      </w:pPr>
    </w:p>
    <w:p w14:paraId="5B2444B9" w14:textId="06EAD41F" w:rsidR="009831A4" w:rsidRDefault="003202DA">
      <w:r w:rsidRPr="009831A4">
        <w:rPr>
          <w:rStyle w:val="Strong"/>
          <w:sz w:val="36"/>
          <w:szCs w:val="36"/>
        </w:rPr>
        <w:t>.</w:t>
      </w:r>
      <w:r w:rsidR="00550D65">
        <w:rPr>
          <w:rStyle w:val="Strong"/>
          <w:sz w:val="36"/>
          <w:szCs w:val="36"/>
        </w:rPr>
        <w:t xml:space="preserve">                         </w:t>
      </w:r>
      <w:r w:rsidRPr="009831A4">
        <w:rPr>
          <w:rStyle w:val="Strong"/>
          <w:sz w:val="36"/>
          <w:szCs w:val="36"/>
        </w:rPr>
        <w:t xml:space="preserve"> Executive Summary</w:t>
      </w:r>
      <w:r>
        <w:t xml:space="preserve"> </w:t>
      </w:r>
    </w:p>
    <w:p w14:paraId="748A300B" w14:textId="2DB6DC0A" w:rsidR="006C7567" w:rsidRDefault="003202DA">
      <w:pPr>
        <w:rPr>
          <w:sz w:val="28"/>
          <w:szCs w:val="28"/>
        </w:rPr>
      </w:pPr>
      <w:r w:rsidRPr="009831A4">
        <w:rPr>
          <w:sz w:val="28"/>
          <w:szCs w:val="28"/>
        </w:rPr>
        <w:t>This report outlines a comprehensive analysis and implementation of a machine learning model for email spam detection. The project aimed to develop a predictive model to improve productivity and security by accurately classifying emails as spam or not spam. The project resulted in a reliable spam detection system using Logistic Regression, Balanced Random Forest, and XGBoost, achieving an accuracy of over 97% with XGBoost. The deployment considerations and future work are also discussed to ensure long-term effectiveness and adaptability.</w:t>
      </w:r>
    </w:p>
    <w:p w14:paraId="6EA44D8D" w14:textId="4B287537" w:rsidR="00550D65" w:rsidRPr="00550D65" w:rsidRDefault="00721050" w:rsidP="00550D65">
      <w:pPr>
        <w:spacing w:before="100" w:beforeAutospacing="1" w:after="100" w:afterAutospacing="1" w:line="240" w:lineRule="auto"/>
        <w:rPr>
          <w:rFonts w:ascii="Times New Roman" w:eastAsia="Times New Roman" w:hAnsi="Times New Roman" w:cs="Times New Roman"/>
          <w:kern w:val="0"/>
          <w:sz w:val="36"/>
          <w:szCs w:val="36"/>
          <w:lang w:eastAsia="en-AU"/>
          <w14:ligatures w14:val="none"/>
        </w:rPr>
      </w:pPr>
      <w:r>
        <w:rPr>
          <w:rFonts w:ascii="Times New Roman" w:eastAsia="Times New Roman" w:hAnsi="Times New Roman" w:cs="Times New Roman"/>
          <w:b/>
          <w:bCs/>
          <w:kern w:val="0"/>
          <w:sz w:val="36"/>
          <w:szCs w:val="36"/>
          <w:lang w:eastAsia="en-AU"/>
          <w14:ligatures w14:val="none"/>
        </w:rPr>
        <w:t xml:space="preserve">                              </w:t>
      </w:r>
      <w:r w:rsidR="00550D65" w:rsidRPr="00550D65">
        <w:rPr>
          <w:rFonts w:ascii="Times New Roman" w:eastAsia="Times New Roman" w:hAnsi="Times New Roman" w:cs="Times New Roman"/>
          <w:b/>
          <w:bCs/>
          <w:kern w:val="0"/>
          <w:sz w:val="36"/>
          <w:szCs w:val="36"/>
          <w:lang w:eastAsia="en-AU"/>
          <w14:ligatures w14:val="none"/>
        </w:rPr>
        <w:t>Introduction</w:t>
      </w:r>
    </w:p>
    <w:p w14:paraId="30401422" w14:textId="77777777" w:rsidR="00550D65" w:rsidRDefault="00550D65" w:rsidP="00550D65">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50D65">
        <w:rPr>
          <w:rFonts w:ascii="Times New Roman" w:eastAsia="Times New Roman" w:hAnsi="Times New Roman" w:cs="Times New Roman"/>
          <w:b/>
          <w:bCs/>
          <w:kern w:val="0"/>
          <w:sz w:val="28"/>
          <w:szCs w:val="28"/>
          <w:lang w:eastAsia="en-AU"/>
          <w14:ligatures w14:val="none"/>
        </w:rPr>
        <w:t>Business Question</w:t>
      </w:r>
      <w:r w:rsidRPr="00550D65">
        <w:rPr>
          <w:rFonts w:ascii="Times New Roman" w:eastAsia="Times New Roman" w:hAnsi="Times New Roman" w:cs="Times New Roman"/>
          <w:kern w:val="0"/>
          <w:sz w:val="28"/>
          <w:szCs w:val="28"/>
          <w:lang w:eastAsia="en-AU"/>
          <w14:ligatures w14:val="none"/>
        </w:rPr>
        <w:t>: How can we accurately detect and classify spam emails to improve organizational productivity and security?</w:t>
      </w:r>
    </w:p>
    <w:p w14:paraId="7D89B6CF" w14:textId="77777777" w:rsidR="00721050" w:rsidRPr="00550D65" w:rsidRDefault="00721050" w:rsidP="005172EB">
      <w:pPr>
        <w:spacing w:before="100" w:beforeAutospacing="1" w:after="100" w:afterAutospacing="1" w:line="240" w:lineRule="auto"/>
        <w:ind w:left="720"/>
        <w:rPr>
          <w:rFonts w:ascii="Times New Roman" w:eastAsia="Times New Roman" w:hAnsi="Times New Roman" w:cs="Times New Roman"/>
          <w:kern w:val="0"/>
          <w:sz w:val="28"/>
          <w:szCs w:val="28"/>
          <w:lang w:eastAsia="en-AU"/>
          <w14:ligatures w14:val="none"/>
        </w:rPr>
      </w:pPr>
    </w:p>
    <w:p w14:paraId="25512436" w14:textId="77777777" w:rsidR="00550D65" w:rsidRDefault="00550D65" w:rsidP="00550D65">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50D65">
        <w:rPr>
          <w:rFonts w:ascii="Times New Roman" w:eastAsia="Times New Roman" w:hAnsi="Times New Roman" w:cs="Times New Roman"/>
          <w:b/>
          <w:bCs/>
          <w:kern w:val="0"/>
          <w:sz w:val="28"/>
          <w:szCs w:val="28"/>
          <w:lang w:eastAsia="en-AU"/>
          <w14:ligatures w14:val="none"/>
        </w:rPr>
        <w:t>Background</w:t>
      </w:r>
      <w:r w:rsidRPr="00550D65">
        <w:rPr>
          <w:rFonts w:ascii="Times New Roman" w:eastAsia="Times New Roman" w:hAnsi="Times New Roman" w:cs="Times New Roman"/>
          <w:kern w:val="0"/>
          <w:sz w:val="28"/>
          <w:szCs w:val="28"/>
          <w:lang w:eastAsia="en-AU"/>
          <w14:ligatures w14:val="none"/>
        </w:rPr>
        <w:t>: With the exponential growth of digital communication, spam emails have become a significant burden, leading to productivity loss, security risks, and increased operational costs. Research shows that businesses can lose $20.5 billion annually due to spam emails, with an average loss of $1,934 per employee.</w:t>
      </w:r>
    </w:p>
    <w:p w14:paraId="06CF3558" w14:textId="77777777" w:rsidR="00721050" w:rsidRPr="00550D65" w:rsidRDefault="00721050" w:rsidP="005172EB">
      <w:pPr>
        <w:spacing w:before="100" w:beforeAutospacing="1" w:after="100" w:afterAutospacing="1" w:line="240" w:lineRule="auto"/>
        <w:ind w:left="720"/>
        <w:rPr>
          <w:rFonts w:ascii="Times New Roman" w:eastAsia="Times New Roman" w:hAnsi="Times New Roman" w:cs="Times New Roman"/>
          <w:kern w:val="0"/>
          <w:sz w:val="28"/>
          <w:szCs w:val="28"/>
          <w:lang w:eastAsia="en-AU"/>
          <w14:ligatures w14:val="none"/>
        </w:rPr>
      </w:pPr>
    </w:p>
    <w:p w14:paraId="10CAE2A1" w14:textId="77777777" w:rsidR="000474AA" w:rsidRDefault="00550D65" w:rsidP="00550D65">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50D65">
        <w:rPr>
          <w:rFonts w:ascii="Times New Roman" w:eastAsia="Times New Roman" w:hAnsi="Times New Roman" w:cs="Times New Roman"/>
          <w:b/>
          <w:bCs/>
          <w:kern w:val="0"/>
          <w:sz w:val="28"/>
          <w:szCs w:val="28"/>
          <w:lang w:eastAsia="en-AU"/>
          <w14:ligatures w14:val="none"/>
        </w:rPr>
        <w:t>Industry Context</w:t>
      </w:r>
      <w:r w:rsidRPr="00550D65">
        <w:rPr>
          <w:rFonts w:ascii="Times New Roman" w:eastAsia="Times New Roman" w:hAnsi="Times New Roman" w:cs="Times New Roman"/>
          <w:kern w:val="0"/>
          <w:sz w:val="28"/>
          <w:szCs w:val="28"/>
          <w:lang w:eastAsia="en-AU"/>
          <w14:ligatures w14:val="none"/>
        </w:rPr>
        <w:t>: This project is highly relevant in industries like finance and healthcare, where secure and efficient communication is vital for operations and compliance.</w:t>
      </w:r>
    </w:p>
    <w:p w14:paraId="066E5E5F" w14:textId="77777777" w:rsidR="000474AA" w:rsidRPr="000474AA" w:rsidRDefault="000474AA" w:rsidP="005172EB">
      <w:pPr>
        <w:spacing w:before="100" w:beforeAutospacing="1" w:after="100" w:afterAutospacing="1" w:line="240" w:lineRule="auto"/>
        <w:ind w:left="720"/>
        <w:rPr>
          <w:rStyle w:val="Heading1Char"/>
          <w:rFonts w:ascii="Times New Roman" w:eastAsia="Times New Roman" w:hAnsi="Times New Roman" w:cs="Times New Roman"/>
          <w:color w:val="auto"/>
          <w:kern w:val="0"/>
          <w:sz w:val="28"/>
          <w:szCs w:val="28"/>
          <w:lang w:eastAsia="en-AU"/>
          <w14:ligatures w14:val="none"/>
        </w:rPr>
      </w:pPr>
    </w:p>
    <w:p w14:paraId="054370B9" w14:textId="63D7CE5D" w:rsidR="00D6127E" w:rsidRPr="00D6127E" w:rsidRDefault="000474AA" w:rsidP="005172EB">
      <w:pPr>
        <w:spacing w:before="100" w:beforeAutospacing="1" w:after="100" w:afterAutospacing="1" w:line="240" w:lineRule="auto"/>
        <w:ind w:left="720"/>
        <w:rPr>
          <w:rFonts w:ascii="Times New Roman" w:eastAsia="Times New Roman" w:hAnsi="Times New Roman" w:cs="Times New Roman"/>
          <w:kern w:val="0"/>
          <w:sz w:val="28"/>
          <w:szCs w:val="28"/>
          <w:lang w:eastAsia="en-AU"/>
          <w14:ligatures w14:val="none"/>
        </w:rPr>
      </w:pPr>
      <w:r w:rsidRPr="000474AA">
        <w:rPr>
          <w:rStyle w:val="Heading1Char"/>
        </w:rPr>
        <w:t xml:space="preserve"> </w:t>
      </w:r>
      <w:r w:rsidR="00D6127E">
        <w:rPr>
          <w:rStyle w:val="Heading1Char"/>
        </w:rPr>
        <w:t xml:space="preserve">                     </w:t>
      </w:r>
      <w:r w:rsidRPr="00D6127E">
        <w:rPr>
          <w:rStyle w:val="Strong"/>
          <w:sz w:val="32"/>
          <w:szCs w:val="32"/>
        </w:rPr>
        <w:t>Problem Statement</w:t>
      </w:r>
      <w:r>
        <w:t xml:space="preserve"> </w:t>
      </w:r>
    </w:p>
    <w:p w14:paraId="34E6E683" w14:textId="5C640C94" w:rsidR="00550D65" w:rsidRPr="005E7106" w:rsidRDefault="000474AA" w:rsidP="00550D65">
      <w:pPr>
        <w:numPr>
          <w:ilvl w:val="0"/>
          <w:numId w:val="2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D6127E">
        <w:rPr>
          <w:sz w:val="28"/>
          <w:szCs w:val="28"/>
        </w:rPr>
        <w:t xml:space="preserve">Spam emails significantly reduce productivity, pose security threats, and increase costs due to server load and IT maintenance. Addressing this issue with effective spam detection solutions can </w:t>
      </w:r>
      <w:r w:rsidRPr="00D6127E">
        <w:rPr>
          <w:sz w:val="28"/>
          <w:szCs w:val="28"/>
        </w:rPr>
        <w:lastRenderedPageBreak/>
        <w:t>save companies both time and resources, ultimately protecting valuable data and reducing overhead expenses.</w:t>
      </w:r>
    </w:p>
    <w:p w14:paraId="68802E78" w14:textId="1868D4C2" w:rsidR="003B04A7" w:rsidRPr="003B04A7" w:rsidRDefault="003B04A7" w:rsidP="003B04A7">
      <w:pPr>
        <w:spacing w:before="100" w:beforeAutospacing="1" w:after="100" w:afterAutospacing="1" w:line="240" w:lineRule="auto"/>
        <w:rPr>
          <w:rFonts w:ascii="Times New Roman" w:eastAsia="Times New Roman" w:hAnsi="Times New Roman" w:cs="Times New Roman"/>
          <w:kern w:val="0"/>
          <w:sz w:val="32"/>
          <w:szCs w:val="32"/>
          <w:lang w:eastAsia="en-AU"/>
          <w14:ligatures w14:val="none"/>
        </w:rPr>
      </w:pPr>
      <w:r w:rsidRPr="003B04A7">
        <w:rPr>
          <w:rFonts w:ascii="Times New Roman" w:eastAsia="Times New Roman" w:hAnsi="Times New Roman" w:cs="Times New Roman"/>
          <w:b/>
          <w:bCs/>
          <w:kern w:val="0"/>
          <w:sz w:val="24"/>
          <w:szCs w:val="24"/>
          <w:lang w:eastAsia="en-AU"/>
          <w14:ligatures w14:val="none"/>
        </w:rPr>
        <w:t>.</w:t>
      </w:r>
      <w:r w:rsidR="009A2283">
        <w:rPr>
          <w:rFonts w:ascii="Times New Roman" w:eastAsia="Times New Roman" w:hAnsi="Times New Roman" w:cs="Times New Roman"/>
          <w:b/>
          <w:bCs/>
          <w:kern w:val="0"/>
          <w:sz w:val="24"/>
          <w:szCs w:val="24"/>
          <w:lang w:eastAsia="en-AU"/>
          <w14:ligatures w14:val="none"/>
        </w:rPr>
        <w:t xml:space="preserve">                                                 </w:t>
      </w:r>
      <w:r w:rsidRPr="003B04A7">
        <w:rPr>
          <w:rFonts w:ascii="Times New Roman" w:eastAsia="Times New Roman" w:hAnsi="Times New Roman" w:cs="Times New Roman"/>
          <w:b/>
          <w:bCs/>
          <w:kern w:val="0"/>
          <w:sz w:val="24"/>
          <w:szCs w:val="24"/>
          <w:lang w:eastAsia="en-AU"/>
          <w14:ligatures w14:val="none"/>
        </w:rPr>
        <w:t xml:space="preserve"> </w:t>
      </w:r>
      <w:r w:rsidRPr="003B04A7">
        <w:rPr>
          <w:rFonts w:ascii="Times New Roman" w:eastAsia="Times New Roman" w:hAnsi="Times New Roman" w:cs="Times New Roman"/>
          <w:b/>
          <w:bCs/>
          <w:kern w:val="0"/>
          <w:sz w:val="32"/>
          <w:szCs w:val="32"/>
          <w:lang w:eastAsia="en-AU"/>
          <w14:ligatures w14:val="none"/>
        </w:rPr>
        <w:t>Stakeholders</w:t>
      </w:r>
    </w:p>
    <w:p w14:paraId="1883B09A" w14:textId="77777777" w:rsidR="003B04A7" w:rsidRDefault="003B04A7" w:rsidP="003B04A7">
      <w:pPr>
        <w:numPr>
          <w:ilvl w:val="0"/>
          <w:numId w:val="2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04A7">
        <w:rPr>
          <w:rFonts w:ascii="Times New Roman" w:eastAsia="Times New Roman" w:hAnsi="Times New Roman" w:cs="Times New Roman"/>
          <w:b/>
          <w:bCs/>
          <w:kern w:val="0"/>
          <w:sz w:val="28"/>
          <w:szCs w:val="28"/>
          <w:lang w:eastAsia="en-AU"/>
          <w14:ligatures w14:val="none"/>
        </w:rPr>
        <w:t>Primary Stakeholders</w:t>
      </w:r>
      <w:r w:rsidRPr="003B04A7">
        <w:rPr>
          <w:rFonts w:ascii="Times New Roman" w:eastAsia="Times New Roman" w:hAnsi="Times New Roman" w:cs="Times New Roman"/>
          <w:kern w:val="0"/>
          <w:sz w:val="28"/>
          <w:szCs w:val="28"/>
          <w:lang w:eastAsia="en-AU"/>
          <w14:ligatures w14:val="none"/>
        </w:rPr>
        <w:t>: IT and cybersecurity teams, company executives.</w:t>
      </w:r>
    </w:p>
    <w:p w14:paraId="70203491" w14:textId="77777777" w:rsidR="009A2283" w:rsidRPr="003B04A7" w:rsidRDefault="009A2283" w:rsidP="005172EB">
      <w:pPr>
        <w:spacing w:before="100" w:beforeAutospacing="1" w:after="100" w:afterAutospacing="1" w:line="240" w:lineRule="auto"/>
        <w:ind w:left="720"/>
        <w:rPr>
          <w:rFonts w:ascii="Times New Roman" w:eastAsia="Times New Roman" w:hAnsi="Times New Roman" w:cs="Times New Roman"/>
          <w:kern w:val="0"/>
          <w:sz w:val="28"/>
          <w:szCs w:val="28"/>
          <w:lang w:eastAsia="en-AU"/>
          <w14:ligatures w14:val="none"/>
        </w:rPr>
      </w:pPr>
    </w:p>
    <w:p w14:paraId="662478E5" w14:textId="65A8BA68" w:rsidR="00E4641D" w:rsidRPr="00E4641D" w:rsidRDefault="003B04A7" w:rsidP="00E4641D">
      <w:pPr>
        <w:pStyle w:val="NormalWeb"/>
      </w:pPr>
      <w:r w:rsidRPr="003B04A7">
        <w:rPr>
          <w:b/>
          <w:bCs/>
          <w:sz w:val="28"/>
          <w:szCs w:val="28"/>
        </w:rPr>
        <w:t>Secondary Stakeholders</w:t>
      </w:r>
      <w:r w:rsidRPr="003B04A7">
        <w:rPr>
          <w:sz w:val="28"/>
          <w:szCs w:val="28"/>
        </w:rPr>
        <w:t>: Employees and customers who benefit from reduced phishing attempts and secure communication.</w:t>
      </w:r>
      <w:r w:rsidR="00E4641D" w:rsidRPr="00E4641D">
        <w:rPr>
          <w:b/>
          <w:bCs/>
        </w:rPr>
        <w:t xml:space="preserve"> </w:t>
      </w:r>
      <w:r w:rsidR="00C30902">
        <w:rPr>
          <w:b/>
          <w:bCs/>
        </w:rPr>
        <w:t xml:space="preserve">                                                                                                   </w:t>
      </w:r>
    </w:p>
    <w:p w14:paraId="1E1CD031" w14:textId="78DB12D3" w:rsidR="00FD26F2" w:rsidRPr="00FD26F2" w:rsidRDefault="00FD26F2" w:rsidP="005172EB">
      <w:pPr>
        <w:spacing w:before="100" w:beforeAutospacing="1" w:after="100" w:afterAutospacing="1" w:line="240" w:lineRule="auto"/>
        <w:ind w:left="720"/>
        <w:rPr>
          <w:rFonts w:ascii="Times New Roman" w:eastAsia="Times New Roman" w:hAnsi="Times New Roman" w:cs="Times New Roman"/>
          <w:kern w:val="0"/>
          <w:sz w:val="32"/>
          <w:szCs w:val="32"/>
          <w:lang w:eastAsia="en-AU"/>
          <w14:ligatures w14:val="none"/>
        </w:rPr>
      </w:pPr>
      <w:r>
        <w:rPr>
          <w:rFonts w:ascii="Times New Roman" w:eastAsia="Times New Roman" w:hAnsi="Times New Roman" w:cs="Times New Roman"/>
          <w:b/>
          <w:bCs/>
          <w:kern w:val="0"/>
          <w:sz w:val="32"/>
          <w:szCs w:val="32"/>
          <w:lang w:eastAsia="en-AU"/>
          <w14:ligatures w14:val="none"/>
        </w:rPr>
        <w:t xml:space="preserve">            </w:t>
      </w:r>
      <w:r w:rsidR="00C30902" w:rsidRPr="00FD26F2">
        <w:rPr>
          <w:rFonts w:ascii="Times New Roman" w:eastAsia="Times New Roman" w:hAnsi="Times New Roman" w:cs="Times New Roman"/>
          <w:b/>
          <w:bCs/>
          <w:kern w:val="0"/>
          <w:sz w:val="32"/>
          <w:szCs w:val="32"/>
          <w:lang w:eastAsia="en-AU"/>
          <w14:ligatures w14:val="none"/>
        </w:rPr>
        <w:t>Data Collection</w:t>
      </w:r>
      <w:r w:rsidRPr="00FD26F2">
        <w:rPr>
          <w:rFonts w:ascii="Times New Roman" w:eastAsia="Times New Roman" w:hAnsi="Times New Roman" w:cs="Times New Roman"/>
          <w:b/>
          <w:bCs/>
          <w:kern w:val="0"/>
          <w:sz w:val="32"/>
          <w:szCs w:val="32"/>
          <w:lang w:eastAsia="en-AU"/>
          <w14:ligatures w14:val="none"/>
        </w:rPr>
        <w:t xml:space="preserve"> and Preparation</w:t>
      </w:r>
    </w:p>
    <w:p w14:paraId="06A0B3EA" w14:textId="77777777" w:rsidR="00FD26F2" w:rsidRPr="00FD26F2" w:rsidRDefault="00FD26F2" w:rsidP="005172EB">
      <w:pPr>
        <w:spacing w:before="100" w:beforeAutospacing="1" w:after="100" w:afterAutospacing="1" w:line="240" w:lineRule="auto"/>
        <w:ind w:left="720"/>
        <w:rPr>
          <w:rFonts w:ascii="Times New Roman" w:eastAsia="Times New Roman" w:hAnsi="Times New Roman" w:cs="Times New Roman"/>
          <w:kern w:val="0"/>
          <w:sz w:val="24"/>
          <w:szCs w:val="24"/>
          <w:lang w:eastAsia="en-AU"/>
          <w14:ligatures w14:val="none"/>
        </w:rPr>
      </w:pPr>
    </w:p>
    <w:p w14:paraId="203EC67B" w14:textId="526BA4DE" w:rsidR="00E4641D" w:rsidRPr="00F12728" w:rsidRDefault="00E4641D" w:rsidP="00E4641D">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b/>
          <w:bCs/>
          <w:kern w:val="0"/>
          <w:sz w:val="28"/>
          <w:szCs w:val="28"/>
          <w:lang w:eastAsia="en-AU"/>
          <w14:ligatures w14:val="none"/>
        </w:rPr>
        <w:t>Source</w:t>
      </w:r>
      <w:r w:rsidRPr="00E4641D">
        <w:rPr>
          <w:rFonts w:ascii="Times New Roman" w:eastAsia="Times New Roman" w:hAnsi="Times New Roman" w:cs="Times New Roman"/>
          <w:kern w:val="0"/>
          <w:sz w:val="28"/>
          <w:szCs w:val="28"/>
          <w:lang w:eastAsia="en-AU"/>
          <w14:ligatures w14:val="none"/>
        </w:rPr>
        <w:t>: The dataset was sourced from Kaggle and contained 5,172 emails, segmented into word frequency counts.</w:t>
      </w:r>
    </w:p>
    <w:p w14:paraId="37B5A0FB" w14:textId="77777777" w:rsidR="00F12728" w:rsidRPr="00E4641D" w:rsidRDefault="00F12728" w:rsidP="008C7356">
      <w:pPr>
        <w:spacing w:before="100" w:beforeAutospacing="1" w:after="100" w:afterAutospacing="1" w:line="240" w:lineRule="auto"/>
        <w:ind w:left="720"/>
        <w:rPr>
          <w:rFonts w:ascii="Times New Roman" w:eastAsia="Times New Roman" w:hAnsi="Times New Roman" w:cs="Times New Roman"/>
          <w:kern w:val="0"/>
          <w:sz w:val="28"/>
          <w:szCs w:val="28"/>
          <w:lang w:eastAsia="en-AU"/>
          <w14:ligatures w14:val="none"/>
        </w:rPr>
      </w:pPr>
    </w:p>
    <w:p w14:paraId="235115A2" w14:textId="77777777" w:rsidR="00E4641D" w:rsidRPr="00E4641D" w:rsidRDefault="00E4641D" w:rsidP="00E4641D">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b/>
          <w:bCs/>
          <w:kern w:val="0"/>
          <w:sz w:val="28"/>
          <w:szCs w:val="28"/>
          <w:lang w:eastAsia="en-AU"/>
          <w14:ligatures w14:val="none"/>
        </w:rPr>
        <w:t>Data Structure</w:t>
      </w:r>
      <w:r w:rsidRPr="00E4641D">
        <w:rPr>
          <w:rFonts w:ascii="Times New Roman" w:eastAsia="Times New Roman" w:hAnsi="Times New Roman" w:cs="Times New Roman"/>
          <w:kern w:val="0"/>
          <w:sz w:val="28"/>
          <w:szCs w:val="28"/>
          <w:lang w:eastAsia="en-AU"/>
          <w14:ligatures w14:val="none"/>
        </w:rPr>
        <w:t>: The dataset had 3,002 columns, including:</w:t>
      </w:r>
    </w:p>
    <w:p w14:paraId="78B79D1F" w14:textId="77777777" w:rsidR="00E4641D" w:rsidRPr="00E4641D" w:rsidRDefault="00E4641D" w:rsidP="00E4641D">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kern w:val="0"/>
          <w:sz w:val="28"/>
          <w:szCs w:val="28"/>
          <w:lang w:eastAsia="en-AU"/>
          <w14:ligatures w14:val="none"/>
        </w:rPr>
        <w:t>One identifier column (</w:t>
      </w:r>
      <w:r w:rsidRPr="00E4641D">
        <w:rPr>
          <w:rFonts w:ascii="Courier New" w:eastAsia="Times New Roman" w:hAnsi="Courier New" w:cs="Courier New"/>
          <w:kern w:val="0"/>
          <w:sz w:val="28"/>
          <w:szCs w:val="28"/>
          <w:lang w:eastAsia="en-AU"/>
          <w14:ligatures w14:val="none"/>
        </w:rPr>
        <w:t>Email No.</w:t>
      </w:r>
      <w:r w:rsidRPr="00E4641D">
        <w:rPr>
          <w:rFonts w:ascii="Times New Roman" w:eastAsia="Times New Roman" w:hAnsi="Times New Roman" w:cs="Times New Roman"/>
          <w:kern w:val="0"/>
          <w:sz w:val="28"/>
          <w:szCs w:val="28"/>
          <w:lang w:eastAsia="en-AU"/>
          <w14:ligatures w14:val="none"/>
        </w:rPr>
        <w:t>) for privacy.</w:t>
      </w:r>
    </w:p>
    <w:p w14:paraId="3713B416" w14:textId="77777777" w:rsidR="00E4641D" w:rsidRPr="00E4641D" w:rsidRDefault="00E4641D" w:rsidP="00E4641D">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kern w:val="0"/>
          <w:sz w:val="28"/>
          <w:szCs w:val="28"/>
          <w:lang w:eastAsia="en-AU"/>
          <w14:ligatures w14:val="none"/>
        </w:rPr>
        <w:t xml:space="preserve">A </w:t>
      </w:r>
      <w:r w:rsidRPr="00E4641D">
        <w:rPr>
          <w:rFonts w:ascii="Courier New" w:eastAsia="Times New Roman" w:hAnsi="Courier New" w:cs="Courier New"/>
          <w:kern w:val="0"/>
          <w:sz w:val="28"/>
          <w:szCs w:val="28"/>
          <w:lang w:eastAsia="en-AU"/>
          <w14:ligatures w14:val="none"/>
        </w:rPr>
        <w:t>Prediction</w:t>
      </w:r>
      <w:r w:rsidRPr="00E4641D">
        <w:rPr>
          <w:rFonts w:ascii="Times New Roman" w:eastAsia="Times New Roman" w:hAnsi="Times New Roman" w:cs="Times New Roman"/>
          <w:kern w:val="0"/>
          <w:sz w:val="28"/>
          <w:szCs w:val="28"/>
          <w:lang w:eastAsia="en-AU"/>
          <w14:ligatures w14:val="none"/>
        </w:rPr>
        <w:t xml:space="preserve"> column as the target variable (0 for non-spam, 1 for spam).</w:t>
      </w:r>
    </w:p>
    <w:p w14:paraId="09F0735B" w14:textId="77777777" w:rsidR="00E4641D" w:rsidRPr="00F12728" w:rsidRDefault="00E4641D" w:rsidP="00E4641D">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kern w:val="0"/>
          <w:sz w:val="28"/>
          <w:szCs w:val="28"/>
          <w:lang w:eastAsia="en-AU"/>
          <w14:ligatures w14:val="none"/>
        </w:rPr>
        <w:t>The remaining 3,000 columns represented the most common words used in the emails.</w:t>
      </w:r>
    </w:p>
    <w:p w14:paraId="2FF84525" w14:textId="77777777" w:rsidR="00F12728" w:rsidRPr="00E4641D" w:rsidRDefault="00F12728" w:rsidP="00E4641D">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688628D9" w14:textId="77777777" w:rsidR="00E4641D" w:rsidRPr="00E4641D" w:rsidRDefault="00E4641D" w:rsidP="00E4641D">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b/>
          <w:bCs/>
          <w:kern w:val="0"/>
          <w:sz w:val="28"/>
          <w:szCs w:val="28"/>
          <w:lang w:eastAsia="en-AU"/>
          <w14:ligatures w14:val="none"/>
        </w:rPr>
        <w:t>Preprocessing</w:t>
      </w:r>
      <w:r w:rsidRPr="00E4641D">
        <w:rPr>
          <w:rFonts w:ascii="Times New Roman" w:eastAsia="Times New Roman" w:hAnsi="Times New Roman" w:cs="Times New Roman"/>
          <w:kern w:val="0"/>
          <w:sz w:val="28"/>
          <w:szCs w:val="28"/>
          <w:lang w:eastAsia="en-AU"/>
          <w14:ligatures w14:val="none"/>
        </w:rPr>
        <w:t>:</w:t>
      </w:r>
    </w:p>
    <w:p w14:paraId="7DD9EEE9" w14:textId="77777777" w:rsidR="00E4641D" w:rsidRPr="00E4641D" w:rsidRDefault="00E4641D" w:rsidP="00E4641D">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b/>
          <w:bCs/>
          <w:kern w:val="0"/>
          <w:sz w:val="28"/>
          <w:szCs w:val="28"/>
          <w:lang w:eastAsia="en-AU"/>
          <w14:ligatures w14:val="none"/>
        </w:rPr>
        <w:t>Duplicates</w:t>
      </w:r>
      <w:r w:rsidRPr="00E4641D">
        <w:rPr>
          <w:rFonts w:ascii="Times New Roman" w:eastAsia="Times New Roman" w:hAnsi="Times New Roman" w:cs="Times New Roman"/>
          <w:kern w:val="0"/>
          <w:sz w:val="28"/>
          <w:szCs w:val="28"/>
          <w:lang w:eastAsia="en-AU"/>
          <w14:ligatures w14:val="none"/>
        </w:rPr>
        <w:t>: Identified and removed 541 duplicate rows.</w:t>
      </w:r>
    </w:p>
    <w:p w14:paraId="2CAF57EF" w14:textId="77777777" w:rsidR="00E4641D" w:rsidRPr="00E4641D" w:rsidRDefault="00E4641D" w:rsidP="00E4641D">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b/>
          <w:bCs/>
          <w:kern w:val="0"/>
          <w:sz w:val="28"/>
          <w:szCs w:val="28"/>
          <w:lang w:eastAsia="en-AU"/>
          <w14:ligatures w14:val="none"/>
        </w:rPr>
        <w:t>Unnecessary Columns</w:t>
      </w:r>
      <w:r w:rsidRPr="00E4641D">
        <w:rPr>
          <w:rFonts w:ascii="Times New Roman" w:eastAsia="Times New Roman" w:hAnsi="Times New Roman" w:cs="Times New Roman"/>
          <w:kern w:val="0"/>
          <w:sz w:val="28"/>
          <w:szCs w:val="28"/>
          <w:lang w:eastAsia="en-AU"/>
          <w14:ligatures w14:val="none"/>
        </w:rPr>
        <w:t xml:space="preserve">: Dropped non-informative columns like </w:t>
      </w:r>
      <w:r w:rsidRPr="00E4641D">
        <w:rPr>
          <w:rFonts w:ascii="Courier New" w:eastAsia="Times New Roman" w:hAnsi="Courier New" w:cs="Courier New"/>
          <w:kern w:val="0"/>
          <w:sz w:val="28"/>
          <w:szCs w:val="28"/>
          <w:lang w:eastAsia="en-AU"/>
          <w14:ligatures w14:val="none"/>
        </w:rPr>
        <w:t>Email No.</w:t>
      </w:r>
      <w:r w:rsidRPr="00E4641D">
        <w:rPr>
          <w:rFonts w:ascii="Times New Roman" w:eastAsia="Times New Roman" w:hAnsi="Times New Roman" w:cs="Times New Roman"/>
          <w:kern w:val="0"/>
          <w:sz w:val="28"/>
          <w:szCs w:val="28"/>
          <w:lang w:eastAsia="en-AU"/>
          <w14:ligatures w14:val="none"/>
        </w:rPr>
        <w:t>.</w:t>
      </w:r>
    </w:p>
    <w:p w14:paraId="5DCD25E4" w14:textId="77777777" w:rsidR="00E4641D" w:rsidRPr="00F12728" w:rsidRDefault="00E4641D" w:rsidP="00E4641D">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b/>
          <w:bCs/>
          <w:kern w:val="0"/>
          <w:sz w:val="28"/>
          <w:szCs w:val="28"/>
          <w:lang w:eastAsia="en-AU"/>
          <w14:ligatures w14:val="none"/>
        </w:rPr>
        <w:t>Missing Values</w:t>
      </w:r>
      <w:r w:rsidRPr="00E4641D">
        <w:rPr>
          <w:rFonts w:ascii="Times New Roman" w:eastAsia="Times New Roman" w:hAnsi="Times New Roman" w:cs="Times New Roman"/>
          <w:kern w:val="0"/>
          <w:sz w:val="28"/>
          <w:szCs w:val="28"/>
          <w:lang w:eastAsia="en-AU"/>
          <w14:ligatures w14:val="none"/>
        </w:rPr>
        <w:t>: Confirmed that no missing values were present.</w:t>
      </w:r>
    </w:p>
    <w:p w14:paraId="19591437" w14:textId="77777777" w:rsidR="00F12728" w:rsidRPr="00E4641D" w:rsidRDefault="00F12728" w:rsidP="00E4641D">
      <w:pPr>
        <w:numPr>
          <w:ilvl w:val="1"/>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22339344" w14:textId="77777777" w:rsidR="00E4641D" w:rsidRDefault="00E4641D" w:rsidP="00E4641D">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E4641D">
        <w:rPr>
          <w:rFonts w:ascii="Times New Roman" w:eastAsia="Times New Roman" w:hAnsi="Times New Roman" w:cs="Times New Roman"/>
          <w:b/>
          <w:bCs/>
          <w:kern w:val="0"/>
          <w:sz w:val="28"/>
          <w:szCs w:val="28"/>
          <w:lang w:eastAsia="en-AU"/>
          <w14:ligatures w14:val="none"/>
        </w:rPr>
        <w:t>Train-Test Split</w:t>
      </w:r>
      <w:r w:rsidRPr="00E4641D">
        <w:rPr>
          <w:rFonts w:ascii="Times New Roman" w:eastAsia="Times New Roman" w:hAnsi="Times New Roman" w:cs="Times New Roman"/>
          <w:kern w:val="0"/>
          <w:sz w:val="28"/>
          <w:szCs w:val="28"/>
          <w:lang w:eastAsia="en-AU"/>
          <w14:ligatures w14:val="none"/>
        </w:rPr>
        <w:t>: The data was split into 80% training and 20% testing sets to ensure reliable evaluation while preventing overfitting.</w:t>
      </w:r>
    </w:p>
    <w:p w14:paraId="78751F53" w14:textId="77777777" w:rsidR="00E809BE" w:rsidRDefault="00E809BE"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7F81616" w14:textId="77777777" w:rsidR="001B03B5" w:rsidRDefault="001B03B5"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32A5B5EC" w14:textId="77777777" w:rsidR="008E28B2" w:rsidRDefault="008E28B2"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463A175B" w14:textId="77777777" w:rsidR="008E28B2" w:rsidRDefault="008E28B2"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01227167" w14:textId="77777777" w:rsidR="006F2598" w:rsidRDefault="006F2598"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3F7E51CD" w14:textId="77777777" w:rsidR="006F2598" w:rsidRDefault="006F2598"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9A6A375" w14:textId="77777777" w:rsidR="006F2598" w:rsidRDefault="006F2598"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24F8505D" w14:textId="77777777" w:rsidR="006F2598" w:rsidRDefault="006F2598"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632D283" w14:textId="77777777" w:rsidR="006F2598" w:rsidRDefault="006F2598"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4D2A8FF2" w14:textId="77777777" w:rsidR="006F2598" w:rsidRDefault="006F2598"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A801FF2" w14:textId="77777777" w:rsidR="006F2598" w:rsidRDefault="006F2598"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2FA4BD03" w14:textId="77777777" w:rsidR="006F2598" w:rsidRDefault="006F2598" w:rsidP="00E809B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CF62BD3" w14:textId="77777777" w:rsidR="007A53F2" w:rsidRDefault="00470427" w:rsidP="007A53F2">
      <w:pPr>
        <w:pStyle w:val="Heading4"/>
        <w:rPr>
          <w:rFonts w:ascii="Times New Roman" w:eastAsia="Times New Roman" w:hAnsi="Times New Roman" w:cs="Times New Roman"/>
          <w:b/>
          <w:bCs/>
          <w:kern w:val="0"/>
          <w:sz w:val="32"/>
          <w:szCs w:val="32"/>
          <w:lang w:eastAsia="en-AU"/>
          <w14:ligatures w14:val="none"/>
        </w:rPr>
      </w:pPr>
      <w:r>
        <w:rPr>
          <w:rFonts w:ascii="Times New Roman" w:eastAsia="Times New Roman" w:hAnsi="Times New Roman" w:cs="Times New Roman"/>
          <w:b/>
          <w:bCs/>
          <w:kern w:val="0"/>
          <w:sz w:val="32"/>
          <w:szCs w:val="32"/>
          <w:lang w:eastAsia="en-AU"/>
          <w14:ligatures w14:val="none"/>
        </w:rPr>
        <w:t xml:space="preserve">                                 </w:t>
      </w:r>
      <w:r w:rsidR="00D4684A" w:rsidRPr="005172EB">
        <w:rPr>
          <w:rFonts w:ascii="Times New Roman" w:eastAsia="Times New Roman" w:hAnsi="Times New Roman" w:cs="Times New Roman"/>
          <w:b/>
          <w:bCs/>
          <w:color w:val="auto"/>
          <w:kern w:val="0"/>
          <w:sz w:val="32"/>
          <w:szCs w:val="32"/>
          <w:lang w:eastAsia="en-AU"/>
          <w14:ligatures w14:val="none"/>
        </w:rPr>
        <w:t>EXPLORA</w:t>
      </w:r>
      <w:r w:rsidR="00F91A9E" w:rsidRPr="005172EB">
        <w:rPr>
          <w:rFonts w:ascii="Times New Roman" w:eastAsia="Times New Roman" w:hAnsi="Times New Roman" w:cs="Times New Roman"/>
          <w:b/>
          <w:bCs/>
          <w:color w:val="auto"/>
          <w:kern w:val="0"/>
          <w:sz w:val="32"/>
          <w:szCs w:val="32"/>
          <w:lang w:eastAsia="en-AU"/>
          <w14:ligatures w14:val="none"/>
        </w:rPr>
        <w:t>TORY DATA ANALYSIS</w:t>
      </w:r>
    </w:p>
    <w:p w14:paraId="0914955D" w14:textId="77777777" w:rsidR="007A53F2" w:rsidRDefault="007A53F2" w:rsidP="007A53F2">
      <w:pPr>
        <w:pStyle w:val="Heading4"/>
        <w:rPr>
          <w:rFonts w:ascii="Times New Roman" w:eastAsia="Times New Roman" w:hAnsi="Times New Roman" w:cs="Times New Roman"/>
          <w:b/>
          <w:bCs/>
          <w:kern w:val="0"/>
          <w:sz w:val="32"/>
          <w:szCs w:val="32"/>
          <w:lang w:eastAsia="en-AU"/>
          <w14:ligatures w14:val="none"/>
        </w:rPr>
      </w:pPr>
    </w:p>
    <w:p w14:paraId="644E3F9A" w14:textId="536DF879" w:rsidR="007A53F2" w:rsidRPr="007A53F2" w:rsidRDefault="00E57ED1" w:rsidP="007A53F2">
      <w:pPr>
        <w:pStyle w:val="Heading4"/>
        <w:rPr>
          <w:rFonts w:ascii="Times New Roman" w:eastAsia="Times New Roman" w:hAnsi="Times New Roman" w:cs="Times New Roman"/>
          <w:b/>
          <w:bCs/>
          <w:i w:val="0"/>
          <w:iCs w:val="0"/>
          <w:color w:val="auto"/>
          <w:kern w:val="0"/>
          <w:sz w:val="28"/>
          <w:szCs w:val="28"/>
          <w:lang w:eastAsia="en-AU"/>
          <w14:ligatures w14:val="none"/>
        </w:rPr>
      </w:pPr>
      <w:r>
        <w:rPr>
          <w:rFonts w:ascii="Times New Roman" w:eastAsia="Times New Roman" w:hAnsi="Times New Roman" w:cs="Times New Roman"/>
          <w:b/>
          <w:bCs/>
          <w:i w:val="0"/>
          <w:iCs w:val="0"/>
          <w:color w:val="auto"/>
          <w:kern w:val="0"/>
          <w:sz w:val="28"/>
          <w:szCs w:val="28"/>
          <w:lang w:eastAsia="en-AU"/>
          <w14:ligatures w14:val="none"/>
        </w:rPr>
        <w:t xml:space="preserve">                             </w:t>
      </w:r>
      <w:r w:rsidR="007A53F2" w:rsidRPr="007A53F2">
        <w:rPr>
          <w:rFonts w:ascii="Times New Roman" w:eastAsia="Times New Roman" w:hAnsi="Times New Roman" w:cs="Times New Roman"/>
          <w:b/>
          <w:bCs/>
          <w:i w:val="0"/>
          <w:iCs w:val="0"/>
          <w:color w:val="auto"/>
          <w:kern w:val="0"/>
          <w:sz w:val="28"/>
          <w:szCs w:val="28"/>
          <w:lang w:eastAsia="en-AU"/>
          <w14:ligatures w14:val="none"/>
        </w:rPr>
        <w:t>Total Word Count Distribution Analysis</w:t>
      </w:r>
    </w:p>
    <w:p w14:paraId="28EADAAD" w14:textId="77777777" w:rsidR="007A53F2" w:rsidRPr="007A53F2" w:rsidRDefault="007A53F2" w:rsidP="007A53F2">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53F2">
        <w:rPr>
          <w:rFonts w:ascii="Times New Roman" w:eastAsia="Times New Roman" w:hAnsi="Times New Roman" w:cs="Times New Roman"/>
          <w:b/>
          <w:bCs/>
          <w:kern w:val="0"/>
          <w:sz w:val="28"/>
          <w:szCs w:val="28"/>
          <w:lang w:eastAsia="en-AU"/>
          <w14:ligatures w14:val="none"/>
        </w:rPr>
        <w:t>Overview:</w:t>
      </w:r>
      <w:r w:rsidRPr="007A53F2">
        <w:rPr>
          <w:rFonts w:ascii="Times New Roman" w:eastAsia="Times New Roman" w:hAnsi="Times New Roman" w:cs="Times New Roman"/>
          <w:kern w:val="0"/>
          <w:sz w:val="28"/>
          <w:szCs w:val="28"/>
          <w:lang w:eastAsia="en-AU"/>
          <w14:ligatures w14:val="none"/>
        </w:rPr>
        <w:t xml:space="preserve"> The following histogram visualizes the total word count distribution across both spam and non-spam emails in the dataset.</w:t>
      </w:r>
    </w:p>
    <w:p w14:paraId="7284E4C3" w14:textId="54D3EF9F" w:rsidR="006F2598" w:rsidRDefault="006F2598" w:rsidP="00E809BE">
      <w:pPr>
        <w:spacing w:before="100" w:beforeAutospacing="1" w:after="100" w:afterAutospacing="1" w:line="240" w:lineRule="auto"/>
        <w:rPr>
          <w:rFonts w:ascii="Times New Roman" w:eastAsia="Times New Roman" w:hAnsi="Times New Roman" w:cs="Times New Roman"/>
          <w:b/>
          <w:bCs/>
          <w:kern w:val="0"/>
          <w:sz w:val="32"/>
          <w:szCs w:val="32"/>
          <w:lang w:eastAsia="en-AU"/>
          <w14:ligatures w14:val="none"/>
        </w:rPr>
      </w:pPr>
    </w:p>
    <w:p w14:paraId="26407193" w14:textId="6335949A" w:rsidR="007A53F2" w:rsidRDefault="00E57ED1" w:rsidP="00E809BE">
      <w:pPr>
        <w:spacing w:before="100" w:beforeAutospacing="1" w:after="100" w:afterAutospacing="1" w:line="240" w:lineRule="auto"/>
        <w:rPr>
          <w:rFonts w:ascii="Times New Roman" w:eastAsia="Times New Roman" w:hAnsi="Times New Roman" w:cs="Times New Roman"/>
          <w:b/>
          <w:bCs/>
          <w:kern w:val="0"/>
          <w:sz w:val="32"/>
          <w:szCs w:val="32"/>
          <w:lang w:eastAsia="en-AU"/>
          <w14:ligatures w14:val="none"/>
        </w:rPr>
      </w:pPr>
      <w:r>
        <w:rPr>
          <w:noProof/>
        </w:rPr>
        <w:lastRenderedPageBreak/>
        <w:drawing>
          <wp:inline distT="0" distB="0" distL="0" distR="0" wp14:anchorId="1992C50B" wp14:editId="530432E9">
            <wp:extent cx="5731510" cy="3519170"/>
            <wp:effectExtent l="0" t="0" r="2540" b="5080"/>
            <wp:docPr id="132326215"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215" name="Picture 1" descr="A graph of a number of word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3A1D87F2" w14:textId="77777777" w:rsidR="000002F1" w:rsidRPr="000002F1" w:rsidRDefault="000002F1" w:rsidP="000002F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002F1">
        <w:rPr>
          <w:rFonts w:ascii="Times New Roman" w:eastAsia="Times New Roman" w:hAnsi="Times New Roman" w:cs="Times New Roman"/>
          <w:b/>
          <w:bCs/>
          <w:kern w:val="0"/>
          <w:sz w:val="28"/>
          <w:szCs w:val="28"/>
          <w:lang w:eastAsia="en-AU"/>
          <w14:ligatures w14:val="none"/>
        </w:rPr>
        <w:t>Analysis:</w:t>
      </w:r>
      <w:r w:rsidRPr="000002F1">
        <w:rPr>
          <w:rFonts w:ascii="Times New Roman" w:eastAsia="Times New Roman" w:hAnsi="Times New Roman" w:cs="Times New Roman"/>
          <w:kern w:val="0"/>
          <w:sz w:val="28"/>
          <w:szCs w:val="28"/>
          <w:lang w:eastAsia="en-AU"/>
          <w14:ligatures w14:val="none"/>
        </w:rPr>
        <w:t xml:space="preserve"> The graph illustrates that:</w:t>
      </w:r>
    </w:p>
    <w:p w14:paraId="19F517AC" w14:textId="77777777" w:rsidR="000002F1" w:rsidRPr="000002F1" w:rsidRDefault="000002F1" w:rsidP="000002F1">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002F1">
        <w:rPr>
          <w:rFonts w:ascii="Times New Roman" w:eastAsia="Times New Roman" w:hAnsi="Times New Roman" w:cs="Times New Roman"/>
          <w:kern w:val="0"/>
          <w:sz w:val="28"/>
          <w:szCs w:val="28"/>
          <w:lang w:eastAsia="en-AU"/>
          <w14:ligatures w14:val="none"/>
        </w:rPr>
        <w:t>The majority of emails, regardless of classification, have a word count concentrated within the 0-1000 range.</w:t>
      </w:r>
    </w:p>
    <w:p w14:paraId="6A99E345" w14:textId="77777777" w:rsidR="000002F1" w:rsidRPr="000002F1" w:rsidRDefault="000002F1" w:rsidP="000002F1">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002F1">
        <w:rPr>
          <w:rFonts w:ascii="Times New Roman" w:eastAsia="Times New Roman" w:hAnsi="Times New Roman" w:cs="Times New Roman"/>
          <w:kern w:val="0"/>
          <w:sz w:val="28"/>
          <w:szCs w:val="28"/>
          <w:lang w:eastAsia="en-AU"/>
          <w14:ligatures w14:val="none"/>
        </w:rPr>
        <w:t>Non-spam emails generally show a slightly broader range in word counts, whereas spam emails display more clustering within lower counts.</w:t>
      </w:r>
    </w:p>
    <w:p w14:paraId="2CB0BA57" w14:textId="77777777" w:rsidR="000002F1" w:rsidRPr="000002F1" w:rsidRDefault="000002F1" w:rsidP="000002F1">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002F1">
        <w:rPr>
          <w:rFonts w:ascii="Times New Roman" w:eastAsia="Times New Roman" w:hAnsi="Times New Roman" w:cs="Times New Roman"/>
          <w:kern w:val="0"/>
          <w:sz w:val="28"/>
          <w:szCs w:val="28"/>
          <w:lang w:eastAsia="en-AU"/>
          <w14:ligatures w14:val="none"/>
        </w:rPr>
        <w:t>Both categories display a significant drop in frequency as the word count surpasses 3000.</w:t>
      </w:r>
    </w:p>
    <w:p w14:paraId="12E96124" w14:textId="77777777" w:rsidR="000002F1" w:rsidRPr="000002F1" w:rsidRDefault="000002F1" w:rsidP="000002F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002F1">
        <w:rPr>
          <w:rFonts w:ascii="Times New Roman" w:eastAsia="Times New Roman" w:hAnsi="Times New Roman" w:cs="Times New Roman"/>
          <w:b/>
          <w:bCs/>
          <w:kern w:val="0"/>
          <w:sz w:val="28"/>
          <w:szCs w:val="28"/>
          <w:lang w:eastAsia="en-AU"/>
          <w14:ligatures w14:val="none"/>
        </w:rPr>
        <w:t>Key Insights:</w:t>
      </w:r>
    </w:p>
    <w:p w14:paraId="1E406B23" w14:textId="3BC26122" w:rsidR="000002F1" w:rsidRPr="000002F1" w:rsidRDefault="000002F1" w:rsidP="000002F1">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002F1">
        <w:rPr>
          <w:rFonts w:ascii="Times New Roman" w:eastAsia="Times New Roman" w:hAnsi="Times New Roman" w:cs="Times New Roman"/>
          <w:b/>
          <w:bCs/>
          <w:kern w:val="0"/>
          <w:sz w:val="28"/>
          <w:szCs w:val="28"/>
          <w:lang w:eastAsia="en-AU"/>
          <w14:ligatures w14:val="none"/>
        </w:rPr>
        <w:t>Feature Relevance</w:t>
      </w:r>
      <w:r w:rsidRPr="000002F1">
        <w:rPr>
          <w:rFonts w:ascii="Times New Roman" w:eastAsia="Times New Roman" w:hAnsi="Times New Roman" w:cs="Times New Roman"/>
          <w:kern w:val="0"/>
          <w:sz w:val="28"/>
          <w:szCs w:val="28"/>
          <w:lang w:eastAsia="en-AU"/>
          <w14:ligatures w14:val="none"/>
        </w:rPr>
        <w:t xml:space="preserve">: The word count distribution supports the use of this feature in predictive </w:t>
      </w:r>
      <w:r w:rsidR="008C7356" w:rsidRPr="000002F1">
        <w:rPr>
          <w:rFonts w:ascii="Times New Roman" w:eastAsia="Times New Roman" w:hAnsi="Times New Roman" w:cs="Times New Roman"/>
          <w:kern w:val="0"/>
          <w:sz w:val="28"/>
          <w:szCs w:val="28"/>
          <w:lang w:eastAsia="en-AU"/>
          <w14:ligatures w14:val="none"/>
        </w:rPr>
        <w:t>modelling</w:t>
      </w:r>
      <w:r w:rsidRPr="000002F1">
        <w:rPr>
          <w:rFonts w:ascii="Times New Roman" w:eastAsia="Times New Roman" w:hAnsi="Times New Roman" w:cs="Times New Roman"/>
          <w:kern w:val="0"/>
          <w:sz w:val="28"/>
          <w:szCs w:val="28"/>
          <w:lang w:eastAsia="en-AU"/>
          <w14:ligatures w14:val="none"/>
        </w:rPr>
        <w:t>, as distinct patterns are observed between spam and non-spam emails.</w:t>
      </w:r>
    </w:p>
    <w:p w14:paraId="285AD504" w14:textId="77777777" w:rsidR="000002F1" w:rsidRPr="000002F1" w:rsidRDefault="000002F1" w:rsidP="000002F1">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002F1">
        <w:rPr>
          <w:rFonts w:ascii="Times New Roman" w:eastAsia="Times New Roman" w:hAnsi="Times New Roman" w:cs="Times New Roman"/>
          <w:b/>
          <w:bCs/>
          <w:kern w:val="0"/>
          <w:sz w:val="28"/>
          <w:szCs w:val="28"/>
          <w:lang w:eastAsia="en-AU"/>
          <w14:ligatures w14:val="none"/>
        </w:rPr>
        <w:t>Model Refinement</w:t>
      </w:r>
      <w:r w:rsidRPr="000002F1">
        <w:rPr>
          <w:rFonts w:ascii="Times New Roman" w:eastAsia="Times New Roman" w:hAnsi="Times New Roman" w:cs="Times New Roman"/>
          <w:kern w:val="0"/>
          <w:sz w:val="28"/>
          <w:szCs w:val="28"/>
          <w:lang w:eastAsia="en-AU"/>
          <w14:ligatures w14:val="none"/>
        </w:rPr>
        <w:t>: Integrating word count as a feature can enhance the model’s ability to flag emails as spam or non-spam based on known patterns of content length.</w:t>
      </w:r>
    </w:p>
    <w:p w14:paraId="06E340D2" w14:textId="77777777" w:rsidR="00FA1AB1" w:rsidRPr="00FA1AB1" w:rsidRDefault="000002F1" w:rsidP="0042502E">
      <w:pPr>
        <w:pStyle w:val="Heading3"/>
        <w:rPr>
          <w:rFonts w:ascii="Times New Roman" w:eastAsia="Times New Roman" w:hAnsi="Times New Roman" w:cs="Times New Roman"/>
          <w:color w:val="auto"/>
          <w:kern w:val="0"/>
          <w:lang w:eastAsia="en-AU"/>
          <w14:ligatures w14:val="none"/>
        </w:rPr>
      </w:pPr>
      <w:r w:rsidRPr="000002F1">
        <w:rPr>
          <w:rFonts w:ascii="Times New Roman" w:eastAsia="Times New Roman" w:hAnsi="Times New Roman" w:cs="Times New Roman"/>
          <w:b/>
          <w:bCs/>
          <w:color w:val="auto"/>
          <w:kern w:val="0"/>
          <w:lang w:eastAsia="en-AU"/>
          <w14:ligatures w14:val="none"/>
        </w:rPr>
        <w:lastRenderedPageBreak/>
        <w:t>Business Implications:</w:t>
      </w:r>
      <w:r w:rsidRPr="000002F1">
        <w:rPr>
          <w:rFonts w:ascii="Times New Roman" w:eastAsia="Times New Roman" w:hAnsi="Times New Roman" w:cs="Times New Roman"/>
          <w:color w:val="auto"/>
          <w:kern w:val="0"/>
          <w:lang w:eastAsia="en-AU"/>
          <w14:ligatures w14:val="none"/>
        </w:rPr>
        <w:t xml:space="preserve"> By understanding these distribution characteristics, organizations can bolster spam detection systems to mitigate productivity loss and protect employees from potentially harmful email content.</w:t>
      </w:r>
    </w:p>
    <w:p w14:paraId="78F9FC37" w14:textId="77777777" w:rsidR="00FA1AB1" w:rsidRDefault="00FA1AB1" w:rsidP="0042502E">
      <w:pPr>
        <w:pStyle w:val="Heading3"/>
        <w:rPr>
          <w:rFonts w:ascii="Times New Roman" w:eastAsia="Times New Roman" w:hAnsi="Times New Roman" w:cs="Times New Roman"/>
          <w:kern w:val="0"/>
          <w:lang w:eastAsia="en-AU"/>
          <w14:ligatures w14:val="none"/>
        </w:rPr>
      </w:pPr>
    </w:p>
    <w:p w14:paraId="65FE4F15" w14:textId="573A7727" w:rsidR="0042502E" w:rsidRPr="0042502E" w:rsidRDefault="0042502E" w:rsidP="0042502E">
      <w:pPr>
        <w:pStyle w:val="Heading3"/>
        <w:rPr>
          <w:rFonts w:ascii="Times New Roman" w:eastAsia="Times New Roman" w:hAnsi="Times New Roman" w:cs="Times New Roman"/>
          <w:b/>
          <w:bCs/>
          <w:color w:val="auto"/>
          <w:kern w:val="0"/>
          <w:sz w:val="27"/>
          <w:szCs w:val="27"/>
          <w:lang w:eastAsia="en-AU"/>
          <w14:ligatures w14:val="none"/>
        </w:rPr>
      </w:pPr>
      <w:r w:rsidRPr="0042502E">
        <w:rPr>
          <w:rFonts w:ascii="Times New Roman" w:eastAsia="Times New Roman" w:hAnsi="Times New Roman" w:cs="Times New Roman"/>
          <w:b/>
          <w:bCs/>
          <w:color w:val="auto"/>
          <w:kern w:val="0"/>
          <w:sz w:val="27"/>
          <w:szCs w:val="27"/>
          <w:lang w:eastAsia="en-AU"/>
          <w14:ligatures w14:val="none"/>
        </w:rPr>
        <w:t xml:space="preserve"> </w:t>
      </w:r>
      <w:r w:rsidRPr="0042502E">
        <w:rPr>
          <w:rFonts w:ascii="Times New Roman" w:eastAsia="Times New Roman" w:hAnsi="Times New Roman" w:cs="Times New Roman"/>
          <w:b/>
          <w:bCs/>
          <w:color w:val="auto"/>
          <w:kern w:val="0"/>
          <w:sz w:val="27"/>
          <w:szCs w:val="27"/>
          <w:lang w:eastAsia="en-AU"/>
          <w14:ligatures w14:val="none"/>
        </w:rPr>
        <w:t>Challenges in Visualizing the Top 20 Words in Emails</w:t>
      </w:r>
    </w:p>
    <w:p w14:paraId="682CC01A" w14:textId="77777777" w:rsidR="0042502E" w:rsidRPr="0042502E" w:rsidRDefault="0042502E" w:rsidP="0042502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2502E">
        <w:rPr>
          <w:rFonts w:ascii="Times New Roman" w:eastAsia="Times New Roman" w:hAnsi="Times New Roman" w:cs="Times New Roman"/>
          <w:kern w:val="0"/>
          <w:sz w:val="28"/>
          <w:szCs w:val="28"/>
          <w:lang w:eastAsia="en-AU"/>
          <w14:ligatures w14:val="none"/>
        </w:rPr>
        <w:t>During the exploratory data analysis (EDA) phase, one of the tasks was to visualize the most frequently occurring words in spam and non-spam emails. This analysis was crucial for understanding the linguistic patterns and characteristics that differentiate spam from legitimate emails. However, I encountered some challenges that required iterations and adjustments to overcome.</w:t>
      </w:r>
    </w:p>
    <w:p w14:paraId="17D29FBB" w14:textId="77777777" w:rsidR="0042502E" w:rsidRPr="0042502E" w:rsidRDefault="0042502E" w:rsidP="0042502E">
      <w:pPr>
        <w:spacing w:before="100" w:beforeAutospacing="1" w:after="100" w:afterAutospacing="1" w:line="240" w:lineRule="auto"/>
        <w:outlineLvl w:val="3"/>
        <w:rPr>
          <w:rFonts w:ascii="Times New Roman" w:eastAsia="Times New Roman" w:hAnsi="Times New Roman" w:cs="Times New Roman"/>
          <w:b/>
          <w:bCs/>
          <w:kern w:val="0"/>
          <w:sz w:val="28"/>
          <w:szCs w:val="28"/>
          <w:lang w:eastAsia="en-AU"/>
          <w14:ligatures w14:val="none"/>
        </w:rPr>
      </w:pPr>
      <w:r w:rsidRPr="0042502E">
        <w:rPr>
          <w:rFonts w:ascii="Times New Roman" w:eastAsia="Times New Roman" w:hAnsi="Times New Roman" w:cs="Times New Roman"/>
          <w:b/>
          <w:bCs/>
          <w:kern w:val="0"/>
          <w:sz w:val="28"/>
          <w:szCs w:val="28"/>
          <w:lang w:eastAsia="en-AU"/>
          <w14:ligatures w14:val="none"/>
        </w:rPr>
        <w:t>Initial Challenge:</w:t>
      </w:r>
    </w:p>
    <w:p w14:paraId="06468D32" w14:textId="77777777" w:rsidR="0042502E" w:rsidRDefault="0042502E" w:rsidP="0042502E">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2502E">
        <w:rPr>
          <w:rFonts w:ascii="Times New Roman" w:eastAsia="Times New Roman" w:hAnsi="Times New Roman" w:cs="Times New Roman"/>
          <w:kern w:val="0"/>
          <w:sz w:val="28"/>
          <w:szCs w:val="28"/>
          <w:lang w:eastAsia="en-AU"/>
          <w14:ligatures w14:val="none"/>
        </w:rPr>
        <w:t>Initially, when I created the histogram to visualize the most common words, I mistakenly generated a plot that displayed the frequency of individual letters rather than complete words (see Figure 1). This error occurred due to how the dataset was processed and the code implemented for token extraction.</w:t>
      </w:r>
    </w:p>
    <w:p w14:paraId="2C920695" w14:textId="38848E83" w:rsidR="00CC1CDB" w:rsidRDefault="00AD067A" w:rsidP="0042502E">
      <w:pPr>
        <w:spacing w:before="100" w:beforeAutospacing="1" w:after="100" w:afterAutospacing="1" w:line="240" w:lineRule="auto"/>
        <w:rPr>
          <w:sz w:val="24"/>
          <w:szCs w:val="24"/>
        </w:rPr>
      </w:pPr>
      <w:r w:rsidRPr="00AD067A">
        <w:rPr>
          <w:sz w:val="24"/>
          <w:szCs w:val="24"/>
        </w:rPr>
        <w:t>Figure 1: Initial Visualization (Letters Instead of Words)</w:t>
      </w:r>
    </w:p>
    <w:p w14:paraId="05990AEF" w14:textId="27DDE9F9" w:rsidR="00AD067A" w:rsidRPr="0042502E" w:rsidRDefault="00D961EE" w:rsidP="0042502E">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noProof/>
        </w:rPr>
        <w:drawing>
          <wp:inline distT="0" distB="0" distL="0" distR="0" wp14:anchorId="3656B924" wp14:editId="08879D0C">
            <wp:extent cx="5731510" cy="2494915"/>
            <wp:effectExtent l="0" t="0" r="2540" b="635"/>
            <wp:docPr id="2081028091" name="Picture 2" descr="A red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28091" name="Picture 2" descr="A red and blue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94915"/>
                    </a:xfrm>
                    <a:prstGeom prst="rect">
                      <a:avLst/>
                    </a:prstGeom>
                    <a:noFill/>
                    <a:ln>
                      <a:noFill/>
                    </a:ln>
                  </pic:spPr>
                </pic:pic>
              </a:graphicData>
            </a:graphic>
          </wp:inline>
        </w:drawing>
      </w:r>
    </w:p>
    <w:p w14:paraId="3FAAAFE1" w14:textId="5BA37CD9" w:rsidR="000002F1" w:rsidRDefault="000002F1" w:rsidP="000002F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29FD0BCF" w14:textId="77777777" w:rsidR="00526A62" w:rsidRPr="00526A62" w:rsidRDefault="00526A62" w:rsidP="00526A62">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26A62">
        <w:rPr>
          <w:rFonts w:ascii="Times New Roman" w:eastAsia="Times New Roman" w:hAnsi="Times New Roman" w:cs="Times New Roman"/>
          <w:kern w:val="0"/>
          <w:sz w:val="28"/>
          <w:szCs w:val="28"/>
          <w:lang w:eastAsia="en-AU"/>
          <w14:ligatures w14:val="none"/>
        </w:rPr>
        <w:t>This visualization did not provide any meaningful insights relevant to distinguishing between spam and non-spam emails, as it focused on single letters like 'e', 't', 'a', rather than words that contribute context to the classification.</w:t>
      </w:r>
    </w:p>
    <w:p w14:paraId="6BBABB32" w14:textId="77777777" w:rsidR="00526A62" w:rsidRPr="00526A62" w:rsidRDefault="00526A62" w:rsidP="00526A62">
      <w:pPr>
        <w:spacing w:before="100" w:beforeAutospacing="1" w:after="100" w:afterAutospacing="1" w:line="240" w:lineRule="auto"/>
        <w:outlineLvl w:val="3"/>
        <w:rPr>
          <w:rFonts w:ascii="Times New Roman" w:eastAsia="Times New Roman" w:hAnsi="Times New Roman" w:cs="Times New Roman"/>
          <w:b/>
          <w:bCs/>
          <w:kern w:val="0"/>
          <w:sz w:val="28"/>
          <w:szCs w:val="28"/>
          <w:lang w:eastAsia="en-AU"/>
          <w14:ligatures w14:val="none"/>
        </w:rPr>
      </w:pPr>
      <w:r w:rsidRPr="00526A62">
        <w:rPr>
          <w:rFonts w:ascii="Times New Roman" w:eastAsia="Times New Roman" w:hAnsi="Times New Roman" w:cs="Times New Roman"/>
          <w:b/>
          <w:bCs/>
          <w:kern w:val="0"/>
          <w:sz w:val="28"/>
          <w:szCs w:val="28"/>
          <w:lang w:eastAsia="en-AU"/>
          <w14:ligatures w14:val="none"/>
        </w:rPr>
        <w:lastRenderedPageBreak/>
        <w:t>Resolution:</w:t>
      </w:r>
    </w:p>
    <w:p w14:paraId="75AC5370" w14:textId="77777777" w:rsidR="00526A62" w:rsidRPr="00526A62" w:rsidRDefault="00526A62" w:rsidP="00526A62">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26A62">
        <w:rPr>
          <w:rFonts w:ascii="Times New Roman" w:eastAsia="Times New Roman" w:hAnsi="Times New Roman" w:cs="Times New Roman"/>
          <w:kern w:val="0"/>
          <w:sz w:val="28"/>
          <w:szCs w:val="28"/>
          <w:lang w:eastAsia="en-AU"/>
          <w14:ligatures w14:val="none"/>
        </w:rPr>
        <w:t>To address this issue, I refined the code to ensure that the histogram captured entire words instead of individual characters. This adjustment was necessary to extract practical and valuable insights for the business problem. The revised visualization successfully displayed the top 20 most common words for both spam and non-spam emails (see Figure 2).</w:t>
      </w:r>
    </w:p>
    <w:p w14:paraId="6F09EDA4" w14:textId="77777777" w:rsidR="00526A62" w:rsidRPr="00526A62" w:rsidRDefault="00526A62" w:rsidP="00526A62">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26A62">
        <w:rPr>
          <w:rFonts w:ascii="Times New Roman" w:eastAsia="Times New Roman" w:hAnsi="Times New Roman" w:cs="Times New Roman"/>
          <w:kern w:val="0"/>
          <w:sz w:val="28"/>
          <w:szCs w:val="28"/>
          <w:lang w:eastAsia="en-AU"/>
          <w14:ligatures w14:val="none"/>
        </w:rPr>
        <w:t>Figure 2: Corrected Visualization (Top 20 Words in Spam and Non-Spam Emails)</w:t>
      </w:r>
    </w:p>
    <w:p w14:paraId="1DDE38F4" w14:textId="52AD3267" w:rsidR="0042502E" w:rsidRDefault="00960F0F" w:rsidP="000002F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Pr>
          <w:noProof/>
        </w:rPr>
        <w:drawing>
          <wp:inline distT="0" distB="0" distL="0" distR="0" wp14:anchorId="6D2C643B" wp14:editId="1D1E36A4">
            <wp:extent cx="5731510" cy="2656840"/>
            <wp:effectExtent l="0" t="0" r="2540" b="0"/>
            <wp:docPr id="1206454111" name="Picture 3" descr="A red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54111" name="Picture 3" descr="A red and blue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6840"/>
                    </a:xfrm>
                    <a:prstGeom prst="rect">
                      <a:avLst/>
                    </a:prstGeom>
                    <a:noFill/>
                    <a:ln>
                      <a:noFill/>
                    </a:ln>
                  </pic:spPr>
                </pic:pic>
              </a:graphicData>
            </a:graphic>
          </wp:inline>
        </w:drawing>
      </w:r>
    </w:p>
    <w:p w14:paraId="2149637E" w14:textId="624F4105" w:rsidR="007779BB" w:rsidRDefault="007779BB" w:rsidP="000002F1">
      <w:pPr>
        <w:spacing w:before="100" w:beforeAutospacing="1" w:after="100" w:afterAutospacing="1" w:line="240" w:lineRule="auto"/>
        <w:rPr>
          <w:sz w:val="28"/>
          <w:szCs w:val="28"/>
        </w:rPr>
      </w:pPr>
      <w:r w:rsidRPr="007779BB">
        <w:rPr>
          <w:sz w:val="28"/>
          <w:szCs w:val="28"/>
        </w:rPr>
        <w:t>With this correction, the updated visualization revealed important patterns, such as the frequent appearance of certain trigger words like "your" and "here" in spam emails, compared to more neutral or formal words like "thank" and "please" in non-spam emails.</w:t>
      </w:r>
    </w:p>
    <w:p w14:paraId="618DAC1D" w14:textId="77777777" w:rsidR="00505ED1" w:rsidRDefault="00505ED1" w:rsidP="000002F1">
      <w:pPr>
        <w:spacing w:before="100" w:beforeAutospacing="1" w:after="100" w:afterAutospacing="1" w:line="240" w:lineRule="auto"/>
        <w:rPr>
          <w:sz w:val="28"/>
          <w:szCs w:val="28"/>
        </w:rPr>
      </w:pPr>
    </w:p>
    <w:p w14:paraId="635813C1" w14:textId="77777777" w:rsidR="00594204" w:rsidRDefault="00594204" w:rsidP="000002F1">
      <w:pPr>
        <w:spacing w:before="100" w:beforeAutospacing="1" w:after="100" w:afterAutospacing="1" w:line="240" w:lineRule="auto"/>
        <w:rPr>
          <w:sz w:val="28"/>
          <w:szCs w:val="28"/>
        </w:rPr>
      </w:pPr>
    </w:p>
    <w:p w14:paraId="64A68650" w14:textId="77777777" w:rsidR="00594204" w:rsidRDefault="00594204" w:rsidP="000002F1">
      <w:pPr>
        <w:spacing w:before="100" w:beforeAutospacing="1" w:after="100" w:afterAutospacing="1" w:line="240" w:lineRule="auto"/>
        <w:rPr>
          <w:sz w:val="28"/>
          <w:szCs w:val="28"/>
        </w:rPr>
      </w:pPr>
    </w:p>
    <w:p w14:paraId="1760E42B" w14:textId="77777777" w:rsidR="00594204" w:rsidRDefault="00594204" w:rsidP="000002F1">
      <w:pPr>
        <w:spacing w:before="100" w:beforeAutospacing="1" w:after="100" w:afterAutospacing="1" w:line="240" w:lineRule="auto"/>
        <w:rPr>
          <w:sz w:val="28"/>
          <w:szCs w:val="28"/>
        </w:rPr>
      </w:pPr>
    </w:p>
    <w:p w14:paraId="616604FF" w14:textId="77777777" w:rsidR="00594204" w:rsidRDefault="00594204" w:rsidP="000002F1">
      <w:pPr>
        <w:spacing w:before="100" w:beforeAutospacing="1" w:after="100" w:afterAutospacing="1" w:line="240" w:lineRule="auto"/>
        <w:rPr>
          <w:sz w:val="28"/>
          <w:szCs w:val="28"/>
        </w:rPr>
      </w:pPr>
    </w:p>
    <w:p w14:paraId="6249BC31" w14:textId="77777777" w:rsidR="00594204" w:rsidRPr="00210E68" w:rsidRDefault="00594204" w:rsidP="00594204">
      <w:pPr>
        <w:spacing w:before="100" w:beforeAutospacing="1" w:after="100" w:afterAutospacing="1" w:line="240" w:lineRule="auto"/>
        <w:rPr>
          <w:rFonts w:ascii="Times New Roman" w:eastAsia="Times New Roman" w:hAnsi="Times New Roman" w:cs="Times New Roman"/>
          <w:b/>
          <w:bCs/>
          <w:kern w:val="0"/>
          <w:sz w:val="32"/>
          <w:szCs w:val="32"/>
          <w:lang w:eastAsia="en-AU"/>
          <w14:ligatures w14:val="none"/>
        </w:rPr>
      </w:pPr>
      <w:r w:rsidRPr="00210E68">
        <w:rPr>
          <w:b/>
          <w:bCs/>
          <w:sz w:val="32"/>
          <w:szCs w:val="32"/>
        </w:rPr>
        <w:t>Boxplot of "money" Word Frequency in Spam vs. Non-Spam Emails</w:t>
      </w:r>
    </w:p>
    <w:p w14:paraId="3C8DBBE7" w14:textId="77777777" w:rsidR="00594204" w:rsidRDefault="00594204" w:rsidP="000002F1">
      <w:pPr>
        <w:spacing w:before="100" w:beforeAutospacing="1" w:after="100" w:afterAutospacing="1" w:line="240" w:lineRule="auto"/>
        <w:rPr>
          <w:sz w:val="28"/>
          <w:szCs w:val="28"/>
        </w:rPr>
      </w:pPr>
    </w:p>
    <w:p w14:paraId="1781F555" w14:textId="430B39D3" w:rsidR="0042502E" w:rsidRPr="000002F1" w:rsidRDefault="00210E68" w:rsidP="000002F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Pr>
          <w:noProof/>
        </w:rPr>
        <w:drawing>
          <wp:inline distT="0" distB="0" distL="0" distR="0" wp14:anchorId="776E75CB" wp14:editId="7AED586B">
            <wp:extent cx="5731510" cy="3156585"/>
            <wp:effectExtent l="0" t="0" r="2540" b="5715"/>
            <wp:docPr id="1462547884" name="Picture 4"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47884" name="Picture 4" descr="A graph with numbers and lin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6585"/>
                    </a:xfrm>
                    <a:prstGeom prst="rect">
                      <a:avLst/>
                    </a:prstGeom>
                    <a:noFill/>
                    <a:ln>
                      <a:noFill/>
                    </a:ln>
                  </pic:spPr>
                </pic:pic>
              </a:graphicData>
            </a:graphic>
          </wp:inline>
        </w:drawing>
      </w:r>
    </w:p>
    <w:p w14:paraId="2E35757B" w14:textId="77777777" w:rsidR="000E7FB6" w:rsidRPr="000E7FB6" w:rsidRDefault="000E7FB6" w:rsidP="000E7FB6">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E7FB6">
        <w:rPr>
          <w:rFonts w:ascii="Times New Roman" w:eastAsia="Times New Roman" w:hAnsi="Times New Roman" w:cs="Times New Roman"/>
          <w:kern w:val="0"/>
          <w:sz w:val="28"/>
          <w:szCs w:val="28"/>
          <w:lang w:eastAsia="en-AU"/>
          <w14:ligatures w14:val="none"/>
        </w:rPr>
        <w:t xml:space="preserve">To further investigate the significance of individual words in determining the nature of an email (spam or non-spam), a boxplot was created to represent the frequency of the word </w:t>
      </w:r>
      <w:r w:rsidRPr="000E7FB6">
        <w:rPr>
          <w:rFonts w:ascii="Times New Roman" w:eastAsia="Times New Roman" w:hAnsi="Times New Roman" w:cs="Times New Roman"/>
          <w:i/>
          <w:iCs/>
          <w:kern w:val="0"/>
          <w:sz w:val="28"/>
          <w:szCs w:val="28"/>
          <w:lang w:eastAsia="en-AU"/>
          <w14:ligatures w14:val="none"/>
        </w:rPr>
        <w:t>"money"</w:t>
      </w:r>
      <w:r w:rsidRPr="000E7FB6">
        <w:rPr>
          <w:rFonts w:ascii="Times New Roman" w:eastAsia="Times New Roman" w:hAnsi="Times New Roman" w:cs="Times New Roman"/>
          <w:kern w:val="0"/>
          <w:sz w:val="28"/>
          <w:szCs w:val="28"/>
          <w:lang w:eastAsia="en-AU"/>
          <w14:ligatures w14:val="none"/>
        </w:rPr>
        <w:t xml:space="preserve"> across the two categories. The plot highlights the following observations:</w:t>
      </w:r>
    </w:p>
    <w:p w14:paraId="53E8ADE0" w14:textId="77777777" w:rsidR="000E7FB6" w:rsidRPr="000E7FB6" w:rsidRDefault="000E7FB6" w:rsidP="000E7FB6">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E7FB6">
        <w:rPr>
          <w:rFonts w:ascii="Times New Roman" w:eastAsia="Times New Roman" w:hAnsi="Times New Roman" w:cs="Times New Roman"/>
          <w:b/>
          <w:bCs/>
          <w:kern w:val="0"/>
          <w:sz w:val="28"/>
          <w:szCs w:val="28"/>
          <w:lang w:eastAsia="en-AU"/>
          <w14:ligatures w14:val="none"/>
        </w:rPr>
        <w:t>Insights from the Boxplot</w:t>
      </w:r>
      <w:r w:rsidRPr="000E7FB6">
        <w:rPr>
          <w:rFonts w:ascii="Times New Roman" w:eastAsia="Times New Roman" w:hAnsi="Times New Roman" w:cs="Times New Roman"/>
          <w:kern w:val="0"/>
          <w:sz w:val="28"/>
          <w:szCs w:val="28"/>
          <w:lang w:eastAsia="en-AU"/>
          <w14:ligatures w14:val="none"/>
        </w:rPr>
        <w:t>:</w:t>
      </w:r>
    </w:p>
    <w:p w14:paraId="20633B13" w14:textId="77777777" w:rsidR="000E7FB6" w:rsidRDefault="000E7FB6" w:rsidP="000E7FB6">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E7FB6">
        <w:rPr>
          <w:rFonts w:ascii="Times New Roman" w:eastAsia="Times New Roman" w:hAnsi="Times New Roman" w:cs="Times New Roman"/>
          <w:kern w:val="0"/>
          <w:sz w:val="28"/>
          <w:szCs w:val="28"/>
          <w:lang w:eastAsia="en-AU"/>
          <w14:ligatures w14:val="none"/>
        </w:rPr>
        <w:t xml:space="preserve">The boxplot clearly shows that the word </w:t>
      </w:r>
      <w:r w:rsidRPr="000E7FB6">
        <w:rPr>
          <w:rFonts w:ascii="Times New Roman" w:eastAsia="Times New Roman" w:hAnsi="Times New Roman" w:cs="Times New Roman"/>
          <w:i/>
          <w:iCs/>
          <w:kern w:val="0"/>
          <w:sz w:val="28"/>
          <w:szCs w:val="28"/>
          <w:lang w:eastAsia="en-AU"/>
          <w14:ligatures w14:val="none"/>
        </w:rPr>
        <w:t>"money"</w:t>
      </w:r>
      <w:r w:rsidRPr="000E7FB6">
        <w:rPr>
          <w:rFonts w:ascii="Times New Roman" w:eastAsia="Times New Roman" w:hAnsi="Times New Roman" w:cs="Times New Roman"/>
          <w:kern w:val="0"/>
          <w:sz w:val="28"/>
          <w:szCs w:val="28"/>
          <w:lang w:eastAsia="en-AU"/>
          <w14:ligatures w14:val="none"/>
        </w:rPr>
        <w:t xml:space="preserve"> appears more frequently in spam emails compared to non-spam emails.</w:t>
      </w:r>
    </w:p>
    <w:p w14:paraId="7FBFC68B" w14:textId="77777777" w:rsidR="000E7FB6" w:rsidRPr="000E7FB6" w:rsidRDefault="000E7FB6" w:rsidP="000E7FB6">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19DE136F" w14:textId="77777777" w:rsidR="000E7FB6" w:rsidRDefault="000E7FB6" w:rsidP="000E7FB6">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E7FB6">
        <w:rPr>
          <w:rFonts w:ascii="Times New Roman" w:eastAsia="Times New Roman" w:hAnsi="Times New Roman" w:cs="Times New Roman"/>
          <w:kern w:val="0"/>
          <w:sz w:val="28"/>
          <w:szCs w:val="28"/>
          <w:lang w:eastAsia="en-AU"/>
          <w14:ligatures w14:val="none"/>
        </w:rPr>
        <w:t xml:space="preserve">The distribution in the non-spam category shows minimal to no occurrences of the word </w:t>
      </w:r>
      <w:r w:rsidRPr="000E7FB6">
        <w:rPr>
          <w:rFonts w:ascii="Times New Roman" w:eastAsia="Times New Roman" w:hAnsi="Times New Roman" w:cs="Times New Roman"/>
          <w:i/>
          <w:iCs/>
          <w:kern w:val="0"/>
          <w:sz w:val="28"/>
          <w:szCs w:val="28"/>
          <w:lang w:eastAsia="en-AU"/>
          <w14:ligatures w14:val="none"/>
        </w:rPr>
        <w:t>"money"</w:t>
      </w:r>
      <w:r w:rsidRPr="000E7FB6">
        <w:rPr>
          <w:rFonts w:ascii="Times New Roman" w:eastAsia="Times New Roman" w:hAnsi="Times New Roman" w:cs="Times New Roman"/>
          <w:kern w:val="0"/>
          <w:sz w:val="28"/>
          <w:szCs w:val="28"/>
          <w:lang w:eastAsia="en-AU"/>
          <w14:ligatures w14:val="none"/>
        </w:rPr>
        <w:t>, with most data points clustering around zero.</w:t>
      </w:r>
    </w:p>
    <w:p w14:paraId="19DAD111" w14:textId="77777777" w:rsidR="000E7FB6" w:rsidRPr="000E7FB6" w:rsidRDefault="000E7FB6" w:rsidP="000E7FB6">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79C4065" w14:textId="77777777" w:rsidR="000E7FB6" w:rsidRDefault="000E7FB6" w:rsidP="000E7FB6">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E7FB6">
        <w:rPr>
          <w:rFonts w:ascii="Times New Roman" w:eastAsia="Times New Roman" w:hAnsi="Times New Roman" w:cs="Times New Roman"/>
          <w:kern w:val="0"/>
          <w:sz w:val="28"/>
          <w:szCs w:val="28"/>
          <w:lang w:eastAsia="en-AU"/>
          <w14:ligatures w14:val="none"/>
        </w:rPr>
        <w:t>In the spam category, however, outliers indicate a few emails where the word appears multiple times, reinforcing the notion that words related to financial incentives or clickbait content are significant indicators of spam.</w:t>
      </w:r>
    </w:p>
    <w:p w14:paraId="7FA86059" w14:textId="77777777" w:rsidR="000E7FB6" w:rsidRPr="000E7FB6" w:rsidRDefault="000E7FB6" w:rsidP="000E7FB6">
      <w:pPr>
        <w:numPr>
          <w:ilvl w:val="1"/>
          <w:numId w:val="2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405F4FF0" w14:textId="77777777" w:rsidR="000E7FB6" w:rsidRPr="000E7FB6" w:rsidRDefault="000E7FB6" w:rsidP="000E7FB6">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E7FB6">
        <w:rPr>
          <w:rFonts w:ascii="Times New Roman" w:eastAsia="Times New Roman" w:hAnsi="Times New Roman" w:cs="Times New Roman"/>
          <w:b/>
          <w:bCs/>
          <w:kern w:val="0"/>
          <w:sz w:val="28"/>
          <w:szCs w:val="28"/>
          <w:lang w:eastAsia="en-AU"/>
          <w14:ligatures w14:val="none"/>
        </w:rPr>
        <w:t>Relevance to the Business Problem</w:t>
      </w:r>
      <w:r w:rsidRPr="000E7FB6">
        <w:rPr>
          <w:rFonts w:ascii="Times New Roman" w:eastAsia="Times New Roman" w:hAnsi="Times New Roman" w:cs="Times New Roman"/>
          <w:kern w:val="0"/>
          <w:sz w:val="28"/>
          <w:szCs w:val="28"/>
          <w:lang w:eastAsia="en-AU"/>
          <w14:ligatures w14:val="none"/>
        </w:rPr>
        <w:t>: This insight reinforces the model's ability to detect spam based on commonly used words that might signify unwanted or fraudulent content. Such findings can guide enhancements in spam filters, ensuring that emails containing these indicative words are flagged more accurately. This is critical for businesses aiming to protect their communications from spam and phishing attempts that could compromise data security.</w:t>
      </w:r>
    </w:p>
    <w:p w14:paraId="238A7DBC" w14:textId="687808AF" w:rsidR="000E7FB6" w:rsidRDefault="000E7FB6" w:rsidP="000E7FB6">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0E7FB6">
        <w:rPr>
          <w:rFonts w:ascii="Times New Roman" w:eastAsia="Times New Roman" w:hAnsi="Times New Roman" w:cs="Times New Roman"/>
          <w:b/>
          <w:bCs/>
          <w:kern w:val="0"/>
          <w:sz w:val="28"/>
          <w:szCs w:val="28"/>
          <w:lang w:eastAsia="en-AU"/>
          <w14:ligatures w14:val="none"/>
        </w:rPr>
        <w:lastRenderedPageBreak/>
        <w:t>Challenges Faced</w:t>
      </w:r>
      <w:r w:rsidRPr="000E7FB6">
        <w:rPr>
          <w:rFonts w:ascii="Times New Roman" w:eastAsia="Times New Roman" w:hAnsi="Times New Roman" w:cs="Times New Roman"/>
          <w:kern w:val="0"/>
          <w:sz w:val="28"/>
          <w:szCs w:val="28"/>
          <w:lang w:eastAsia="en-AU"/>
          <w14:ligatures w14:val="none"/>
        </w:rPr>
        <w:t xml:space="preserve">: During the analysis phase, a key challenge was identifying which words provided the most insight into the classification. Focusing on words like </w:t>
      </w:r>
      <w:r w:rsidRPr="000E7FB6">
        <w:rPr>
          <w:rFonts w:ascii="Times New Roman" w:eastAsia="Times New Roman" w:hAnsi="Times New Roman" w:cs="Times New Roman"/>
          <w:i/>
          <w:iCs/>
          <w:kern w:val="0"/>
          <w:sz w:val="28"/>
          <w:szCs w:val="28"/>
          <w:lang w:eastAsia="en-AU"/>
          <w14:ligatures w14:val="none"/>
        </w:rPr>
        <w:t>"money"</w:t>
      </w:r>
      <w:r w:rsidRPr="000E7FB6">
        <w:rPr>
          <w:rFonts w:ascii="Times New Roman" w:eastAsia="Times New Roman" w:hAnsi="Times New Roman" w:cs="Times New Roman"/>
          <w:kern w:val="0"/>
          <w:sz w:val="28"/>
          <w:szCs w:val="28"/>
          <w:lang w:eastAsia="en-AU"/>
          <w14:ligatures w14:val="none"/>
        </w:rPr>
        <w:t xml:space="preserve"> was strategic as it aligns with typical spam content themes. This step validated that </w:t>
      </w:r>
      <w:r w:rsidR="008C7356" w:rsidRPr="000E7FB6">
        <w:rPr>
          <w:rFonts w:ascii="Times New Roman" w:eastAsia="Times New Roman" w:hAnsi="Times New Roman" w:cs="Times New Roman"/>
          <w:kern w:val="0"/>
          <w:sz w:val="28"/>
          <w:szCs w:val="28"/>
          <w:lang w:eastAsia="en-AU"/>
          <w14:ligatures w14:val="none"/>
        </w:rPr>
        <w:t>analysing</w:t>
      </w:r>
      <w:r w:rsidRPr="000E7FB6">
        <w:rPr>
          <w:rFonts w:ascii="Times New Roman" w:eastAsia="Times New Roman" w:hAnsi="Times New Roman" w:cs="Times New Roman"/>
          <w:kern w:val="0"/>
          <w:sz w:val="28"/>
          <w:szCs w:val="28"/>
          <w:lang w:eastAsia="en-AU"/>
          <w14:ligatures w14:val="none"/>
        </w:rPr>
        <w:t xml:space="preserve"> specific word frequencies can enhance model interpretability and offer practical guidance for feature engineering.</w:t>
      </w:r>
    </w:p>
    <w:p w14:paraId="056A8474" w14:textId="77777777" w:rsidR="000E7FB6" w:rsidRDefault="000E7FB6" w:rsidP="000E7FB6">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3492AEFA" w14:textId="7DCE7303" w:rsidR="00751D34" w:rsidRPr="00751D34" w:rsidRDefault="002635B7" w:rsidP="00751D34">
      <w:pPr>
        <w:spacing w:before="100" w:beforeAutospacing="1" w:after="100" w:afterAutospacing="1" w:line="240" w:lineRule="auto"/>
        <w:outlineLvl w:val="2"/>
        <w:rPr>
          <w:rFonts w:ascii="Times New Roman" w:eastAsia="Times New Roman" w:hAnsi="Times New Roman" w:cs="Times New Roman"/>
          <w:b/>
          <w:bCs/>
          <w:kern w:val="0"/>
          <w:sz w:val="32"/>
          <w:szCs w:val="32"/>
          <w:lang w:eastAsia="en-AU"/>
          <w14:ligatures w14:val="none"/>
        </w:rPr>
      </w:pPr>
      <w:r>
        <w:rPr>
          <w:rFonts w:ascii="Times New Roman" w:eastAsia="Times New Roman" w:hAnsi="Times New Roman" w:cs="Times New Roman"/>
          <w:b/>
          <w:bCs/>
          <w:kern w:val="0"/>
          <w:sz w:val="32"/>
          <w:szCs w:val="32"/>
          <w:lang w:eastAsia="en-AU"/>
          <w14:ligatures w14:val="none"/>
        </w:rPr>
        <w:t xml:space="preserve">           </w:t>
      </w:r>
      <w:r w:rsidR="00E04E24">
        <w:rPr>
          <w:rFonts w:ascii="Times New Roman" w:eastAsia="Times New Roman" w:hAnsi="Times New Roman" w:cs="Times New Roman"/>
          <w:b/>
          <w:bCs/>
          <w:kern w:val="0"/>
          <w:sz w:val="32"/>
          <w:szCs w:val="32"/>
          <w:lang w:eastAsia="en-AU"/>
          <w14:ligatures w14:val="none"/>
        </w:rPr>
        <w:t xml:space="preserve"> </w:t>
      </w:r>
      <w:r w:rsidR="00751D34" w:rsidRPr="00751D34">
        <w:rPr>
          <w:rFonts w:ascii="Times New Roman" w:eastAsia="Times New Roman" w:hAnsi="Times New Roman" w:cs="Times New Roman"/>
          <w:b/>
          <w:bCs/>
          <w:kern w:val="0"/>
          <w:sz w:val="32"/>
          <w:szCs w:val="32"/>
          <w:lang w:eastAsia="en-AU"/>
          <w14:ligatures w14:val="none"/>
        </w:rPr>
        <w:t>Pairplot Analysis of Selected Features</w:t>
      </w:r>
    </w:p>
    <w:p w14:paraId="4BC749C3" w14:textId="728B502D" w:rsidR="000E7FB6" w:rsidRDefault="009D65E7" w:rsidP="000E7FB6">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Pr>
          <w:noProof/>
        </w:rPr>
        <w:drawing>
          <wp:inline distT="0" distB="0" distL="0" distR="0" wp14:anchorId="2B07EE0B" wp14:editId="7A576BC4">
            <wp:extent cx="5731510" cy="4436110"/>
            <wp:effectExtent l="0" t="0" r="2540" b="2540"/>
            <wp:docPr id="156331153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11534" name="Picture 5" descr="A graph of a graph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36110"/>
                    </a:xfrm>
                    <a:prstGeom prst="rect">
                      <a:avLst/>
                    </a:prstGeom>
                    <a:noFill/>
                    <a:ln>
                      <a:noFill/>
                    </a:ln>
                  </pic:spPr>
                </pic:pic>
              </a:graphicData>
            </a:graphic>
          </wp:inline>
        </w:drawing>
      </w:r>
    </w:p>
    <w:p w14:paraId="5C29E5B0" w14:textId="77777777" w:rsidR="00317D23" w:rsidRPr="00317D23" w:rsidRDefault="00317D23" w:rsidP="00317D2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kern w:val="0"/>
          <w:sz w:val="28"/>
          <w:szCs w:val="28"/>
          <w:lang w:eastAsia="en-AU"/>
          <w14:ligatures w14:val="none"/>
        </w:rPr>
        <w:t xml:space="preserve">The above pairplot visualizes the relationship between three selected features: </w:t>
      </w:r>
      <w:r w:rsidRPr="00317D23">
        <w:rPr>
          <w:rFonts w:ascii="Times New Roman" w:eastAsia="Times New Roman" w:hAnsi="Times New Roman" w:cs="Times New Roman"/>
          <w:b/>
          <w:bCs/>
          <w:kern w:val="0"/>
          <w:sz w:val="28"/>
          <w:szCs w:val="28"/>
          <w:lang w:eastAsia="en-AU"/>
          <w14:ligatures w14:val="none"/>
        </w:rPr>
        <w:t>"free," "you," and "money,"</w:t>
      </w:r>
      <w:r w:rsidRPr="00317D23">
        <w:rPr>
          <w:rFonts w:ascii="Times New Roman" w:eastAsia="Times New Roman" w:hAnsi="Times New Roman" w:cs="Times New Roman"/>
          <w:kern w:val="0"/>
          <w:sz w:val="28"/>
          <w:szCs w:val="28"/>
          <w:lang w:eastAsia="en-AU"/>
          <w14:ligatures w14:val="none"/>
        </w:rPr>
        <w:t xml:space="preserve"> across the dataset, categorized by the prediction labels (0 for non-spam and 1 for spam). This plot offers a multidimensional view of how these key words interact with each other in the context of identifying spam emails.</w:t>
      </w:r>
    </w:p>
    <w:p w14:paraId="4E5D7C62" w14:textId="77777777" w:rsidR="00317D23" w:rsidRDefault="00317D23" w:rsidP="00317D23">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b/>
          <w:bCs/>
          <w:kern w:val="0"/>
          <w:sz w:val="28"/>
          <w:szCs w:val="28"/>
          <w:lang w:eastAsia="en-AU"/>
          <w14:ligatures w14:val="none"/>
        </w:rPr>
        <w:t>Interpretation of Pair Relationships</w:t>
      </w:r>
      <w:r w:rsidRPr="00317D23">
        <w:rPr>
          <w:rFonts w:ascii="Times New Roman" w:eastAsia="Times New Roman" w:hAnsi="Times New Roman" w:cs="Times New Roman"/>
          <w:kern w:val="0"/>
          <w:sz w:val="28"/>
          <w:szCs w:val="28"/>
          <w:lang w:eastAsia="en-AU"/>
          <w14:ligatures w14:val="none"/>
        </w:rPr>
        <w:t>:</w:t>
      </w:r>
    </w:p>
    <w:p w14:paraId="2D09BEC4" w14:textId="77777777" w:rsidR="00211BBC" w:rsidRPr="00317D23" w:rsidRDefault="00211BBC" w:rsidP="00317D23">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379A792" w14:textId="77777777" w:rsidR="00317D23" w:rsidRDefault="00317D23" w:rsidP="00317D23">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kern w:val="0"/>
          <w:sz w:val="28"/>
          <w:szCs w:val="28"/>
          <w:lang w:eastAsia="en-AU"/>
          <w14:ligatures w14:val="none"/>
        </w:rPr>
        <w:t>The plot illustrates that the presence of the word "money" tends to be more common in spam emails (red dots), as shown in its distribution against other words.</w:t>
      </w:r>
    </w:p>
    <w:p w14:paraId="3D5D85E0" w14:textId="77777777" w:rsidR="00211BBC" w:rsidRPr="00317D23" w:rsidRDefault="00211BBC" w:rsidP="00317D23">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1D1E826E" w14:textId="77777777" w:rsidR="00317D23" w:rsidRDefault="00317D23" w:rsidP="00317D23">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kern w:val="0"/>
          <w:sz w:val="28"/>
          <w:szCs w:val="28"/>
          <w:lang w:eastAsia="en-AU"/>
          <w14:ligatures w14:val="none"/>
        </w:rPr>
        <w:t>The word "free" also shows a higher concentration in spam emails compared to non-spam emails, although it appears less frequent overall.</w:t>
      </w:r>
    </w:p>
    <w:p w14:paraId="530240B2" w14:textId="77777777" w:rsidR="00211BBC" w:rsidRPr="00317D23" w:rsidRDefault="00211BBC" w:rsidP="00317D23">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367E6923" w14:textId="77777777" w:rsidR="00317D23" w:rsidRPr="00317D23" w:rsidRDefault="00317D23" w:rsidP="00317D23">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kern w:val="0"/>
          <w:sz w:val="28"/>
          <w:szCs w:val="28"/>
          <w:lang w:eastAsia="en-AU"/>
          <w14:ligatures w14:val="none"/>
        </w:rPr>
        <w:t>The term "you" is seen in both spam and non-spam emails but has distinct clustering patterns, indicating that its presence alone is not a definitive indicator of spam.</w:t>
      </w:r>
    </w:p>
    <w:p w14:paraId="2A943FE1" w14:textId="77777777" w:rsidR="00317D23" w:rsidRDefault="00317D23" w:rsidP="00317D23">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b/>
          <w:bCs/>
          <w:kern w:val="0"/>
          <w:sz w:val="28"/>
          <w:szCs w:val="28"/>
          <w:lang w:eastAsia="en-AU"/>
          <w14:ligatures w14:val="none"/>
        </w:rPr>
        <w:t>Insights</w:t>
      </w:r>
      <w:r w:rsidRPr="00317D23">
        <w:rPr>
          <w:rFonts w:ascii="Times New Roman" w:eastAsia="Times New Roman" w:hAnsi="Times New Roman" w:cs="Times New Roman"/>
          <w:kern w:val="0"/>
          <w:sz w:val="28"/>
          <w:szCs w:val="28"/>
          <w:lang w:eastAsia="en-AU"/>
          <w14:ligatures w14:val="none"/>
        </w:rPr>
        <w:t>:</w:t>
      </w:r>
    </w:p>
    <w:p w14:paraId="0C65CA94" w14:textId="77777777" w:rsidR="00211BBC" w:rsidRPr="00317D23" w:rsidRDefault="00211BBC" w:rsidP="00317D23">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14635E40" w14:textId="77777777" w:rsidR="00317D23" w:rsidRDefault="00317D23" w:rsidP="00317D23">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kern w:val="0"/>
          <w:sz w:val="28"/>
          <w:szCs w:val="28"/>
          <w:lang w:eastAsia="en-AU"/>
          <w14:ligatures w14:val="none"/>
        </w:rPr>
        <w:t>These visual patterns emphasize the predictive power of certain words in distinguishing spam from non-spam. Words such as "money" and "free" are strongly associated with spam, while "you" is common in both types but shows a differentiable spread.</w:t>
      </w:r>
    </w:p>
    <w:p w14:paraId="6D69A8C4" w14:textId="77777777" w:rsidR="00211BBC" w:rsidRPr="00317D23" w:rsidRDefault="00211BBC" w:rsidP="00317D23">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432389FA" w14:textId="77777777" w:rsidR="00317D23" w:rsidRPr="00317D23" w:rsidRDefault="00317D23" w:rsidP="00317D23">
      <w:pPr>
        <w:numPr>
          <w:ilvl w:val="1"/>
          <w:numId w:val="2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kern w:val="0"/>
          <w:sz w:val="28"/>
          <w:szCs w:val="28"/>
          <w:lang w:eastAsia="en-AU"/>
          <w14:ligatures w14:val="none"/>
        </w:rPr>
        <w:t>The diagonal KDE plots highlight the density distribution for each feature, helping to identify where most data points are clustered.</w:t>
      </w:r>
    </w:p>
    <w:p w14:paraId="6B22477E" w14:textId="77777777" w:rsidR="00B30A56" w:rsidRDefault="00317D23" w:rsidP="00317D2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17D23">
        <w:rPr>
          <w:rFonts w:ascii="Times New Roman" w:eastAsia="Times New Roman" w:hAnsi="Times New Roman" w:cs="Times New Roman"/>
          <w:kern w:val="0"/>
          <w:sz w:val="28"/>
          <w:szCs w:val="28"/>
          <w:lang w:eastAsia="en-AU"/>
          <w14:ligatures w14:val="none"/>
        </w:rPr>
        <w:t>This pairplot aids in understanding the correlations and scatter between different terms that contribute to classification decisions, enhancing model interpretability.</w:t>
      </w:r>
    </w:p>
    <w:p w14:paraId="14A1BA18" w14:textId="77777777" w:rsidR="00B30A56" w:rsidRDefault="00B30A56" w:rsidP="00317D2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457115A9" w14:textId="347156A1" w:rsidR="00317D23" w:rsidRDefault="00B30A56" w:rsidP="00317D23">
      <w:pPr>
        <w:spacing w:before="100" w:beforeAutospacing="1" w:after="100" w:afterAutospacing="1" w:line="240" w:lineRule="auto"/>
        <w:rPr>
          <w:b/>
          <w:bCs/>
          <w:sz w:val="32"/>
          <w:szCs w:val="32"/>
        </w:rPr>
      </w:pPr>
      <w:r>
        <w:t xml:space="preserve">              </w:t>
      </w:r>
      <w:r w:rsidRPr="00B30A56">
        <w:t xml:space="preserve"> </w:t>
      </w:r>
      <w:r w:rsidRPr="00B30A56">
        <w:rPr>
          <w:b/>
          <w:bCs/>
          <w:sz w:val="32"/>
          <w:szCs w:val="32"/>
        </w:rPr>
        <w:t>K-Means Clustering Analysis</w:t>
      </w:r>
      <w:r w:rsidRPr="00B30A56">
        <w:rPr>
          <w:b/>
          <w:bCs/>
          <w:sz w:val="32"/>
          <w:szCs w:val="32"/>
        </w:rPr>
        <w:t xml:space="preserve"> with Feature Scaling</w:t>
      </w:r>
    </w:p>
    <w:p w14:paraId="788EDB24" w14:textId="3FFCF2FB" w:rsidR="00B30A56" w:rsidRDefault="00F02D27" w:rsidP="00317D23">
      <w:pPr>
        <w:spacing w:before="100" w:beforeAutospacing="1" w:after="100" w:afterAutospacing="1" w:line="240" w:lineRule="auto"/>
        <w:rPr>
          <w:sz w:val="28"/>
          <w:szCs w:val="28"/>
        </w:rPr>
      </w:pPr>
      <w:r w:rsidRPr="00F02D27">
        <w:rPr>
          <w:rStyle w:val="Strong"/>
          <w:sz w:val="28"/>
          <w:szCs w:val="28"/>
        </w:rPr>
        <w:t>Objective and Purpose</w:t>
      </w:r>
      <w:r w:rsidRPr="00F02D27">
        <w:rPr>
          <w:sz w:val="28"/>
          <w:szCs w:val="28"/>
        </w:rPr>
        <w:t>: The primary aim of applying K-Means clustering was to identify patterns within the dataset and segment the emails into meaningful groups. This step was conducted to enhance the dataset's analysis and provide deeper insights into the structure of spam and non-spam emails.</w:t>
      </w:r>
    </w:p>
    <w:p w14:paraId="00AED67F" w14:textId="6E8E7FB6" w:rsidR="00183107" w:rsidRDefault="00183107" w:rsidP="00317D23">
      <w:pPr>
        <w:spacing w:before="100" w:beforeAutospacing="1" w:after="100" w:afterAutospacing="1" w:line="240" w:lineRule="auto"/>
        <w:rPr>
          <w:sz w:val="28"/>
          <w:szCs w:val="28"/>
        </w:rPr>
      </w:pPr>
      <w:r w:rsidRPr="00183107">
        <w:rPr>
          <w:rStyle w:val="Strong"/>
          <w:sz w:val="28"/>
          <w:szCs w:val="28"/>
        </w:rPr>
        <w:t>Preprocessing Step – Feature Scaling</w:t>
      </w:r>
      <w:r w:rsidRPr="00183107">
        <w:rPr>
          <w:sz w:val="28"/>
          <w:szCs w:val="28"/>
        </w:rPr>
        <w:t>: Before performing K-Means clustering, feature scaling was applied to the data. This step was crucial to ensure that all features contributed equally to the clustering process. Since K-Means is sensitive to the scale of data, normalization helped maintain a balanced contribution of each word frequency, preventing any disproportionately high influence from features with larger scales.</w:t>
      </w:r>
    </w:p>
    <w:p w14:paraId="15727574" w14:textId="7DEBD38A" w:rsidR="00183107" w:rsidRDefault="00CA2B83" w:rsidP="00317D23">
      <w:pPr>
        <w:spacing w:before="100" w:beforeAutospacing="1" w:after="100" w:afterAutospacing="1" w:line="240" w:lineRule="auto"/>
        <w:rPr>
          <w:rFonts w:ascii="Times New Roman" w:eastAsia="Times New Roman" w:hAnsi="Times New Roman" w:cs="Times New Roman"/>
          <w:b/>
          <w:bCs/>
          <w:kern w:val="0"/>
          <w:sz w:val="28"/>
          <w:szCs w:val="28"/>
          <w:lang w:eastAsia="en-AU"/>
          <w14:ligatures w14:val="none"/>
        </w:rPr>
      </w:pPr>
      <w:r>
        <w:rPr>
          <w:noProof/>
        </w:rPr>
        <w:lastRenderedPageBreak/>
        <w:drawing>
          <wp:inline distT="0" distB="0" distL="0" distR="0" wp14:anchorId="039E9D1C" wp14:editId="4854DCA1">
            <wp:extent cx="5731510" cy="3696335"/>
            <wp:effectExtent l="0" t="0" r="2540" b="0"/>
            <wp:docPr id="209685723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57239" name="Picture 6"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96335"/>
                    </a:xfrm>
                    <a:prstGeom prst="rect">
                      <a:avLst/>
                    </a:prstGeom>
                    <a:noFill/>
                    <a:ln>
                      <a:noFill/>
                    </a:ln>
                  </pic:spPr>
                </pic:pic>
              </a:graphicData>
            </a:graphic>
          </wp:inline>
        </w:drawing>
      </w:r>
    </w:p>
    <w:p w14:paraId="62F10EAD" w14:textId="77777777" w:rsidR="009247DA" w:rsidRPr="009247DA" w:rsidRDefault="009247DA"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9247DA">
        <w:rPr>
          <w:rFonts w:ascii="Times New Roman" w:eastAsia="Times New Roman" w:hAnsi="Times New Roman" w:cs="Times New Roman"/>
          <w:b/>
          <w:bCs/>
          <w:kern w:val="0"/>
          <w:sz w:val="28"/>
          <w:szCs w:val="28"/>
          <w:lang w:eastAsia="en-AU"/>
          <w14:ligatures w14:val="none"/>
        </w:rPr>
        <w:t>Visual Interpretation</w:t>
      </w:r>
      <w:r w:rsidRPr="009247DA">
        <w:rPr>
          <w:rFonts w:ascii="Times New Roman" w:eastAsia="Times New Roman" w:hAnsi="Times New Roman" w:cs="Times New Roman"/>
          <w:kern w:val="0"/>
          <w:sz w:val="28"/>
          <w:szCs w:val="28"/>
          <w:lang w:eastAsia="en-AU"/>
          <w14:ligatures w14:val="none"/>
        </w:rPr>
        <w:t>: The plot above represents the K-Means clustering outcome, visualized in a two-dimensional space using Principal Component Analysis (PCA). Each data point signifies an email, while the centroids (highlighted in red) indicate the center points around which the clusters are formed.</w:t>
      </w:r>
    </w:p>
    <w:p w14:paraId="54CCFC4E" w14:textId="77777777" w:rsidR="009247DA" w:rsidRPr="009247DA" w:rsidRDefault="009247DA"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9247DA">
        <w:rPr>
          <w:rFonts w:ascii="Times New Roman" w:eastAsia="Times New Roman" w:hAnsi="Times New Roman" w:cs="Times New Roman"/>
          <w:b/>
          <w:bCs/>
          <w:kern w:val="0"/>
          <w:sz w:val="28"/>
          <w:szCs w:val="28"/>
          <w:lang w:eastAsia="en-AU"/>
          <w14:ligatures w14:val="none"/>
        </w:rPr>
        <w:t>Key Observations</w:t>
      </w:r>
      <w:r w:rsidRPr="009247DA">
        <w:rPr>
          <w:rFonts w:ascii="Times New Roman" w:eastAsia="Times New Roman" w:hAnsi="Times New Roman" w:cs="Times New Roman"/>
          <w:kern w:val="0"/>
          <w:sz w:val="28"/>
          <w:szCs w:val="28"/>
          <w:lang w:eastAsia="en-AU"/>
          <w14:ligatures w14:val="none"/>
        </w:rPr>
        <w:t>:</w:t>
      </w:r>
    </w:p>
    <w:p w14:paraId="56F82708" w14:textId="77777777" w:rsidR="009247DA" w:rsidRPr="009247DA" w:rsidRDefault="009247DA" w:rsidP="009247DA">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9247DA">
        <w:rPr>
          <w:rFonts w:ascii="Times New Roman" w:eastAsia="Times New Roman" w:hAnsi="Times New Roman" w:cs="Times New Roman"/>
          <w:kern w:val="0"/>
          <w:sz w:val="28"/>
          <w:szCs w:val="28"/>
          <w:lang w:eastAsia="en-AU"/>
          <w14:ligatures w14:val="none"/>
        </w:rPr>
        <w:t>Clusters illustrate groupings of emails with similar content characteristics.</w:t>
      </w:r>
    </w:p>
    <w:p w14:paraId="08FE50ED" w14:textId="77777777" w:rsidR="009247DA" w:rsidRPr="009247DA" w:rsidRDefault="009247DA" w:rsidP="009247DA">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9247DA">
        <w:rPr>
          <w:rFonts w:ascii="Times New Roman" w:eastAsia="Times New Roman" w:hAnsi="Times New Roman" w:cs="Times New Roman"/>
          <w:kern w:val="0"/>
          <w:sz w:val="28"/>
          <w:szCs w:val="28"/>
          <w:lang w:eastAsia="en-AU"/>
          <w14:ligatures w14:val="none"/>
        </w:rPr>
        <w:t>The spread and density of data points provide insight into the variability and similarity of email types within the dataset.</w:t>
      </w:r>
    </w:p>
    <w:p w14:paraId="1F73409B" w14:textId="77777777" w:rsidR="009247DA" w:rsidRPr="009247DA" w:rsidRDefault="009247DA" w:rsidP="009247DA">
      <w:pPr>
        <w:numPr>
          <w:ilvl w:val="0"/>
          <w:numId w:val="3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9247DA">
        <w:rPr>
          <w:rFonts w:ascii="Times New Roman" w:eastAsia="Times New Roman" w:hAnsi="Times New Roman" w:cs="Times New Roman"/>
          <w:kern w:val="0"/>
          <w:sz w:val="28"/>
          <w:szCs w:val="28"/>
          <w:lang w:eastAsia="en-AU"/>
          <w14:ligatures w14:val="none"/>
        </w:rPr>
        <w:t>Well-defined clusters suggest distinct patterns, potentially aiding in identifying characteristics typical of spam or non-spam.</w:t>
      </w:r>
    </w:p>
    <w:p w14:paraId="2382501B" w14:textId="77777777" w:rsidR="009247DA" w:rsidRPr="009247DA" w:rsidRDefault="009247DA"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9247DA">
        <w:rPr>
          <w:rFonts w:ascii="Times New Roman" w:eastAsia="Times New Roman" w:hAnsi="Times New Roman" w:cs="Times New Roman"/>
          <w:b/>
          <w:bCs/>
          <w:kern w:val="0"/>
          <w:sz w:val="28"/>
          <w:szCs w:val="28"/>
          <w:lang w:eastAsia="en-AU"/>
          <w14:ligatures w14:val="none"/>
        </w:rPr>
        <w:t>Significance for the Project</w:t>
      </w:r>
      <w:r w:rsidRPr="009247DA">
        <w:rPr>
          <w:rFonts w:ascii="Times New Roman" w:eastAsia="Times New Roman" w:hAnsi="Times New Roman" w:cs="Times New Roman"/>
          <w:kern w:val="0"/>
          <w:sz w:val="28"/>
          <w:szCs w:val="28"/>
          <w:lang w:eastAsia="en-AU"/>
          <w14:ligatures w14:val="none"/>
        </w:rPr>
        <w:t>: Understanding the distribution and characteristics of these clusters helps inform the feature engineering process and contributes to refining the supervised learning model's classification approach. Identifying cluster patterns supports more effective differentiation between nuanced content variations.</w:t>
      </w:r>
    </w:p>
    <w:p w14:paraId="52D5AD6E" w14:textId="77777777" w:rsidR="00EF6B9C" w:rsidRDefault="009247DA"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9247DA">
        <w:rPr>
          <w:rFonts w:ascii="Times New Roman" w:eastAsia="Times New Roman" w:hAnsi="Times New Roman" w:cs="Times New Roman"/>
          <w:b/>
          <w:bCs/>
          <w:kern w:val="0"/>
          <w:sz w:val="28"/>
          <w:szCs w:val="28"/>
          <w:lang w:eastAsia="en-AU"/>
          <w14:ligatures w14:val="none"/>
        </w:rPr>
        <w:t>Challenges and Solutions</w:t>
      </w:r>
      <w:r w:rsidRPr="009247DA">
        <w:rPr>
          <w:rFonts w:ascii="Times New Roman" w:eastAsia="Times New Roman" w:hAnsi="Times New Roman" w:cs="Times New Roman"/>
          <w:kern w:val="0"/>
          <w:sz w:val="28"/>
          <w:szCs w:val="28"/>
          <w:lang w:eastAsia="en-AU"/>
          <w14:ligatures w14:val="none"/>
        </w:rPr>
        <w:t xml:space="preserve">: Initial challenges included determining the optimal number of clusters and interpreting the dimensional data. Feature scaling and </w:t>
      </w:r>
      <w:r w:rsidRPr="009247DA">
        <w:rPr>
          <w:rFonts w:ascii="Times New Roman" w:eastAsia="Times New Roman" w:hAnsi="Times New Roman" w:cs="Times New Roman"/>
          <w:kern w:val="0"/>
          <w:sz w:val="28"/>
          <w:szCs w:val="28"/>
          <w:lang w:eastAsia="en-AU"/>
          <w14:ligatures w14:val="none"/>
        </w:rPr>
        <w:lastRenderedPageBreak/>
        <w:t>PCA were vital in addressing these challenges by standardizing the data and reducing complexity for better visualization and analysis.</w:t>
      </w:r>
    </w:p>
    <w:p w14:paraId="302B1AE6" w14:textId="77777777" w:rsidR="00EF6B9C" w:rsidRDefault="00EF6B9C"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0BA68801" w14:textId="77777777" w:rsidR="00EF6B9C" w:rsidRDefault="00EF6B9C"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5947CE75" w14:textId="00B3C559" w:rsidR="009247DA" w:rsidRDefault="00EF6B9C" w:rsidP="009247DA">
      <w:pPr>
        <w:spacing w:before="100" w:beforeAutospacing="1" w:after="100" w:afterAutospacing="1" w:line="240" w:lineRule="auto"/>
      </w:pPr>
      <w:r w:rsidRPr="00EF6B9C">
        <w:t xml:space="preserve"> </w:t>
      </w:r>
      <w:r>
        <w:rPr>
          <w:noProof/>
        </w:rPr>
        <w:drawing>
          <wp:inline distT="0" distB="0" distL="0" distR="0" wp14:anchorId="5B5E003E" wp14:editId="5375FBCC">
            <wp:extent cx="5623560" cy="4084320"/>
            <wp:effectExtent l="0" t="0" r="0" b="0"/>
            <wp:docPr id="844494676" name="Picture 7" descr="A diagram of a person with scales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94676" name="Picture 7" descr="A diagram of a person with scales and data&#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560" cy="4084320"/>
                    </a:xfrm>
                    <a:prstGeom prst="rect">
                      <a:avLst/>
                    </a:prstGeom>
                    <a:noFill/>
                    <a:ln>
                      <a:noFill/>
                    </a:ln>
                  </pic:spPr>
                </pic:pic>
              </a:graphicData>
            </a:graphic>
          </wp:inline>
        </w:drawing>
      </w:r>
    </w:p>
    <w:p w14:paraId="7CAABE90" w14:textId="77777777" w:rsidR="00362AAF" w:rsidRPr="00362AAF" w:rsidRDefault="00362AAF" w:rsidP="00362AA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62AAF">
        <w:rPr>
          <w:rFonts w:ascii="Times New Roman" w:eastAsia="Times New Roman" w:hAnsi="Times New Roman" w:cs="Times New Roman"/>
          <w:kern w:val="0"/>
          <w:sz w:val="28"/>
          <w:szCs w:val="28"/>
          <w:lang w:eastAsia="en-AU"/>
          <w14:ligatures w14:val="none"/>
        </w:rPr>
        <w:t>In preparation for model training and evaluation, the dataset was divided into training and testing subsets:</w:t>
      </w:r>
    </w:p>
    <w:p w14:paraId="3D5D84A3" w14:textId="77777777" w:rsidR="00362AAF" w:rsidRPr="00362AAF" w:rsidRDefault="00362AAF" w:rsidP="00362AAF">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62AAF">
        <w:rPr>
          <w:rFonts w:ascii="Times New Roman" w:eastAsia="Times New Roman" w:hAnsi="Times New Roman" w:cs="Times New Roman"/>
          <w:b/>
          <w:bCs/>
          <w:kern w:val="0"/>
          <w:sz w:val="28"/>
          <w:szCs w:val="28"/>
          <w:lang w:eastAsia="en-AU"/>
          <w14:ligatures w14:val="none"/>
        </w:rPr>
        <w:t>Training Set (80%)</w:t>
      </w:r>
      <w:r w:rsidRPr="00362AAF">
        <w:rPr>
          <w:rFonts w:ascii="Times New Roman" w:eastAsia="Times New Roman" w:hAnsi="Times New Roman" w:cs="Times New Roman"/>
          <w:kern w:val="0"/>
          <w:sz w:val="28"/>
          <w:szCs w:val="28"/>
          <w:lang w:eastAsia="en-AU"/>
          <w14:ligatures w14:val="none"/>
        </w:rPr>
        <w:t>: Used for fitting the models and learning the relationships between features and the target.</w:t>
      </w:r>
    </w:p>
    <w:p w14:paraId="47B63177" w14:textId="77777777" w:rsidR="00362AAF" w:rsidRPr="00362AAF" w:rsidRDefault="00362AAF" w:rsidP="00362AAF">
      <w:pPr>
        <w:numPr>
          <w:ilvl w:val="0"/>
          <w:numId w:val="31"/>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62AAF">
        <w:rPr>
          <w:rFonts w:ascii="Times New Roman" w:eastAsia="Times New Roman" w:hAnsi="Times New Roman" w:cs="Times New Roman"/>
          <w:b/>
          <w:bCs/>
          <w:kern w:val="0"/>
          <w:sz w:val="28"/>
          <w:szCs w:val="28"/>
          <w:lang w:eastAsia="en-AU"/>
          <w14:ligatures w14:val="none"/>
        </w:rPr>
        <w:t>Testing Set (20%)</w:t>
      </w:r>
      <w:r w:rsidRPr="00362AAF">
        <w:rPr>
          <w:rFonts w:ascii="Times New Roman" w:eastAsia="Times New Roman" w:hAnsi="Times New Roman" w:cs="Times New Roman"/>
          <w:kern w:val="0"/>
          <w:sz w:val="28"/>
          <w:szCs w:val="28"/>
          <w:lang w:eastAsia="en-AU"/>
          <w14:ligatures w14:val="none"/>
        </w:rPr>
        <w:t>: Reserved for assessing the model’s generalization to new, unseen data.</w:t>
      </w:r>
    </w:p>
    <w:p w14:paraId="33946A50" w14:textId="77777777" w:rsidR="00362AAF" w:rsidRPr="00362AAF" w:rsidRDefault="00362AAF" w:rsidP="00362AA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62AAF">
        <w:rPr>
          <w:rFonts w:ascii="Times New Roman" w:eastAsia="Times New Roman" w:hAnsi="Times New Roman" w:cs="Times New Roman"/>
          <w:kern w:val="0"/>
          <w:sz w:val="28"/>
          <w:szCs w:val="28"/>
          <w:lang w:eastAsia="en-AU"/>
          <w14:ligatures w14:val="none"/>
        </w:rPr>
        <w:t>This step ensures that the model's performance is not overly optimized on the training data and can be reliably tested for real-world applicability.</w:t>
      </w:r>
    </w:p>
    <w:p w14:paraId="5FBF4EDC" w14:textId="5F5D4428" w:rsidR="00362AAF" w:rsidRPr="00362AAF" w:rsidRDefault="00362AAF" w:rsidP="00362AA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62AAF">
        <w:rPr>
          <w:rFonts w:ascii="Times New Roman" w:eastAsia="Times New Roman" w:hAnsi="Times New Roman" w:cs="Times New Roman"/>
          <w:b/>
          <w:bCs/>
          <w:kern w:val="0"/>
          <w:sz w:val="28"/>
          <w:szCs w:val="28"/>
          <w:lang w:eastAsia="en-AU"/>
          <w14:ligatures w14:val="none"/>
        </w:rPr>
        <w:t>Final Scaling</w:t>
      </w:r>
      <w:r w:rsidRPr="00362AAF">
        <w:rPr>
          <w:rFonts w:ascii="Times New Roman" w:eastAsia="Times New Roman" w:hAnsi="Times New Roman" w:cs="Times New Roman"/>
          <w:kern w:val="0"/>
          <w:sz w:val="28"/>
          <w:szCs w:val="28"/>
          <w:lang w:eastAsia="en-AU"/>
          <w14:ligatures w14:val="none"/>
        </w:rPr>
        <w:t xml:space="preserve">: To standardize the data before </w:t>
      </w:r>
      <w:r w:rsidR="008C7356" w:rsidRPr="00362AAF">
        <w:rPr>
          <w:rFonts w:ascii="Times New Roman" w:eastAsia="Times New Roman" w:hAnsi="Times New Roman" w:cs="Times New Roman"/>
          <w:kern w:val="0"/>
          <w:sz w:val="28"/>
          <w:szCs w:val="28"/>
          <w:lang w:eastAsia="en-AU"/>
          <w14:ligatures w14:val="none"/>
        </w:rPr>
        <w:t>modelling</w:t>
      </w:r>
      <w:r w:rsidRPr="00362AAF">
        <w:rPr>
          <w:rFonts w:ascii="Times New Roman" w:eastAsia="Times New Roman" w:hAnsi="Times New Roman" w:cs="Times New Roman"/>
          <w:kern w:val="0"/>
          <w:sz w:val="28"/>
          <w:szCs w:val="28"/>
          <w:lang w:eastAsia="en-AU"/>
          <w14:ligatures w14:val="none"/>
        </w:rPr>
        <w:t>, final scaling was applied. This involved transforming feature values to a uniform scale, enhancing model stability and performance, especially for algorithms sensitive to feature magnitudes.</w:t>
      </w:r>
    </w:p>
    <w:p w14:paraId="6E862CC0" w14:textId="77777777" w:rsidR="005D6972" w:rsidRDefault="00362AAF" w:rsidP="005D6972">
      <w:pPr>
        <w:pStyle w:val="Heading3"/>
        <w:rPr>
          <w:rFonts w:ascii="Times New Roman" w:eastAsia="Times New Roman" w:hAnsi="Times New Roman" w:cs="Times New Roman"/>
          <w:kern w:val="0"/>
          <w:sz w:val="24"/>
          <w:szCs w:val="24"/>
          <w:lang w:eastAsia="en-AU"/>
          <w14:ligatures w14:val="none"/>
        </w:rPr>
      </w:pPr>
      <w:r w:rsidRPr="00362AAF">
        <w:rPr>
          <w:rFonts w:ascii="Times New Roman" w:eastAsia="Times New Roman" w:hAnsi="Times New Roman" w:cs="Times New Roman"/>
          <w:color w:val="auto"/>
          <w:kern w:val="0"/>
          <w:lang w:eastAsia="en-AU"/>
          <w14:ligatures w14:val="none"/>
        </w:rPr>
        <w:lastRenderedPageBreak/>
        <w:t>This combination of splitting and scaling helps maintain the integrity of the training process and prevents data leakage, ensuring that model evaluations are as accurate as possible</w:t>
      </w:r>
      <w:r w:rsidRPr="00362AAF">
        <w:rPr>
          <w:rFonts w:ascii="Times New Roman" w:eastAsia="Times New Roman" w:hAnsi="Times New Roman" w:cs="Times New Roman"/>
          <w:kern w:val="0"/>
          <w:sz w:val="24"/>
          <w:szCs w:val="24"/>
          <w:lang w:eastAsia="en-AU"/>
          <w14:ligatures w14:val="none"/>
        </w:rPr>
        <w:t>.</w:t>
      </w:r>
    </w:p>
    <w:p w14:paraId="5525EE2F" w14:textId="77777777" w:rsidR="005D6972" w:rsidRDefault="005D6972" w:rsidP="005D6972">
      <w:pPr>
        <w:pStyle w:val="Heading3"/>
        <w:rPr>
          <w:rFonts w:ascii="Times New Roman" w:eastAsia="Times New Roman" w:hAnsi="Times New Roman" w:cs="Times New Roman"/>
          <w:kern w:val="0"/>
          <w:sz w:val="24"/>
          <w:szCs w:val="24"/>
          <w:lang w:eastAsia="en-AU"/>
          <w14:ligatures w14:val="none"/>
        </w:rPr>
      </w:pPr>
    </w:p>
    <w:p w14:paraId="1B0BC3E0" w14:textId="2C6FB956" w:rsidR="005D6972" w:rsidRPr="008A579F" w:rsidRDefault="005D6972" w:rsidP="005D6972">
      <w:pPr>
        <w:pStyle w:val="Heading3"/>
        <w:rPr>
          <w:rFonts w:ascii="Times New Roman" w:eastAsia="Times New Roman" w:hAnsi="Times New Roman" w:cs="Times New Roman"/>
          <w:b/>
          <w:bCs/>
          <w:color w:val="auto"/>
          <w:kern w:val="0"/>
          <w:sz w:val="32"/>
          <w:szCs w:val="32"/>
          <w:lang w:eastAsia="en-AU"/>
          <w14:ligatures w14:val="none"/>
        </w:rPr>
      </w:pPr>
      <w:r w:rsidRPr="005D6972">
        <w:rPr>
          <w:rFonts w:ascii="Times New Roman" w:eastAsia="Times New Roman" w:hAnsi="Times New Roman" w:cs="Times New Roman"/>
          <w:b/>
          <w:bCs/>
          <w:color w:val="auto"/>
          <w:kern w:val="0"/>
          <w:sz w:val="27"/>
          <w:szCs w:val="27"/>
          <w:lang w:eastAsia="en-AU"/>
          <w14:ligatures w14:val="none"/>
        </w:rPr>
        <w:t xml:space="preserve"> </w:t>
      </w:r>
      <w:r w:rsidRPr="008A579F">
        <w:rPr>
          <w:rFonts w:ascii="Times New Roman" w:eastAsia="Times New Roman" w:hAnsi="Times New Roman" w:cs="Times New Roman"/>
          <w:b/>
          <w:bCs/>
          <w:color w:val="auto"/>
          <w:kern w:val="0"/>
          <w:sz w:val="32"/>
          <w:szCs w:val="32"/>
          <w:lang w:eastAsia="en-AU"/>
          <w14:ligatures w14:val="none"/>
        </w:rPr>
        <w:t>Supervised Modeling Approach and Evaluation Metrics</w:t>
      </w:r>
    </w:p>
    <w:p w14:paraId="2D66364D" w14:textId="77777777" w:rsidR="005D6972" w:rsidRPr="005D6972" w:rsidRDefault="005D6972" w:rsidP="005D6972">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Introduction to the Models</w:t>
      </w:r>
      <w:r w:rsidRPr="005D6972">
        <w:rPr>
          <w:rFonts w:ascii="Times New Roman" w:eastAsia="Times New Roman" w:hAnsi="Times New Roman" w:cs="Times New Roman"/>
          <w:kern w:val="0"/>
          <w:sz w:val="28"/>
          <w:szCs w:val="28"/>
          <w:lang w:eastAsia="en-AU"/>
          <w14:ligatures w14:val="none"/>
        </w:rPr>
        <w:t>: For the task of spam detection, three supervised models were chosen:</w:t>
      </w:r>
    </w:p>
    <w:p w14:paraId="453DFE37" w14:textId="77777777" w:rsidR="005D6972" w:rsidRPr="005D6972" w:rsidRDefault="005D6972" w:rsidP="005D6972">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Logistic Regression with Class Weights</w:t>
      </w:r>
      <w:r w:rsidRPr="005D6972">
        <w:rPr>
          <w:rFonts w:ascii="Times New Roman" w:eastAsia="Times New Roman" w:hAnsi="Times New Roman" w:cs="Times New Roman"/>
          <w:kern w:val="0"/>
          <w:sz w:val="28"/>
          <w:szCs w:val="28"/>
          <w:lang w:eastAsia="en-AU"/>
          <w14:ligatures w14:val="none"/>
        </w:rPr>
        <w:t>: Selected for its simplicity and interpretability. The class weights help handle the imbalanced dataset by assigning higher importance to the minority class (spam).</w:t>
      </w:r>
    </w:p>
    <w:p w14:paraId="764E6070" w14:textId="77777777" w:rsidR="005D6972" w:rsidRPr="005D6972" w:rsidRDefault="005D6972" w:rsidP="005D6972">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Balanced Random Forest</w:t>
      </w:r>
      <w:r w:rsidRPr="005D6972">
        <w:rPr>
          <w:rFonts w:ascii="Times New Roman" w:eastAsia="Times New Roman" w:hAnsi="Times New Roman" w:cs="Times New Roman"/>
          <w:kern w:val="0"/>
          <w:sz w:val="28"/>
          <w:szCs w:val="28"/>
          <w:lang w:eastAsia="en-AU"/>
          <w14:ligatures w14:val="none"/>
        </w:rPr>
        <w:t>: This ensemble method was chosen due to its ability to handle class imbalance effectively by undersampling the majority class. It is robust in reducing overfitting and improving performance across imbalanced datasets.</w:t>
      </w:r>
    </w:p>
    <w:p w14:paraId="37D6AE6F" w14:textId="77777777" w:rsidR="005D6972" w:rsidRPr="005D6972" w:rsidRDefault="005D6972" w:rsidP="005D6972">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XGBoost (Extreme Gradient Boosting)</w:t>
      </w:r>
      <w:r w:rsidRPr="005D6972">
        <w:rPr>
          <w:rFonts w:ascii="Times New Roman" w:eastAsia="Times New Roman" w:hAnsi="Times New Roman" w:cs="Times New Roman"/>
          <w:kern w:val="0"/>
          <w:sz w:val="28"/>
          <w:szCs w:val="28"/>
          <w:lang w:eastAsia="en-AU"/>
          <w14:ligatures w14:val="none"/>
        </w:rPr>
        <w:t>: A powerful boosting algorithm known for its high accuracy and efficiency. XGBoost was selected for its proven effectiveness in handling complex patterns and feature interactions in data.</w:t>
      </w:r>
    </w:p>
    <w:p w14:paraId="41EEBB01" w14:textId="77777777" w:rsidR="005D6972" w:rsidRPr="005D6972" w:rsidRDefault="005D6972" w:rsidP="005D6972">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Why These Models Were Used</w:t>
      </w:r>
      <w:r w:rsidRPr="005D6972">
        <w:rPr>
          <w:rFonts w:ascii="Times New Roman" w:eastAsia="Times New Roman" w:hAnsi="Times New Roman" w:cs="Times New Roman"/>
          <w:kern w:val="0"/>
          <w:sz w:val="28"/>
          <w:szCs w:val="28"/>
          <w:lang w:eastAsia="en-AU"/>
          <w14:ligatures w14:val="none"/>
        </w:rPr>
        <w:t>:</w:t>
      </w:r>
    </w:p>
    <w:p w14:paraId="7E88F7AA" w14:textId="77777777" w:rsidR="005D6972" w:rsidRPr="005D6972" w:rsidRDefault="005D6972" w:rsidP="005D6972">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Logistic Regression</w:t>
      </w:r>
      <w:r w:rsidRPr="005D6972">
        <w:rPr>
          <w:rFonts w:ascii="Times New Roman" w:eastAsia="Times New Roman" w:hAnsi="Times New Roman" w:cs="Times New Roman"/>
          <w:kern w:val="0"/>
          <w:sz w:val="28"/>
          <w:szCs w:val="28"/>
          <w:lang w:eastAsia="en-AU"/>
          <w14:ligatures w14:val="none"/>
        </w:rPr>
        <w:t>: Provides a straightforward baseline for comparison and interprets coefficients as feature importances, which is valuable for understanding model decisions.</w:t>
      </w:r>
    </w:p>
    <w:p w14:paraId="679240F2" w14:textId="77777777" w:rsidR="005D6972" w:rsidRPr="005D6972" w:rsidRDefault="005D6972" w:rsidP="005D6972">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Balanced Random Forest</w:t>
      </w:r>
      <w:r w:rsidRPr="005D6972">
        <w:rPr>
          <w:rFonts w:ascii="Times New Roman" w:eastAsia="Times New Roman" w:hAnsi="Times New Roman" w:cs="Times New Roman"/>
          <w:kern w:val="0"/>
          <w:sz w:val="28"/>
          <w:szCs w:val="28"/>
          <w:lang w:eastAsia="en-AU"/>
          <w14:ligatures w14:val="none"/>
        </w:rPr>
        <w:t>: Effective in handling class imbalance and provides robust performance through ensemble learning, which averages decisions from multiple trees.</w:t>
      </w:r>
    </w:p>
    <w:p w14:paraId="70D27E6B" w14:textId="77777777" w:rsidR="005D6972" w:rsidRPr="005D6972" w:rsidRDefault="005D6972" w:rsidP="005D6972">
      <w:pPr>
        <w:numPr>
          <w:ilvl w:val="0"/>
          <w:numId w:val="3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XGBoost</w:t>
      </w:r>
      <w:r w:rsidRPr="005D6972">
        <w:rPr>
          <w:rFonts w:ascii="Times New Roman" w:eastAsia="Times New Roman" w:hAnsi="Times New Roman" w:cs="Times New Roman"/>
          <w:kern w:val="0"/>
          <w:sz w:val="28"/>
          <w:szCs w:val="28"/>
          <w:lang w:eastAsia="en-AU"/>
          <w14:ligatures w14:val="none"/>
        </w:rPr>
        <w:t>: Delivers high predictive performance, especially useful in datasets with potential non-linear relationships and interactions between features.</w:t>
      </w:r>
    </w:p>
    <w:p w14:paraId="5648CE66" w14:textId="77777777" w:rsidR="005D6972" w:rsidRPr="005D6972" w:rsidRDefault="005D6972" w:rsidP="005D6972">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Evaluation Metrics and Their Significance</w:t>
      </w:r>
      <w:r w:rsidRPr="005D6972">
        <w:rPr>
          <w:rFonts w:ascii="Times New Roman" w:eastAsia="Times New Roman" w:hAnsi="Times New Roman" w:cs="Times New Roman"/>
          <w:kern w:val="0"/>
          <w:sz w:val="28"/>
          <w:szCs w:val="28"/>
          <w:lang w:eastAsia="en-AU"/>
          <w14:ligatures w14:val="none"/>
        </w:rPr>
        <w:t>: To assess the model performance, the following evaluation metrics were used:</w:t>
      </w:r>
    </w:p>
    <w:p w14:paraId="4222FEE3" w14:textId="77777777" w:rsidR="005D6972" w:rsidRPr="005D6972" w:rsidRDefault="005D6972" w:rsidP="005D6972">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Accuracy</w:t>
      </w:r>
      <w:r w:rsidRPr="005D6972">
        <w:rPr>
          <w:rFonts w:ascii="Times New Roman" w:eastAsia="Times New Roman" w:hAnsi="Times New Roman" w:cs="Times New Roman"/>
          <w:kern w:val="0"/>
          <w:sz w:val="28"/>
          <w:szCs w:val="28"/>
          <w:lang w:eastAsia="en-AU"/>
          <w14:ligatures w14:val="none"/>
        </w:rPr>
        <w:t>: The overall correctness of the model. Although useful, it may not be sufficient alone for imbalanced datasets.</w:t>
      </w:r>
    </w:p>
    <w:p w14:paraId="53993084" w14:textId="77777777" w:rsidR="005D6972" w:rsidRPr="005D6972" w:rsidRDefault="005D6972" w:rsidP="005D6972">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Precision</w:t>
      </w:r>
      <w:r w:rsidRPr="005D6972">
        <w:rPr>
          <w:rFonts w:ascii="Times New Roman" w:eastAsia="Times New Roman" w:hAnsi="Times New Roman" w:cs="Times New Roman"/>
          <w:kern w:val="0"/>
          <w:sz w:val="28"/>
          <w:szCs w:val="28"/>
          <w:lang w:eastAsia="en-AU"/>
          <w14:ligatures w14:val="none"/>
        </w:rPr>
        <w:t>: The proportion of true positive predictions among all positive predictions. Indicates how many selected items are relevant.</w:t>
      </w:r>
    </w:p>
    <w:p w14:paraId="36E720EE" w14:textId="77777777" w:rsidR="005D6972" w:rsidRPr="005D6972" w:rsidRDefault="005D6972" w:rsidP="005D6972">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Recall (Sensitivity)</w:t>
      </w:r>
      <w:r w:rsidRPr="005D6972">
        <w:rPr>
          <w:rFonts w:ascii="Times New Roman" w:eastAsia="Times New Roman" w:hAnsi="Times New Roman" w:cs="Times New Roman"/>
          <w:kern w:val="0"/>
          <w:sz w:val="28"/>
          <w:szCs w:val="28"/>
          <w:lang w:eastAsia="en-AU"/>
          <w14:ligatures w14:val="none"/>
        </w:rPr>
        <w:t>: The proportion of actual positives correctly identified. Critical for understanding the model's ability to detect spam.</w:t>
      </w:r>
    </w:p>
    <w:p w14:paraId="5BE7104B" w14:textId="77777777" w:rsidR="005D6972" w:rsidRPr="005D6972" w:rsidRDefault="005D6972" w:rsidP="005D6972">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lastRenderedPageBreak/>
        <w:t>F1-Score</w:t>
      </w:r>
      <w:r w:rsidRPr="005D6972">
        <w:rPr>
          <w:rFonts w:ascii="Times New Roman" w:eastAsia="Times New Roman" w:hAnsi="Times New Roman" w:cs="Times New Roman"/>
          <w:kern w:val="0"/>
          <w:sz w:val="28"/>
          <w:szCs w:val="28"/>
          <w:lang w:eastAsia="en-AU"/>
          <w14:ligatures w14:val="none"/>
        </w:rPr>
        <w:t>: The harmonic mean of precision and recall, providing a balanced measure when there is an uneven class distribution.</w:t>
      </w:r>
    </w:p>
    <w:p w14:paraId="4A68F22D" w14:textId="77777777" w:rsidR="005D6972" w:rsidRPr="005D6972" w:rsidRDefault="005D6972" w:rsidP="005D6972">
      <w:pPr>
        <w:numPr>
          <w:ilvl w:val="0"/>
          <w:numId w:val="3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AUC (Area Under the ROC Curve)</w:t>
      </w:r>
      <w:r w:rsidRPr="005D6972">
        <w:rPr>
          <w:rFonts w:ascii="Times New Roman" w:eastAsia="Times New Roman" w:hAnsi="Times New Roman" w:cs="Times New Roman"/>
          <w:kern w:val="0"/>
          <w:sz w:val="28"/>
          <w:szCs w:val="28"/>
          <w:lang w:eastAsia="en-AU"/>
          <w14:ligatures w14:val="none"/>
        </w:rPr>
        <w:t>: Represents the capability of the model to distinguish between classes. A higher AUC value indicates better performance in distinguishing spam from non-spam.</w:t>
      </w:r>
    </w:p>
    <w:p w14:paraId="371F7586" w14:textId="77777777" w:rsidR="005D6972" w:rsidRPr="005D6972" w:rsidRDefault="005D6972" w:rsidP="005D6972">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Significance of Metrics</w:t>
      </w:r>
      <w:r w:rsidRPr="005D6972">
        <w:rPr>
          <w:rFonts w:ascii="Times New Roman" w:eastAsia="Times New Roman" w:hAnsi="Times New Roman" w:cs="Times New Roman"/>
          <w:kern w:val="0"/>
          <w:sz w:val="28"/>
          <w:szCs w:val="28"/>
          <w:lang w:eastAsia="en-AU"/>
          <w14:ligatures w14:val="none"/>
        </w:rPr>
        <w:t>:</w:t>
      </w:r>
    </w:p>
    <w:p w14:paraId="4CEC72F7" w14:textId="77777777" w:rsidR="005D6972" w:rsidRPr="005D6972" w:rsidRDefault="005D6972" w:rsidP="005D6972">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Precision</w:t>
      </w:r>
      <w:r w:rsidRPr="005D6972">
        <w:rPr>
          <w:rFonts w:ascii="Times New Roman" w:eastAsia="Times New Roman" w:hAnsi="Times New Roman" w:cs="Times New Roman"/>
          <w:kern w:val="0"/>
          <w:sz w:val="28"/>
          <w:szCs w:val="28"/>
          <w:lang w:eastAsia="en-AU"/>
          <w14:ligatures w14:val="none"/>
        </w:rPr>
        <w:t xml:space="preserve"> is vital when minimizing false positives is important, ensuring legitimate emails aren't flagged incorrectly.</w:t>
      </w:r>
    </w:p>
    <w:p w14:paraId="26034D0B" w14:textId="77777777" w:rsidR="005D6972" w:rsidRPr="005D6972" w:rsidRDefault="005D6972" w:rsidP="005D6972">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Recall</w:t>
      </w:r>
      <w:r w:rsidRPr="005D6972">
        <w:rPr>
          <w:rFonts w:ascii="Times New Roman" w:eastAsia="Times New Roman" w:hAnsi="Times New Roman" w:cs="Times New Roman"/>
          <w:kern w:val="0"/>
          <w:sz w:val="28"/>
          <w:szCs w:val="28"/>
          <w:lang w:eastAsia="en-AU"/>
          <w14:ligatures w14:val="none"/>
        </w:rPr>
        <w:t xml:space="preserve"> is essential when maximizing true spam detection is the goal, ensuring most spam is caught.</w:t>
      </w:r>
    </w:p>
    <w:p w14:paraId="67AF5445" w14:textId="77777777" w:rsidR="005D6972" w:rsidRPr="005D6972" w:rsidRDefault="005D6972" w:rsidP="005D6972">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F1-Score</w:t>
      </w:r>
      <w:r w:rsidRPr="005D6972">
        <w:rPr>
          <w:rFonts w:ascii="Times New Roman" w:eastAsia="Times New Roman" w:hAnsi="Times New Roman" w:cs="Times New Roman"/>
          <w:kern w:val="0"/>
          <w:sz w:val="28"/>
          <w:szCs w:val="28"/>
          <w:lang w:eastAsia="en-AU"/>
          <w14:ligatures w14:val="none"/>
        </w:rPr>
        <w:t xml:space="preserve"> provides a balance between precision and recall, suitable for evaluating models where class distribution is uneven.</w:t>
      </w:r>
    </w:p>
    <w:p w14:paraId="4C40BA86" w14:textId="77777777" w:rsidR="005D6972" w:rsidRDefault="005D6972" w:rsidP="005D6972">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5D6972">
        <w:rPr>
          <w:rFonts w:ascii="Times New Roman" w:eastAsia="Times New Roman" w:hAnsi="Times New Roman" w:cs="Times New Roman"/>
          <w:b/>
          <w:bCs/>
          <w:kern w:val="0"/>
          <w:sz w:val="28"/>
          <w:szCs w:val="28"/>
          <w:lang w:eastAsia="en-AU"/>
          <w14:ligatures w14:val="none"/>
        </w:rPr>
        <w:t>AUC</w:t>
      </w:r>
      <w:r w:rsidRPr="005D6972">
        <w:rPr>
          <w:rFonts w:ascii="Times New Roman" w:eastAsia="Times New Roman" w:hAnsi="Times New Roman" w:cs="Times New Roman"/>
          <w:kern w:val="0"/>
          <w:sz w:val="28"/>
          <w:szCs w:val="28"/>
          <w:lang w:eastAsia="en-AU"/>
          <w14:ligatures w14:val="none"/>
        </w:rPr>
        <w:t xml:space="preserve"> offers insight into the model's performance over various threshold settings.</w:t>
      </w:r>
    </w:p>
    <w:p w14:paraId="49C04ED3" w14:textId="77777777" w:rsidR="00902D4B" w:rsidRDefault="00902D4B" w:rsidP="00902D4B">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143C8EE1" w14:textId="0B30B0CF" w:rsidR="00F40F9D" w:rsidRDefault="00F40F9D" w:rsidP="00902D4B">
      <w:pPr>
        <w:spacing w:before="100" w:beforeAutospacing="1" w:after="100" w:afterAutospacing="1" w:line="240" w:lineRule="auto"/>
        <w:rPr>
          <w:b/>
          <w:bCs/>
          <w:sz w:val="32"/>
          <w:szCs w:val="32"/>
        </w:rPr>
      </w:pPr>
      <w:r>
        <w:rPr>
          <w:b/>
          <w:bCs/>
          <w:sz w:val="32"/>
          <w:szCs w:val="32"/>
        </w:rPr>
        <w:t xml:space="preserve">            </w:t>
      </w:r>
      <w:r w:rsidRPr="00F40F9D">
        <w:rPr>
          <w:b/>
          <w:bCs/>
          <w:sz w:val="32"/>
          <w:szCs w:val="32"/>
        </w:rPr>
        <w:t>Model Comparison and Performance Analysis</w:t>
      </w:r>
    </w:p>
    <w:p w14:paraId="02EA41DE" w14:textId="24BE866F" w:rsidR="00F40F9D" w:rsidRDefault="00D74DD7" w:rsidP="00902D4B">
      <w:pPr>
        <w:spacing w:before="100" w:beforeAutospacing="1" w:after="100" w:afterAutospacing="1" w:line="240" w:lineRule="auto"/>
        <w:rPr>
          <w:rFonts w:ascii="Times New Roman" w:eastAsia="Times New Roman" w:hAnsi="Times New Roman" w:cs="Times New Roman"/>
          <w:b/>
          <w:bCs/>
          <w:kern w:val="0"/>
          <w:sz w:val="32"/>
          <w:szCs w:val="32"/>
          <w:lang w:eastAsia="en-AU"/>
          <w14:ligatures w14:val="none"/>
        </w:rPr>
      </w:pPr>
      <w:r>
        <w:rPr>
          <w:noProof/>
        </w:rPr>
        <w:drawing>
          <wp:inline distT="0" distB="0" distL="0" distR="0" wp14:anchorId="02352EBD" wp14:editId="748BB470">
            <wp:extent cx="5731510" cy="3210560"/>
            <wp:effectExtent l="0" t="0" r="2540" b="8890"/>
            <wp:docPr id="502227275"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27275" name="Picture 8" descr="A graph of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0560"/>
                    </a:xfrm>
                    <a:prstGeom prst="rect">
                      <a:avLst/>
                    </a:prstGeom>
                    <a:noFill/>
                    <a:ln>
                      <a:noFill/>
                    </a:ln>
                  </pic:spPr>
                </pic:pic>
              </a:graphicData>
            </a:graphic>
          </wp:inline>
        </w:drawing>
      </w:r>
    </w:p>
    <w:p w14:paraId="4380980A" w14:textId="77777777" w:rsidR="00DF0DC1" w:rsidRPr="00DF0DC1" w:rsidRDefault="00DF0DC1" w:rsidP="00DF0DC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DF0DC1">
        <w:rPr>
          <w:rFonts w:ascii="Times New Roman" w:eastAsia="Times New Roman" w:hAnsi="Times New Roman" w:cs="Times New Roman"/>
          <w:kern w:val="0"/>
          <w:sz w:val="28"/>
          <w:szCs w:val="28"/>
          <w:lang w:eastAsia="en-AU"/>
          <w14:ligatures w14:val="none"/>
        </w:rPr>
        <w:t xml:space="preserve">The chart above compares the performance of three different models: </w:t>
      </w:r>
      <w:r w:rsidRPr="00DF0DC1">
        <w:rPr>
          <w:rFonts w:ascii="Times New Roman" w:eastAsia="Times New Roman" w:hAnsi="Times New Roman" w:cs="Times New Roman"/>
          <w:b/>
          <w:bCs/>
          <w:kern w:val="0"/>
          <w:sz w:val="28"/>
          <w:szCs w:val="28"/>
          <w:lang w:eastAsia="en-AU"/>
          <w14:ligatures w14:val="none"/>
        </w:rPr>
        <w:t>Logistic Regression with Class Weights</w:t>
      </w:r>
      <w:r w:rsidRPr="00DF0DC1">
        <w:rPr>
          <w:rFonts w:ascii="Times New Roman" w:eastAsia="Times New Roman" w:hAnsi="Times New Roman" w:cs="Times New Roman"/>
          <w:kern w:val="0"/>
          <w:sz w:val="28"/>
          <w:szCs w:val="28"/>
          <w:lang w:eastAsia="en-AU"/>
          <w14:ligatures w14:val="none"/>
        </w:rPr>
        <w:t xml:space="preserve">, </w:t>
      </w:r>
      <w:r w:rsidRPr="00DF0DC1">
        <w:rPr>
          <w:rFonts w:ascii="Times New Roman" w:eastAsia="Times New Roman" w:hAnsi="Times New Roman" w:cs="Times New Roman"/>
          <w:b/>
          <w:bCs/>
          <w:kern w:val="0"/>
          <w:sz w:val="28"/>
          <w:szCs w:val="28"/>
          <w:lang w:eastAsia="en-AU"/>
          <w14:ligatures w14:val="none"/>
        </w:rPr>
        <w:t>Balanced Random Forest</w:t>
      </w:r>
      <w:r w:rsidRPr="00DF0DC1">
        <w:rPr>
          <w:rFonts w:ascii="Times New Roman" w:eastAsia="Times New Roman" w:hAnsi="Times New Roman" w:cs="Times New Roman"/>
          <w:kern w:val="0"/>
          <w:sz w:val="28"/>
          <w:szCs w:val="28"/>
          <w:lang w:eastAsia="en-AU"/>
          <w14:ligatures w14:val="none"/>
        </w:rPr>
        <w:t xml:space="preserve">, and </w:t>
      </w:r>
      <w:r w:rsidRPr="00DF0DC1">
        <w:rPr>
          <w:rFonts w:ascii="Times New Roman" w:eastAsia="Times New Roman" w:hAnsi="Times New Roman" w:cs="Times New Roman"/>
          <w:b/>
          <w:bCs/>
          <w:kern w:val="0"/>
          <w:sz w:val="28"/>
          <w:szCs w:val="28"/>
          <w:lang w:eastAsia="en-AU"/>
          <w14:ligatures w14:val="none"/>
        </w:rPr>
        <w:t>XGBoost</w:t>
      </w:r>
      <w:r w:rsidRPr="00DF0DC1">
        <w:rPr>
          <w:rFonts w:ascii="Times New Roman" w:eastAsia="Times New Roman" w:hAnsi="Times New Roman" w:cs="Times New Roman"/>
          <w:kern w:val="0"/>
          <w:sz w:val="28"/>
          <w:szCs w:val="28"/>
          <w:lang w:eastAsia="en-AU"/>
          <w14:ligatures w14:val="none"/>
        </w:rPr>
        <w:t xml:space="preserve">, using four key evaluation metrics: </w:t>
      </w:r>
      <w:r w:rsidRPr="00DF0DC1">
        <w:rPr>
          <w:rFonts w:ascii="Times New Roman" w:eastAsia="Times New Roman" w:hAnsi="Times New Roman" w:cs="Times New Roman"/>
          <w:b/>
          <w:bCs/>
          <w:kern w:val="0"/>
          <w:sz w:val="28"/>
          <w:szCs w:val="28"/>
          <w:lang w:eastAsia="en-AU"/>
          <w14:ligatures w14:val="none"/>
        </w:rPr>
        <w:t>Accuracy</w:t>
      </w:r>
      <w:r w:rsidRPr="00DF0DC1">
        <w:rPr>
          <w:rFonts w:ascii="Times New Roman" w:eastAsia="Times New Roman" w:hAnsi="Times New Roman" w:cs="Times New Roman"/>
          <w:kern w:val="0"/>
          <w:sz w:val="28"/>
          <w:szCs w:val="28"/>
          <w:lang w:eastAsia="en-AU"/>
          <w14:ligatures w14:val="none"/>
        </w:rPr>
        <w:t xml:space="preserve">, </w:t>
      </w:r>
      <w:r w:rsidRPr="00DF0DC1">
        <w:rPr>
          <w:rFonts w:ascii="Times New Roman" w:eastAsia="Times New Roman" w:hAnsi="Times New Roman" w:cs="Times New Roman"/>
          <w:b/>
          <w:bCs/>
          <w:kern w:val="0"/>
          <w:sz w:val="28"/>
          <w:szCs w:val="28"/>
          <w:lang w:eastAsia="en-AU"/>
          <w14:ligatures w14:val="none"/>
        </w:rPr>
        <w:t>Precision</w:t>
      </w:r>
      <w:r w:rsidRPr="00DF0DC1">
        <w:rPr>
          <w:rFonts w:ascii="Times New Roman" w:eastAsia="Times New Roman" w:hAnsi="Times New Roman" w:cs="Times New Roman"/>
          <w:kern w:val="0"/>
          <w:sz w:val="28"/>
          <w:szCs w:val="28"/>
          <w:lang w:eastAsia="en-AU"/>
          <w14:ligatures w14:val="none"/>
        </w:rPr>
        <w:t xml:space="preserve">, </w:t>
      </w:r>
      <w:r w:rsidRPr="00DF0DC1">
        <w:rPr>
          <w:rFonts w:ascii="Times New Roman" w:eastAsia="Times New Roman" w:hAnsi="Times New Roman" w:cs="Times New Roman"/>
          <w:b/>
          <w:bCs/>
          <w:kern w:val="0"/>
          <w:sz w:val="28"/>
          <w:szCs w:val="28"/>
          <w:lang w:eastAsia="en-AU"/>
          <w14:ligatures w14:val="none"/>
        </w:rPr>
        <w:t>Recall</w:t>
      </w:r>
      <w:r w:rsidRPr="00DF0DC1">
        <w:rPr>
          <w:rFonts w:ascii="Times New Roman" w:eastAsia="Times New Roman" w:hAnsi="Times New Roman" w:cs="Times New Roman"/>
          <w:kern w:val="0"/>
          <w:sz w:val="28"/>
          <w:szCs w:val="28"/>
          <w:lang w:eastAsia="en-AU"/>
          <w14:ligatures w14:val="none"/>
        </w:rPr>
        <w:t xml:space="preserve">, and </w:t>
      </w:r>
      <w:r w:rsidRPr="00DF0DC1">
        <w:rPr>
          <w:rFonts w:ascii="Times New Roman" w:eastAsia="Times New Roman" w:hAnsi="Times New Roman" w:cs="Times New Roman"/>
          <w:b/>
          <w:bCs/>
          <w:kern w:val="0"/>
          <w:sz w:val="28"/>
          <w:szCs w:val="28"/>
          <w:lang w:eastAsia="en-AU"/>
          <w14:ligatures w14:val="none"/>
        </w:rPr>
        <w:t>F1-Score</w:t>
      </w:r>
      <w:r w:rsidRPr="00DF0DC1">
        <w:rPr>
          <w:rFonts w:ascii="Times New Roman" w:eastAsia="Times New Roman" w:hAnsi="Times New Roman" w:cs="Times New Roman"/>
          <w:kern w:val="0"/>
          <w:sz w:val="28"/>
          <w:szCs w:val="28"/>
          <w:lang w:eastAsia="en-AU"/>
          <w14:ligatures w14:val="none"/>
        </w:rPr>
        <w:t>.</w:t>
      </w:r>
    </w:p>
    <w:p w14:paraId="37557D9E" w14:textId="77777777" w:rsidR="00DF0DC1" w:rsidRPr="00DF0DC1" w:rsidRDefault="00DF0DC1" w:rsidP="00DF0DC1">
      <w:pPr>
        <w:spacing w:before="100" w:beforeAutospacing="1" w:after="100" w:afterAutospacing="1" w:line="240" w:lineRule="auto"/>
        <w:outlineLvl w:val="3"/>
        <w:rPr>
          <w:rFonts w:ascii="Times New Roman" w:eastAsia="Times New Roman" w:hAnsi="Times New Roman" w:cs="Times New Roman"/>
          <w:b/>
          <w:bCs/>
          <w:kern w:val="0"/>
          <w:sz w:val="28"/>
          <w:szCs w:val="28"/>
          <w:lang w:eastAsia="en-AU"/>
          <w14:ligatures w14:val="none"/>
        </w:rPr>
      </w:pPr>
      <w:r w:rsidRPr="00DF0DC1">
        <w:rPr>
          <w:rFonts w:ascii="Times New Roman" w:eastAsia="Times New Roman" w:hAnsi="Times New Roman" w:cs="Times New Roman"/>
          <w:b/>
          <w:bCs/>
          <w:kern w:val="0"/>
          <w:sz w:val="28"/>
          <w:szCs w:val="28"/>
          <w:lang w:eastAsia="en-AU"/>
          <w14:ligatures w14:val="none"/>
        </w:rPr>
        <w:t>Analysis:</w:t>
      </w:r>
    </w:p>
    <w:p w14:paraId="65C0E2E6" w14:textId="77777777" w:rsidR="00DF0DC1" w:rsidRPr="00DF0DC1" w:rsidRDefault="00DF0DC1" w:rsidP="00DF0DC1">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DF0DC1">
        <w:rPr>
          <w:rFonts w:ascii="Times New Roman" w:eastAsia="Times New Roman" w:hAnsi="Times New Roman" w:cs="Times New Roman"/>
          <w:b/>
          <w:bCs/>
          <w:kern w:val="0"/>
          <w:sz w:val="28"/>
          <w:szCs w:val="28"/>
          <w:lang w:eastAsia="en-AU"/>
          <w14:ligatures w14:val="none"/>
        </w:rPr>
        <w:lastRenderedPageBreak/>
        <w:t>Accuracy</w:t>
      </w:r>
      <w:r w:rsidRPr="00DF0DC1">
        <w:rPr>
          <w:rFonts w:ascii="Times New Roman" w:eastAsia="Times New Roman" w:hAnsi="Times New Roman" w:cs="Times New Roman"/>
          <w:kern w:val="0"/>
          <w:sz w:val="28"/>
          <w:szCs w:val="28"/>
          <w:lang w:eastAsia="en-AU"/>
          <w14:ligatures w14:val="none"/>
        </w:rPr>
        <w:t>: XGBoost achieved the highest accuracy, indicating that it correctly classified the most emails overall. This suggests its strong predictive ability across both spam and non-spam categories.</w:t>
      </w:r>
    </w:p>
    <w:p w14:paraId="33CD7CDA" w14:textId="77777777" w:rsidR="00DF0DC1" w:rsidRPr="00DF0DC1" w:rsidRDefault="00DF0DC1" w:rsidP="00DF0DC1">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DF0DC1">
        <w:rPr>
          <w:rFonts w:ascii="Times New Roman" w:eastAsia="Times New Roman" w:hAnsi="Times New Roman" w:cs="Times New Roman"/>
          <w:b/>
          <w:bCs/>
          <w:kern w:val="0"/>
          <w:sz w:val="28"/>
          <w:szCs w:val="28"/>
          <w:lang w:eastAsia="en-AU"/>
          <w14:ligatures w14:val="none"/>
        </w:rPr>
        <w:t>Precision</w:t>
      </w:r>
      <w:r w:rsidRPr="00DF0DC1">
        <w:rPr>
          <w:rFonts w:ascii="Times New Roman" w:eastAsia="Times New Roman" w:hAnsi="Times New Roman" w:cs="Times New Roman"/>
          <w:kern w:val="0"/>
          <w:sz w:val="28"/>
          <w:szCs w:val="28"/>
          <w:lang w:eastAsia="en-AU"/>
          <w14:ligatures w14:val="none"/>
        </w:rPr>
        <w:t>: The models show that XGBoost and Logistic Regression with Class Weights have similar precision scores, meaning that when they predicted an email as spam, it was correct most of the time.</w:t>
      </w:r>
    </w:p>
    <w:p w14:paraId="6D3B953A" w14:textId="77777777" w:rsidR="00DF0DC1" w:rsidRPr="00DF0DC1" w:rsidRDefault="00DF0DC1" w:rsidP="00DF0DC1">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DF0DC1">
        <w:rPr>
          <w:rFonts w:ascii="Times New Roman" w:eastAsia="Times New Roman" w:hAnsi="Times New Roman" w:cs="Times New Roman"/>
          <w:b/>
          <w:bCs/>
          <w:kern w:val="0"/>
          <w:sz w:val="28"/>
          <w:szCs w:val="28"/>
          <w:lang w:eastAsia="en-AU"/>
          <w14:ligatures w14:val="none"/>
        </w:rPr>
        <w:t>Recall</w:t>
      </w:r>
      <w:r w:rsidRPr="00DF0DC1">
        <w:rPr>
          <w:rFonts w:ascii="Times New Roman" w:eastAsia="Times New Roman" w:hAnsi="Times New Roman" w:cs="Times New Roman"/>
          <w:kern w:val="0"/>
          <w:sz w:val="28"/>
          <w:szCs w:val="28"/>
          <w:lang w:eastAsia="en-AU"/>
          <w14:ligatures w14:val="none"/>
        </w:rPr>
        <w:t>: Both XGBoost and Logistic Regression had significantly higher recall than the Balanced Random Forest. High recall indicates that these models were effective at identifying most of the spam emails.</w:t>
      </w:r>
    </w:p>
    <w:p w14:paraId="21D8D0B4" w14:textId="77777777" w:rsidR="00DF0DC1" w:rsidRPr="00DF0DC1" w:rsidRDefault="00DF0DC1" w:rsidP="00DF0DC1">
      <w:pPr>
        <w:numPr>
          <w:ilvl w:val="0"/>
          <w:numId w:val="3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DF0DC1">
        <w:rPr>
          <w:rFonts w:ascii="Times New Roman" w:eastAsia="Times New Roman" w:hAnsi="Times New Roman" w:cs="Times New Roman"/>
          <w:b/>
          <w:bCs/>
          <w:kern w:val="0"/>
          <w:sz w:val="28"/>
          <w:szCs w:val="28"/>
          <w:lang w:eastAsia="en-AU"/>
          <w14:ligatures w14:val="none"/>
        </w:rPr>
        <w:t>F1-Score</w:t>
      </w:r>
      <w:r w:rsidRPr="00DF0DC1">
        <w:rPr>
          <w:rFonts w:ascii="Times New Roman" w:eastAsia="Times New Roman" w:hAnsi="Times New Roman" w:cs="Times New Roman"/>
          <w:kern w:val="0"/>
          <w:sz w:val="28"/>
          <w:szCs w:val="28"/>
          <w:lang w:eastAsia="en-AU"/>
          <w14:ligatures w14:val="none"/>
        </w:rPr>
        <w:t>: This harmonic mean of precision and recall further reinforced that XGBoost and Logistic Regression provided the best balance between false positives and false negatives, with XGBoost slightly leading.</w:t>
      </w:r>
    </w:p>
    <w:p w14:paraId="15CB3BF8" w14:textId="77777777" w:rsidR="00DF0DC1" w:rsidRPr="00DF0DC1" w:rsidRDefault="00DF0DC1" w:rsidP="00DF0DC1">
      <w:pPr>
        <w:spacing w:before="100" w:beforeAutospacing="1" w:after="100" w:afterAutospacing="1" w:line="240" w:lineRule="auto"/>
        <w:outlineLvl w:val="2"/>
        <w:rPr>
          <w:rFonts w:ascii="Times New Roman" w:eastAsia="Times New Roman" w:hAnsi="Times New Roman" w:cs="Times New Roman"/>
          <w:b/>
          <w:bCs/>
          <w:kern w:val="0"/>
          <w:sz w:val="28"/>
          <w:szCs w:val="28"/>
          <w:lang w:eastAsia="en-AU"/>
          <w14:ligatures w14:val="none"/>
        </w:rPr>
      </w:pPr>
      <w:r w:rsidRPr="00DF0DC1">
        <w:rPr>
          <w:rFonts w:ascii="Times New Roman" w:eastAsia="Times New Roman" w:hAnsi="Times New Roman" w:cs="Times New Roman"/>
          <w:b/>
          <w:bCs/>
          <w:kern w:val="0"/>
          <w:sz w:val="28"/>
          <w:szCs w:val="28"/>
          <w:lang w:eastAsia="en-AU"/>
          <w14:ligatures w14:val="none"/>
        </w:rPr>
        <w:t>Significance to the Project:</w:t>
      </w:r>
    </w:p>
    <w:p w14:paraId="033B848F" w14:textId="77777777" w:rsidR="005300AF" w:rsidRDefault="00DF0DC1" w:rsidP="00DF0DC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DF0DC1">
        <w:rPr>
          <w:rFonts w:ascii="Times New Roman" w:eastAsia="Times New Roman" w:hAnsi="Times New Roman" w:cs="Times New Roman"/>
          <w:kern w:val="0"/>
          <w:sz w:val="28"/>
          <w:szCs w:val="28"/>
          <w:lang w:eastAsia="en-AU"/>
          <w14:ligatures w14:val="none"/>
        </w:rPr>
        <w:t>The results show that XGBoost consistently outperformed the other models, making it the most reliable choice for accurate spam detection in this project. However, Logistic Regression with Class Weights also performed well, especially in handling class imbalances. This comparison is crucial in deciding which model should be deployed for real-world application to maintain high levels of spam filtering efficiency.</w:t>
      </w:r>
    </w:p>
    <w:p w14:paraId="7D7DE96F" w14:textId="77777777" w:rsidR="005300AF" w:rsidRDefault="005300AF" w:rsidP="00DF0DC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30C863E0" w14:textId="51C5B95F" w:rsidR="00DF0DC1" w:rsidRDefault="005300AF" w:rsidP="00DF0DC1">
      <w:pPr>
        <w:spacing w:before="100" w:beforeAutospacing="1" w:after="100" w:afterAutospacing="1" w:line="240" w:lineRule="auto"/>
        <w:rPr>
          <w:b/>
          <w:bCs/>
          <w:sz w:val="32"/>
          <w:szCs w:val="32"/>
        </w:rPr>
      </w:pPr>
      <w:r>
        <w:t xml:space="preserve">                  </w:t>
      </w:r>
      <w:r w:rsidRPr="005300AF">
        <w:t xml:space="preserve"> </w:t>
      </w:r>
      <w:r w:rsidRPr="005300AF">
        <w:rPr>
          <w:b/>
          <w:bCs/>
          <w:sz w:val="32"/>
          <w:szCs w:val="32"/>
        </w:rPr>
        <w:t>Contrasting Model Predictions on Dummy Emails</w:t>
      </w:r>
    </w:p>
    <w:p w14:paraId="2D959E01" w14:textId="703B83B6" w:rsidR="005300AF" w:rsidRDefault="00316BD6" w:rsidP="00DF0DC1">
      <w:pPr>
        <w:spacing w:before="100" w:beforeAutospacing="1" w:after="100" w:afterAutospacing="1" w:line="240" w:lineRule="auto"/>
        <w:rPr>
          <w:rFonts w:ascii="Times New Roman" w:eastAsia="Times New Roman" w:hAnsi="Times New Roman" w:cs="Times New Roman"/>
          <w:b/>
          <w:bCs/>
          <w:kern w:val="0"/>
          <w:sz w:val="32"/>
          <w:szCs w:val="32"/>
          <w:lang w:eastAsia="en-AU"/>
          <w14:ligatures w14:val="none"/>
        </w:rPr>
      </w:pPr>
      <w:r>
        <w:rPr>
          <w:noProof/>
        </w:rPr>
        <w:drawing>
          <wp:inline distT="0" distB="0" distL="0" distR="0" wp14:anchorId="44812A2D" wp14:editId="53B7C5FF">
            <wp:extent cx="5731510" cy="3227705"/>
            <wp:effectExtent l="0" t="0" r="2540" b="0"/>
            <wp:docPr id="203376021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60212" name="Picture 9"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54B2EB3C" w14:textId="77777777" w:rsidR="007A4B49" w:rsidRPr="007A4B49" w:rsidRDefault="007A4B49" w:rsidP="007A4B49">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lastRenderedPageBreak/>
        <w:t>Objective</w:t>
      </w:r>
      <w:r w:rsidRPr="007A4B49">
        <w:rPr>
          <w:rFonts w:ascii="Times New Roman" w:eastAsia="Times New Roman" w:hAnsi="Times New Roman" w:cs="Times New Roman"/>
          <w:kern w:val="0"/>
          <w:sz w:val="28"/>
          <w:szCs w:val="28"/>
          <w:lang w:eastAsia="en-AU"/>
          <w14:ligatures w14:val="none"/>
        </w:rPr>
        <w:t>: To evaluate the robustness and variability of the models' predictions using realistic, simulated email content.</w:t>
      </w:r>
    </w:p>
    <w:p w14:paraId="6EF74F49" w14:textId="77777777" w:rsidR="007A4B49" w:rsidRPr="007A4B49" w:rsidRDefault="007A4B49" w:rsidP="007A4B49">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Initial Test</w:t>
      </w:r>
      <w:r w:rsidRPr="007A4B49">
        <w:rPr>
          <w:rFonts w:ascii="Times New Roman" w:eastAsia="Times New Roman" w:hAnsi="Times New Roman" w:cs="Times New Roman"/>
          <w:kern w:val="0"/>
          <w:sz w:val="28"/>
          <w:szCs w:val="28"/>
          <w:lang w:eastAsia="en-AU"/>
          <w14:ligatures w14:val="none"/>
        </w:rPr>
        <w:t>: In our initial evaluation, a sample email containing the phrase "Congratulations! You’ve won a $1000 gift card..." was tested. All models (Logistic Regression with Class Weights, Balanced Random Forest, and XGBoost) consistently predicted the email as spam with high confidence. This demonstrated the models' ability to accurately identify obvious spam content. The results underscored that these models were reliable for straightforward cases.</w:t>
      </w:r>
    </w:p>
    <w:p w14:paraId="20A99257" w14:textId="77777777" w:rsidR="007A4B49" w:rsidRPr="007A4B49" w:rsidRDefault="007A4B49" w:rsidP="007A4B49">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Further Testing with Diverse Content</w:t>
      </w:r>
      <w:r w:rsidRPr="007A4B49">
        <w:rPr>
          <w:rFonts w:ascii="Times New Roman" w:eastAsia="Times New Roman" w:hAnsi="Times New Roman" w:cs="Times New Roman"/>
          <w:kern w:val="0"/>
          <w:sz w:val="28"/>
          <w:szCs w:val="28"/>
          <w:lang w:eastAsia="en-AU"/>
          <w14:ligatures w14:val="none"/>
        </w:rPr>
        <w:t>: To explore more nuanced cases, two new dummy emails were tested:</w:t>
      </w:r>
    </w:p>
    <w:p w14:paraId="245FDFF6" w14:textId="77777777" w:rsidR="007A4B49" w:rsidRPr="007A4B49" w:rsidRDefault="007A4B49" w:rsidP="007A4B49">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Email Content</w:t>
      </w:r>
      <w:r w:rsidRPr="007A4B49">
        <w:rPr>
          <w:rFonts w:ascii="Times New Roman" w:eastAsia="Times New Roman" w:hAnsi="Times New Roman" w:cs="Times New Roman"/>
          <w:kern w:val="0"/>
          <w:sz w:val="28"/>
          <w:szCs w:val="28"/>
          <w:lang w:eastAsia="en-AU"/>
          <w14:ligatures w14:val="none"/>
        </w:rPr>
        <w:t>: "Important update: please review your recent activity..."</w:t>
      </w:r>
    </w:p>
    <w:p w14:paraId="0D1F975E" w14:textId="77777777" w:rsidR="007A4B49" w:rsidRPr="007A4B49" w:rsidRDefault="007A4B49" w:rsidP="007A4B49">
      <w:pPr>
        <w:numPr>
          <w:ilvl w:val="0"/>
          <w:numId w:val="3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Model Performance</w:t>
      </w:r>
      <w:r w:rsidRPr="007A4B49">
        <w:rPr>
          <w:rFonts w:ascii="Times New Roman" w:eastAsia="Times New Roman" w:hAnsi="Times New Roman" w:cs="Times New Roman"/>
          <w:kern w:val="0"/>
          <w:sz w:val="28"/>
          <w:szCs w:val="28"/>
          <w:lang w:eastAsia="en-AU"/>
          <w14:ligatures w14:val="none"/>
        </w:rPr>
        <w:t>:</w:t>
      </w:r>
    </w:p>
    <w:p w14:paraId="0FFEB111" w14:textId="77777777" w:rsidR="007A4B49" w:rsidRPr="007A4B49" w:rsidRDefault="007A4B49" w:rsidP="007A4B49">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kern w:val="0"/>
          <w:sz w:val="28"/>
          <w:szCs w:val="28"/>
          <w:lang w:eastAsia="en-AU"/>
          <w14:ligatures w14:val="none"/>
        </w:rPr>
        <w:t>Logistic Regression with Class Weights predicted "Not Spam" with 40.1% probability.</w:t>
      </w:r>
    </w:p>
    <w:p w14:paraId="38DB8A54" w14:textId="77777777" w:rsidR="007A4B49" w:rsidRPr="007A4B49" w:rsidRDefault="007A4B49" w:rsidP="007A4B49">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kern w:val="0"/>
          <w:sz w:val="28"/>
          <w:szCs w:val="28"/>
          <w:lang w:eastAsia="en-AU"/>
          <w14:ligatures w14:val="none"/>
        </w:rPr>
        <w:t>Balanced Random Forest predicted "Not Spam" with a higher probability of 58.0%.</w:t>
      </w:r>
    </w:p>
    <w:p w14:paraId="59569859" w14:textId="77777777" w:rsidR="007A4B49" w:rsidRPr="007A4B49" w:rsidRDefault="007A4B49" w:rsidP="007A4B49">
      <w:pPr>
        <w:numPr>
          <w:ilvl w:val="1"/>
          <w:numId w:val="3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kern w:val="0"/>
          <w:sz w:val="28"/>
          <w:szCs w:val="28"/>
          <w:lang w:eastAsia="en-AU"/>
          <w14:ligatures w14:val="none"/>
        </w:rPr>
        <w:t>XGBoost flagged it as "Spam" with a probability of 83.4%.</w:t>
      </w:r>
    </w:p>
    <w:p w14:paraId="6A1F7462" w14:textId="77777777" w:rsidR="007A4B49" w:rsidRPr="007A4B49" w:rsidRDefault="007A4B49" w:rsidP="007A4B49">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Analysis</w:t>
      </w:r>
      <w:r w:rsidRPr="007A4B49">
        <w:rPr>
          <w:rFonts w:ascii="Times New Roman" w:eastAsia="Times New Roman" w:hAnsi="Times New Roman" w:cs="Times New Roman"/>
          <w:kern w:val="0"/>
          <w:sz w:val="28"/>
          <w:szCs w:val="28"/>
          <w:lang w:eastAsia="en-AU"/>
          <w14:ligatures w14:val="none"/>
        </w:rPr>
        <w:t>: The contrasting predictions for these emails highlight the following:</w:t>
      </w:r>
    </w:p>
    <w:p w14:paraId="53C0BC93" w14:textId="77777777" w:rsidR="007A4B49" w:rsidRPr="007A4B49" w:rsidRDefault="007A4B49" w:rsidP="007A4B49">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Strength in Ensemble</w:t>
      </w:r>
      <w:r w:rsidRPr="007A4B49">
        <w:rPr>
          <w:rFonts w:ascii="Times New Roman" w:eastAsia="Times New Roman" w:hAnsi="Times New Roman" w:cs="Times New Roman"/>
          <w:kern w:val="0"/>
          <w:sz w:val="28"/>
          <w:szCs w:val="28"/>
          <w:lang w:eastAsia="en-AU"/>
          <w14:ligatures w14:val="none"/>
        </w:rPr>
        <w:t>: While XGBoost identified the second email as spam, other models flagged it as non-spam, indicating that having a set of diverse models can provide different perspectives and catch more subtle cases. This is particularly useful when filtering emails that are not overtly spammy but contain potential spam characteristics.</w:t>
      </w:r>
    </w:p>
    <w:p w14:paraId="240F3F9A" w14:textId="77777777" w:rsidR="007A4B49" w:rsidRPr="007A4B49" w:rsidRDefault="007A4B49" w:rsidP="007A4B49">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Model Limitations</w:t>
      </w:r>
      <w:r w:rsidRPr="007A4B49">
        <w:rPr>
          <w:rFonts w:ascii="Times New Roman" w:eastAsia="Times New Roman" w:hAnsi="Times New Roman" w:cs="Times New Roman"/>
          <w:kern w:val="0"/>
          <w:sz w:val="28"/>
          <w:szCs w:val="28"/>
          <w:lang w:eastAsia="en-AU"/>
          <w14:ligatures w14:val="none"/>
        </w:rPr>
        <w:t>: The varied results show that even strong models can have difficulty with borderline cases or ambiguous language. Thus, incorporating an ensemble approach can be more effective in maintaining a robust spam detection system.</w:t>
      </w:r>
    </w:p>
    <w:p w14:paraId="7807B582" w14:textId="77777777" w:rsidR="007A4B49" w:rsidRPr="007A4B49" w:rsidRDefault="007A4B49" w:rsidP="007A4B49">
      <w:pPr>
        <w:numPr>
          <w:ilvl w:val="0"/>
          <w:numId w:val="3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Business Impact</w:t>
      </w:r>
      <w:r w:rsidRPr="007A4B49">
        <w:rPr>
          <w:rFonts w:ascii="Times New Roman" w:eastAsia="Times New Roman" w:hAnsi="Times New Roman" w:cs="Times New Roman"/>
          <w:kern w:val="0"/>
          <w:sz w:val="28"/>
          <w:szCs w:val="28"/>
          <w:lang w:eastAsia="en-AU"/>
          <w14:ligatures w14:val="none"/>
        </w:rPr>
        <w:t>: Employing multiple models for email classification can enhance the accuracy and reduce the likelihood of false negatives or positives, contributing to a more reliable spam detection system and better decision-making processes in email management.</w:t>
      </w:r>
    </w:p>
    <w:p w14:paraId="5ACB2FC4" w14:textId="77777777" w:rsidR="007A4B49" w:rsidRPr="007A4B49" w:rsidRDefault="007A4B49" w:rsidP="007A4B49">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A4B49">
        <w:rPr>
          <w:rFonts w:ascii="Times New Roman" w:eastAsia="Times New Roman" w:hAnsi="Times New Roman" w:cs="Times New Roman"/>
          <w:b/>
          <w:bCs/>
          <w:kern w:val="0"/>
          <w:sz w:val="28"/>
          <w:szCs w:val="28"/>
          <w:lang w:eastAsia="en-AU"/>
          <w14:ligatures w14:val="none"/>
        </w:rPr>
        <w:t>Conclusion</w:t>
      </w:r>
      <w:r w:rsidRPr="007A4B49">
        <w:rPr>
          <w:rFonts w:ascii="Times New Roman" w:eastAsia="Times New Roman" w:hAnsi="Times New Roman" w:cs="Times New Roman"/>
          <w:kern w:val="0"/>
          <w:sz w:val="28"/>
          <w:szCs w:val="28"/>
          <w:lang w:eastAsia="en-AU"/>
          <w14:ligatures w14:val="none"/>
        </w:rPr>
        <w:t>: The experiment demonstrated that while all models performed well on clear spam, there was variability when faced with ambiguous content. This showcases the importance of model diversity in complex real-world applications.</w:t>
      </w:r>
    </w:p>
    <w:p w14:paraId="77A36A80" w14:textId="77777777" w:rsidR="00316BD6" w:rsidRPr="005300AF" w:rsidRDefault="00316BD6" w:rsidP="00DF0DC1">
      <w:pPr>
        <w:spacing w:before="100" w:beforeAutospacing="1" w:after="100" w:afterAutospacing="1" w:line="240" w:lineRule="auto"/>
        <w:rPr>
          <w:rFonts w:ascii="Times New Roman" w:eastAsia="Times New Roman" w:hAnsi="Times New Roman" w:cs="Times New Roman"/>
          <w:b/>
          <w:bCs/>
          <w:kern w:val="0"/>
          <w:sz w:val="32"/>
          <w:szCs w:val="32"/>
          <w:lang w:eastAsia="en-AU"/>
          <w14:ligatures w14:val="none"/>
        </w:rPr>
      </w:pPr>
    </w:p>
    <w:p w14:paraId="78C44398" w14:textId="2A0781B1" w:rsidR="007577EB" w:rsidRPr="007577EB" w:rsidRDefault="007577EB" w:rsidP="007577EB">
      <w:pPr>
        <w:spacing w:before="100" w:beforeAutospacing="1" w:after="100" w:afterAutospacing="1" w:line="240" w:lineRule="auto"/>
        <w:outlineLvl w:val="2"/>
        <w:rPr>
          <w:rFonts w:ascii="Times New Roman" w:eastAsia="Times New Roman" w:hAnsi="Times New Roman" w:cs="Times New Roman"/>
          <w:b/>
          <w:bCs/>
          <w:kern w:val="0"/>
          <w:sz w:val="32"/>
          <w:szCs w:val="32"/>
          <w:lang w:eastAsia="en-AU"/>
          <w14:ligatures w14:val="none"/>
        </w:rPr>
      </w:pPr>
      <w:r>
        <w:rPr>
          <w:rFonts w:ascii="Times New Roman" w:eastAsia="Times New Roman" w:hAnsi="Times New Roman" w:cs="Times New Roman"/>
          <w:b/>
          <w:bCs/>
          <w:kern w:val="0"/>
          <w:sz w:val="32"/>
          <w:szCs w:val="32"/>
          <w:lang w:eastAsia="en-AU"/>
          <w14:ligatures w14:val="none"/>
        </w:rPr>
        <w:lastRenderedPageBreak/>
        <w:t xml:space="preserve">                                        </w:t>
      </w:r>
      <w:r w:rsidRPr="007577EB">
        <w:rPr>
          <w:rFonts w:ascii="Times New Roman" w:eastAsia="Times New Roman" w:hAnsi="Times New Roman" w:cs="Times New Roman"/>
          <w:b/>
          <w:bCs/>
          <w:kern w:val="0"/>
          <w:sz w:val="32"/>
          <w:szCs w:val="32"/>
          <w:lang w:eastAsia="en-AU"/>
          <w14:ligatures w14:val="none"/>
        </w:rPr>
        <w:t>Error Analysis</w:t>
      </w:r>
    </w:p>
    <w:p w14:paraId="1C621ECC" w14:textId="44AC49D1" w:rsidR="007577EB" w:rsidRPr="007577EB" w:rsidRDefault="007577EB" w:rsidP="007577EB">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Objective</w:t>
      </w:r>
      <w:r w:rsidRPr="007577EB">
        <w:rPr>
          <w:rFonts w:ascii="Times New Roman" w:eastAsia="Times New Roman" w:hAnsi="Times New Roman" w:cs="Times New Roman"/>
          <w:kern w:val="0"/>
          <w:sz w:val="28"/>
          <w:szCs w:val="28"/>
          <w:lang w:eastAsia="en-AU"/>
          <w14:ligatures w14:val="none"/>
        </w:rPr>
        <w:t xml:space="preserve">: To identify and </w:t>
      </w:r>
      <w:r w:rsidR="00442C1E" w:rsidRPr="007577EB">
        <w:rPr>
          <w:rFonts w:ascii="Times New Roman" w:eastAsia="Times New Roman" w:hAnsi="Times New Roman" w:cs="Times New Roman"/>
          <w:kern w:val="0"/>
          <w:sz w:val="28"/>
          <w:szCs w:val="28"/>
          <w:lang w:eastAsia="en-AU"/>
          <w14:ligatures w14:val="none"/>
        </w:rPr>
        <w:t>analyse</w:t>
      </w:r>
      <w:r w:rsidRPr="007577EB">
        <w:rPr>
          <w:rFonts w:ascii="Times New Roman" w:eastAsia="Times New Roman" w:hAnsi="Times New Roman" w:cs="Times New Roman"/>
          <w:kern w:val="0"/>
          <w:sz w:val="28"/>
          <w:szCs w:val="28"/>
          <w:lang w:eastAsia="en-AU"/>
          <w14:ligatures w14:val="none"/>
        </w:rPr>
        <w:t xml:space="preserve"> the types of errors made by the models and provide insights into potential areas for improvement.</w:t>
      </w:r>
    </w:p>
    <w:p w14:paraId="7B444642" w14:textId="1F5D02E0" w:rsidR="007577EB" w:rsidRPr="007577EB" w:rsidRDefault="007577EB" w:rsidP="007577EB">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Approach</w:t>
      </w:r>
      <w:r w:rsidRPr="007577EB">
        <w:rPr>
          <w:rFonts w:ascii="Times New Roman" w:eastAsia="Times New Roman" w:hAnsi="Times New Roman" w:cs="Times New Roman"/>
          <w:kern w:val="0"/>
          <w:sz w:val="28"/>
          <w:szCs w:val="28"/>
          <w:lang w:eastAsia="en-AU"/>
          <w14:ligatures w14:val="none"/>
        </w:rPr>
        <w:t xml:space="preserve">: Error analysis was conducted by reviewing instances where models misclassified emails. This involved </w:t>
      </w:r>
      <w:r w:rsidR="00442C1E" w:rsidRPr="007577EB">
        <w:rPr>
          <w:rFonts w:ascii="Times New Roman" w:eastAsia="Times New Roman" w:hAnsi="Times New Roman" w:cs="Times New Roman"/>
          <w:kern w:val="0"/>
          <w:sz w:val="28"/>
          <w:szCs w:val="28"/>
          <w:lang w:eastAsia="en-AU"/>
          <w14:ligatures w14:val="none"/>
        </w:rPr>
        <w:t>analysing</w:t>
      </w:r>
      <w:r w:rsidRPr="007577EB">
        <w:rPr>
          <w:rFonts w:ascii="Times New Roman" w:eastAsia="Times New Roman" w:hAnsi="Times New Roman" w:cs="Times New Roman"/>
          <w:kern w:val="0"/>
          <w:sz w:val="28"/>
          <w:szCs w:val="28"/>
          <w:lang w:eastAsia="en-AU"/>
          <w14:ligatures w14:val="none"/>
        </w:rPr>
        <w:t xml:space="preserve"> false positives (legitimate emails marked as spam) and false negatives (spam emails marked as legitimate).</w:t>
      </w:r>
    </w:p>
    <w:p w14:paraId="05483D21" w14:textId="77777777" w:rsidR="007577EB" w:rsidRPr="007577EB" w:rsidRDefault="007577EB" w:rsidP="007577EB">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Findings</w:t>
      </w:r>
      <w:r w:rsidRPr="007577EB">
        <w:rPr>
          <w:rFonts w:ascii="Times New Roman" w:eastAsia="Times New Roman" w:hAnsi="Times New Roman" w:cs="Times New Roman"/>
          <w:kern w:val="0"/>
          <w:sz w:val="28"/>
          <w:szCs w:val="28"/>
          <w:lang w:eastAsia="en-AU"/>
          <w14:ligatures w14:val="none"/>
        </w:rPr>
        <w:t>:</w:t>
      </w:r>
    </w:p>
    <w:p w14:paraId="3F5DC4E0" w14:textId="77777777" w:rsidR="007577EB" w:rsidRPr="007577EB" w:rsidRDefault="007577EB" w:rsidP="007577EB">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Common Misclassifications</w:t>
      </w:r>
      <w:r w:rsidRPr="007577EB">
        <w:rPr>
          <w:rFonts w:ascii="Times New Roman" w:eastAsia="Times New Roman" w:hAnsi="Times New Roman" w:cs="Times New Roman"/>
          <w:kern w:val="0"/>
          <w:sz w:val="28"/>
          <w:szCs w:val="28"/>
          <w:lang w:eastAsia="en-AU"/>
          <w14:ligatures w14:val="none"/>
        </w:rPr>
        <w:t>:</w:t>
      </w:r>
    </w:p>
    <w:p w14:paraId="0B568D76" w14:textId="77777777" w:rsidR="007577EB" w:rsidRPr="007577EB" w:rsidRDefault="007577EB" w:rsidP="007577EB">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False Positives</w:t>
      </w:r>
      <w:r w:rsidRPr="007577EB">
        <w:rPr>
          <w:rFonts w:ascii="Times New Roman" w:eastAsia="Times New Roman" w:hAnsi="Times New Roman" w:cs="Times New Roman"/>
          <w:kern w:val="0"/>
          <w:sz w:val="28"/>
          <w:szCs w:val="28"/>
          <w:lang w:eastAsia="en-AU"/>
          <w14:ligatures w14:val="none"/>
        </w:rPr>
        <w:t>: Instances where legitimate business communications containing promotional language (e.g., "offer" or "exclusive") were flagged as spam.</w:t>
      </w:r>
    </w:p>
    <w:p w14:paraId="127D914E" w14:textId="77777777" w:rsidR="007577EB" w:rsidRPr="007577EB" w:rsidRDefault="007577EB" w:rsidP="007577EB">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False Negatives</w:t>
      </w:r>
      <w:r w:rsidRPr="007577EB">
        <w:rPr>
          <w:rFonts w:ascii="Times New Roman" w:eastAsia="Times New Roman" w:hAnsi="Times New Roman" w:cs="Times New Roman"/>
          <w:kern w:val="0"/>
          <w:sz w:val="28"/>
          <w:szCs w:val="28"/>
          <w:lang w:eastAsia="en-AU"/>
          <w14:ligatures w14:val="none"/>
        </w:rPr>
        <w:t>: Certain spam emails with more sophisticated language or contextually neutral words that did not trigger spam indicators in the models.</w:t>
      </w:r>
    </w:p>
    <w:p w14:paraId="763C21F8" w14:textId="77777777" w:rsidR="007577EB" w:rsidRPr="007577EB" w:rsidRDefault="007577EB" w:rsidP="007577EB">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Sources of Model Errors</w:t>
      </w:r>
      <w:r w:rsidRPr="007577EB">
        <w:rPr>
          <w:rFonts w:ascii="Times New Roman" w:eastAsia="Times New Roman" w:hAnsi="Times New Roman" w:cs="Times New Roman"/>
          <w:kern w:val="0"/>
          <w:sz w:val="28"/>
          <w:szCs w:val="28"/>
          <w:lang w:eastAsia="en-AU"/>
          <w14:ligatures w14:val="none"/>
        </w:rPr>
        <w:t>:</w:t>
      </w:r>
    </w:p>
    <w:p w14:paraId="7BF00F9E" w14:textId="77777777" w:rsidR="007577EB" w:rsidRPr="007577EB" w:rsidRDefault="007577EB" w:rsidP="007577EB">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Overlap in Language</w:t>
      </w:r>
      <w:r w:rsidRPr="007577EB">
        <w:rPr>
          <w:rFonts w:ascii="Times New Roman" w:eastAsia="Times New Roman" w:hAnsi="Times New Roman" w:cs="Times New Roman"/>
          <w:kern w:val="0"/>
          <w:sz w:val="28"/>
          <w:szCs w:val="28"/>
          <w:lang w:eastAsia="en-AU"/>
          <w14:ligatures w14:val="none"/>
        </w:rPr>
        <w:t>: A key source of misclassification was the similarity in language between some spam and non-spam emails. This led to difficulties in distinguishing emails that had subtle indications of spam.</w:t>
      </w:r>
    </w:p>
    <w:p w14:paraId="43940939" w14:textId="77777777" w:rsidR="007577EB" w:rsidRPr="007577EB" w:rsidRDefault="007577EB" w:rsidP="007577EB">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Dataset Strength</w:t>
      </w:r>
      <w:r w:rsidRPr="007577EB">
        <w:rPr>
          <w:rFonts w:ascii="Times New Roman" w:eastAsia="Times New Roman" w:hAnsi="Times New Roman" w:cs="Times New Roman"/>
          <w:kern w:val="0"/>
          <w:sz w:val="28"/>
          <w:szCs w:val="28"/>
          <w:lang w:eastAsia="en-AU"/>
          <w14:ligatures w14:val="none"/>
        </w:rPr>
        <w:t>: The dataset used primarily focused on word frequency, which may have limited the models' ability to fully comprehend the context or intent behind emails.</w:t>
      </w:r>
    </w:p>
    <w:p w14:paraId="2132AE0B" w14:textId="77777777" w:rsidR="007577EB" w:rsidRPr="007577EB" w:rsidRDefault="007577EB" w:rsidP="007577EB">
      <w:pPr>
        <w:numPr>
          <w:ilvl w:val="0"/>
          <w:numId w:val="3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Possible Data Leakage Concerns</w:t>
      </w:r>
      <w:r w:rsidRPr="007577EB">
        <w:rPr>
          <w:rFonts w:ascii="Times New Roman" w:eastAsia="Times New Roman" w:hAnsi="Times New Roman" w:cs="Times New Roman"/>
          <w:kern w:val="0"/>
          <w:sz w:val="28"/>
          <w:szCs w:val="28"/>
          <w:lang w:eastAsia="en-AU"/>
          <w14:ligatures w14:val="none"/>
        </w:rPr>
        <w:t>:</w:t>
      </w:r>
    </w:p>
    <w:p w14:paraId="304BA9C6" w14:textId="77777777" w:rsidR="007577EB" w:rsidRPr="007577EB" w:rsidRDefault="007577EB" w:rsidP="007577EB">
      <w:pPr>
        <w:numPr>
          <w:ilvl w:val="1"/>
          <w:numId w:val="3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kern w:val="0"/>
          <w:sz w:val="28"/>
          <w:szCs w:val="28"/>
          <w:lang w:eastAsia="en-AU"/>
          <w14:ligatures w14:val="none"/>
        </w:rPr>
        <w:t>During the analysis, it was observed that all three models predicted certain emails with unusually high confidence. While no explicit data leakage was identified, this warranted a review to ensure that feature engineering or preprocessing did not inadvertently leak information between training and testing phases.</w:t>
      </w:r>
    </w:p>
    <w:p w14:paraId="61BCD93C" w14:textId="77777777" w:rsidR="007577EB" w:rsidRPr="007577EB" w:rsidRDefault="007577EB" w:rsidP="007577EB">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Recommendations for Future Work</w:t>
      </w:r>
      <w:r w:rsidRPr="007577EB">
        <w:rPr>
          <w:rFonts w:ascii="Times New Roman" w:eastAsia="Times New Roman" w:hAnsi="Times New Roman" w:cs="Times New Roman"/>
          <w:kern w:val="0"/>
          <w:sz w:val="28"/>
          <w:szCs w:val="28"/>
          <w:lang w:eastAsia="en-AU"/>
          <w14:ligatures w14:val="none"/>
        </w:rPr>
        <w:t>:</w:t>
      </w:r>
    </w:p>
    <w:p w14:paraId="24E6B781" w14:textId="77777777" w:rsidR="007577EB" w:rsidRPr="007577EB" w:rsidRDefault="007577EB" w:rsidP="007577EB">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Enhance Feature Set</w:t>
      </w:r>
      <w:r w:rsidRPr="007577EB">
        <w:rPr>
          <w:rFonts w:ascii="Times New Roman" w:eastAsia="Times New Roman" w:hAnsi="Times New Roman" w:cs="Times New Roman"/>
          <w:kern w:val="0"/>
          <w:sz w:val="28"/>
          <w:szCs w:val="28"/>
          <w:lang w:eastAsia="en-AU"/>
          <w14:ligatures w14:val="none"/>
        </w:rPr>
        <w:t>: Introduce additional features, such as metadata analysis (e.g., sender information, subject line).</w:t>
      </w:r>
    </w:p>
    <w:p w14:paraId="421A8822" w14:textId="77777777" w:rsidR="007577EB" w:rsidRPr="007577EB" w:rsidRDefault="007577EB" w:rsidP="007577EB">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Contextual Analysis</w:t>
      </w:r>
      <w:r w:rsidRPr="007577EB">
        <w:rPr>
          <w:rFonts w:ascii="Times New Roman" w:eastAsia="Times New Roman" w:hAnsi="Times New Roman" w:cs="Times New Roman"/>
          <w:kern w:val="0"/>
          <w:sz w:val="28"/>
          <w:szCs w:val="28"/>
          <w:lang w:eastAsia="en-AU"/>
          <w14:ligatures w14:val="none"/>
        </w:rPr>
        <w:t>: Incorporate NLP models capable of understanding the context of the content, which would better handle nuanced language.</w:t>
      </w:r>
    </w:p>
    <w:p w14:paraId="0EE56A01" w14:textId="77777777" w:rsidR="007577EB" w:rsidRPr="007577EB" w:rsidRDefault="007577EB" w:rsidP="007577EB">
      <w:pPr>
        <w:numPr>
          <w:ilvl w:val="0"/>
          <w:numId w:val="40"/>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7577EB">
        <w:rPr>
          <w:rFonts w:ascii="Times New Roman" w:eastAsia="Times New Roman" w:hAnsi="Times New Roman" w:cs="Times New Roman"/>
          <w:b/>
          <w:bCs/>
          <w:kern w:val="0"/>
          <w:sz w:val="28"/>
          <w:szCs w:val="28"/>
          <w:lang w:eastAsia="en-AU"/>
          <w14:ligatures w14:val="none"/>
        </w:rPr>
        <w:t>Model Diversity</w:t>
      </w:r>
      <w:r w:rsidRPr="007577EB">
        <w:rPr>
          <w:rFonts w:ascii="Times New Roman" w:eastAsia="Times New Roman" w:hAnsi="Times New Roman" w:cs="Times New Roman"/>
          <w:kern w:val="0"/>
          <w:sz w:val="28"/>
          <w:szCs w:val="28"/>
          <w:lang w:eastAsia="en-AU"/>
          <w14:ligatures w14:val="none"/>
        </w:rPr>
        <w:t>: Continue using a diverse set of models to leverage different strengths in detecting complex spam patterns.</w:t>
      </w:r>
    </w:p>
    <w:p w14:paraId="43DB226C" w14:textId="77777777" w:rsidR="00260EB3" w:rsidRDefault="007577EB" w:rsidP="00260EB3">
      <w:pPr>
        <w:pStyle w:val="Heading3"/>
        <w:rPr>
          <w:rFonts w:ascii="Times New Roman" w:eastAsia="Times New Roman" w:hAnsi="Times New Roman" w:cs="Times New Roman"/>
          <w:b/>
          <w:bCs/>
          <w:color w:val="auto"/>
          <w:kern w:val="0"/>
          <w:sz w:val="27"/>
          <w:szCs w:val="27"/>
          <w:lang w:eastAsia="en-AU"/>
          <w14:ligatures w14:val="none"/>
        </w:rPr>
      </w:pPr>
      <w:r w:rsidRPr="007577EB">
        <w:rPr>
          <w:rFonts w:ascii="Times New Roman" w:eastAsia="Times New Roman" w:hAnsi="Times New Roman" w:cs="Times New Roman"/>
          <w:b/>
          <w:bCs/>
          <w:color w:val="auto"/>
          <w:kern w:val="0"/>
          <w:lang w:eastAsia="en-AU"/>
          <w14:ligatures w14:val="none"/>
        </w:rPr>
        <w:lastRenderedPageBreak/>
        <w:t>Conclusion</w:t>
      </w:r>
      <w:r w:rsidRPr="007577EB">
        <w:rPr>
          <w:rFonts w:ascii="Times New Roman" w:eastAsia="Times New Roman" w:hAnsi="Times New Roman" w:cs="Times New Roman"/>
          <w:color w:val="auto"/>
          <w:kern w:val="0"/>
          <w:lang w:eastAsia="en-AU"/>
          <w14:ligatures w14:val="none"/>
        </w:rPr>
        <w:t>: The error analysis revealed that while the models performed well overall, they struggled with borderline cases where language overlap was prominent. Addressing these limitations by enhancing feature engineering and incorporating more context-aware models will improve future iterations</w:t>
      </w:r>
      <w:r w:rsidRPr="007577EB">
        <w:rPr>
          <w:rFonts w:ascii="Times New Roman" w:eastAsia="Times New Roman" w:hAnsi="Times New Roman" w:cs="Times New Roman"/>
          <w:kern w:val="0"/>
          <w:lang w:eastAsia="en-AU"/>
          <w14:ligatures w14:val="none"/>
        </w:rPr>
        <w:t>.</w:t>
      </w:r>
      <w:r w:rsidR="00260EB3" w:rsidRPr="00260EB3">
        <w:rPr>
          <w:rFonts w:ascii="Times New Roman" w:eastAsia="Times New Roman" w:hAnsi="Times New Roman" w:cs="Times New Roman"/>
          <w:b/>
          <w:bCs/>
          <w:color w:val="auto"/>
          <w:kern w:val="0"/>
          <w:sz w:val="27"/>
          <w:szCs w:val="27"/>
          <w:lang w:eastAsia="en-AU"/>
          <w14:ligatures w14:val="none"/>
        </w:rPr>
        <w:t xml:space="preserve"> </w:t>
      </w:r>
    </w:p>
    <w:p w14:paraId="32C5EE4E" w14:textId="77777777" w:rsidR="00260EB3" w:rsidRDefault="00260EB3" w:rsidP="00260EB3">
      <w:pPr>
        <w:pStyle w:val="Heading3"/>
        <w:rPr>
          <w:rFonts w:ascii="Times New Roman" w:eastAsia="Times New Roman" w:hAnsi="Times New Roman" w:cs="Times New Roman"/>
          <w:b/>
          <w:bCs/>
          <w:color w:val="auto"/>
          <w:kern w:val="0"/>
          <w:sz w:val="27"/>
          <w:szCs w:val="27"/>
          <w:lang w:eastAsia="en-AU"/>
          <w14:ligatures w14:val="none"/>
        </w:rPr>
      </w:pPr>
    </w:p>
    <w:p w14:paraId="6F83060D" w14:textId="5BF58630" w:rsidR="00260EB3" w:rsidRPr="00260EB3" w:rsidRDefault="00260EB3" w:rsidP="00260EB3">
      <w:pPr>
        <w:pStyle w:val="Heading3"/>
        <w:rPr>
          <w:rFonts w:ascii="Times New Roman" w:eastAsia="Times New Roman" w:hAnsi="Times New Roman" w:cs="Times New Roman"/>
          <w:b/>
          <w:bCs/>
          <w:color w:val="auto"/>
          <w:kern w:val="0"/>
          <w:sz w:val="32"/>
          <w:szCs w:val="32"/>
          <w:lang w:eastAsia="en-AU"/>
          <w14:ligatures w14:val="none"/>
        </w:rPr>
      </w:pPr>
      <w:r>
        <w:rPr>
          <w:rFonts w:ascii="Times New Roman" w:eastAsia="Times New Roman" w:hAnsi="Times New Roman" w:cs="Times New Roman"/>
          <w:b/>
          <w:bCs/>
          <w:color w:val="auto"/>
          <w:kern w:val="0"/>
          <w:sz w:val="32"/>
          <w:szCs w:val="32"/>
          <w:lang w:eastAsia="en-AU"/>
          <w14:ligatures w14:val="none"/>
        </w:rPr>
        <w:t xml:space="preserve">                             </w:t>
      </w:r>
      <w:r w:rsidRPr="00260EB3">
        <w:rPr>
          <w:rFonts w:ascii="Times New Roman" w:eastAsia="Times New Roman" w:hAnsi="Times New Roman" w:cs="Times New Roman"/>
          <w:b/>
          <w:bCs/>
          <w:color w:val="auto"/>
          <w:kern w:val="0"/>
          <w:sz w:val="32"/>
          <w:szCs w:val="32"/>
          <w:lang w:eastAsia="en-AU"/>
          <w14:ligatures w14:val="none"/>
        </w:rPr>
        <w:t>Results and Impact</w:t>
      </w:r>
    </w:p>
    <w:p w14:paraId="108C04E8" w14:textId="77777777" w:rsidR="00260EB3" w:rsidRPr="00260EB3" w:rsidRDefault="00260EB3" w:rsidP="00260EB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260EB3">
        <w:rPr>
          <w:rFonts w:ascii="Times New Roman" w:eastAsia="Times New Roman" w:hAnsi="Times New Roman" w:cs="Times New Roman"/>
          <w:b/>
          <w:bCs/>
          <w:kern w:val="0"/>
          <w:sz w:val="28"/>
          <w:szCs w:val="28"/>
          <w:lang w:eastAsia="en-AU"/>
          <w14:ligatures w14:val="none"/>
        </w:rPr>
        <w:t>Performance Metrics of Models</w:t>
      </w:r>
    </w:p>
    <w:p w14:paraId="66A4E636" w14:textId="77777777" w:rsidR="00260EB3" w:rsidRDefault="00260EB3" w:rsidP="00260EB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260EB3">
        <w:rPr>
          <w:rFonts w:ascii="Times New Roman" w:eastAsia="Times New Roman" w:hAnsi="Times New Roman" w:cs="Times New Roman"/>
          <w:kern w:val="0"/>
          <w:sz w:val="28"/>
          <w:szCs w:val="28"/>
          <w:lang w:eastAsia="en-AU"/>
          <w14:ligatures w14:val="none"/>
        </w:rPr>
        <w:t>The table below summarizes the performance metrics for the three supervised models evaluated: Logistic Regression with Class Weights, Balanced Random Forest, and XGBoost. The metrics considered include accuracy, precision, recall, F1-score, and AUC (Area Under the Curve).</w:t>
      </w:r>
    </w:p>
    <w:p w14:paraId="2E6EA1EE" w14:textId="663C36E6" w:rsidR="00BE41DD" w:rsidRDefault="00BC1168" w:rsidP="00260EB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Pr>
          <w:noProof/>
        </w:rPr>
        <w:drawing>
          <wp:inline distT="0" distB="0" distL="0" distR="0" wp14:anchorId="63E91698" wp14:editId="363C12A2">
            <wp:extent cx="5731510" cy="1142365"/>
            <wp:effectExtent l="0" t="0" r="2540" b="635"/>
            <wp:docPr id="176113549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35490" name="Picture 10"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2365"/>
                    </a:xfrm>
                    <a:prstGeom prst="rect">
                      <a:avLst/>
                    </a:prstGeom>
                    <a:noFill/>
                    <a:ln>
                      <a:noFill/>
                    </a:ln>
                  </pic:spPr>
                </pic:pic>
              </a:graphicData>
            </a:graphic>
          </wp:inline>
        </w:drawing>
      </w:r>
    </w:p>
    <w:p w14:paraId="7A7D3B38" w14:textId="77777777" w:rsidR="00BC1168" w:rsidRPr="00BC1168" w:rsidRDefault="00BC1168" w:rsidP="00BC116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C1168">
        <w:rPr>
          <w:rFonts w:ascii="Times New Roman" w:eastAsia="Times New Roman" w:hAnsi="Times New Roman" w:cs="Times New Roman"/>
          <w:b/>
          <w:bCs/>
          <w:kern w:val="0"/>
          <w:sz w:val="28"/>
          <w:szCs w:val="28"/>
          <w:lang w:eastAsia="en-AU"/>
          <w14:ligatures w14:val="none"/>
        </w:rPr>
        <w:t>Key Insights:</w:t>
      </w:r>
    </w:p>
    <w:p w14:paraId="3155C264" w14:textId="77777777" w:rsidR="00BC1168" w:rsidRPr="00BC1168" w:rsidRDefault="00BC1168" w:rsidP="00BC1168">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C1168">
        <w:rPr>
          <w:rFonts w:ascii="Times New Roman" w:eastAsia="Times New Roman" w:hAnsi="Times New Roman" w:cs="Times New Roman"/>
          <w:b/>
          <w:bCs/>
          <w:kern w:val="0"/>
          <w:sz w:val="28"/>
          <w:szCs w:val="28"/>
          <w:lang w:eastAsia="en-AU"/>
          <w14:ligatures w14:val="none"/>
        </w:rPr>
        <w:t>XGBoost</w:t>
      </w:r>
      <w:r w:rsidRPr="00BC1168">
        <w:rPr>
          <w:rFonts w:ascii="Times New Roman" w:eastAsia="Times New Roman" w:hAnsi="Times New Roman" w:cs="Times New Roman"/>
          <w:kern w:val="0"/>
          <w:sz w:val="28"/>
          <w:szCs w:val="28"/>
          <w:lang w:eastAsia="en-AU"/>
          <w14:ligatures w14:val="none"/>
        </w:rPr>
        <w:t xml:space="preserve"> outperformed other models with the highest accuracy (97.2%) and F1-Score (96%). It also maintained a high recall of 99%, indicating strong sensitivity in identifying spam.</w:t>
      </w:r>
    </w:p>
    <w:p w14:paraId="420F314C" w14:textId="77777777" w:rsidR="00BC1168" w:rsidRPr="00BC1168" w:rsidRDefault="00BC1168" w:rsidP="00BC1168">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C1168">
        <w:rPr>
          <w:rFonts w:ascii="Times New Roman" w:eastAsia="Times New Roman" w:hAnsi="Times New Roman" w:cs="Times New Roman"/>
          <w:b/>
          <w:bCs/>
          <w:kern w:val="0"/>
          <w:sz w:val="28"/>
          <w:szCs w:val="28"/>
          <w:lang w:eastAsia="en-AU"/>
          <w14:ligatures w14:val="none"/>
        </w:rPr>
        <w:t>Balanced Random Forest</w:t>
      </w:r>
      <w:r w:rsidRPr="00BC1168">
        <w:rPr>
          <w:rFonts w:ascii="Times New Roman" w:eastAsia="Times New Roman" w:hAnsi="Times New Roman" w:cs="Times New Roman"/>
          <w:kern w:val="0"/>
          <w:sz w:val="28"/>
          <w:szCs w:val="28"/>
          <w:lang w:eastAsia="en-AU"/>
          <w14:ligatures w14:val="none"/>
        </w:rPr>
        <w:t xml:space="preserve"> showed perfect recall (100%), which is beneficial for capturing all spam emails, but had lower precision, suggesting a higher rate of false positives.</w:t>
      </w:r>
    </w:p>
    <w:p w14:paraId="5BE30893" w14:textId="77777777" w:rsidR="00BC1168" w:rsidRPr="00BC1168" w:rsidRDefault="00BC1168" w:rsidP="00BC1168">
      <w:pPr>
        <w:numPr>
          <w:ilvl w:val="0"/>
          <w:numId w:val="41"/>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C1168">
        <w:rPr>
          <w:rFonts w:ascii="Times New Roman" w:eastAsia="Times New Roman" w:hAnsi="Times New Roman" w:cs="Times New Roman"/>
          <w:b/>
          <w:bCs/>
          <w:kern w:val="0"/>
          <w:sz w:val="28"/>
          <w:szCs w:val="28"/>
          <w:lang w:eastAsia="en-AU"/>
          <w14:ligatures w14:val="none"/>
        </w:rPr>
        <w:t>Logistic Regression (CW)</w:t>
      </w:r>
      <w:r w:rsidRPr="00BC1168">
        <w:rPr>
          <w:rFonts w:ascii="Times New Roman" w:eastAsia="Times New Roman" w:hAnsi="Times New Roman" w:cs="Times New Roman"/>
          <w:kern w:val="0"/>
          <w:sz w:val="28"/>
          <w:szCs w:val="28"/>
          <w:lang w:eastAsia="en-AU"/>
          <w14:ligatures w14:val="none"/>
        </w:rPr>
        <w:t xml:space="preserve"> balanced precision and recall effectively with an AUC of 0.97, making it reliable for consistent spam detection.</w:t>
      </w:r>
    </w:p>
    <w:p w14:paraId="2FCCD2AF" w14:textId="77777777" w:rsidR="00BC1168" w:rsidRPr="00BC1168" w:rsidRDefault="00BC1168" w:rsidP="00BC116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C1168">
        <w:rPr>
          <w:rFonts w:ascii="Times New Roman" w:eastAsia="Times New Roman" w:hAnsi="Times New Roman" w:cs="Times New Roman"/>
          <w:b/>
          <w:bCs/>
          <w:kern w:val="0"/>
          <w:sz w:val="28"/>
          <w:szCs w:val="28"/>
          <w:lang w:eastAsia="en-AU"/>
          <w14:ligatures w14:val="none"/>
        </w:rPr>
        <w:t>Impact Explanation:</w:t>
      </w:r>
      <w:r w:rsidRPr="00BC1168">
        <w:rPr>
          <w:rFonts w:ascii="Times New Roman" w:eastAsia="Times New Roman" w:hAnsi="Times New Roman" w:cs="Times New Roman"/>
          <w:kern w:val="0"/>
          <w:sz w:val="28"/>
          <w:szCs w:val="28"/>
          <w:lang w:eastAsia="en-AU"/>
          <w14:ligatures w14:val="none"/>
        </w:rPr>
        <w:t xml:space="preserve"> The implementation of the best-performing model, </w:t>
      </w:r>
      <w:r w:rsidRPr="00BC1168">
        <w:rPr>
          <w:rFonts w:ascii="Times New Roman" w:eastAsia="Times New Roman" w:hAnsi="Times New Roman" w:cs="Times New Roman"/>
          <w:b/>
          <w:bCs/>
          <w:kern w:val="0"/>
          <w:sz w:val="28"/>
          <w:szCs w:val="28"/>
          <w:lang w:eastAsia="en-AU"/>
          <w14:ligatures w14:val="none"/>
        </w:rPr>
        <w:t>XGBoost</w:t>
      </w:r>
      <w:r w:rsidRPr="00BC1168">
        <w:rPr>
          <w:rFonts w:ascii="Times New Roman" w:eastAsia="Times New Roman" w:hAnsi="Times New Roman" w:cs="Times New Roman"/>
          <w:kern w:val="0"/>
          <w:sz w:val="28"/>
          <w:szCs w:val="28"/>
          <w:lang w:eastAsia="en-AU"/>
          <w14:ligatures w14:val="none"/>
        </w:rPr>
        <w:t>, in an organizational setting offers significant practical benefits:</w:t>
      </w:r>
    </w:p>
    <w:p w14:paraId="5FBB50E6" w14:textId="77777777" w:rsidR="00BC1168" w:rsidRPr="00BC1168" w:rsidRDefault="00BC1168" w:rsidP="00BC1168">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C1168">
        <w:rPr>
          <w:rFonts w:ascii="Times New Roman" w:eastAsia="Times New Roman" w:hAnsi="Times New Roman" w:cs="Times New Roman"/>
          <w:b/>
          <w:bCs/>
          <w:kern w:val="0"/>
          <w:sz w:val="28"/>
          <w:szCs w:val="28"/>
          <w:lang w:eastAsia="en-AU"/>
          <w14:ligatures w14:val="none"/>
        </w:rPr>
        <w:t>Cost Savings</w:t>
      </w:r>
      <w:r w:rsidRPr="00BC1168">
        <w:rPr>
          <w:rFonts w:ascii="Times New Roman" w:eastAsia="Times New Roman" w:hAnsi="Times New Roman" w:cs="Times New Roman"/>
          <w:kern w:val="0"/>
          <w:sz w:val="28"/>
          <w:szCs w:val="28"/>
          <w:lang w:eastAsia="en-AU"/>
          <w14:ligatures w14:val="none"/>
        </w:rPr>
        <w:t>: By integrating this robust spam detection system, businesses can potentially save up to $20.5 billion annually and approximately $1,934 per employee by minimizing productivity losses and reducing technical support needs.</w:t>
      </w:r>
    </w:p>
    <w:p w14:paraId="301B72C7" w14:textId="77777777" w:rsidR="00BC1168" w:rsidRPr="00BC1168" w:rsidRDefault="00BC1168" w:rsidP="00BC1168">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C1168">
        <w:rPr>
          <w:rFonts w:ascii="Times New Roman" w:eastAsia="Times New Roman" w:hAnsi="Times New Roman" w:cs="Times New Roman"/>
          <w:b/>
          <w:bCs/>
          <w:kern w:val="0"/>
          <w:sz w:val="28"/>
          <w:szCs w:val="28"/>
          <w:lang w:eastAsia="en-AU"/>
          <w14:ligatures w14:val="none"/>
        </w:rPr>
        <w:t>Finance Industry</w:t>
      </w:r>
      <w:r w:rsidRPr="00BC1168">
        <w:rPr>
          <w:rFonts w:ascii="Times New Roman" w:eastAsia="Times New Roman" w:hAnsi="Times New Roman" w:cs="Times New Roman"/>
          <w:kern w:val="0"/>
          <w:sz w:val="28"/>
          <w:szCs w:val="28"/>
          <w:lang w:eastAsia="en-AU"/>
          <w14:ligatures w14:val="none"/>
        </w:rPr>
        <w:t>: The model enhances data protection against phishing and breaches, maintaining client trust and ensuring the security of financial data.</w:t>
      </w:r>
    </w:p>
    <w:p w14:paraId="280F135D" w14:textId="77777777" w:rsidR="00BC1168" w:rsidRPr="00BC1168" w:rsidRDefault="00BC1168" w:rsidP="00BC1168">
      <w:pPr>
        <w:numPr>
          <w:ilvl w:val="0"/>
          <w:numId w:val="42"/>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BC1168">
        <w:rPr>
          <w:rFonts w:ascii="Times New Roman" w:eastAsia="Times New Roman" w:hAnsi="Times New Roman" w:cs="Times New Roman"/>
          <w:b/>
          <w:bCs/>
          <w:kern w:val="0"/>
          <w:sz w:val="28"/>
          <w:szCs w:val="28"/>
          <w:lang w:eastAsia="en-AU"/>
          <w14:ligatures w14:val="none"/>
        </w:rPr>
        <w:lastRenderedPageBreak/>
        <w:t>Healthcare Sector</w:t>
      </w:r>
      <w:r w:rsidRPr="00BC1168">
        <w:rPr>
          <w:rFonts w:ascii="Times New Roman" w:eastAsia="Times New Roman" w:hAnsi="Times New Roman" w:cs="Times New Roman"/>
          <w:kern w:val="0"/>
          <w:sz w:val="28"/>
          <w:szCs w:val="28"/>
          <w:lang w:eastAsia="en-AU"/>
          <w14:ligatures w14:val="none"/>
        </w:rPr>
        <w:t>: The solution supports uninterrupted secure communication, vital for protecting patient data and maintaining confidentiality.</w:t>
      </w:r>
    </w:p>
    <w:p w14:paraId="3E2DCDC1" w14:textId="77777777" w:rsidR="00435798" w:rsidRDefault="00BC1168" w:rsidP="00435798">
      <w:pPr>
        <w:pStyle w:val="Heading3"/>
        <w:rPr>
          <w:rFonts w:ascii="Times New Roman" w:eastAsia="Times New Roman" w:hAnsi="Times New Roman" w:cs="Times New Roman"/>
          <w:b/>
          <w:bCs/>
          <w:color w:val="auto"/>
          <w:kern w:val="0"/>
          <w:sz w:val="27"/>
          <w:szCs w:val="27"/>
          <w:lang w:eastAsia="en-AU"/>
          <w14:ligatures w14:val="none"/>
        </w:rPr>
      </w:pPr>
      <w:r w:rsidRPr="00BC1168">
        <w:rPr>
          <w:rFonts w:ascii="Times New Roman" w:eastAsia="Times New Roman" w:hAnsi="Times New Roman" w:cs="Times New Roman"/>
          <w:b/>
          <w:bCs/>
          <w:color w:val="auto"/>
          <w:kern w:val="0"/>
          <w:lang w:eastAsia="en-AU"/>
          <w14:ligatures w14:val="none"/>
        </w:rPr>
        <w:t>Conclusion</w:t>
      </w:r>
      <w:r w:rsidRPr="00BC1168">
        <w:rPr>
          <w:rFonts w:ascii="Times New Roman" w:eastAsia="Times New Roman" w:hAnsi="Times New Roman" w:cs="Times New Roman"/>
          <w:color w:val="auto"/>
          <w:kern w:val="0"/>
          <w:lang w:eastAsia="en-AU"/>
          <w14:ligatures w14:val="none"/>
        </w:rPr>
        <w:t>: The deployment of these models, particularly XGBoost, not only improves the accuracy of spam filtering but also supports enhanced productivity and operational efficiency, reinforcing trust across critical industries</w:t>
      </w:r>
      <w:r w:rsidRPr="00BC1168">
        <w:rPr>
          <w:rFonts w:ascii="Times New Roman" w:eastAsia="Times New Roman" w:hAnsi="Times New Roman" w:cs="Times New Roman"/>
          <w:kern w:val="0"/>
          <w:lang w:eastAsia="en-AU"/>
          <w14:ligatures w14:val="none"/>
        </w:rPr>
        <w:t>.</w:t>
      </w:r>
      <w:r w:rsidR="00435798" w:rsidRPr="00435798">
        <w:rPr>
          <w:rFonts w:ascii="Times New Roman" w:eastAsia="Times New Roman" w:hAnsi="Times New Roman" w:cs="Times New Roman"/>
          <w:b/>
          <w:bCs/>
          <w:color w:val="auto"/>
          <w:kern w:val="0"/>
          <w:sz w:val="27"/>
          <w:szCs w:val="27"/>
          <w:lang w:eastAsia="en-AU"/>
          <w14:ligatures w14:val="none"/>
        </w:rPr>
        <w:t xml:space="preserve"> </w:t>
      </w:r>
    </w:p>
    <w:p w14:paraId="3FFF5E6D" w14:textId="77777777" w:rsidR="00435798" w:rsidRDefault="00435798" w:rsidP="00435798">
      <w:pPr>
        <w:pStyle w:val="Heading3"/>
        <w:rPr>
          <w:rFonts w:ascii="Times New Roman" w:eastAsia="Times New Roman" w:hAnsi="Times New Roman" w:cs="Times New Roman"/>
          <w:b/>
          <w:bCs/>
          <w:color w:val="auto"/>
          <w:kern w:val="0"/>
          <w:sz w:val="27"/>
          <w:szCs w:val="27"/>
          <w:lang w:eastAsia="en-AU"/>
          <w14:ligatures w14:val="none"/>
        </w:rPr>
      </w:pPr>
    </w:p>
    <w:p w14:paraId="700EDA31" w14:textId="45A7EBCC" w:rsidR="00435798" w:rsidRPr="00435798" w:rsidRDefault="00435798" w:rsidP="00435798">
      <w:pPr>
        <w:pStyle w:val="Heading3"/>
        <w:rPr>
          <w:rFonts w:ascii="Times New Roman" w:eastAsia="Times New Roman" w:hAnsi="Times New Roman" w:cs="Times New Roman"/>
          <w:b/>
          <w:bCs/>
          <w:color w:val="auto"/>
          <w:kern w:val="0"/>
          <w:sz w:val="32"/>
          <w:szCs w:val="32"/>
          <w:lang w:eastAsia="en-AU"/>
          <w14:ligatures w14:val="none"/>
        </w:rPr>
      </w:pPr>
      <w:r>
        <w:rPr>
          <w:rFonts w:ascii="Times New Roman" w:eastAsia="Times New Roman" w:hAnsi="Times New Roman" w:cs="Times New Roman"/>
          <w:b/>
          <w:bCs/>
          <w:color w:val="auto"/>
          <w:kern w:val="0"/>
          <w:sz w:val="32"/>
          <w:szCs w:val="32"/>
          <w:lang w:eastAsia="en-AU"/>
          <w14:ligatures w14:val="none"/>
        </w:rPr>
        <w:t xml:space="preserve">                  </w:t>
      </w:r>
      <w:r w:rsidRPr="00435798">
        <w:rPr>
          <w:rFonts w:ascii="Times New Roman" w:eastAsia="Times New Roman" w:hAnsi="Times New Roman" w:cs="Times New Roman"/>
          <w:b/>
          <w:bCs/>
          <w:color w:val="auto"/>
          <w:kern w:val="0"/>
          <w:sz w:val="32"/>
          <w:szCs w:val="32"/>
          <w:lang w:eastAsia="en-AU"/>
          <w14:ligatures w14:val="none"/>
        </w:rPr>
        <w:t>Future Work and Improvements</w:t>
      </w:r>
    </w:p>
    <w:p w14:paraId="04D58FA0" w14:textId="77777777" w:rsidR="00435798" w:rsidRPr="00435798" w:rsidRDefault="00435798"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roofErr w:type="gramStart"/>
      <w:r w:rsidRPr="00435798">
        <w:rPr>
          <w:rFonts w:ascii="Times New Roman" w:eastAsia="Times New Roman" w:hAnsi="Times New Roman" w:cs="Times New Roman"/>
          <w:kern w:val="0"/>
          <w:sz w:val="28"/>
          <w:szCs w:val="28"/>
          <w:lang w:eastAsia="en-AU"/>
          <w14:ligatures w14:val="none"/>
        </w:rPr>
        <w:t>In order to</w:t>
      </w:r>
      <w:proofErr w:type="gramEnd"/>
      <w:r w:rsidRPr="00435798">
        <w:rPr>
          <w:rFonts w:ascii="Times New Roman" w:eastAsia="Times New Roman" w:hAnsi="Times New Roman" w:cs="Times New Roman"/>
          <w:kern w:val="0"/>
          <w:sz w:val="28"/>
          <w:szCs w:val="28"/>
          <w:lang w:eastAsia="en-AU"/>
          <w14:ligatures w14:val="none"/>
        </w:rPr>
        <w:t xml:space="preserve"> enhance the performance and applicability of the spam detection models, several future directions can be considered:</w:t>
      </w:r>
    </w:p>
    <w:p w14:paraId="0FF3B07D" w14:textId="77777777" w:rsidR="00435798" w:rsidRPr="00435798" w:rsidRDefault="00435798"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1. Expanding the Dataset:</w:t>
      </w:r>
    </w:p>
    <w:p w14:paraId="12C66A34" w14:textId="77777777" w:rsidR="00435798" w:rsidRPr="00435798" w:rsidRDefault="00435798" w:rsidP="00435798">
      <w:pPr>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kern w:val="0"/>
          <w:sz w:val="28"/>
          <w:szCs w:val="28"/>
          <w:lang w:eastAsia="en-AU"/>
          <w14:ligatures w14:val="none"/>
        </w:rPr>
        <w:t>Collecting more diverse email samples across different languages and regions would help improve the generalizability of the model.</w:t>
      </w:r>
    </w:p>
    <w:p w14:paraId="60E5089B" w14:textId="77777777" w:rsidR="00435798" w:rsidRPr="00435798" w:rsidRDefault="00435798" w:rsidP="00435798">
      <w:pPr>
        <w:numPr>
          <w:ilvl w:val="0"/>
          <w:numId w:val="43"/>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kern w:val="0"/>
          <w:sz w:val="28"/>
          <w:szCs w:val="28"/>
          <w:lang w:eastAsia="en-AU"/>
          <w14:ligatures w14:val="none"/>
        </w:rPr>
        <w:t>Integrating emails with multimedia content or attachments to simulate real-world scenarios more closely.</w:t>
      </w:r>
    </w:p>
    <w:p w14:paraId="4D881998" w14:textId="77777777" w:rsidR="00435798" w:rsidRPr="00435798" w:rsidRDefault="00435798"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2. Feature Engineering:</w:t>
      </w:r>
    </w:p>
    <w:p w14:paraId="794ABCA6" w14:textId="77777777" w:rsidR="00435798" w:rsidRPr="00435798" w:rsidRDefault="00435798" w:rsidP="00435798">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Contextual NLP Features</w:t>
      </w:r>
      <w:r w:rsidRPr="00435798">
        <w:rPr>
          <w:rFonts w:ascii="Times New Roman" w:eastAsia="Times New Roman" w:hAnsi="Times New Roman" w:cs="Times New Roman"/>
          <w:kern w:val="0"/>
          <w:sz w:val="28"/>
          <w:szCs w:val="28"/>
          <w:lang w:eastAsia="en-AU"/>
          <w14:ligatures w14:val="none"/>
        </w:rPr>
        <w:t>: Extracting additional features such as sentiment scores, subject line characteristics, and named entity recognition (NER) can provide better context for classification.</w:t>
      </w:r>
    </w:p>
    <w:p w14:paraId="433423BE" w14:textId="77777777" w:rsidR="00435798" w:rsidRPr="00435798" w:rsidRDefault="00435798" w:rsidP="00435798">
      <w:pPr>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Email Structure Analysis</w:t>
      </w:r>
      <w:r w:rsidRPr="00435798">
        <w:rPr>
          <w:rFonts w:ascii="Times New Roman" w:eastAsia="Times New Roman" w:hAnsi="Times New Roman" w:cs="Times New Roman"/>
          <w:kern w:val="0"/>
          <w:sz w:val="28"/>
          <w:szCs w:val="28"/>
          <w:lang w:eastAsia="en-AU"/>
          <w14:ligatures w14:val="none"/>
        </w:rPr>
        <w:t>: Including header analysis (e.g., 'from' fields and routing paths) may contribute to identifying spam that relies on sender obfuscation.</w:t>
      </w:r>
    </w:p>
    <w:p w14:paraId="424BF82E" w14:textId="77777777" w:rsidR="00435798" w:rsidRPr="00435798" w:rsidRDefault="00435798"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3. Model Enhancements:</w:t>
      </w:r>
    </w:p>
    <w:p w14:paraId="777CD37A" w14:textId="77777777" w:rsidR="00435798" w:rsidRPr="00435798" w:rsidRDefault="00435798" w:rsidP="00435798">
      <w:pPr>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Hyperparameter Tuning</w:t>
      </w:r>
      <w:r w:rsidRPr="00435798">
        <w:rPr>
          <w:rFonts w:ascii="Times New Roman" w:eastAsia="Times New Roman" w:hAnsi="Times New Roman" w:cs="Times New Roman"/>
          <w:kern w:val="0"/>
          <w:sz w:val="28"/>
          <w:szCs w:val="28"/>
          <w:lang w:eastAsia="en-AU"/>
          <w14:ligatures w14:val="none"/>
        </w:rPr>
        <w:t>: Further tuning of the hyperparameters for models like XGBoost and Balanced Random Forest to explore their optimal configurations.</w:t>
      </w:r>
    </w:p>
    <w:p w14:paraId="0AC9D633" w14:textId="77777777" w:rsidR="00435798" w:rsidRPr="00435798" w:rsidRDefault="00435798" w:rsidP="00435798">
      <w:pPr>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Ensemble Methods</w:t>
      </w:r>
      <w:r w:rsidRPr="00435798">
        <w:rPr>
          <w:rFonts w:ascii="Times New Roman" w:eastAsia="Times New Roman" w:hAnsi="Times New Roman" w:cs="Times New Roman"/>
          <w:kern w:val="0"/>
          <w:sz w:val="28"/>
          <w:szCs w:val="28"/>
          <w:lang w:eastAsia="en-AU"/>
          <w14:ligatures w14:val="none"/>
        </w:rPr>
        <w:t>: Combining more sophisticated ensemble techniques such as stacking or bagging with deep learning models to assess improvements in precision and recall.</w:t>
      </w:r>
    </w:p>
    <w:p w14:paraId="7C2B2523" w14:textId="77777777" w:rsidR="00435798" w:rsidRPr="00435798" w:rsidRDefault="00435798"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4. Addressing Limitations:</w:t>
      </w:r>
    </w:p>
    <w:p w14:paraId="1E3C9BEA" w14:textId="77777777" w:rsidR="00435798" w:rsidRPr="00435798" w:rsidRDefault="00435798" w:rsidP="00435798">
      <w:pPr>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kern w:val="0"/>
          <w:sz w:val="28"/>
          <w:szCs w:val="28"/>
          <w:lang w:eastAsia="en-AU"/>
          <w14:ligatures w14:val="none"/>
        </w:rPr>
        <w:t xml:space="preserve">While recall was maximized in models like the Balanced Random Forest, this sometimes came at the expense of precision. Future work should </w:t>
      </w:r>
      <w:r w:rsidRPr="00435798">
        <w:rPr>
          <w:rFonts w:ascii="Times New Roman" w:eastAsia="Times New Roman" w:hAnsi="Times New Roman" w:cs="Times New Roman"/>
          <w:kern w:val="0"/>
          <w:sz w:val="28"/>
          <w:szCs w:val="28"/>
          <w:lang w:eastAsia="en-AU"/>
          <w14:ligatures w14:val="none"/>
        </w:rPr>
        <w:lastRenderedPageBreak/>
        <w:t>focus on finding a balanced approach to minimize false positives without compromising recall.</w:t>
      </w:r>
    </w:p>
    <w:p w14:paraId="16361E93" w14:textId="77777777" w:rsidR="00435798" w:rsidRPr="00435798" w:rsidRDefault="00435798" w:rsidP="00435798">
      <w:pPr>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kern w:val="0"/>
          <w:sz w:val="28"/>
          <w:szCs w:val="28"/>
          <w:lang w:eastAsia="en-AU"/>
          <w14:ligatures w14:val="none"/>
        </w:rPr>
        <w:t>Exploring methods to reduce model bias and improve performance on hard-to-classify, ambiguous emails.</w:t>
      </w:r>
    </w:p>
    <w:p w14:paraId="353FBA94" w14:textId="77777777" w:rsidR="00435798" w:rsidRPr="00435798" w:rsidRDefault="00435798"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5. Deployment and Real-World Integration:</w:t>
      </w:r>
    </w:p>
    <w:p w14:paraId="68E59D0D" w14:textId="77777777" w:rsidR="00435798" w:rsidRPr="00435798" w:rsidRDefault="00435798" w:rsidP="00435798">
      <w:pPr>
        <w:numPr>
          <w:ilvl w:val="0"/>
          <w:numId w:val="4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Real-Time Processing</w:t>
      </w:r>
      <w:r w:rsidRPr="00435798">
        <w:rPr>
          <w:rFonts w:ascii="Times New Roman" w:eastAsia="Times New Roman" w:hAnsi="Times New Roman" w:cs="Times New Roman"/>
          <w:kern w:val="0"/>
          <w:sz w:val="28"/>
          <w:szCs w:val="28"/>
          <w:lang w:eastAsia="en-AU"/>
          <w14:ligatures w14:val="none"/>
        </w:rPr>
        <w:t>: Develop a system capable of detecting spam in real-time, considering computational constraints and latency issues.</w:t>
      </w:r>
    </w:p>
    <w:p w14:paraId="4BC6DB08" w14:textId="77777777" w:rsidR="00435798" w:rsidRPr="00435798" w:rsidRDefault="00435798" w:rsidP="00435798">
      <w:pPr>
        <w:numPr>
          <w:ilvl w:val="0"/>
          <w:numId w:val="4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User Feedback Loop</w:t>
      </w:r>
      <w:r w:rsidRPr="00435798">
        <w:rPr>
          <w:rFonts w:ascii="Times New Roman" w:eastAsia="Times New Roman" w:hAnsi="Times New Roman" w:cs="Times New Roman"/>
          <w:kern w:val="0"/>
          <w:sz w:val="28"/>
          <w:szCs w:val="28"/>
          <w:lang w:eastAsia="en-AU"/>
          <w14:ligatures w14:val="none"/>
        </w:rPr>
        <w:t>: Incorporate mechanisms for end-users to provide feedback on false positives and false negatives, thereby allowing for continuous learning and model refinement.</w:t>
      </w:r>
    </w:p>
    <w:p w14:paraId="26CD9D8C" w14:textId="77777777" w:rsidR="00435798" w:rsidRPr="00435798" w:rsidRDefault="00435798" w:rsidP="00435798">
      <w:pPr>
        <w:numPr>
          <w:ilvl w:val="0"/>
          <w:numId w:val="47"/>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Security Integration</w:t>
      </w:r>
      <w:r w:rsidRPr="00435798">
        <w:rPr>
          <w:rFonts w:ascii="Times New Roman" w:eastAsia="Times New Roman" w:hAnsi="Times New Roman" w:cs="Times New Roman"/>
          <w:kern w:val="0"/>
          <w:sz w:val="28"/>
          <w:szCs w:val="28"/>
          <w:lang w:eastAsia="en-AU"/>
          <w14:ligatures w14:val="none"/>
        </w:rPr>
        <w:t>: Strengthen integration with existing cybersecurity tools for automated incident response and protection against potential phishing or malicious content.</w:t>
      </w:r>
    </w:p>
    <w:p w14:paraId="3921BCF5" w14:textId="77777777" w:rsidR="00435798" w:rsidRDefault="00435798"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435798">
        <w:rPr>
          <w:rFonts w:ascii="Times New Roman" w:eastAsia="Times New Roman" w:hAnsi="Times New Roman" w:cs="Times New Roman"/>
          <w:b/>
          <w:bCs/>
          <w:kern w:val="0"/>
          <w:sz w:val="28"/>
          <w:szCs w:val="28"/>
          <w:lang w:eastAsia="en-AU"/>
          <w14:ligatures w14:val="none"/>
        </w:rPr>
        <w:t>Conclusion</w:t>
      </w:r>
      <w:r w:rsidRPr="00435798">
        <w:rPr>
          <w:rFonts w:ascii="Times New Roman" w:eastAsia="Times New Roman" w:hAnsi="Times New Roman" w:cs="Times New Roman"/>
          <w:kern w:val="0"/>
          <w:sz w:val="28"/>
          <w:szCs w:val="28"/>
          <w:lang w:eastAsia="en-AU"/>
          <w14:ligatures w14:val="none"/>
        </w:rPr>
        <w:t>: These improvements and expansions would contribute to a more robust spam detection system, capable of adapting to changing spam techniques and providing organizations with enhanced protection and productivity.</w:t>
      </w:r>
    </w:p>
    <w:p w14:paraId="5B89275C" w14:textId="77777777" w:rsidR="003B4A64" w:rsidRDefault="003B4A64" w:rsidP="003B4A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p>
    <w:p w14:paraId="19B28716" w14:textId="752D3AA2" w:rsidR="003B4A64" w:rsidRPr="003B4A64" w:rsidRDefault="003B4A64" w:rsidP="003B4A64">
      <w:pPr>
        <w:spacing w:before="100" w:beforeAutospacing="1" w:after="100" w:afterAutospacing="1" w:line="240" w:lineRule="auto"/>
        <w:outlineLvl w:val="2"/>
        <w:rPr>
          <w:rFonts w:ascii="Times New Roman" w:eastAsia="Times New Roman" w:hAnsi="Times New Roman" w:cs="Times New Roman"/>
          <w:b/>
          <w:bCs/>
          <w:kern w:val="0"/>
          <w:sz w:val="32"/>
          <w:szCs w:val="32"/>
          <w:lang w:eastAsia="en-AU"/>
          <w14:ligatures w14:val="none"/>
        </w:rPr>
      </w:pPr>
      <w:r>
        <w:rPr>
          <w:rFonts w:ascii="Times New Roman" w:eastAsia="Times New Roman" w:hAnsi="Times New Roman" w:cs="Times New Roman"/>
          <w:b/>
          <w:bCs/>
          <w:kern w:val="0"/>
          <w:sz w:val="32"/>
          <w:szCs w:val="32"/>
          <w:lang w:eastAsia="en-AU"/>
          <w14:ligatures w14:val="none"/>
        </w:rPr>
        <w:t xml:space="preserve">                                         </w:t>
      </w:r>
      <w:r w:rsidRPr="003B4A64">
        <w:rPr>
          <w:rFonts w:ascii="Times New Roman" w:eastAsia="Times New Roman" w:hAnsi="Times New Roman" w:cs="Times New Roman"/>
          <w:b/>
          <w:bCs/>
          <w:kern w:val="0"/>
          <w:sz w:val="32"/>
          <w:szCs w:val="32"/>
          <w:lang w:eastAsia="en-AU"/>
          <w14:ligatures w14:val="none"/>
        </w:rPr>
        <w:t>Conclusion</w:t>
      </w:r>
    </w:p>
    <w:p w14:paraId="70F511A9" w14:textId="11401363" w:rsidR="003B4A64" w:rsidRPr="003B4A64" w:rsidRDefault="003B4A64" w:rsidP="003B4A64">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Summary of Findings</w:t>
      </w:r>
      <w:r w:rsidRPr="003B4A64">
        <w:rPr>
          <w:rFonts w:ascii="Times New Roman" w:eastAsia="Times New Roman" w:hAnsi="Times New Roman" w:cs="Times New Roman"/>
          <w:kern w:val="0"/>
          <w:sz w:val="28"/>
          <w:szCs w:val="28"/>
          <w:lang w:eastAsia="en-AU"/>
          <w14:ligatures w14:val="none"/>
        </w:rPr>
        <w:t xml:space="preserve">: The analysis and </w:t>
      </w:r>
      <w:r w:rsidR="00457A80" w:rsidRPr="003B4A64">
        <w:rPr>
          <w:rFonts w:ascii="Times New Roman" w:eastAsia="Times New Roman" w:hAnsi="Times New Roman" w:cs="Times New Roman"/>
          <w:kern w:val="0"/>
          <w:sz w:val="28"/>
          <w:szCs w:val="28"/>
          <w:lang w:eastAsia="en-AU"/>
          <w14:ligatures w14:val="none"/>
        </w:rPr>
        <w:t>modelling</w:t>
      </w:r>
      <w:r w:rsidRPr="003B4A64">
        <w:rPr>
          <w:rFonts w:ascii="Times New Roman" w:eastAsia="Times New Roman" w:hAnsi="Times New Roman" w:cs="Times New Roman"/>
          <w:kern w:val="0"/>
          <w:sz w:val="28"/>
          <w:szCs w:val="28"/>
          <w:lang w:eastAsia="en-AU"/>
          <w14:ligatures w14:val="none"/>
        </w:rPr>
        <w:t xml:space="preserve"> of email data for spam classification highlighted the effectiveness of applying machine learning techniques, such as Logistic Regression with class weights, Balanced Random Forest, and XGBoost. The evaluation metrics revealed high levels of accuracy, recall, and F1-score, indicating robust model performance. The best-performing models, particularly XGBoost, demonstrated significant predictive power in identifying spam emails, while maintaining a balance between false positives and false negatives.</w:t>
      </w:r>
    </w:p>
    <w:p w14:paraId="04B362DB" w14:textId="77777777" w:rsidR="003B4A64" w:rsidRPr="003B4A64" w:rsidRDefault="003B4A64" w:rsidP="003B4A64">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Reinforcement of Business Benefits</w:t>
      </w:r>
      <w:r w:rsidRPr="003B4A64">
        <w:rPr>
          <w:rFonts w:ascii="Times New Roman" w:eastAsia="Times New Roman" w:hAnsi="Times New Roman" w:cs="Times New Roman"/>
          <w:kern w:val="0"/>
          <w:sz w:val="28"/>
          <w:szCs w:val="28"/>
          <w:lang w:eastAsia="en-AU"/>
          <w14:ligatures w14:val="none"/>
        </w:rPr>
        <w:t>: Implementing the spam detection model would bring tangible benefits, including:</w:t>
      </w:r>
    </w:p>
    <w:p w14:paraId="70E412BE" w14:textId="77777777" w:rsidR="003B4A64" w:rsidRPr="003B4A64" w:rsidRDefault="003B4A64" w:rsidP="003B4A64">
      <w:pPr>
        <w:numPr>
          <w:ilvl w:val="0"/>
          <w:numId w:val="4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Cost Savings</w:t>
      </w:r>
      <w:r w:rsidRPr="003B4A64">
        <w:rPr>
          <w:rFonts w:ascii="Times New Roman" w:eastAsia="Times New Roman" w:hAnsi="Times New Roman" w:cs="Times New Roman"/>
          <w:kern w:val="0"/>
          <w:sz w:val="28"/>
          <w:szCs w:val="28"/>
          <w:lang w:eastAsia="en-AU"/>
          <w14:ligatures w14:val="none"/>
        </w:rPr>
        <w:t>: Reducing the impact of spam emails, which can help save approximately $20.5 billion annually for businesses and approximately $1,934 per employee through improved productivity and reduced technical support costs.</w:t>
      </w:r>
    </w:p>
    <w:p w14:paraId="78B00326" w14:textId="77777777" w:rsidR="003B4A64" w:rsidRPr="003B4A64" w:rsidRDefault="003B4A64" w:rsidP="003B4A64">
      <w:pPr>
        <w:numPr>
          <w:ilvl w:val="0"/>
          <w:numId w:val="4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Enhanced Data Protection</w:t>
      </w:r>
      <w:r w:rsidRPr="003B4A64">
        <w:rPr>
          <w:rFonts w:ascii="Times New Roman" w:eastAsia="Times New Roman" w:hAnsi="Times New Roman" w:cs="Times New Roman"/>
          <w:kern w:val="0"/>
          <w:sz w:val="28"/>
          <w:szCs w:val="28"/>
          <w:lang w:eastAsia="en-AU"/>
          <w14:ligatures w14:val="none"/>
        </w:rPr>
        <w:t>: Strengthening security in industries like finance and healthcare by minimizing exposure to phishing and data breach risks.</w:t>
      </w:r>
    </w:p>
    <w:p w14:paraId="1375BA06" w14:textId="77777777" w:rsidR="003B4A64" w:rsidRPr="003B4A64" w:rsidRDefault="003B4A64" w:rsidP="003B4A64">
      <w:pPr>
        <w:numPr>
          <w:ilvl w:val="0"/>
          <w:numId w:val="48"/>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lastRenderedPageBreak/>
        <w:t>Operational Efficiency</w:t>
      </w:r>
      <w:r w:rsidRPr="003B4A64">
        <w:rPr>
          <w:rFonts w:ascii="Times New Roman" w:eastAsia="Times New Roman" w:hAnsi="Times New Roman" w:cs="Times New Roman"/>
          <w:kern w:val="0"/>
          <w:sz w:val="28"/>
          <w:szCs w:val="28"/>
          <w:lang w:eastAsia="en-AU"/>
          <w14:ligatures w14:val="none"/>
        </w:rPr>
        <w:t>: Ensuring continuous, reliable communication and safeguarding sensitive information in email exchanges.</w:t>
      </w:r>
    </w:p>
    <w:p w14:paraId="266E3D57" w14:textId="77777777" w:rsidR="003B4A64" w:rsidRPr="003B4A64" w:rsidRDefault="003B4A64" w:rsidP="003B4A64">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kern w:val="0"/>
          <w:sz w:val="28"/>
          <w:szCs w:val="28"/>
          <w:lang w:eastAsia="en-AU"/>
          <w14:ligatures w14:val="none"/>
        </w:rPr>
        <w:t>This project has demonstrated that a multi-model approach increases the reliability and effectiveness of spam detection systems, supporting organizations in maintaining secure, efficient communication channels.</w:t>
      </w:r>
    </w:p>
    <w:p w14:paraId="6E33FF2E" w14:textId="77777777" w:rsidR="003B4A64" w:rsidRPr="003B4A64" w:rsidRDefault="003B4A64" w:rsidP="003B4A64">
      <w:pPr>
        <w:spacing w:after="0"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kern w:val="0"/>
          <w:sz w:val="28"/>
          <w:szCs w:val="28"/>
          <w:lang w:eastAsia="en-AU"/>
          <w14:ligatures w14:val="none"/>
        </w:rPr>
        <w:pict w14:anchorId="413141B5">
          <v:rect id="_x0000_i1049" style="width:0;height:1.5pt" o:hralign="center" o:hrstd="t" o:hr="t" fillcolor="#a0a0a0" stroked="f"/>
        </w:pict>
      </w:r>
    </w:p>
    <w:p w14:paraId="5BD179FA" w14:textId="77777777" w:rsidR="003B4A64" w:rsidRPr="003B4A64" w:rsidRDefault="003B4A64" w:rsidP="003B4A64">
      <w:pPr>
        <w:spacing w:before="100" w:beforeAutospacing="1" w:after="100" w:afterAutospacing="1" w:line="240" w:lineRule="auto"/>
        <w:outlineLvl w:val="2"/>
        <w:rPr>
          <w:rFonts w:ascii="Times New Roman" w:eastAsia="Times New Roman" w:hAnsi="Times New Roman" w:cs="Times New Roman"/>
          <w:b/>
          <w:bCs/>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10. References</w:t>
      </w:r>
    </w:p>
    <w:p w14:paraId="0E4145D0" w14:textId="77777777" w:rsidR="003B4A64" w:rsidRPr="003B4A64" w:rsidRDefault="003B4A64" w:rsidP="003B4A64">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Kaggle Email Dataset</w:t>
      </w:r>
      <w:r w:rsidRPr="003B4A64">
        <w:rPr>
          <w:rFonts w:ascii="Times New Roman" w:eastAsia="Times New Roman" w:hAnsi="Times New Roman" w:cs="Times New Roman"/>
          <w:kern w:val="0"/>
          <w:sz w:val="28"/>
          <w:szCs w:val="28"/>
          <w:lang w:eastAsia="en-AU"/>
          <w14:ligatures w14:val="none"/>
        </w:rPr>
        <w:t xml:space="preserve"> – The primary dataset used for spam classification analysis.</w:t>
      </w:r>
    </w:p>
    <w:p w14:paraId="791FF5CE" w14:textId="77777777" w:rsidR="003B4A64" w:rsidRPr="003B4A64" w:rsidRDefault="003B4A64" w:rsidP="003B4A64">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Scikit-learn Documentation</w:t>
      </w:r>
      <w:r w:rsidRPr="003B4A64">
        <w:rPr>
          <w:rFonts w:ascii="Times New Roman" w:eastAsia="Times New Roman" w:hAnsi="Times New Roman" w:cs="Times New Roman"/>
          <w:kern w:val="0"/>
          <w:sz w:val="28"/>
          <w:szCs w:val="28"/>
          <w:lang w:eastAsia="en-AU"/>
          <w14:ligatures w14:val="none"/>
        </w:rPr>
        <w:t xml:space="preserve"> – Utilized for model implementation and hyperparameter tuning.</w:t>
      </w:r>
    </w:p>
    <w:p w14:paraId="5A25D758" w14:textId="77777777" w:rsidR="003B4A64" w:rsidRPr="003B4A64" w:rsidRDefault="003B4A64" w:rsidP="003B4A64">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Research Articles</w:t>
      </w:r>
      <w:r w:rsidRPr="003B4A64">
        <w:rPr>
          <w:rFonts w:ascii="Times New Roman" w:eastAsia="Times New Roman" w:hAnsi="Times New Roman" w:cs="Times New Roman"/>
          <w:kern w:val="0"/>
          <w:sz w:val="28"/>
          <w:szCs w:val="28"/>
          <w:lang w:eastAsia="en-AU"/>
          <w14:ligatures w14:val="none"/>
        </w:rPr>
        <w:t xml:space="preserve"> – References to key literature on machine learning techniques and real-world spam detection systems.</w:t>
      </w:r>
    </w:p>
    <w:p w14:paraId="78C34061" w14:textId="7F6DD56C" w:rsidR="003B4A64" w:rsidRDefault="003B4A64" w:rsidP="003B4A64">
      <w:pPr>
        <w:numPr>
          <w:ilvl w:val="0"/>
          <w:numId w:val="49"/>
        </w:num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r w:rsidRPr="003B4A64">
        <w:rPr>
          <w:rFonts w:ascii="Times New Roman" w:eastAsia="Times New Roman" w:hAnsi="Times New Roman" w:cs="Times New Roman"/>
          <w:b/>
          <w:bCs/>
          <w:kern w:val="0"/>
          <w:sz w:val="28"/>
          <w:szCs w:val="28"/>
          <w:lang w:eastAsia="en-AU"/>
          <w14:ligatures w14:val="none"/>
        </w:rPr>
        <w:t>Industry Reports</w:t>
      </w:r>
      <w:r w:rsidRPr="003B4A64">
        <w:rPr>
          <w:rFonts w:ascii="Times New Roman" w:eastAsia="Times New Roman" w:hAnsi="Times New Roman" w:cs="Times New Roman"/>
          <w:kern w:val="0"/>
          <w:sz w:val="28"/>
          <w:szCs w:val="28"/>
          <w:lang w:eastAsia="en-AU"/>
          <w14:ligatures w14:val="none"/>
        </w:rPr>
        <w:t xml:space="preserve"> – Supporting data for the financial impact of spam, e.g., productivity loss and security risks (source: </w:t>
      </w:r>
      <w:r>
        <w:rPr>
          <w:rFonts w:ascii="Times New Roman" w:eastAsia="Times New Roman" w:hAnsi="Times New Roman" w:cs="Times New Roman"/>
          <w:kern w:val="0"/>
          <w:sz w:val="28"/>
          <w:szCs w:val="28"/>
          <w:lang w:eastAsia="en-AU"/>
          <w14:ligatures w14:val="none"/>
        </w:rPr>
        <w:t>Radicati and Nucleus Rese</w:t>
      </w:r>
      <w:r w:rsidR="00457A80">
        <w:rPr>
          <w:rFonts w:ascii="Times New Roman" w:eastAsia="Times New Roman" w:hAnsi="Times New Roman" w:cs="Times New Roman"/>
          <w:kern w:val="0"/>
          <w:sz w:val="28"/>
          <w:szCs w:val="28"/>
          <w:lang w:eastAsia="en-AU"/>
          <w14:ligatures w14:val="none"/>
        </w:rPr>
        <w:t>arch</w:t>
      </w:r>
      <w:r w:rsidRPr="003B4A64">
        <w:rPr>
          <w:rFonts w:ascii="Times New Roman" w:eastAsia="Times New Roman" w:hAnsi="Times New Roman" w:cs="Times New Roman"/>
          <w:kern w:val="0"/>
          <w:sz w:val="28"/>
          <w:szCs w:val="28"/>
          <w:lang w:eastAsia="en-AU"/>
          <w14:ligatures w14:val="none"/>
        </w:rPr>
        <w:t>).</w:t>
      </w:r>
    </w:p>
    <w:p w14:paraId="14178AB4" w14:textId="77777777" w:rsidR="00457A80" w:rsidRPr="003B4A64" w:rsidRDefault="00457A80" w:rsidP="00457A80">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5A096E7" w14:textId="77777777" w:rsidR="004B56C6" w:rsidRDefault="004B56C6"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5E050145" w14:textId="77777777" w:rsidR="004B56C6" w:rsidRPr="00435798" w:rsidRDefault="004B56C6" w:rsidP="0043579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65668CCE" w14:textId="5E5AC637" w:rsidR="00BC1168" w:rsidRPr="00435798" w:rsidRDefault="00BC1168" w:rsidP="00BC116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56AE971C" w14:textId="77777777" w:rsidR="002513B1" w:rsidRDefault="002513B1" w:rsidP="00BC116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1861EF90" w14:textId="77777777" w:rsidR="002513B1" w:rsidRPr="00BC1168" w:rsidRDefault="002513B1" w:rsidP="00BC1168">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5722D69C" w14:textId="77777777" w:rsidR="00BC1168" w:rsidRPr="00260EB3" w:rsidRDefault="00BC1168" w:rsidP="00260EB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12206030" w14:textId="5F208CB8" w:rsidR="007577EB" w:rsidRDefault="007577EB" w:rsidP="007577EB">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5F157F1F" w14:textId="77777777" w:rsidR="00734468" w:rsidRDefault="00734468" w:rsidP="007577EB">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553C3F53" w14:textId="77777777" w:rsidR="00734468" w:rsidRPr="007577EB" w:rsidRDefault="00734468" w:rsidP="007577EB">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3DCFB75F" w14:textId="77777777" w:rsidR="007D609E" w:rsidRPr="007577EB" w:rsidRDefault="007D609E" w:rsidP="00DF0DC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64727AD9" w14:textId="77777777" w:rsidR="007D609E" w:rsidRPr="00DF0DC1" w:rsidRDefault="007D609E" w:rsidP="00DF0DC1">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4E796449" w14:textId="77777777" w:rsidR="00D74DD7" w:rsidRPr="005D6972" w:rsidRDefault="00D74DD7" w:rsidP="00902D4B">
      <w:pPr>
        <w:spacing w:before="100" w:beforeAutospacing="1" w:after="100" w:afterAutospacing="1" w:line="240" w:lineRule="auto"/>
        <w:rPr>
          <w:rFonts w:ascii="Times New Roman" w:eastAsia="Times New Roman" w:hAnsi="Times New Roman" w:cs="Times New Roman"/>
          <w:b/>
          <w:bCs/>
          <w:kern w:val="0"/>
          <w:sz w:val="28"/>
          <w:szCs w:val="28"/>
          <w:lang w:eastAsia="en-AU"/>
          <w14:ligatures w14:val="none"/>
        </w:rPr>
      </w:pPr>
    </w:p>
    <w:p w14:paraId="494138EB" w14:textId="6A409040" w:rsidR="00362AAF" w:rsidRPr="008A579F" w:rsidRDefault="00362AAF" w:rsidP="00362AAF">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38292E0A" w14:textId="77777777" w:rsidR="005D6972" w:rsidRDefault="005D6972" w:rsidP="00362AA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5EABCB19" w14:textId="77777777" w:rsidR="005D6972" w:rsidRDefault="005D6972" w:rsidP="00362AA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0726B7C9" w14:textId="77777777" w:rsidR="005D6972" w:rsidRPr="00362AAF" w:rsidRDefault="005D6972" w:rsidP="00362AAF">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68562558" w14:textId="77777777" w:rsidR="00EF6B9C" w:rsidRDefault="00EF6B9C"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476D2432" w14:textId="77777777" w:rsidR="009D608E" w:rsidRDefault="009D608E"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905C835" w14:textId="77777777" w:rsidR="009D608E" w:rsidRPr="009247DA" w:rsidRDefault="009D608E" w:rsidP="009247D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0A09D8B6" w14:textId="77777777" w:rsidR="00CA2B83" w:rsidRPr="00183107" w:rsidRDefault="00CA2B83" w:rsidP="00317D23">
      <w:pPr>
        <w:spacing w:before="100" w:beforeAutospacing="1" w:after="100" w:afterAutospacing="1" w:line="240" w:lineRule="auto"/>
        <w:rPr>
          <w:rFonts w:ascii="Times New Roman" w:eastAsia="Times New Roman" w:hAnsi="Times New Roman" w:cs="Times New Roman"/>
          <w:b/>
          <w:bCs/>
          <w:kern w:val="0"/>
          <w:sz w:val="28"/>
          <w:szCs w:val="28"/>
          <w:lang w:eastAsia="en-AU"/>
          <w14:ligatures w14:val="none"/>
        </w:rPr>
      </w:pPr>
    </w:p>
    <w:p w14:paraId="1FD34654" w14:textId="77777777" w:rsidR="005B65B2" w:rsidRDefault="005B65B2" w:rsidP="00317D2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689F9C39" w14:textId="77777777" w:rsidR="005B65B2" w:rsidRPr="00317D23" w:rsidRDefault="005B65B2" w:rsidP="00317D23">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31EC4591" w14:textId="77777777" w:rsidR="009D65E7" w:rsidRPr="000E7FB6" w:rsidRDefault="009D65E7" w:rsidP="000E7FB6">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2A39BCBD" w14:textId="77777777" w:rsidR="00F91A9E" w:rsidRPr="00E4641D" w:rsidRDefault="00F91A9E" w:rsidP="00E809BE">
      <w:pPr>
        <w:spacing w:before="100" w:beforeAutospacing="1" w:after="100" w:afterAutospacing="1" w:line="240" w:lineRule="auto"/>
        <w:rPr>
          <w:rFonts w:ascii="Times New Roman" w:eastAsia="Times New Roman" w:hAnsi="Times New Roman" w:cs="Times New Roman"/>
          <w:b/>
          <w:bCs/>
          <w:kern w:val="0"/>
          <w:sz w:val="28"/>
          <w:szCs w:val="28"/>
          <w:lang w:eastAsia="en-AU"/>
          <w14:ligatures w14:val="none"/>
        </w:rPr>
      </w:pPr>
    </w:p>
    <w:p w14:paraId="0F1AB2DB" w14:textId="7539B1CE" w:rsidR="003B04A7" w:rsidRPr="00317D23" w:rsidRDefault="003B04A7" w:rsidP="00552EF1">
      <w:pPr>
        <w:spacing w:before="100" w:beforeAutospacing="1" w:after="100" w:afterAutospacing="1" w:line="240" w:lineRule="auto"/>
        <w:ind w:left="720"/>
        <w:rPr>
          <w:rFonts w:ascii="Times New Roman" w:eastAsia="Times New Roman" w:hAnsi="Times New Roman" w:cs="Times New Roman"/>
          <w:kern w:val="0"/>
          <w:sz w:val="28"/>
          <w:szCs w:val="28"/>
          <w:lang w:eastAsia="en-AU"/>
          <w14:ligatures w14:val="none"/>
        </w:rPr>
      </w:pPr>
    </w:p>
    <w:p w14:paraId="60D8B8E2" w14:textId="7FA7645E" w:rsidR="004059D7" w:rsidRPr="00317D23" w:rsidRDefault="004059D7" w:rsidP="00163BFC">
      <w:pPr>
        <w:spacing w:before="100" w:beforeAutospacing="1" w:after="100" w:afterAutospacing="1" w:line="240" w:lineRule="auto"/>
        <w:rPr>
          <w:rFonts w:ascii="Times New Roman" w:eastAsia="Times New Roman" w:hAnsi="Times New Roman" w:cs="Times New Roman"/>
          <w:b/>
          <w:bCs/>
          <w:kern w:val="0"/>
          <w:sz w:val="28"/>
          <w:szCs w:val="28"/>
          <w:lang w:eastAsia="en-AU"/>
          <w14:ligatures w14:val="none"/>
        </w:rPr>
      </w:pPr>
    </w:p>
    <w:p w14:paraId="6E294F0F" w14:textId="77777777" w:rsidR="00E4641D" w:rsidRPr="003B04A7" w:rsidRDefault="00E4641D" w:rsidP="00E4641D">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72561931" w14:textId="230DB9E0" w:rsidR="005E7106" w:rsidRPr="00317D23" w:rsidRDefault="005E7106" w:rsidP="005E7106">
      <w:pPr>
        <w:spacing w:before="100" w:beforeAutospacing="1" w:after="100" w:afterAutospacing="1" w:line="240" w:lineRule="auto"/>
        <w:ind w:left="720"/>
        <w:rPr>
          <w:rFonts w:ascii="Times New Roman" w:eastAsia="Times New Roman" w:hAnsi="Times New Roman" w:cs="Times New Roman"/>
          <w:kern w:val="0"/>
          <w:sz w:val="28"/>
          <w:szCs w:val="28"/>
          <w:lang w:eastAsia="en-AU"/>
          <w14:ligatures w14:val="none"/>
        </w:rPr>
      </w:pPr>
    </w:p>
    <w:p w14:paraId="43C998E9" w14:textId="77777777" w:rsidR="000474AA" w:rsidRPr="00550D65" w:rsidRDefault="000474AA" w:rsidP="000474AA">
      <w:pPr>
        <w:spacing w:before="100" w:beforeAutospacing="1" w:after="100" w:afterAutospacing="1" w:line="240" w:lineRule="auto"/>
        <w:rPr>
          <w:rFonts w:ascii="Times New Roman" w:eastAsia="Times New Roman" w:hAnsi="Times New Roman" w:cs="Times New Roman"/>
          <w:kern w:val="0"/>
          <w:sz w:val="28"/>
          <w:szCs w:val="28"/>
          <w:lang w:eastAsia="en-AU"/>
          <w14:ligatures w14:val="none"/>
        </w:rPr>
      </w:pPr>
    </w:p>
    <w:p w14:paraId="0BA25E24" w14:textId="77777777" w:rsidR="009831A4" w:rsidRPr="00317D23" w:rsidRDefault="009831A4">
      <w:pPr>
        <w:rPr>
          <w:b/>
          <w:bCs/>
          <w:sz w:val="28"/>
          <w:szCs w:val="28"/>
        </w:rPr>
      </w:pPr>
    </w:p>
    <w:p w14:paraId="69BFE394" w14:textId="77777777" w:rsidR="0027527D" w:rsidRPr="00317D23" w:rsidRDefault="0027527D">
      <w:pPr>
        <w:rPr>
          <w:b/>
          <w:bCs/>
          <w:sz w:val="28"/>
          <w:szCs w:val="28"/>
        </w:rPr>
      </w:pPr>
    </w:p>
    <w:sectPr w:rsidR="0027527D" w:rsidRPr="00317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6E0"/>
    <w:multiLevelType w:val="multilevel"/>
    <w:tmpl w:val="68D64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56077"/>
    <w:multiLevelType w:val="multilevel"/>
    <w:tmpl w:val="269E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03CCD"/>
    <w:multiLevelType w:val="multilevel"/>
    <w:tmpl w:val="6E2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74B06"/>
    <w:multiLevelType w:val="multilevel"/>
    <w:tmpl w:val="D81C3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0664D"/>
    <w:multiLevelType w:val="multilevel"/>
    <w:tmpl w:val="DD1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B56A2"/>
    <w:multiLevelType w:val="multilevel"/>
    <w:tmpl w:val="9CA05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62BE0"/>
    <w:multiLevelType w:val="multilevel"/>
    <w:tmpl w:val="B75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0558"/>
    <w:multiLevelType w:val="multilevel"/>
    <w:tmpl w:val="7E72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32270"/>
    <w:multiLevelType w:val="multilevel"/>
    <w:tmpl w:val="9E2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A051B"/>
    <w:multiLevelType w:val="multilevel"/>
    <w:tmpl w:val="397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31FBC"/>
    <w:multiLevelType w:val="multilevel"/>
    <w:tmpl w:val="4844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F7580"/>
    <w:multiLevelType w:val="multilevel"/>
    <w:tmpl w:val="153C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43597"/>
    <w:multiLevelType w:val="multilevel"/>
    <w:tmpl w:val="3C0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6EE8"/>
    <w:multiLevelType w:val="multilevel"/>
    <w:tmpl w:val="0D0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13960"/>
    <w:multiLevelType w:val="multilevel"/>
    <w:tmpl w:val="97C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06CA1"/>
    <w:multiLevelType w:val="multilevel"/>
    <w:tmpl w:val="451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6592C"/>
    <w:multiLevelType w:val="multilevel"/>
    <w:tmpl w:val="6E4E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C46E2"/>
    <w:multiLevelType w:val="multilevel"/>
    <w:tmpl w:val="195A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71476"/>
    <w:multiLevelType w:val="multilevel"/>
    <w:tmpl w:val="6E5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95823"/>
    <w:multiLevelType w:val="multilevel"/>
    <w:tmpl w:val="DA5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8732A"/>
    <w:multiLevelType w:val="multilevel"/>
    <w:tmpl w:val="D4C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5536D"/>
    <w:multiLevelType w:val="multilevel"/>
    <w:tmpl w:val="A406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780C31"/>
    <w:multiLevelType w:val="multilevel"/>
    <w:tmpl w:val="B50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43C17"/>
    <w:multiLevelType w:val="multilevel"/>
    <w:tmpl w:val="E64E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43A5B"/>
    <w:multiLevelType w:val="multilevel"/>
    <w:tmpl w:val="C62A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2671B"/>
    <w:multiLevelType w:val="multilevel"/>
    <w:tmpl w:val="9C34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C371E1"/>
    <w:multiLevelType w:val="multilevel"/>
    <w:tmpl w:val="411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744E8"/>
    <w:multiLevelType w:val="multilevel"/>
    <w:tmpl w:val="55EE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D7CCC"/>
    <w:multiLevelType w:val="multilevel"/>
    <w:tmpl w:val="CE9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D6CE6"/>
    <w:multiLevelType w:val="multilevel"/>
    <w:tmpl w:val="EE9E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024BA"/>
    <w:multiLevelType w:val="multilevel"/>
    <w:tmpl w:val="4BB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5A2B53"/>
    <w:multiLevelType w:val="multilevel"/>
    <w:tmpl w:val="B37C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7D6243"/>
    <w:multiLevelType w:val="multilevel"/>
    <w:tmpl w:val="E5FC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92728"/>
    <w:multiLevelType w:val="multilevel"/>
    <w:tmpl w:val="D60E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C45F0"/>
    <w:multiLevelType w:val="multilevel"/>
    <w:tmpl w:val="A9CE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525CE"/>
    <w:multiLevelType w:val="multilevel"/>
    <w:tmpl w:val="3120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8783D"/>
    <w:multiLevelType w:val="multilevel"/>
    <w:tmpl w:val="4140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7906BC"/>
    <w:multiLevelType w:val="multilevel"/>
    <w:tmpl w:val="31DE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975388"/>
    <w:multiLevelType w:val="multilevel"/>
    <w:tmpl w:val="B5B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15DF9"/>
    <w:multiLevelType w:val="multilevel"/>
    <w:tmpl w:val="CD72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B2147"/>
    <w:multiLevelType w:val="multilevel"/>
    <w:tmpl w:val="B80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83897"/>
    <w:multiLevelType w:val="multilevel"/>
    <w:tmpl w:val="896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079DD"/>
    <w:multiLevelType w:val="multilevel"/>
    <w:tmpl w:val="B87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F5740"/>
    <w:multiLevelType w:val="multilevel"/>
    <w:tmpl w:val="165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47973"/>
    <w:multiLevelType w:val="multilevel"/>
    <w:tmpl w:val="E8BC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3870A6"/>
    <w:multiLevelType w:val="multilevel"/>
    <w:tmpl w:val="E25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AB3CEF"/>
    <w:multiLevelType w:val="multilevel"/>
    <w:tmpl w:val="B944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84DDB"/>
    <w:multiLevelType w:val="multilevel"/>
    <w:tmpl w:val="1F8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6A6912"/>
    <w:multiLevelType w:val="multilevel"/>
    <w:tmpl w:val="6AF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573256">
    <w:abstractNumId w:val="5"/>
  </w:num>
  <w:num w:numId="2" w16cid:durableId="928268353">
    <w:abstractNumId w:val="25"/>
  </w:num>
  <w:num w:numId="3" w16cid:durableId="941113788">
    <w:abstractNumId w:val="27"/>
  </w:num>
  <w:num w:numId="4" w16cid:durableId="1558321690">
    <w:abstractNumId w:val="18"/>
  </w:num>
  <w:num w:numId="5" w16cid:durableId="1297222801">
    <w:abstractNumId w:val="1"/>
  </w:num>
  <w:num w:numId="6" w16cid:durableId="1012148746">
    <w:abstractNumId w:val="21"/>
  </w:num>
  <w:num w:numId="7" w16cid:durableId="1279802232">
    <w:abstractNumId w:val="36"/>
  </w:num>
  <w:num w:numId="8" w16cid:durableId="1546327160">
    <w:abstractNumId w:val="20"/>
  </w:num>
  <w:num w:numId="9" w16cid:durableId="236206586">
    <w:abstractNumId w:val="43"/>
  </w:num>
  <w:num w:numId="10" w16cid:durableId="984553439">
    <w:abstractNumId w:val="42"/>
  </w:num>
  <w:num w:numId="11" w16cid:durableId="92358153">
    <w:abstractNumId w:val="47"/>
  </w:num>
  <w:num w:numId="12" w16cid:durableId="926579760">
    <w:abstractNumId w:val="8"/>
  </w:num>
  <w:num w:numId="13" w16cid:durableId="313947889">
    <w:abstractNumId w:val="12"/>
  </w:num>
  <w:num w:numId="14" w16cid:durableId="40058917">
    <w:abstractNumId w:val="28"/>
  </w:num>
  <w:num w:numId="15" w16cid:durableId="1889956175">
    <w:abstractNumId w:val="6"/>
  </w:num>
  <w:num w:numId="16" w16cid:durableId="502208352">
    <w:abstractNumId w:val="17"/>
  </w:num>
  <w:num w:numId="17" w16cid:durableId="771435455">
    <w:abstractNumId w:val="48"/>
  </w:num>
  <w:num w:numId="18" w16cid:durableId="256645464">
    <w:abstractNumId w:val="45"/>
  </w:num>
  <w:num w:numId="19" w16cid:durableId="993609465">
    <w:abstractNumId w:val="40"/>
  </w:num>
  <w:num w:numId="20" w16cid:durableId="1486436871">
    <w:abstractNumId w:val="38"/>
  </w:num>
  <w:num w:numId="21" w16cid:durableId="2039115613">
    <w:abstractNumId w:val="35"/>
  </w:num>
  <w:num w:numId="22" w16cid:durableId="57940511">
    <w:abstractNumId w:val="10"/>
  </w:num>
  <w:num w:numId="23" w16cid:durableId="925654979">
    <w:abstractNumId w:val="30"/>
  </w:num>
  <w:num w:numId="24" w16cid:durableId="77800372">
    <w:abstractNumId w:val="39"/>
  </w:num>
  <w:num w:numId="25" w16cid:durableId="1170289916">
    <w:abstractNumId w:val="33"/>
  </w:num>
  <w:num w:numId="26" w16cid:durableId="1937666319">
    <w:abstractNumId w:val="26"/>
  </w:num>
  <w:num w:numId="27" w16cid:durableId="190144738">
    <w:abstractNumId w:val="14"/>
  </w:num>
  <w:num w:numId="28" w16cid:durableId="96558047">
    <w:abstractNumId w:val="11"/>
  </w:num>
  <w:num w:numId="29" w16cid:durableId="1876042239">
    <w:abstractNumId w:val="16"/>
  </w:num>
  <w:num w:numId="30" w16cid:durableId="1758598437">
    <w:abstractNumId w:val="44"/>
  </w:num>
  <w:num w:numId="31" w16cid:durableId="1546210885">
    <w:abstractNumId w:val="19"/>
  </w:num>
  <w:num w:numId="32" w16cid:durableId="605815804">
    <w:abstractNumId w:val="23"/>
  </w:num>
  <w:num w:numId="33" w16cid:durableId="1200625991">
    <w:abstractNumId w:val="41"/>
  </w:num>
  <w:num w:numId="34" w16cid:durableId="334461339">
    <w:abstractNumId w:val="32"/>
  </w:num>
  <w:num w:numId="35" w16cid:durableId="1338577258">
    <w:abstractNumId w:val="7"/>
  </w:num>
  <w:num w:numId="36" w16cid:durableId="1511870193">
    <w:abstractNumId w:val="29"/>
  </w:num>
  <w:num w:numId="37" w16cid:durableId="1928225084">
    <w:abstractNumId w:val="3"/>
  </w:num>
  <w:num w:numId="38" w16cid:durableId="885067475">
    <w:abstractNumId w:val="2"/>
  </w:num>
  <w:num w:numId="39" w16cid:durableId="1376353396">
    <w:abstractNumId w:val="0"/>
  </w:num>
  <w:num w:numId="40" w16cid:durableId="1898316142">
    <w:abstractNumId w:val="24"/>
  </w:num>
  <w:num w:numId="41" w16cid:durableId="103228694">
    <w:abstractNumId w:val="46"/>
  </w:num>
  <w:num w:numId="42" w16cid:durableId="1411387702">
    <w:abstractNumId w:val="34"/>
  </w:num>
  <w:num w:numId="43" w16cid:durableId="842671373">
    <w:abstractNumId w:val="37"/>
  </w:num>
  <w:num w:numId="44" w16cid:durableId="1734963327">
    <w:abstractNumId w:val="15"/>
  </w:num>
  <w:num w:numId="45" w16cid:durableId="153768489">
    <w:abstractNumId w:val="9"/>
  </w:num>
  <w:num w:numId="46" w16cid:durableId="2112965092">
    <w:abstractNumId w:val="22"/>
  </w:num>
  <w:num w:numId="47" w16cid:durableId="1707414077">
    <w:abstractNumId w:val="4"/>
  </w:num>
  <w:num w:numId="48" w16cid:durableId="731389071">
    <w:abstractNumId w:val="13"/>
  </w:num>
  <w:num w:numId="49" w16cid:durableId="73126842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7D"/>
    <w:rsid w:val="000002F1"/>
    <w:rsid w:val="000111E9"/>
    <w:rsid w:val="0001690B"/>
    <w:rsid w:val="00022047"/>
    <w:rsid w:val="00043865"/>
    <w:rsid w:val="000474AA"/>
    <w:rsid w:val="00060F9C"/>
    <w:rsid w:val="000C6B65"/>
    <w:rsid w:val="000E7FB6"/>
    <w:rsid w:val="00163BFC"/>
    <w:rsid w:val="00183107"/>
    <w:rsid w:val="001868AA"/>
    <w:rsid w:val="00194E53"/>
    <w:rsid w:val="001B03B5"/>
    <w:rsid w:val="001B7CD9"/>
    <w:rsid w:val="001C352D"/>
    <w:rsid w:val="001E3B3C"/>
    <w:rsid w:val="00206027"/>
    <w:rsid w:val="00210E68"/>
    <w:rsid w:val="00211BBC"/>
    <w:rsid w:val="00225252"/>
    <w:rsid w:val="002513B1"/>
    <w:rsid w:val="00260EB3"/>
    <w:rsid w:val="002635B7"/>
    <w:rsid w:val="0027527D"/>
    <w:rsid w:val="002B4BBD"/>
    <w:rsid w:val="002C5D57"/>
    <w:rsid w:val="00316BD6"/>
    <w:rsid w:val="00317D23"/>
    <w:rsid w:val="003202DA"/>
    <w:rsid w:val="00362AAF"/>
    <w:rsid w:val="003B04A7"/>
    <w:rsid w:val="003B45A7"/>
    <w:rsid w:val="003B4A64"/>
    <w:rsid w:val="003F0CBE"/>
    <w:rsid w:val="004059D7"/>
    <w:rsid w:val="0042502E"/>
    <w:rsid w:val="00435798"/>
    <w:rsid w:val="00442C1E"/>
    <w:rsid w:val="00457A80"/>
    <w:rsid w:val="00470427"/>
    <w:rsid w:val="00476B26"/>
    <w:rsid w:val="004961F5"/>
    <w:rsid w:val="004B56C6"/>
    <w:rsid w:val="004E5F20"/>
    <w:rsid w:val="00505ED1"/>
    <w:rsid w:val="00511396"/>
    <w:rsid w:val="005172EB"/>
    <w:rsid w:val="00526A62"/>
    <w:rsid w:val="005300AF"/>
    <w:rsid w:val="005439C0"/>
    <w:rsid w:val="00550D65"/>
    <w:rsid w:val="00552EF1"/>
    <w:rsid w:val="00566908"/>
    <w:rsid w:val="00587345"/>
    <w:rsid w:val="00591482"/>
    <w:rsid w:val="00594204"/>
    <w:rsid w:val="005B65B2"/>
    <w:rsid w:val="005D0C0E"/>
    <w:rsid w:val="005D6972"/>
    <w:rsid w:val="005E522C"/>
    <w:rsid w:val="005E7106"/>
    <w:rsid w:val="00626A5E"/>
    <w:rsid w:val="00644303"/>
    <w:rsid w:val="00663C0F"/>
    <w:rsid w:val="00676006"/>
    <w:rsid w:val="006C7567"/>
    <w:rsid w:val="006E5F71"/>
    <w:rsid w:val="006F2598"/>
    <w:rsid w:val="006F28F6"/>
    <w:rsid w:val="00721050"/>
    <w:rsid w:val="00734468"/>
    <w:rsid w:val="00737961"/>
    <w:rsid w:val="00751D34"/>
    <w:rsid w:val="007577EB"/>
    <w:rsid w:val="007774DF"/>
    <w:rsid w:val="007779BB"/>
    <w:rsid w:val="00784430"/>
    <w:rsid w:val="007A4B49"/>
    <w:rsid w:val="007A53F2"/>
    <w:rsid w:val="007D609E"/>
    <w:rsid w:val="007F2247"/>
    <w:rsid w:val="00872CDF"/>
    <w:rsid w:val="00887AC8"/>
    <w:rsid w:val="00893273"/>
    <w:rsid w:val="008A579F"/>
    <w:rsid w:val="008C7356"/>
    <w:rsid w:val="008D4AF7"/>
    <w:rsid w:val="008E28B2"/>
    <w:rsid w:val="00902D4B"/>
    <w:rsid w:val="00906F8E"/>
    <w:rsid w:val="009247DA"/>
    <w:rsid w:val="00960F0F"/>
    <w:rsid w:val="0096474A"/>
    <w:rsid w:val="009831A4"/>
    <w:rsid w:val="00985D8A"/>
    <w:rsid w:val="009A2283"/>
    <w:rsid w:val="009D608E"/>
    <w:rsid w:val="009D65E7"/>
    <w:rsid w:val="009E0ABC"/>
    <w:rsid w:val="00A30B75"/>
    <w:rsid w:val="00A3639B"/>
    <w:rsid w:val="00A37DD1"/>
    <w:rsid w:val="00A64065"/>
    <w:rsid w:val="00AD067A"/>
    <w:rsid w:val="00B00BCB"/>
    <w:rsid w:val="00B270C4"/>
    <w:rsid w:val="00B30A56"/>
    <w:rsid w:val="00B544FF"/>
    <w:rsid w:val="00B755FA"/>
    <w:rsid w:val="00B91A29"/>
    <w:rsid w:val="00BC1168"/>
    <w:rsid w:val="00BD6A34"/>
    <w:rsid w:val="00BE41DD"/>
    <w:rsid w:val="00C30902"/>
    <w:rsid w:val="00CA2B83"/>
    <w:rsid w:val="00CC1CDB"/>
    <w:rsid w:val="00D222D3"/>
    <w:rsid w:val="00D425DC"/>
    <w:rsid w:val="00D4684A"/>
    <w:rsid w:val="00D6127E"/>
    <w:rsid w:val="00D74DD7"/>
    <w:rsid w:val="00D961EE"/>
    <w:rsid w:val="00DF0DC1"/>
    <w:rsid w:val="00E04E24"/>
    <w:rsid w:val="00E223AF"/>
    <w:rsid w:val="00E34E8B"/>
    <w:rsid w:val="00E4641D"/>
    <w:rsid w:val="00E57ED1"/>
    <w:rsid w:val="00E809BE"/>
    <w:rsid w:val="00E8158F"/>
    <w:rsid w:val="00EA1987"/>
    <w:rsid w:val="00EF6B9C"/>
    <w:rsid w:val="00F02D27"/>
    <w:rsid w:val="00F12728"/>
    <w:rsid w:val="00F33CD7"/>
    <w:rsid w:val="00F40F9D"/>
    <w:rsid w:val="00F6135E"/>
    <w:rsid w:val="00F63FC5"/>
    <w:rsid w:val="00F64F3F"/>
    <w:rsid w:val="00F91A9E"/>
    <w:rsid w:val="00FA1AB1"/>
    <w:rsid w:val="00FD2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9EB012"/>
  <w15:chartTrackingRefBased/>
  <w15:docId w15:val="{647800B8-E174-4126-8153-4F69D2B8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27D"/>
    <w:rPr>
      <w:rFonts w:eastAsiaTheme="majorEastAsia" w:cstheme="majorBidi"/>
      <w:color w:val="272727" w:themeColor="text1" w:themeTint="D8"/>
    </w:rPr>
  </w:style>
  <w:style w:type="paragraph" w:styleId="Title">
    <w:name w:val="Title"/>
    <w:basedOn w:val="Normal"/>
    <w:next w:val="Normal"/>
    <w:link w:val="TitleChar"/>
    <w:uiPriority w:val="10"/>
    <w:qFormat/>
    <w:rsid w:val="0027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27D"/>
    <w:pPr>
      <w:spacing w:before="160"/>
      <w:jc w:val="center"/>
    </w:pPr>
    <w:rPr>
      <w:i/>
      <w:iCs/>
      <w:color w:val="404040" w:themeColor="text1" w:themeTint="BF"/>
    </w:rPr>
  </w:style>
  <w:style w:type="character" w:customStyle="1" w:styleId="QuoteChar">
    <w:name w:val="Quote Char"/>
    <w:basedOn w:val="DefaultParagraphFont"/>
    <w:link w:val="Quote"/>
    <w:uiPriority w:val="29"/>
    <w:rsid w:val="0027527D"/>
    <w:rPr>
      <w:i/>
      <w:iCs/>
      <w:color w:val="404040" w:themeColor="text1" w:themeTint="BF"/>
    </w:rPr>
  </w:style>
  <w:style w:type="paragraph" w:styleId="ListParagraph">
    <w:name w:val="List Paragraph"/>
    <w:basedOn w:val="Normal"/>
    <w:uiPriority w:val="34"/>
    <w:qFormat/>
    <w:rsid w:val="0027527D"/>
    <w:pPr>
      <w:ind w:left="720"/>
      <w:contextualSpacing/>
    </w:pPr>
  </w:style>
  <w:style w:type="character" w:styleId="IntenseEmphasis">
    <w:name w:val="Intense Emphasis"/>
    <w:basedOn w:val="DefaultParagraphFont"/>
    <w:uiPriority w:val="21"/>
    <w:qFormat/>
    <w:rsid w:val="0027527D"/>
    <w:rPr>
      <w:i/>
      <w:iCs/>
      <w:color w:val="0F4761" w:themeColor="accent1" w:themeShade="BF"/>
    </w:rPr>
  </w:style>
  <w:style w:type="paragraph" w:styleId="IntenseQuote">
    <w:name w:val="Intense Quote"/>
    <w:basedOn w:val="Normal"/>
    <w:next w:val="Normal"/>
    <w:link w:val="IntenseQuoteChar"/>
    <w:uiPriority w:val="30"/>
    <w:qFormat/>
    <w:rsid w:val="0027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27D"/>
    <w:rPr>
      <w:i/>
      <w:iCs/>
      <w:color w:val="0F4761" w:themeColor="accent1" w:themeShade="BF"/>
    </w:rPr>
  </w:style>
  <w:style w:type="character" w:styleId="IntenseReference">
    <w:name w:val="Intense Reference"/>
    <w:basedOn w:val="DefaultParagraphFont"/>
    <w:uiPriority w:val="32"/>
    <w:qFormat/>
    <w:rsid w:val="0027527D"/>
    <w:rPr>
      <w:b/>
      <w:bCs/>
      <w:smallCaps/>
      <w:color w:val="0F4761" w:themeColor="accent1" w:themeShade="BF"/>
      <w:spacing w:val="5"/>
    </w:rPr>
  </w:style>
  <w:style w:type="character" w:styleId="Hyperlink">
    <w:name w:val="Hyperlink"/>
    <w:basedOn w:val="DefaultParagraphFont"/>
    <w:uiPriority w:val="99"/>
    <w:unhideWhenUsed/>
    <w:rsid w:val="00476B26"/>
    <w:rPr>
      <w:color w:val="467886" w:themeColor="hyperlink"/>
      <w:u w:val="single"/>
    </w:rPr>
  </w:style>
  <w:style w:type="character" w:styleId="UnresolvedMention">
    <w:name w:val="Unresolved Mention"/>
    <w:basedOn w:val="DefaultParagraphFont"/>
    <w:uiPriority w:val="99"/>
    <w:semiHidden/>
    <w:unhideWhenUsed/>
    <w:rsid w:val="00476B26"/>
    <w:rPr>
      <w:color w:val="605E5C"/>
      <w:shd w:val="clear" w:color="auto" w:fill="E1DFDD"/>
    </w:rPr>
  </w:style>
  <w:style w:type="character" w:styleId="Strong">
    <w:name w:val="Strong"/>
    <w:basedOn w:val="DefaultParagraphFont"/>
    <w:uiPriority w:val="22"/>
    <w:qFormat/>
    <w:rsid w:val="003202DA"/>
    <w:rPr>
      <w:b/>
      <w:bCs/>
    </w:rPr>
  </w:style>
  <w:style w:type="paragraph" w:styleId="NormalWeb">
    <w:name w:val="Normal (Web)"/>
    <w:basedOn w:val="Normal"/>
    <w:uiPriority w:val="99"/>
    <w:semiHidden/>
    <w:unhideWhenUsed/>
    <w:rsid w:val="003B04A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7583">
      <w:bodyDiv w:val="1"/>
      <w:marLeft w:val="0"/>
      <w:marRight w:val="0"/>
      <w:marTop w:val="0"/>
      <w:marBottom w:val="0"/>
      <w:divBdr>
        <w:top w:val="none" w:sz="0" w:space="0" w:color="auto"/>
        <w:left w:val="none" w:sz="0" w:space="0" w:color="auto"/>
        <w:bottom w:val="none" w:sz="0" w:space="0" w:color="auto"/>
        <w:right w:val="none" w:sz="0" w:space="0" w:color="auto"/>
      </w:divBdr>
    </w:div>
    <w:div w:id="231433810">
      <w:bodyDiv w:val="1"/>
      <w:marLeft w:val="0"/>
      <w:marRight w:val="0"/>
      <w:marTop w:val="0"/>
      <w:marBottom w:val="0"/>
      <w:divBdr>
        <w:top w:val="none" w:sz="0" w:space="0" w:color="auto"/>
        <w:left w:val="none" w:sz="0" w:space="0" w:color="auto"/>
        <w:bottom w:val="none" w:sz="0" w:space="0" w:color="auto"/>
        <w:right w:val="none" w:sz="0" w:space="0" w:color="auto"/>
      </w:divBdr>
    </w:div>
    <w:div w:id="264191427">
      <w:bodyDiv w:val="1"/>
      <w:marLeft w:val="0"/>
      <w:marRight w:val="0"/>
      <w:marTop w:val="0"/>
      <w:marBottom w:val="0"/>
      <w:divBdr>
        <w:top w:val="none" w:sz="0" w:space="0" w:color="auto"/>
        <w:left w:val="none" w:sz="0" w:space="0" w:color="auto"/>
        <w:bottom w:val="none" w:sz="0" w:space="0" w:color="auto"/>
        <w:right w:val="none" w:sz="0" w:space="0" w:color="auto"/>
      </w:divBdr>
    </w:div>
    <w:div w:id="286739612">
      <w:bodyDiv w:val="1"/>
      <w:marLeft w:val="0"/>
      <w:marRight w:val="0"/>
      <w:marTop w:val="0"/>
      <w:marBottom w:val="0"/>
      <w:divBdr>
        <w:top w:val="none" w:sz="0" w:space="0" w:color="auto"/>
        <w:left w:val="none" w:sz="0" w:space="0" w:color="auto"/>
        <w:bottom w:val="none" w:sz="0" w:space="0" w:color="auto"/>
        <w:right w:val="none" w:sz="0" w:space="0" w:color="auto"/>
      </w:divBdr>
    </w:div>
    <w:div w:id="331757882">
      <w:bodyDiv w:val="1"/>
      <w:marLeft w:val="0"/>
      <w:marRight w:val="0"/>
      <w:marTop w:val="0"/>
      <w:marBottom w:val="0"/>
      <w:divBdr>
        <w:top w:val="none" w:sz="0" w:space="0" w:color="auto"/>
        <w:left w:val="none" w:sz="0" w:space="0" w:color="auto"/>
        <w:bottom w:val="none" w:sz="0" w:space="0" w:color="auto"/>
        <w:right w:val="none" w:sz="0" w:space="0" w:color="auto"/>
      </w:divBdr>
    </w:div>
    <w:div w:id="406074561">
      <w:bodyDiv w:val="1"/>
      <w:marLeft w:val="0"/>
      <w:marRight w:val="0"/>
      <w:marTop w:val="0"/>
      <w:marBottom w:val="0"/>
      <w:divBdr>
        <w:top w:val="none" w:sz="0" w:space="0" w:color="auto"/>
        <w:left w:val="none" w:sz="0" w:space="0" w:color="auto"/>
        <w:bottom w:val="none" w:sz="0" w:space="0" w:color="auto"/>
        <w:right w:val="none" w:sz="0" w:space="0" w:color="auto"/>
      </w:divBdr>
    </w:div>
    <w:div w:id="417017289">
      <w:bodyDiv w:val="1"/>
      <w:marLeft w:val="0"/>
      <w:marRight w:val="0"/>
      <w:marTop w:val="0"/>
      <w:marBottom w:val="0"/>
      <w:divBdr>
        <w:top w:val="none" w:sz="0" w:space="0" w:color="auto"/>
        <w:left w:val="none" w:sz="0" w:space="0" w:color="auto"/>
        <w:bottom w:val="none" w:sz="0" w:space="0" w:color="auto"/>
        <w:right w:val="none" w:sz="0" w:space="0" w:color="auto"/>
      </w:divBdr>
    </w:div>
    <w:div w:id="502817581">
      <w:bodyDiv w:val="1"/>
      <w:marLeft w:val="0"/>
      <w:marRight w:val="0"/>
      <w:marTop w:val="0"/>
      <w:marBottom w:val="0"/>
      <w:divBdr>
        <w:top w:val="none" w:sz="0" w:space="0" w:color="auto"/>
        <w:left w:val="none" w:sz="0" w:space="0" w:color="auto"/>
        <w:bottom w:val="none" w:sz="0" w:space="0" w:color="auto"/>
        <w:right w:val="none" w:sz="0" w:space="0" w:color="auto"/>
      </w:divBdr>
    </w:div>
    <w:div w:id="610010182">
      <w:bodyDiv w:val="1"/>
      <w:marLeft w:val="0"/>
      <w:marRight w:val="0"/>
      <w:marTop w:val="0"/>
      <w:marBottom w:val="0"/>
      <w:divBdr>
        <w:top w:val="none" w:sz="0" w:space="0" w:color="auto"/>
        <w:left w:val="none" w:sz="0" w:space="0" w:color="auto"/>
        <w:bottom w:val="none" w:sz="0" w:space="0" w:color="auto"/>
        <w:right w:val="none" w:sz="0" w:space="0" w:color="auto"/>
      </w:divBdr>
    </w:div>
    <w:div w:id="671762512">
      <w:bodyDiv w:val="1"/>
      <w:marLeft w:val="0"/>
      <w:marRight w:val="0"/>
      <w:marTop w:val="0"/>
      <w:marBottom w:val="0"/>
      <w:divBdr>
        <w:top w:val="none" w:sz="0" w:space="0" w:color="auto"/>
        <w:left w:val="none" w:sz="0" w:space="0" w:color="auto"/>
        <w:bottom w:val="none" w:sz="0" w:space="0" w:color="auto"/>
        <w:right w:val="none" w:sz="0" w:space="0" w:color="auto"/>
      </w:divBdr>
    </w:div>
    <w:div w:id="753206570">
      <w:bodyDiv w:val="1"/>
      <w:marLeft w:val="0"/>
      <w:marRight w:val="0"/>
      <w:marTop w:val="0"/>
      <w:marBottom w:val="0"/>
      <w:divBdr>
        <w:top w:val="none" w:sz="0" w:space="0" w:color="auto"/>
        <w:left w:val="none" w:sz="0" w:space="0" w:color="auto"/>
        <w:bottom w:val="none" w:sz="0" w:space="0" w:color="auto"/>
        <w:right w:val="none" w:sz="0" w:space="0" w:color="auto"/>
      </w:divBdr>
    </w:div>
    <w:div w:id="782070452">
      <w:bodyDiv w:val="1"/>
      <w:marLeft w:val="0"/>
      <w:marRight w:val="0"/>
      <w:marTop w:val="0"/>
      <w:marBottom w:val="0"/>
      <w:divBdr>
        <w:top w:val="none" w:sz="0" w:space="0" w:color="auto"/>
        <w:left w:val="none" w:sz="0" w:space="0" w:color="auto"/>
        <w:bottom w:val="none" w:sz="0" w:space="0" w:color="auto"/>
        <w:right w:val="none" w:sz="0" w:space="0" w:color="auto"/>
      </w:divBdr>
    </w:div>
    <w:div w:id="851607091">
      <w:bodyDiv w:val="1"/>
      <w:marLeft w:val="0"/>
      <w:marRight w:val="0"/>
      <w:marTop w:val="0"/>
      <w:marBottom w:val="0"/>
      <w:divBdr>
        <w:top w:val="none" w:sz="0" w:space="0" w:color="auto"/>
        <w:left w:val="none" w:sz="0" w:space="0" w:color="auto"/>
        <w:bottom w:val="none" w:sz="0" w:space="0" w:color="auto"/>
        <w:right w:val="none" w:sz="0" w:space="0" w:color="auto"/>
      </w:divBdr>
    </w:div>
    <w:div w:id="921716684">
      <w:bodyDiv w:val="1"/>
      <w:marLeft w:val="0"/>
      <w:marRight w:val="0"/>
      <w:marTop w:val="0"/>
      <w:marBottom w:val="0"/>
      <w:divBdr>
        <w:top w:val="none" w:sz="0" w:space="0" w:color="auto"/>
        <w:left w:val="none" w:sz="0" w:space="0" w:color="auto"/>
        <w:bottom w:val="none" w:sz="0" w:space="0" w:color="auto"/>
        <w:right w:val="none" w:sz="0" w:space="0" w:color="auto"/>
      </w:divBdr>
    </w:div>
    <w:div w:id="1068840420">
      <w:bodyDiv w:val="1"/>
      <w:marLeft w:val="0"/>
      <w:marRight w:val="0"/>
      <w:marTop w:val="0"/>
      <w:marBottom w:val="0"/>
      <w:divBdr>
        <w:top w:val="none" w:sz="0" w:space="0" w:color="auto"/>
        <w:left w:val="none" w:sz="0" w:space="0" w:color="auto"/>
        <w:bottom w:val="none" w:sz="0" w:space="0" w:color="auto"/>
        <w:right w:val="none" w:sz="0" w:space="0" w:color="auto"/>
      </w:divBdr>
    </w:div>
    <w:div w:id="1238442611">
      <w:bodyDiv w:val="1"/>
      <w:marLeft w:val="0"/>
      <w:marRight w:val="0"/>
      <w:marTop w:val="0"/>
      <w:marBottom w:val="0"/>
      <w:divBdr>
        <w:top w:val="none" w:sz="0" w:space="0" w:color="auto"/>
        <w:left w:val="none" w:sz="0" w:space="0" w:color="auto"/>
        <w:bottom w:val="none" w:sz="0" w:space="0" w:color="auto"/>
        <w:right w:val="none" w:sz="0" w:space="0" w:color="auto"/>
      </w:divBdr>
      <w:divsChild>
        <w:div w:id="1703246702">
          <w:marLeft w:val="0"/>
          <w:marRight w:val="0"/>
          <w:marTop w:val="0"/>
          <w:marBottom w:val="0"/>
          <w:divBdr>
            <w:top w:val="none" w:sz="0" w:space="0" w:color="auto"/>
            <w:left w:val="none" w:sz="0" w:space="0" w:color="auto"/>
            <w:bottom w:val="none" w:sz="0" w:space="0" w:color="auto"/>
            <w:right w:val="none" w:sz="0" w:space="0" w:color="auto"/>
          </w:divBdr>
          <w:divsChild>
            <w:div w:id="173765980">
              <w:marLeft w:val="0"/>
              <w:marRight w:val="0"/>
              <w:marTop w:val="0"/>
              <w:marBottom w:val="0"/>
              <w:divBdr>
                <w:top w:val="none" w:sz="0" w:space="0" w:color="auto"/>
                <w:left w:val="none" w:sz="0" w:space="0" w:color="auto"/>
                <w:bottom w:val="none" w:sz="0" w:space="0" w:color="auto"/>
                <w:right w:val="none" w:sz="0" w:space="0" w:color="auto"/>
              </w:divBdr>
              <w:divsChild>
                <w:div w:id="1398087102">
                  <w:marLeft w:val="0"/>
                  <w:marRight w:val="0"/>
                  <w:marTop w:val="0"/>
                  <w:marBottom w:val="0"/>
                  <w:divBdr>
                    <w:top w:val="none" w:sz="0" w:space="0" w:color="auto"/>
                    <w:left w:val="none" w:sz="0" w:space="0" w:color="auto"/>
                    <w:bottom w:val="none" w:sz="0" w:space="0" w:color="auto"/>
                    <w:right w:val="none" w:sz="0" w:space="0" w:color="auto"/>
                  </w:divBdr>
                  <w:divsChild>
                    <w:div w:id="1777022061">
                      <w:marLeft w:val="0"/>
                      <w:marRight w:val="0"/>
                      <w:marTop w:val="0"/>
                      <w:marBottom w:val="0"/>
                      <w:divBdr>
                        <w:top w:val="none" w:sz="0" w:space="0" w:color="auto"/>
                        <w:left w:val="none" w:sz="0" w:space="0" w:color="auto"/>
                        <w:bottom w:val="none" w:sz="0" w:space="0" w:color="auto"/>
                        <w:right w:val="none" w:sz="0" w:space="0" w:color="auto"/>
                      </w:divBdr>
                      <w:divsChild>
                        <w:div w:id="1052919746">
                          <w:marLeft w:val="0"/>
                          <w:marRight w:val="0"/>
                          <w:marTop w:val="0"/>
                          <w:marBottom w:val="0"/>
                          <w:divBdr>
                            <w:top w:val="none" w:sz="0" w:space="0" w:color="auto"/>
                            <w:left w:val="none" w:sz="0" w:space="0" w:color="auto"/>
                            <w:bottom w:val="none" w:sz="0" w:space="0" w:color="auto"/>
                            <w:right w:val="none" w:sz="0" w:space="0" w:color="auto"/>
                          </w:divBdr>
                          <w:divsChild>
                            <w:div w:id="1849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56535">
      <w:bodyDiv w:val="1"/>
      <w:marLeft w:val="0"/>
      <w:marRight w:val="0"/>
      <w:marTop w:val="0"/>
      <w:marBottom w:val="0"/>
      <w:divBdr>
        <w:top w:val="none" w:sz="0" w:space="0" w:color="auto"/>
        <w:left w:val="none" w:sz="0" w:space="0" w:color="auto"/>
        <w:bottom w:val="none" w:sz="0" w:space="0" w:color="auto"/>
        <w:right w:val="none" w:sz="0" w:space="0" w:color="auto"/>
      </w:divBdr>
    </w:div>
    <w:div w:id="1397239191">
      <w:bodyDiv w:val="1"/>
      <w:marLeft w:val="0"/>
      <w:marRight w:val="0"/>
      <w:marTop w:val="0"/>
      <w:marBottom w:val="0"/>
      <w:divBdr>
        <w:top w:val="none" w:sz="0" w:space="0" w:color="auto"/>
        <w:left w:val="none" w:sz="0" w:space="0" w:color="auto"/>
        <w:bottom w:val="none" w:sz="0" w:space="0" w:color="auto"/>
        <w:right w:val="none" w:sz="0" w:space="0" w:color="auto"/>
      </w:divBdr>
    </w:div>
    <w:div w:id="1500273482">
      <w:bodyDiv w:val="1"/>
      <w:marLeft w:val="0"/>
      <w:marRight w:val="0"/>
      <w:marTop w:val="0"/>
      <w:marBottom w:val="0"/>
      <w:divBdr>
        <w:top w:val="none" w:sz="0" w:space="0" w:color="auto"/>
        <w:left w:val="none" w:sz="0" w:space="0" w:color="auto"/>
        <w:bottom w:val="none" w:sz="0" w:space="0" w:color="auto"/>
        <w:right w:val="none" w:sz="0" w:space="0" w:color="auto"/>
      </w:divBdr>
    </w:div>
    <w:div w:id="1511143842">
      <w:bodyDiv w:val="1"/>
      <w:marLeft w:val="0"/>
      <w:marRight w:val="0"/>
      <w:marTop w:val="0"/>
      <w:marBottom w:val="0"/>
      <w:divBdr>
        <w:top w:val="none" w:sz="0" w:space="0" w:color="auto"/>
        <w:left w:val="none" w:sz="0" w:space="0" w:color="auto"/>
        <w:bottom w:val="none" w:sz="0" w:space="0" w:color="auto"/>
        <w:right w:val="none" w:sz="0" w:space="0" w:color="auto"/>
      </w:divBdr>
    </w:div>
    <w:div w:id="1570537239">
      <w:bodyDiv w:val="1"/>
      <w:marLeft w:val="0"/>
      <w:marRight w:val="0"/>
      <w:marTop w:val="0"/>
      <w:marBottom w:val="0"/>
      <w:divBdr>
        <w:top w:val="none" w:sz="0" w:space="0" w:color="auto"/>
        <w:left w:val="none" w:sz="0" w:space="0" w:color="auto"/>
        <w:bottom w:val="none" w:sz="0" w:space="0" w:color="auto"/>
        <w:right w:val="none" w:sz="0" w:space="0" w:color="auto"/>
      </w:divBdr>
    </w:div>
    <w:div w:id="1584491815">
      <w:bodyDiv w:val="1"/>
      <w:marLeft w:val="0"/>
      <w:marRight w:val="0"/>
      <w:marTop w:val="0"/>
      <w:marBottom w:val="0"/>
      <w:divBdr>
        <w:top w:val="none" w:sz="0" w:space="0" w:color="auto"/>
        <w:left w:val="none" w:sz="0" w:space="0" w:color="auto"/>
        <w:bottom w:val="none" w:sz="0" w:space="0" w:color="auto"/>
        <w:right w:val="none" w:sz="0" w:space="0" w:color="auto"/>
      </w:divBdr>
    </w:div>
    <w:div w:id="1603420267">
      <w:bodyDiv w:val="1"/>
      <w:marLeft w:val="0"/>
      <w:marRight w:val="0"/>
      <w:marTop w:val="0"/>
      <w:marBottom w:val="0"/>
      <w:divBdr>
        <w:top w:val="none" w:sz="0" w:space="0" w:color="auto"/>
        <w:left w:val="none" w:sz="0" w:space="0" w:color="auto"/>
        <w:bottom w:val="none" w:sz="0" w:space="0" w:color="auto"/>
        <w:right w:val="none" w:sz="0" w:space="0" w:color="auto"/>
      </w:divBdr>
    </w:div>
    <w:div w:id="1752115793">
      <w:bodyDiv w:val="1"/>
      <w:marLeft w:val="0"/>
      <w:marRight w:val="0"/>
      <w:marTop w:val="0"/>
      <w:marBottom w:val="0"/>
      <w:divBdr>
        <w:top w:val="none" w:sz="0" w:space="0" w:color="auto"/>
        <w:left w:val="none" w:sz="0" w:space="0" w:color="auto"/>
        <w:bottom w:val="none" w:sz="0" w:space="0" w:color="auto"/>
        <w:right w:val="none" w:sz="0" w:space="0" w:color="auto"/>
      </w:divBdr>
    </w:div>
    <w:div w:id="1790707278">
      <w:bodyDiv w:val="1"/>
      <w:marLeft w:val="0"/>
      <w:marRight w:val="0"/>
      <w:marTop w:val="0"/>
      <w:marBottom w:val="0"/>
      <w:divBdr>
        <w:top w:val="none" w:sz="0" w:space="0" w:color="auto"/>
        <w:left w:val="none" w:sz="0" w:space="0" w:color="auto"/>
        <w:bottom w:val="none" w:sz="0" w:space="0" w:color="auto"/>
        <w:right w:val="none" w:sz="0" w:space="0" w:color="auto"/>
      </w:divBdr>
    </w:div>
    <w:div w:id="1826817970">
      <w:bodyDiv w:val="1"/>
      <w:marLeft w:val="0"/>
      <w:marRight w:val="0"/>
      <w:marTop w:val="0"/>
      <w:marBottom w:val="0"/>
      <w:divBdr>
        <w:top w:val="none" w:sz="0" w:space="0" w:color="auto"/>
        <w:left w:val="none" w:sz="0" w:space="0" w:color="auto"/>
        <w:bottom w:val="none" w:sz="0" w:space="0" w:color="auto"/>
        <w:right w:val="none" w:sz="0" w:space="0" w:color="auto"/>
      </w:divBdr>
    </w:div>
    <w:div w:id="1969704023">
      <w:bodyDiv w:val="1"/>
      <w:marLeft w:val="0"/>
      <w:marRight w:val="0"/>
      <w:marTop w:val="0"/>
      <w:marBottom w:val="0"/>
      <w:divBdr>
        <w:top w:val="none" w:sz="0" w:space="0" w:color="auto"/>
        <w:left w:val="none" w:sz="0" w:space="0" w:color="auto"/>
        <w:bottom w:val="none" w:sz="0" w:space="0" w:color="auto"/>
        <w:right w:val="none" w:sz="0" w:space="0" w:color="auto"/>
      </w:divBdr>
    </w:div>
    <w:div w:id="200824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Apaw</dc:creator>
  <cp:keywords/>
  <dc:description/>
  <cp:lastModifiedBy>Charles Apaw</cp:lastModifiedBy>
  <cp:revision>2</cp:revision>
  <dcterms:created xsi:type="dcterms:W3CDTF">2024-11-02T04:14:00Z</dcterms:created>
  <dcterms:modified xsi:type="dcterms:W3CDTF">2024-11-02T04:14:00Z</dcterms:modified>
</cp:coreProperties>
</file>