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11" w:rsidRPr="00024211" w:rsidRDefault="00024211" w:rsidP="00024211">
      <w:pPr>
        <w:jc w:val="center"/>
        <w:rPr>
          <w:rFonts w:ascii="Times New Roman" w:hAnsi="Times New Roman" w:cs="Times New Roman"/>
          <w:noProof/>
          <w:sz w:val="32"/>
          <w:szCs w:val="32"/>
          <w:lang w:val="en-US" w:eastAsia="ru-RU"/>
        </w:rPr>
      </w:pPr>
      <w:r w:rsidRPr="00024211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 xml:space="preserve">2) Complete Xpath practice course - </w:t>
      </w:r>
      <w:hyperlink r:id="rId5" w:history="1">
        <w:r w:rsidRPr="00024211">
          <w:rPr>
            <w:rStyle w:val="a5"/>
            <w:rFonts w:ascii="Times New Roman" w:hAnsi="Times New Roman" w:cs="Times New Roman"/>
            <w:noProof/>
            <w:sz w:val="32"/>
            <w:szCs w:val="32"/>
            <w:lang w:val="en-US" w:eastAsia="ru-RU"/>
          </w:rPr>
          <w:t>https://topswagcode.com/xpath/</w:t>
        </w:r>
      </w:hyperlink>
    </w:p>
    <w:p w:rsidR="00024211" w:rsidRDefault="00024211" w:rsidP="00E145A4">
      <w:pPr>
        <w:rPr>
          <w:lang w:val="en-US"/>
        </w:rPr>
      </w:pPr>
      <w:bookmarkStart w:id="0" w:name="_GoBack"/>
      <w:bookmarkEnd w:id="0"/>
    </w:p>
    <w:p w:rsidR="00DF4584" w:rsidRPr="00E145A4" w:rsidRDefault="00E145A4" w:rsidP="00E145A4">
      <w:r>
        <w:rPr>
          <w:noProof/>
          <w:lang w:eastAsia="ru-RU"/>
        </w:rPr>
        <w:drawing>
          <wp:inline distT="0" distB="0" distL="0" distR="0" wp14:anchorId="3B8A133B" wp14:editId="0E4049DD">
            <wp:extent cx="5943600" cy="37985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84" w:rsidRPr="00E14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D0"/>
    <w:rsid w:val="00024211"/>
    <w:rsid w:val="00190FD0"/>
    <w:rsid w:val="002900E0"/>
    <w:rsid w:val="00912615"/>
    <w:rsid w:val="00DF4584"/>
    <w:rsid w:val="00E1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61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242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61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242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opswagcode.com/xpa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2022-09-29T16:02:00Z</dcterms:created>
  <dcterms:modified xsi:type="dcterms:W3CDTF">2022-09-29T16:02:00Z</dcterms:modified>
</cp:coreProperties>
</file>