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1836124" cy="18900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124" cy="189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1836124" cy="189002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124" cy="189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1836142" cy="189003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142" cy="189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1857375" cy="189607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96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75198" cy="1875198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5198" cy="1875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1836124" cy="18900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124" cy="189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1836124" cy="18900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124" cy="189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796b"/>
        </w:rPr>
        <w:drawing>
          <wp:inline distB="19050" distT="19050" distL="19050" distR="19050">
            <wp:extent cx="1836142" cy="189003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142" cy="189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1836124" cy="1890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124" cy="189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77824" cy="187782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7824" cy="187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62138" cy="1862138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1811836" cy="1858774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1836" cy="1858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/>
      <w:drawing>
        <wp:inline distB="114300" distT="114300" distL="114300" distR="114300">
          <wp:extent cx="1381125" cy="574257"/>
          <wp:effectExtent b="0" l="0" r="0" t="0"/>
          <wp:docPr id="1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27368" l="0" r="0" t="31052"/>
                  <a:stretch>
                    <a:fillRect/>
                  </a:stretch>
                </pic:blipFill>
                <pic:spPr>
                  <a:xfrm>
                    <a:off x="0" y="0"/>
                    <a:ext cx="1381125" cy="57425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</w:t>
      <w:tab/>
      <w:tab/>
      <w:t xml:space="preserve">          </w:t>
    </w:r>
    <w:r w:rsidDel="00000000" w:rsidR="00000000" w:rsidRPr="00000000">
      <w:rPr>
        <w:rFonts w:ascii="Poppins" w:cs="Poppins" w:eastAsia="Poppins" w:hAnsi="Poppins"/>
        <w:i w:val="1"/>
        <w:sz w:val="28"/>
        <w:szCs w:val="28"/>
        <w:rtl w:val="0"/>
      </w:rPr>
      <w:t xml:space="preserve">Elementary AI Explorations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header" Target="header1.xm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