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46" w:rsidRDefault="00284146">
      <w:r w:rsidRPr="00284146">
        <w:rPr>
          <w:noProof/>
          <w:lang w:eastAsia="en-IN"/>
        </w:rPr>
        <w:drawing>
          <wp:inline distT="0" distB="0" distL="0" distR="0" wp14:anchorId="0F5C3FF2" wp14:editId="4A6D708C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46" w:rsidRPr="00284146" w:rsidRDefault="00284146" w:rsidP="00284146"/>
    <w:p w:rsidR="00284146" w:rsidRPr="00284146" w:rsidRDefault="00284146" w:rsidP="00284146"/>
    <w:p w:rsidR="00284146" w:rsidRDefault="00284146" w:rsidP="00284146"/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>=9;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>=A0;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potValue</w:t>
      </w:r>
      <w:proofErr w:type="spellEnd"/>
      <w:r>
        <w:t xml:space="preserve"> = 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brightness = 0;</w:t>
      </w:r>
    </w:p>
    <w:p w:rsidR="00284146" w:rsidRDefault="00284146" w:rsidP="00284146"/>
    <w:p w:rsidR="00284146" w:rsidRDefault="00284146" w:rsidP="00284146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284146" w:rsidRDefault="00284146" w:rsidP="00284146">
      <w:r>
        <w:t xml:space="preserve"> </w:t>
      </w:r>
    </w:p>
    <w:p w:rsidR="00284146" w:rsidRDefault="00284146" w:rsidP="00284146">
      <w:r>
        <w:t>}</w:t>
      </w:r>
    </w:p>
    <w:p w:rsidR="00284146" w:rsidRDefault="00284146" w:rsidP="00284146"/>
    <w:p w:rsidR="00284146" w:rsidRDefault="00284146" w:rsidP="00284146">
      <w:r>
        <w:t xml:space="preserve">void </w:t>
      </w:r>
      <w:proofErr w:type="gramStart"/>
      <w:r>
        <w:t>loop(</w:t>
      </w:r>
      <w:proofErr w:type="gramEnd"/>
      <w:r>
        <w:t>) {</w:t>
      </w:r>
    </w:p>
    <w:p w:rsidR="00284146" w:rsidRDefault="00284146" w:rsidP="00284146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:rsidR="00284146" w:rsidRDefault="00284146" w:rsidP="00284146">
      <w:r>
        <w:lastRenderedPageBreak/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:rsidR="00284146" w:rsidRDefault="00284146" w:rsidP="00284146">
      <w:r>
        <w:t xml:space="preserve">  brightness);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  <w:bookmarkStart w:id="0" w:name="_GoBack"/>
      <w:bookmarkEnd w:id="0"/>
    </w:p>
    <w:p w:rsidR="00280D53" w:rsidRDefault="00284146" w:rsidP="00284146">
      <w:r>
        <w:t>}</w:t>
      </w:r>
    </w:p>
    <w:p w:rsidR="00B706EB" w:rsidRDefault="00B706EB" w:rsidP="00284146"/>
    <w:p w:rsidR="00B706EB" w:rsidRPr="00B706EB" w:rsidRDefault="00B706EB" w:rsidP="00284146">
      <w:proofErr w:type="gramStart"/>
      <w:r w:rsidRPr="00B706EB">
        <w:rPr>
          <w:b/>
        </w:rPr>
        <w:t xml:space="preserve">Observation </w:t>
      </w:r>
      <w:r w:rsidRPr="00B706EB">
        <w:t>:</w:t>
      </w:r>
      <w:proofErr w:type="gramEnd"/>
      <w:r w:rsidRPr="00B706EB">
        <w:t xml:space="preserve"> As the wiper rotates the intensity of LED changes.</w:t>
      </w:r>
    </w:p>
    <w:p w:rsidR="00B706EB" w:rsidRPr="00B706EB" w:rsidRDefault="00B706EB">
      <w:pPr>
        <w:rPr>
          <w:b/>
        </w:rPr>
      </w:pPr>
    </w:p>
    <w:sectPr w:rsidR="00B706EB" w:rsidRPr="00B706E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CF3" w:rsidRDefault="00B05CF3" w:rsidP="00284146">
      <w:pPr>
        <w:spacing w:after="0" w:line="240" w:lineRule="auto"/>
      </w:pPr>
      <w:r>
        <w:separator/>
      </w:r>
    </w:p>
  </w:endnote>
  <w:endnote w:type="continuationSeparator" w:id="0">
    <w:p w:rsidR="00B05CF3" w:rsidRDefault="00B05CF3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CF3" w:rsidRDefault="00B05CF3" w:rsidP="00284146">
      <w:pPr>
        <w:spacing w:after="0" w:line="240" w:lineRule="auto"/>
      </w:pPr>
      <w:r>
        <w:separator/>
      </w:r>
    </w:p>
  </w:footnote>
  <w:footnote w:type="continuationSeparator" w:id="0">
    <w:p w:rsidR="00B05CF3" w:rsidRDefault="00B05CF3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46"/>
    <w:rsid w:val="00280D53"/>
    <w:rsid w:val="00284146"/>
    <w:rsid w:val="004165A2"/>
    <w:rsid w:val="00B05CF3"/>
    <w:rsid w:val="00B7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760C3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SSITNGP-02-09</cp:lastModifiedBy>
  <cp:revision>2</cp:revision>
  <dcterms:created xsi:type="dcterms:W3CDTF">2025-11-12T10:15:00Z</dcterms:created>
  <dcterms:modified xsi:type="dcterms:W3CDTF">2025-11-12T10:35:00Z</dcterms:modified>
</cp:coreProperties>
</file>