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332F" w:rsidRPr="00ED332F" w:rsidRDefault="00113011" w:rsidP="00113011">
      <w:pPr>
        <w:shd w:val="clear" w:color="auto" w:fill="FFFFFF"/>
        <w:spacing w:after="120" w:line="360" w:lineRule="atLeast"/>
        <w:jc w:val="center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Feature Selection</w:t>
      </w:r>
    </w:p>
    <w:p w:rsidR="00ED332F" w:rsidRPr="00113011" w:rsidRDefault="00ED332F" w:rsidP="00ED33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ED332F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Feature Selection Method</w:t>
      </w:r>
      <w:bookmarkStart w:id="0" w:name="_GoBack"/>
      <w:bookmarkEnd w:id="0"/>
    </w:p>
    <w:p w:rsidR="007D1B3A" w:rsidRPr="00113011" w:rsidRDefault="007D1B3A" w:rsidP="007D1B3A">
      <w:p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  <w:rtl/>
        </w:rPr>
      </w:pPr>
      <w:r w:rsidRPr="00113011">
        <w:rPr>
          <w:rStyle w:val="Strong"/>
          <w:rFonts w:asciiTheme="majorBidi" w:hAnsiTheme="majorBidi" w:cstheme="majorBidi"/>
          <w:color w:val="3B3838" w:themeColor="background2" w:themeShade="40"/>
          <w:sz w:val="24"/>
          <w:szCs w:val="24"/>
          <w:bdr w:val="none" w:sz="0" w:space="0" w:color="auto" w:frame="1"/>
          <w:shd w:val="clear" w:color="auto" w:fill="FFFFFF"/>
        </w:rPr>
        <w:t>Feature Selection</w:t>
      </w:r>
      <w:r w:rsidRPr="00113011"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</w:rPr>
        <w:t>: Select a subset of input features from the dataset.</w:t>
      </w:r>
    </w:p>
    <w:p w:rsidR="007D1B3A" w:rsidRPr="00113011" w:rsidRDefault="007D1B3A" w:rsidP="007D1B3A">
      <w:p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  <w:rtl/>
        </w:rPr>
      </w:pPr>
    </w:p>
    <w:p w:rsidR="007D1B3A" w:rsidRPr="00113011" w:rsidRDefault="007D1B3A" w:rsidP="007D1B3A">
      <w:p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  <w:rtl/>
        </w:rPr>
      </w:pPr>
      <w:r w:rsidRPr="00113011"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</w:rPr>
        <w:t>Performance_Indicator</w:t>
      </w:r>
      <w:r w:rsidRPr="00113011"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  <w:rtl/>
        </w:rPr>
        <w:t>,</w:t>
      </w:r>
      <w:r w:rsidRPr="00113011"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</w:rPr>
        <w:t xml:space="preserve"> Control_of_Corruption</w:t>
      </w:r>
      <w:r w:rsidRPr="00113011"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  <w:rtl/>
        </w:rPr>
        <w:t>,</w:t>
      </w:r>
      <w:r w:rsidRPr="00113011"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</w:rPr>
        <w:t xml:space="preserve"> Rule_of_Law Political_Stability</w:t>
      </w:r>
    </w:p>
    <w:p w:rsidR="00616872" w:rsidRDefault="00113011" w:rsidP="0061687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Performance_Indicator</w:t>
      </w:r>
      <w:r w:rsidR="0061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Government_Effectivness</w:t>
      </w:r>
      <w:r w:rsidR="00616872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Regulatory_Quality</w:t>
      </w:r>
      <w:r w:rsidRPr="00ED332F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 xml:space="preserve"> </w:t>
      </w:r>
    </w:p>
    <w:p w:rsidR="00ED332F" w:rsidRPr="00113011" w:rsidRDefault="00ED332F" w:rsidP="00ED33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ED332F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Statistics for Filter Feature Selection Methods</w:t>
      </w:r>
    </w:p>
    <w:p w:rsidR="00ED332F" w:rsidRPr="00113011" w:rsidRDefault="00ED332F" w:rsidP="00ED332F">
      <w:p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</w:rPr>
      </w:pPr>
      <w:r w:rsidRPr="00113011">
        <w:rPr>
          <w:rStyle w:val="Strong"/>
          <w:rFonts w:asciiTheme="majorBidi" w:hAnsiTheme="majorBidi" w:cstheme="majorBidi"/>
          <w:color w:val="3B3838" w:themeColor="background2" w:themeShade="40"/>
          <w:sz w:val="24"/>
          <w:szCs w:val="24"/>
          <w:bdr w:val="none" w:sz="0" w:space="0" w:color="auto" w:frame="1"/>
          <w:shd w:val="clear" w:color="auto" w:fill="FFFFFF"/>
        </w:rPr>
        <w:t>Supervised</w:t>
      </w:r>
      <w:r w:rsidRPr="00113011"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</w:rPr>
        <w:t>: Use the target variable (remove irrelevant variables).</w:t>
      </w:r>
    </w:p>
    <w:p w:rsidR="00BB797E" w:rsidRPr="00113011" w:rsidRDefault="00BB797E" w:rsidP="00BB797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Correlation</w:t>
      </w:r>
    </w:p>
    <w:p w:rsidR="00ED332F" w:rsidRPr="00113011" w:rsidRDefault="00ED332F" w:rsidP="00ED332F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ED332F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Numerical Input, Numerical Output</w:t>
      </w:r>
    </w:p>
    <w:p w:rsidR="007D1B3A" w:rsidRPr="00113011" w:rsidRDefault="007D1B3A" w:rsidP="007D1B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113011">
        <w:rPr>
          <w:rStyle w:val="Strong"/>
          <w:rFonts w:asciiTheme="majorBidi" w:hAnsiTheme="majorBidi" w:cstheme="majorBidi"/>
          <w:color w:val="3B3838" w:themeColor="background2" w:themeShade="40"/>
          <w:sz w:val="24"/>
          <w:szCs w:val="24"/>
          <w:bdr w:val="none" w:sz="0" w:space="0" w:color="auto" w:frame="1"/>
          <w:shd w:val="clear" w:color="auto" w:fill="FFFFFF"/>
        </w:rPr>
        <w:t>Numerical Variables</w:t>
      </w:r>
      <w:r w:rsidRPr="00113011">
        <w:rPr>
          <w:rStyle w:val="Strong"/>
          <w:rFonts w:asciiTheme="majorBidi" w:hAnsiTheme="majorBidi" w:cstheme="majorBidi"/>
          <w:color w:val="3B3838" w:themeColor="background2" w:themeShade="40"/>
          <w:sz w:val="24"/>
          <w:szCs w:val="24"/>
          <w:bdr w:val="none" w:sz="0" w:space="0" w:color="auto" w:frame="1"/>
          <w:shd w:val="clear" w:color="auto" w:fill="FFFFFF"/>
          <w:rtl/>
        </w:rPr>
        <w:t>:</w:t>
      </w:r>
      <w:r w:rsidRPr="00113011">
        <w:rPr>
          <w:rFonts w:asciiTheme="majorBidi" w:hAnsiTheme="majorBidi" w:cstheme="majorBidi"/>
          <w:color w:val="3B3838" w:themeColor="background2" w:themeShade="40"/>
          <w:sz w:val="24"/>
          <w:szCs w:val="24"/>
        </w:rPr>
        <w:t xml:space="preserve"> </w:t>
      </w:r>
      <w:r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Floating Point Variables.</w:t>
      </w:r>
    </w:p>
    <w:p w:rsidR="007D1B3A" w:rsidRPr="00113011" w:rsidRDefault="007D1B3A" w:rsidP="007D1B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113011"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</w:rPr>
        <w:t>The type of response variable typically indicates the type of predictive modeling problem being performed. For example, a numerical output variable indicates a regression predictive modeling problem</w:t>
      </w:r>
      <w:r w:rsidRPr="00113011">
        <w:rPr>
          <w:rFonts w:asciiTheme="majorBidi" w:hAnsiTheme="majorBidi" w:cstheme="majorBidi"/>
          <w:color w:val="3B3838" w:themeColor="background2" w:themeShade="40"/>
          <w:sz w:val="24"/>
          <w:szCs w:val="24"/>
          <w:shd w:val="clear" w:color="auto" w:fill="FFFFFF"/>
          <w:rtl/>
        </w:rPr>
        <w:t>.</w:t>
      </w:r>
    </w:p>
    <w:p w:rsidR="007D1B3A" w:rsidRPr="007D1B3A" w:rsidRDefault="007D1B3A" w:rsidP="007D1B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7D1B3A">
        <w:rPr>
          <w:rFonts w:asciiTheme="majorBidi" w:eastAsia="Times New Roman" w:hAnsiTheme="majorBidi" w:cstheme="majorBidi"/>
          <w:b/>
          <w:bCs/>
          <w:color w:val="3B3838" w:themeColor="background2" w:themeShade="40"/>
          <w:sz w:val="24"/>
          <w:szCs w:val="24"/>
          <w:bdr w:val="none" w:sz="0" w:space="0" w:color="auto" w:frame="1"/>
        </w:rPr>
        <w:t>Numerical Output</w:t>
      </w:r>
      <w:r w:rsidRPr="007D1B3A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: Regression predictive modeling problem.</w:t>
      </w:r>
    </w:p>
    <w:p w:rsidR="007D1B3A" w:rsidRPr="00113011" w:rsidRDefault="007D1B3A" w:rsidP="007D1B3A">
      <w:pPr>
        <w:pStyle w:val="ListParagraph"/>
        <w:numPr>
          <w:ilvl w:val="0"/>
          <w:numId w:val="2"/>
        </w:numPr>
        <w:shd w:val="clear" w:color="auto" w:fill="FFFFFF"/>
        <w:spacing w:after="288" w:line="360" w:lineRule="atLeast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This is a regression predictive modeling problem with numerical input variables.</w:t>
      </w:r>
    </w:p>
    <w:p w:rsidR="00ED332F" w:rsidRPr="00113011" w:rsidRDefault="007D1B3A" w:rsidP="00B95F07">
      <w:pPr>
        <w:pStyle w:val="ListParagraph"/>
        <w:numPr>
          <w:ilvl w:val="0"/>
          <w:numId w:val="2"/>
        </w:numPr>
        <w:shd w:val="clear" w:color="auto" w:fill="FFFFFF"/>
        <w:spacing w:after="288" w:line="360" w:lineRule="atLeast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The most common techniques are to use a correlation coefficient, such as Pearson’s for a linear correlation</w:t>
      </w:r>
      <w:r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  <w:rtl/>
        </w:rPr>
        <w:t>.</w:t>
      </w:r>
    </w:p>
    <w:p w:rsidR="00017F43" w:rsidRPr="00113011" w:rsidRDefault="00017F43" w:rsidP="00017F4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Statistics</w:t>
      </w:r>
      <w:r w:rsidR="00ED332F" w:rsidRPr="00ED332F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 xml:space="preserve"> for Feature Selection</w:t>
      </w:r>
    </w:p>
    <w:p w:rsidR="00017F43" w:rsidRPr="00113011" w:rsidRDefault="00017F43" w:rsidP="00017F43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</w:p>
    <w:p w:rsidR="00017F43" w:rsidRPr="00113011" w:rsidRDefault="00017F43" w:rsidP="00017F43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ED332F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Correlation Statistics</w:t>
      </w:r>
    </w:p>
    <w:p w:rsidR="00017F43" w:rsidRPr="00113011" w:rsidRDefault="00017F43" w:rsidP="00017F4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Pearson’s correlation coefficient (linear).</w:t>
      </w:r>
    </w:p>
    <w:p w:rsidR="00017F43" w:rsidRPr="00113011" w:rsidRDefault="00017F43" w:rsidP="00017F43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</w:p>
    <w:p w:rsidR="00ED332F" w:rsidRPr="00113011" w:rsidRDefault="00017F43" w:rsidP="00017F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  <w:r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  <w:rtl/>
        </w:rPr>
        <w:t xml:space="preserve">  </w:t>
      </w:r>
      <w:r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Regression Feature Selection</w:t>
      </w:r>
    </w:p>
    <w:p w:rsidR="00017F43" w:rsidRPr="00113011" w:rsidRDefault="00017F43" w:rsidP="00017F43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</w:pPr>
    </w:p>
    <w:p w:rsidR="00ED332F" w:rsidRPr="00113011" w:rsidRDefault="00017F43" w:rsidP="00017F4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B3838" w:themeColor="background2" w:themeShade="40"/>
          <w:sz w:val="23"/>
          <w:szCs w:val="23"/>
        </w:rPr>
      </w:pPr>
      <w:r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  <w:rtl/>
        </w:rPr>
        <w:t xml:space="preserve">  </w:t>
      </w:r>
      <w:r w:rsidR="00ED332F"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>Regression Feature Selection</w:t>
      </w:r>
      <w:r w:rsidR="00BB797E" w:rsidRPr="00113011">
        <w:rPr>
          <w:rFonts w:asciiTheme="majorBidi" w:eastAsia="Times New Roman" w:hAnsiTheme="majorBidi" w:cstheme="majorBidi"/>
          <w:color w:val="3B3838" w:themeColor="background2" w:themeShade="40"/>
          <w:sz w:val="24"/>
          <w:szCs w:val="24"/>
        </w:rPr>
        <w:t xml:space="preserve"> (Linear Multiple Regression</w:t>
      </w:r>
      <w:r w:rsidR="00BB797E" w:rsidRPr="00113011">
        <w:rPr>
          <w:rFonts w:ascii="Helvetica" w:eastAsia="Times New Roman" w:hAnsi="Helvetica" w:cs="Times New Roman"/>
          <w:color w:val="3B3838" w:themeColor="background2" w:themeShade="40"/>
          <w:sz w:val="23"/>
          <w:szCs w:val="23"/>
        </w:rPr>
        <w:t>)</w:t>
      </w:r>
    </w:p>
    <w:p w:rsidR="00113011" w:rsidRPr="00113011" w:rsidRDefault="00113011" w:rsidP="00113011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Times New Roman"/>
          <w:color w:val="3B3838" w:themeColor="background2" w:themeShade="40"/>
          <w:sz w:val="23"/>
          <w:szCs w:val="23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00"/>
        <w:gridCol w:w="2014"/>
        <w:gridCol w:w="2166"/>
      </w:tblGrid>
      <w:tr w:rsidR="00113011" w:rsidRPr="00113011" w:rsidTr="00113011">
        <w:trPr>
          <w:trHeight w:val="300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13011" w:rsidRPr="00113011" w:rsidRDefault="00113011" w:rsidP="00113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</w:rPr>
              <w:t>Steps</w:t>
            </w:r>
          </w:p>
        </w:tc>
        <w:tc>
          <w:tcPr>
            <w:tcW w:w="4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13011" w:rsidRPr="00113011" w:rsidRDefault="00113011" w:rsidP="00113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</w:rPr>
              <w:t>Reaction</w:t>
            </w:r>
          </w:p>
        </w:tc>
      </w:tr>
      <w:tr w:rsidR="00113011" w:rsidRPr="00113011" w:rsidTr="00113011">
        <w:trPr>
          <w:trHeight w:val="79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011" w:rsidRPr="00113011" w:rsidRDefault="00113011" w:rsidP="00113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Feature Selection Methods</w:t>
            </w:r>
          </w:p>
        </w:tc>
        <w:tc>
          <w:tcPr>
            <w:tcW w:w="4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3011" w:rsidRPr="00113011" w:rsidRDefault="00113011" w:rsidP="00113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</w:rPr>
              <w:t>Filter: Select subsets of features based on their relationship with the target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113011" w:rsidRPr="00113011" w:rsidTr="00113011">
        <w:trPr>
          <w:trHeight w:val="66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3011" w:rsidRPr="00113011" w:rsidRDefault="00113011" w:rsidP="00113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</w:rPr>
              <w:t>2. Statistics for Filter Feature Selection Methods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011" w:rsidRPr="00113011" w:rsidRDefault="00113011" w:rsidP="00113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</w:rPr>
              <w:t>Numerical input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011" w:rsidRPr="00113011" w:rsidRDefault="00113011" w:rsidP="00113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</w:rPr>
              <w:t>Numerical output</w:t>
            </w:r>
          </w:p>
        </w:tc>
      </w:tr>
      <w:tr w:rsidR="00113011" w:rsidRPr="00113011" w:rsidTr="00113011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011" w:rsidRPr="00113011" w:rsidRDefault="00113011" w:rsidP="00113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</w:rPr>
              <w:t>3. Feature Selection based on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011" w:rsidRPr="00113011" w:rsidRDefault="00113011" w:rsidP="00113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</w:rPr>
              <w:t>Correlation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011" w:rsidRPr="00113011" w:rsidRDefault="00113011" w:rsidP="00113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13011" w:rsidRPr="00113011" w:rsidTr="00113011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011" w:rsidRPr="00113011" w:rsidRDefault="00113011" w:rsidP="00113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</w:rPr>
              <w:t>4-Regression</w:t>
            </w:r>
          </w:p>
        </w:tc>
        <w:tc>
          <w:tcPr>
            <w:tcW w:w="4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011" w:rsidRPr="00113011" w:rsidRDefault="00113011" w:rsidP="00113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13011">
              <w:rPr>
                <w:rFonts w:ascii="Times New Roman" w:eastAsia="Times New Roman" w:hAnsi="Times New Roman" w:cs="Times New Roman"/>
                <w:color w:val="000000"/>
              </w:rPr>
              <w:t>Linear Multiple Regression</w:t>
            </w:r>
          </w:p>
        </w:tc>
      </w:tr>
    </w:tbl>
    <w:p w:rsidR="000B2E57" w:rsidRDefault="000B2E57"/>
    <w:tbl>
      <w:tblPr>
        <w:tblW w:w="6020" w:type="dxa"/>
        <w:tblLook w:val="04A0" w:firstRow="1" w:lastRow="0" w:firstColumn="1" w:lastColumn="0" w:noHBand="0" w:noVBand="1"/>
      </w:tblPr>
      <w:tblGrid>
        <w:gridCol w:w="2800"/>
        <w:gridCol w:w="3220"/>
      </w:tblGrid>
      <w:tr w:rsidR="00616872" w:rsidRPr="00616872" w:rsidTr="0061687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872">
              <w:rPr>
                <w:rFonts w:ascii="Calibri" w:eastAsia="Times New Roman" w:hAnsi="Calibri" w:cs="Calibri"/>
                <w:color w:val="000000"/>
              </w:rPr>
              <w:t>Dependent variable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872">
              <w:rPr>
                <w:rFonts w:ascii="Calibri" w:eastAsia="Times New Roman" w:hAnsi="Calibri" w:cs="Calibri"/>
                <w:color w:val="000000"/>
              </w:rPr>
              <w:t>Independent variables</w:t>
            </w:r>
          </w:p>
        </w:tc>
      </w:tr>
      <w:tr w:rsidR="00616872" w:rsidRPr="00616872" w:rsidTr="006168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872">
              <w:rPr>
                <w:rFonts w:ascii="Calibri" w:eastAsia="Times New Roman" w:hAnsi="Calibri" w:cs="Calibri"/>
                <w:color w:val="000000"/>
              </w:rPr>
              <w:t>Performance_Indicator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872">
              <w:rPr>
                <w:rFonts w:ascii="Calibri" w:eastAsia="Times New Roman" w:hAnsi="Calibri" w:cs="Calibri"/>
                <w:color w:val="000000"/>
              </w:rPr>
              <w:t>Control_of_Corruption</w:t>
            </w:r>
          </w:p>
        </w:tc>
      </w:tr>
      <w:tr w:rsidR="00616872" w:rsidRPr="00616872" w:rsidTr="006168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8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872">
              <w:rPr>
                <w:rFonts w:ascii="Calibri" w:eastAsia="Times New Roman" w:hAnsi="Calibri" w:cs="Calibri"/>
                <w:color w:val="000000"/>
              </w:rPr>
              <w:t xml:space="preserve">Rule_of_Law </w:t>
            </w:r>
          </w:p>
        </w:tc>
      </w:tr>
      <w:tr w:rsidR="00616872" w:rsidRPr="00616872" w:rsidTr="00616872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8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838"/>
                <w:sz w:val="24"/>
                <w:szCs w:val="24"/>
              </w:rPr>
            </w:pPr>
            <w:r w:rsidRPr="00616872">
              <w:rPr>
                <w:rFonts w:ascii="Times New Roman" w:eastAsia="Times New Roman" w:hAnsi="Times New Roman" w:cs="Times New Roman"/>
                <w:color w:val="3B3838"/>
                <w:sz w:val="24"/>
                <w:szCs w:val="24"/>
              </w:rPr>
              <w:t>Political_Stability</w:t>
            </w:r>
          </w:p>
        </w:tc>
      </w:tr>
      <w:tr w:rsidR="00616872" w:rsidRPr="00616872" w:rsidTr="006168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8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872">
              <w:rPr>
                <w:rFonts w:ascii="Calibri" w:eastAsia="Times New Roman" w:hAnsi="Calibri" w:cs="Calibri"/>
                <w:color w:val="000000"/>
              </w:rPr>
              <w:t>Government_Effectivness</w:t>
            </w:r>
          </w:p>
        </w:tc>
      </w:tr>
      <w:tr w:rsidR="00616872" w:rsidRPr="00616872" w:rsidTr="00616872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87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72" w:rsidRPr="00616872" w:rsidRDefault="00616872" w:rsidP="006168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6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Regulatory_Quality</w:t>
            </w:r>
            <w:r w:rsidRPr="00616872">
              <w:rPr>
                <w:rFonts w:ascii="Times New Roman" w:eastAsia="Times New Roman" w:hAnsi="Times New Roman" w:cs="Times New Roman"/>
                <w:color w:val="3B3838"/>
                <w:sz w:val="24"/>
                <w:szCs w:val="24"/>
              </w:rPr>
              <w:t xml:space="preserve"> </w:t>
            </w:r>
          </w:p>
        </w:tc>
      </w:tr>
    </w:tbl>
    <w:p w:rsidR="00616872" w:rsidRDefault="00616872"/>
    <w:sectPr w:rsidR="0061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6911"/>
    <w:multiLevelType w:val="multilevel"/>
    <w:tmpl w:val="D846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82C89"/>
    <w:multiLevelType w:val="multilevel"/>
    <w:tmpl w:val="FCA88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3B3838" w:themeColor="background2" w:themeShade="40"/>
        <w:sz w:val="27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43FEB"/>
    <w:multiLevelType w:val="hybridMultilevel"/>
    <w:tmpl w:val="C29C8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D40DA9"/>
    <w:multiLevelType w:val="hybridMultilevel"/>
    <w:tmpl w:val="48182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E575B0"/>
    <w:multiLevelType w:val="hybridMultilevel"/>
    <w:tmpl w:val="6952D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B221BA1"/>
    <w:multiLevelType w:val="hybridMultilevel"/>
    <w:tmpl w:val="280A7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B84378"/>
    <w:multiLevelType w:val="hybridMultilevel"/>
    <w:tmpl w:val="49A6E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C5EE3"/>
    <w:multiLevelType w:val="multilevel"/>
    <w:tmpl w:val="ED0A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F657BB"/>
    <w:multiLevelType w:val="multilevel"/>
    <w:tmpl w:val="C18A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367BDA"/>
    <w:multiLevelType w:val="hybridMultilevel"/>
    <w:tmpl w:val="6DCA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A3260"/>
    <w:multiLevelType w:val="multilevel"/>
    <w:tmpl w:val="9F86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094196"/>
    <w:multiLevelType w:val="hybridMultilevel"/>
    <w:tmpl w:val="9F9E1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54150"/>
    <w:multiLevelType w:val="hybridMultilevel"/>
    <w:tmpl w:val="A092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6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2F"/>
    <w:rsid w:val="00017F43"/>
    <w:rsid w:val="000B2E57"/>
    <w:rsid w:val="00113011"/>
    <w:rsid w:val="00616872"/>
    <w:rsid w:val="007D1B3A"/>
    <w:rsid w:val="00B95F07"/>
    <w:rsid w:val="00BB797E"/>
    <w:rsid w:val="00ED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A1FD"/>
  <w15:chartTrackingRefBased/>
  <w15:docId w15:val="{0B5203C8-0C40-4EB5-B059-7E337014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3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3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332F"/>
    <w:rPr>
      <w:b/>
      <w:bCs/>
    </w:rPr>
  </w:style>
  <w:style w:type="paragraph" w:styleId="ListParagraph">
    <w:name w:val="List Paragraph"/>
    <w:basedOn w:val="Normal"/>
    <w:uiPriority w:val="34"/>
    <w:qFormat/>
    <w:rsid w:val="007D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7471C-535C-4D50-BC82-79F4CD475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2021-04-14T18:34:00Z</dcterms:created>
  <dcterms:modified xsi:type="dcterms:W3CDTF">2021-04-14T21:33:00Z</dcterms:modified>
</cp:coreProperties>
</file>