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14439" w14:textId="77777777" w:rsidR="00F609B8" w:rsidRDefault="00F609B8" w:rsidP="00F609B8">
      <w:pPr>
        <w:pStyle w:val="Heading1"/>
        <w:jc w:val="left"/>
        <w:rPr>
          <w:rFonts w:ascii="Segoe UI Semibold" w:hAnsi="Segoe UI Semibold" w:cs="Segoe UI Semibold"/>
        </w:rPr>
      </w:pPr>
    </w:p>
    <w:p w14:paraId="108F53CA" w14:textId="7FAE9399" w:rsidR="006D09CD" w:rsidRPr="00F609B8" w:rsidRDefault="00DF4703" w:rsidP="00F609B8">
      <w:pPr>
        <w:pStyle w:val="Heading1"/>
        <w:rPr>
          <w:rFonts w:ascii="Segoe UI Semibold" w:hAnsi="Segoe UI Semibold" w:cs="Segoe UI Semibold"/>
          <w:sz w:val="48"/>
          <w:szCs w:val="48"/>
        </w:rPr>
      </w:pPr>
      <w:r w:rsidRPr="00F609B8">
        <w:rPr>
          <w:rFonts w:ascii="Segoe UI Semibold" w:hAnsi="Segoe UI Semibold" w:cs="Segoe UI Semibold"/>
          <w:sz w:val="48"/>
          <w:szCs w:val="48"/>
        </w:rPr>
        <w:t>OS-</w:t>
      </w:r>
      <w:r w:rsidR="00F609B8" w:rsidRPr="00F609B8">
        <w:rPr>
          <w:rFonts w:ascii="Segoe UI Semibold" w:hAnsi="Segoe UI Semibold" w:cs="Segoe UI Semibold"/>
          <w:sz w:val="48"/>
          <w:szCs w:val="48"/>
        </w:rPr>
        <w:t>lab1-Fall05</w:t>
      </w:r>
    </w:p>
    <w:p w14:paraId="79B22E8C" w14:textId="77777777" w:rsidR="00C9499F" w:rsidRPr="00C9499F" w:rsidRDefault="00C9499F" w:rsidP="00AB445D">
      <w:pPr>
        <w:jc w:val="center"/>
      </w:pPr>
    </w:p>
    <w:p w14:paraId="0B274FB3" w14:textId="77777777" w:rsidR="00F609B8" w:rsidRDefault="00F609B8" w:rsidP="00AB445D">
      <w:pPr>
        <w:jc w:val="center"/>
        <w:rPr>
          <w:rFonts w:ascii="Segoe UI Semibold" w:hAnsi="Segoe UI Semibold" w:cs="Segoe UI Semibold"/>
          <w:sz w:val="28"/>
          <w:szCs w:val="28"/>
        </w:rPr>
      </w:pPr>
    </w:p>
    <w:p w14:paraId="3BC3B806" w14:textId="60507F0F" w:rsidR="00AB445D" w:rsidRDefault="00AB445D" w:rsidP="00AB445D">
      <w:pPr>
        <w:jc w:val="center"/>
      </w:pPr>
      <w:r w:rsidRPr="00AB445D">
        <w:rPr>
          <w:rFonts w:ascii="Segoe UI Semibold" w:hAnsi="Segoe UI Semibold" w:cs="Segoe UI Semibold"/>
          <w:sz w:val="28"/>
          <w:szCs w:val="28"/>
        </w:rPr>
        <w:t xml:space="preserve">Group </w:t>
      </w:r>
      <w:proofErr w:type="gramStart"/>
      <w:r w:rsidRPr="00AB445D">
        <w:rPr>
          <w:rFonts w:ascii="Segoe UI Semibold" w:hAnsi="Segoe UI Semibold" w:cs="Segoe UI Semibold"/>
          <w:sz w:val="28"/>
          <w:szCs w:val="28"/>
        </w:rPr>
        <w:t>Members :</w:t>
      </w:r>
      <w:proofErr w:type="gramEnd"/>
      <w:r>
        <w:t xml:space="preserve">  </w:t>
      </w:r>
    </w:p>
    <w:p w14:paraId="0D9D4E09" w14:textId="579831AE" w:rsidR="00DF4703" w:rsidRDefault="00AB445D" w:rsidP="00AB445D">
      <w:pPr>
        <w:jc w:val="center"/>
        <w:rPr>
          <w:rFonts w:ascii="Segoe UI Semilight" w:hAnsi="Segoe UI Semilight" w:cs="Segoe UI Semilight"/>
          <w:sz w:val="24"/>
          <w:szCs w:val="24"/>
        </w:rPr>
      </w:pPr>
      <w:r w:rsidRPr="00AB445D">
        <w:rPr>
          <w:rFonts w:ascii="Segoe UI Semilight" w:hAnsi="Segoe UI Semilight" w:cs="Segoe UI Semilight"/>
          <w:sz w:val="24"/>
          <w:szCs w:val="24"/>
        </w:rPr>
        <w:t xml:space="preserve">Kimia Rohi Moghadam </w:t>
      </w:r>
      <w:r w:rsidR="00F609B8">
        <w:rPr>
          <w:rFonts w:ascii="Segoe UI Semilight" w:hAnsi="Segoe UI Semilight" w:cs="Segoe UI Semilight"/>
          <w:sz w:val="24"/>
          <w:szCs w:val="24"/>
        </w:rPr>
        <w:t>–</w:t>
      </w:r>
      <w:r w:rsidRPr="00AB445D">
        <w:rPr>
          <w:rFonts w:ascii="Segoe UI Semilight" w:hAnsi="Segoe UI Semilight" w:cs="Segoe UI Semilight"/>
          <w:sz w:val="24"/>
          <w:szCs w:val="24"/>
        </w:rPr>
        <w:t xml:space="preserve"> 810103437</w:t>
      </w:r>
    </w:p>
    <w:p w14:paraId="2775857D" w14:textId="239B5799" w:rsidR="00BD337B" w:rsidRDefault="00BD337B" w:rsidP="00BD337B">
      <w:pPr>
        <w:jc w:val="center"/>
        <w:rPr>
          <w:rFonts w:ascii="Segoe UI Semilight" w:hAnsi="Segoe UI Semilight" w:cs="Segoe UI Semilight"/>
          <w:sz w:val="24"/>
          <w:szCs w:val="24"/>
        </w:rPr>
      </w:pPr>
    </w:p>
    <w:p w14:paraId="0D98A6A9" w14:textId="77777777" w:rsidR="00F609B8" w:rsidRDefault="00F609B8" w:rsidP="00AB445D">
      <w:pPr>
        <w:jc w:val="center"/>
        <w:rPr>
          <w:rFonts w:ascii="Segoe UI Semilight" w:hAnsi="Segoe UI Semilight" w:cs="Segoe UI Semilight"/>
          <w:sz w:val="24"/>
          <w:szCs w:val="24"/>
        </w:rPr>
      </w:pPr>
    </w:p>
    <w:p w14:paraId="74147379" w14:textId="77777777" w:rsidR="00F609B8" w:rsidRDefault="00F609B8" w:rsidP="00AB445D">
      <w:pPr>
        <w:jc w:val="center"/>
        <w:rPr>
          <w:rFonts w:ascii="Segoe UI Semilight" w:hAnsi="Segoe UI Semilight" w:cs="Segoe UI Semilight"/>
          <w:sz w:val="24"/>
          <w:szCs w:val="24"/>
        </w:rPr>
      </w:pPr>
    </w:p>
    <w:p w14:paraId="1E4C9CAE" w14:textId="77777777" w:rsidR="00F609B8" w:rsidRDefault="00F609B8" w:rsidP="00AB445D">
      <w:pPr>
        <w:jc w:val="center"/>
        <w:rPr>
          <w:rFonts w:ascii="Segoe UI Semilight" w:hAnsi="Segoe UI Semilight" w:cs="Segoe UI Semilight"/>
          <w:sz w:val="24"/>
          <w:szCs w:val="24"/>
        </w:rPr>
      </w:pPr>
    </w:p>
    <w:p w14:paraId="771EB9AB" w14:textId="77777777" w:rsidR="00F609B8" w:rsidRDefault="00F609B8" w:rsidP="00AB445D">
      <w:pPr>
        <w:jc w:val="center"/>
        <w:rPr>
          <w:rFonts w:ascii="Segoe UI Semilight" w:hAnsi="Segoe UI Semilight" w:cs="Segoe UI Semilight"/>
          <w:sz w:val="24"/>
          <w:szCs w:val="24"/>
        </w:rPr>
      </w:pPr>
    </w:p>
    <w:p w14:paraId="6D038C06" w14:textId="77777777" w:rsidR="00F609B8" w:rsidRDefault="00F609B8" w:rsidP="00AB445D">
      <w:pPr>
        <w:jc w:val="center"/>
        <w:rPr>
          <w:rFonts w:ascii="Segoe UI Semilight" w:hAnsi="Segoe UI Semilight" w:cs="Segoe UI Semilight"/>
          <w:sz w:val="24"/>
          <w:szCs w:val="24"/>
        </w:rPr>
      </w:pPr>
    </w:p>
    <w:p w14:paraId="2599E794" w14:textId="77777777" w:rsidR="00F609B8" w:rsidRDefault="00F609B8" w:rsidP="00AB445D">
      <w:pPr>
        <w:jc w:val="center"/>
        <w:rPr>
          <w:rFonts w:ascii="Segoe UI Semilight" w:hAnsi="Segoe UI Semilight" w:cs="Segoe UI Semilight"/>
          <w:sz w:val="24"/>
          <w:szCs w:val="24"/>
        </w:rPr>
      </w:pPr>
    </w:p>
    <w:p w14:paraId="27C1DC10" w14:textId="77777777" w:rsidR="00F609B8" w:rsidRDefault="00F609B8" w:rsidP="00AB445D">
      <w:pPr>
        <w:jc w:val="center"/>
        <w:rPr>
          <w:rFonts w:ascii="Segoe UI Semilight" w:hAnsi="Segoe UI Semilight" w:cs="Segoe UI Semilight"/>
          <w:sz w:val="24"/>
          <w:szCs w:val="24"/>
        </w:rPr>
      </w:pPr>
    </w:p>
    <w:p w14:paraId="28225719" w14:textId="77777777" w:rsidR="00F609B8" w:rsidRDefault="00F609B8" w:rsidP="00AB445D">
      <w:pPr>
        <w:jc w:val="center"/>
        <w:rPr>
          <w:rFonts w:ascii="Segoe UI Semilight" w:hAnsi="Segoe UI Semilight" w:cs="Segoe UI Semilight"/>
          <w:sz w:val="24"/>
          <w:szCs w:val="24"/>
        </w:rPr>
      </w:pPr>
    </w:p>
    <w:p w14:paraId="2CAB19E6" w14:textId="77777777" w:rsidR="00F609B8" w:rsidRDefault="00F609B8" w:rsidP="00AB445D">
      <w:pPr>
        <w:jc w:val="center"/>
        <w:rPr>
          <w:rFonts w:ascii="Segoe UI Semilight" w:hAnsi="Segoe UI Semilight" w:cs="Segoe UI Semilight"/>
          <w:sz w:val="24"/>
          <w:szCs w:val="24"/>
        </w:rPr>
      </w:pPr>
    </w:p>
    <w:p w14:paraId="0B7A29BD" w14:textId="77777777" w:rsidR="00F609B8" w:rsidRDefault="00F609B8" w:rsidP="00AB445D">
      <w:pPr>
        <w:jc w:val="center"/>
        <w:rPr>
          <w:rFonts w:ascii="Segoe UI Semilight" w:hAnsi="Segoe UI Semilight" w:cs="Segoe UI Semilight"/>
          <w:sz w:val="24"/>
          <w:szCs w:val="24"/>
        </w:rPr>
      </w:pPr>
    </w:p>
    <w:p w14:paraId="5AB04804" w14:textId="77777777" w:rsidR="00F609B8" w:rsidRDefault="00F609B8" w:rsidP="00AB445D">
      <w:pPr>
        <w:jc w:val="center"/>
        <w:rPr>
          <w:rFonts w:ascii="Segoe UI Semilight" w:hAnsi="Segoe UI Semilight" w:cs="Segoe UI Semilight"/>
          <w:sz w:val="24"/>
          <w:szCs w:val="24"/>
        </w:rPr>
      </w:pPr>
    </w:p>
    <w:p w14:paraId="7ED706D7" w14:textId="77777777" w:rsidR="00F609B8" w:rsidRDefault="00F609B8" w:rsidP="00AB445D">
      <w:pPr>
        <w:jc w:val="center"/>
        <w:rPr>
          <w:rFonts w:ascii="Segoe UI Semilight" w:hAnsi="Segoe UI Semilight" w:cs="Segoe UI Semilight"/>
          <w:sz w:val="24"/>
          <w:szCs w:val="24"/>
        </w:rPr>
      </w:pPr>
    </w:p>
    <w:p w14:paraId="7DA53E12" w14:textId="77777777" w:rsidR="00F609B8" w:rsidRDefault="00F609B8" w:rsidP="00AB445D">
      <w:pPr>
        <w:jc w:val="center"/>
        <w:rPr>
          <w:rFonts w:ascii="Segoe UI Semilight" w:hAnsi="Segoe UI Semilight" w:cs="Segoe UI Semilight"/>
          <w:sz w:val="24"/>
          <w:szCs w:val="24"/>
        </w:rPr>
      </w:pPr>
    </w:p>
    <w:p w14:paraId="2B9BC50C" w14:textId="77777777" w:rsidR="00F609B8" w:rsidRDefault="00F609B8" w:rsidP="00AB445D">
      <w:pPr>
        <w:jc w:val="center"/>
        <w:rPr>
          <w:rFonts w:ascii="Segoe UI Semilight" w:hAnsi="Segoe UI Semilight" w:cs="Segoe UI Semilight"/>
          <w:sz w:val="24"/>
          <w:szCs w:val="24"/>
        </w:rPr>
      </w:pPr>
    </w:p>
    <w:p w14:paraId="500F47A5" w14:textId="77777777" w:rsidR="00F609B8" w:rsidRDefault="00F609B8" w:rsidP="00AB445D">
      <w:pPr>
        <w:jc w:val="center"/>
        <w:rPr>
          <w:rFonts w:ascii="Segoe UI Semilight" w:hAnsi="Segoe UI Semilight" w:cs="Segoe UI Semilight"/>
          <w:sz w:val="24"/>
          <w:szCs w:val="24"/>
        </w:rPr>
      </w:pPr>
    </w:p>
    <w:p w14:paraId="2946423C" w14:textId="77777777" w:rsidR="00F609B8" w:rsidRDefault="00F609B8" w:rsidP="00AB445D">
      <w:pPr>
        <w:jc w:val="center"/>
        <w:rPr>
          <w:rFonts w:ascii="Segoe UI Semilight" w:hAnsi="Segoe UI Semilight" w:cs="Segoe UI Semilight"/>
          <w:sz w:val="24"/>
          <w:szCs w:val="24"/>
        </w:rPr>
      </w:pPr>
    </w:p>
    <w:p w14:paraId="30C05B7B" w14:textId="376984B5" w:rsidR="00F609B8" w:rsidRPr="00F609B8" w:rsidRDefault="00F609B8" w:rsidP="00F609B8">
      <w:pPr>
        <w:bidi/>
        <w:rPr>
          <w:rFonts w:ascii="Segoe UI Semilight" w:hAnsi="Segoe UI Semilight" w:cs="B Nazanin"/>
          <w:sz w:val="28"/>
          <w:szCs w:val="28"/>
          <w:rtl/>
          <w:lang w:bidi="fa-IR"/>
        </w:rPr>
      </w:pPr>
      <w:r w:rsidRPr="00F609B8">
        <w:rPr>
          <w:rFonts w:ascii="Segoe UI Semilight" w:hAnsi="Segoe UI Semilight" w:cs="B Nazanin" w:hint="cs"/>
          <w:sz w:val="28"/>
          <w:szCs w:val="28"/>
          <w:rtl/>
          <w:lang w:bidi="fa-IR"/>
        </w:rPr>
        <w:t>پاسخ سوالات نظری :</w:t>
      </w:r>
    </w:p>
    <w:p w14:paraId="5060066C" w14:textId="09A3F057" w:rsidR="00F609B8" w:rsidRPr="00F609B8" w:rsidRDefault="00F609B8" w:rsidP="00F609B8">
      <w:pPr>
        <w:pStyle w:val="ListParagraph"/>
        <w:numPr>
          <w:ilvl w:val="0"/>
          <w:numId w:val="3"/>
        </w:numPr>
        <w:bidi/>
        <w:rPr>
          <w:rFonts w:ascii="Segoe UI Semilight" w:hAnsi="Segoe UI Semilight" w:cs="B Nazanin"/>
          <w:sz w:val="24"/>
          <w:szCs w:val="24"/>
          <w:lang w:bidi="fa-IR"/>
        </w:rPr>
      </w:pPr>
      <w:r w:rsidRPr="00F609B8">
        <w:rPr>
          <w:rFonts w:ascii="Segoe UI Semilight" w:hAnsi="Segoe UI Semilight" w:cs="B Nazanin"/>
          <w:sz w:val="24"/>
          <w:szCs w:val="24"/>
          <w:rtl/>
        </w:rPr>
        <w:t>سیستم‌عامل به عنوان رابط بین نرم‌افزارهای کاربردی و سخت‌افزار، وظایف متعددی دارد که سه مورد اصلی آن عبارتند از</w:t>
      </w:r>
      <w:r w:rsidRPr="00F609B8">
        <w:rPr>
          <w:rFonts w:ascii="Segoe UI Semilight" w:hAnsi="Segoe UI Semilight" w:cs="B Nazanin"/>
          <w:sz w:val="24"/>
          <w:szCs w:val="24"/>
          <w:lang w:bidi="fa-IR"/>
        </w:rPr>
        <w:t>:</w:t>
      </w:r>
    </w:p>
    <w:p w14:paraId="0EE33295" w14:textId="7E1DF3B6" w:rsidR="00F609B8" w:rsidRPr="00F609B8" w:rsidRDefault="00F609B8" w:rsidP="00F609B8">
      <w:pPr>
        <w:pStyle w:val="ListParagraph"/>
        <w:numPr>
          <w:ilvl w:val="0"/>
          <w:numId w:val="5"/>
        </w:numPr>
        <w:bidi/>
        <w:rPr>
          <w:rFonts w:ascii="Segoe UI Semilight" w:hAnsi="Segoe UI Semilight" w:cs="B Nazanin"/>
          <w:sz w:val="24"/>
          <w:szCs w:val="24"/>
          <w:lang w:bidi="fa-IR"/>
        </w:rPr>
      </w:pPr>
      <w:r w:rsidRPr="00F609B8">
        <w:rPr>
          <w:rFonts w:ascii="Segoe UI Semilight" w:hAnsi="Segoe UI Semilight" w:cs="B Nazanin"/>
          <w:b/>
          <w:bCs/>
          <w:sz w:val="24"/>
          <w:szCs w:val="24"/>
          <w:rtl/>
        </w:rPr>
        <w:t>مدیریت پردازنده</w:t>
      </w:r>
      <w:r w:rsidRPr="00F609B8">
        <w:rPr>
          <w:rFonts w:ascii="Segoe UI Semilight" w:hAnsi="Segoe UI Semilight" w:cs="B Nazanin"/>
          <w:b/>
          <w:bCs/>
          <w:sz w:val="24"/>
          <w:szCs w:val="24"/>
          <w:lang w:bidi="fa-IR"/>
        </w:rPr>
        <w:t xml:space="preserve"> (CPU):</w:t>
      </w:r>
      <w:r w:rsidRPr="00F609B8">
        <w:rPr>
          <w:rFonts w:ascii="Segoe UI Semilight" w:hAnsi="Segoe UI Semilight" w:cs="B Nazanin"/>
          <w:sz w:val="24"/>
          <w:szCs w:val="24"/>
          <w:lang w:bidi="fa-IR"/>
        </w:rPr>
        <w:t xml:space="preserve"> </w:t>
      </w:r>
      <w:r w:rsidRPr="00F609B8">
        <w:rPr>
          <w:rFonts w:ascii="Segoe UI Semilight" w:hAnsi="Segoe UI Semilight" w:cs="B Nazanin"/>
          <w:sz w:val="24"/>
          <w:szCs w:val="24"/>
          <w:rtl/>
        </w:rPr>
        <w:t xml:space="preserve">زمان‌بندی و تخصیص پردازنده به برنامه‌های در حال اجرا، متوقف کردن برنامه‌های در انتظار و جلوگیری از انحصار منابع توسط یک برنامه </w:t>
      </w:r>
      <w:r w:rsidRPr="00F609B8">
        <w:rPr>
          <w:rFonts w:ascii="Segoe UI Semilight" w:hAnsi="Segoe UI Semilight" w:cs="B Nazanin"/>
          <w:sz w:val="24"/>
          <w:szCs w:val="24"/>
          <w:lang w:bidi="fa-IR"/>
        </w:rPr>
        <w:t>.</w:t>
      </w:r>
    </w:p>
    <w:p w14:paraId="3D182D56" w14:textId="77777777" w:rsidR="00F609B8" w:rsidRPr="00F609B8" w:rsidRDefault="00F609B8" w:rsidP="00F609B8">
      <w:pPr>
        <w:pStyle w:val="ListParagraph"/>
        <w:numPr>
          <w:ilvl w:val="0"/>
          <w:numId w:val="5"/>
        </w:numPr>
        <w:bidi/>
        <w:rPr>
          <w:rFonts w:ascii="Segoe UI Semilight" w:hAnsi="Segoe UI Semilight" w:cs="B Nazanin"/>
          <w:sz w:val="24"/>
          <w:szCs w:val="24"/>
          <w:lang w:bidi="fa-IR"/>
        </w:rPr>
      </w:pPr>
      <w:r w:rsidRPr="00F609B8">
        <w:rPr>
          <w:rFonts w:ascii="Segoe UI Semilight" w:hAnsi="Segoe UI Semilight" w:cs="B Nazanin"/>
          <w:b/>
          <w:bCs/>
          <w:sz w:val="24"/>
          <w:szCs w:val="24"/>
          <w:rtl/>
        </w:rPr>
        <w:t>مدیریت حافظه</w:t>
      </w:r>
      <w:r w:rsidRPr="00F609B8">
        <w:rPr>
          <w:rFonts w:ascii="Segoe UI Semilight" w:hAnsi="Segoe UI Semilight" w:cs="B Nazanin"/>
          <w:b/>
          <w:bCs/>
          <w:sz w:val="24"/>
          <w:szCs w:val="24"/>
          <w:lang w:bidi="fa-IR"/>
        </w:rPr>
        <w:t xml:space="preserve"> (RAM):</w:t>
      </w:r>
      <w:r w:rsidRPr="00F609B8">
        <w:rPr>
          <w:rFonts w:ascii="Segoe UI Semilight" w:hAnsi="Segoe UI Semilight" w:cs="B Nazanin"/>
          <w:sz w:val="24"/>
          <w:szCs w:val="24"/>
          <w:lang w:bidi="fa-IR"/>
        </w:rPr>
        <w:t xml:space="preserve"> </w:t>
      </w:r>
      <w:r w:rsidRPr="00F609B8">
        <w:rPr>
          <w:rFonts w:ascii="Segoe UI Semilight" w:hAnsi="Segoe UI Semilight" w:cs="B Nazanin"/>
          <w:sz w:val="24"/>
          <w:szCs w:val="24"/>
          <w:rtl/>
        </w:rPr>
        <w:t xml:space="preserve">بارگذاری برنامه‌ها در حافظه، جداسازی فضای حافظه برنامه‌ها از یکدیگر برای جلوگیری از تداخل و محافظت از هسته سیستم‌عامل </w:t>
      </w:r>
      <w:r w:rsidRPr="00F609B8">
        <w:rPr>
          <w:rFonts w:ascii="Segoe UI Semilight" w:hAnsi="Segoe UI Semilight" w:cs="B Nazanin"/>
          <w:sz w:val="24"/>
          <w:szCs w:val="24"/>
          <w:lang w:bidi="fa-IR"/>
        </w:rPr>
        <w:t>.</w:t>
      </w:r>
    </w:p>
    <w:p w14:paraId="6390005A" w14:textId="77777777" w:rsidR="00F609B8" w:rsidRDefault="00F609B8" w:rsidP="00F609B8">
      <w:pPr>
        <w:pStyle w:val="ListParagraph"/>
        <w:numPr>
          <w:ilvl w:val="0"/>
          <w:numId w:val="5"/>
        </w:numPr>
        <w:bidi/>
        <w:rPr>
          <w:rFonts w:ascii="Segoe UI Semilight" w:hAnsi="Segoe UI Semilight" w:cs="B Nazanin"/>
          <w:sz w:val="24"/>
          <w:szCs w:val="24"/>
          <w:lang w:bidi="fa-IR"/>
        </w:rPr>
      </w:pPr>
      <w:r w:rsidRPr="00F609B8">
        <w:rPr>
          <w:rFonts w:ascii="Segoe UI Semilight" w:hAnsi="Segoe UI Semilight" w:cs="B Nazanin"/>
          <w:b/>
          <w:bCs/>
          <w:sz w:val="24"/>
          <w:szCs w:val="24"/>
          <w:rtl/>
        </w:rPr>
        <w:t>مدیریت ورودی/خروجی و فایل‌ها</w:t>
      </w:r>
      <w:r w:rsidRPr="00F609B8">
        <w:rPr>
          <w:rFonts w:ascii="Segoe UI Semilight" w:hAnsi="Segoe UI Semilight" w:cs="B Nazanin"/>
          <w:b/>
          <w:bCs/>
          <w:sz w:val="24"/>
          <w:szCs w:val="24"/>
          <w:lang w:bidi="fa-IR"/>
        </w:rPr>
        <w:t>:</w:t>
      </w:r>
      <w:r w:rsidRPr="00F609B8">
        <w:rPr>
          <w:rFonts w:ascii="Segoe UI Semilight" w:hAnsi="Segoe UI Semilight" w:cs="B Nazanin"/>
          <w:sz w:val="24"/>
          <w:szCs w:val="24"/>
          <w:lang w:bidi="fa-IR"/>
        </w:rPr>
        <w:t xml:space="preserve"> </w:t>
      </w:r>
      <w:r w:rsidRPr="00F609B8">
        <w:rPr>
          <w:rFonts w:ascii="Segoe UI Semilight" w:hAnsi="Segoe UI Semilight" w:cs="B Nazanin"/>
          <w:sz w:val="24"/>
          <w:szCs w:val="24"/>
          <w:rtl/>
        </w:rPr>
        <w:t xml:space="preserve">مدیریت دستگاه‌های جانبی (دیسک، صفحه‌کلید و غیره) و ارائه یک سیستم فایل برای ذخیره‌سازی و سازماندهی اطلاعات </w:t>
      </w:r>
      <w:r w:rsidRPr="00F609B8">
        <w:rPr>
          <w:rFonts w:ascii="Segoe UI Semilight" w:hAnsi="Segoe UI Semilight" w:cs="B Nazanin"/>
          <w:sz w:val="24"/>
          <w:szCs w:val="24"/>
          <w:lang w:bidi="fa-IR"/>
        </w:rPr>
        <w:t>.</w:t>
      </w:r>
    </w:p>
    <w:p w14:paraId="799C5848" w14:textId="77777777" w:rsidR="00F609B8" w:rsidRDefault="00F609B8" w:rsidP="00F609B8">
      <w:pPr>
        <w:pStyle w:val="ListParagraph"/>
        <w:numPr>
          <w:ilvl w:val="0"/>
          <w:numId w:val="3"/>
        </w:numPr>
        <w:bidi/>
        <w:rPr>
          <w:rFonts w:cs="B Nazanin"/>
          <w:sz w:val="24"/>
          <w:szCs w:val="24"/>
        </w:rPr>
      </w:pPr>
      <w:r w:rsidRPr="00F609B8">
        <w:rPr>
          <w:rFonts w:cs="B Nazanin"/>
          <w:sz w:val="24"/>
          <w:szCs w:val="24"/>
          <w:rtl/>
        </w:rPr>
        <w:t>آیا وجود سیستم‌عامل در تمام سیستم‌های کامپیوتری الزامی است؟ خیر. در سیستم‌های بسیار ساده و نهفته</w:t>
      </w:r>
      <w:r w:rsidRPr="00F609B8">
        <w:rPr>
          <w:rFonts w:cs="B Nazanin"/>
          <w:sz w:val="24"/>
          <w:szCs w:val="24"/>
        </w:rPr>
        <w:t xml:space="preserve"> (Embedded) </w:t>
      </w:r>
      <w:r w:rsidRPr="00F609B8">
        <w:rPr>
          <w:rFonts w:cs="B Nazanin"/>
          <w:sz w:val="24"/>
          <w:szCs w:val="24"/>
          <w:rtl/>
        </w:rPr>
        <w:t>که تنها یک برنامه مشخص و ثابت (مانند یک میکروکنترلر ساده) اجرا می‌شود، ممکن است نیازی به سیستم‌عامل نباشد و برنامه مستقیماً روی سخت‌افزار اجرا شود</w:t>
      </w:r>
      <w:r w:rsidRPr="00F609B8">
        <w:rPr>
          <w:rFonts w:cs="B Nazanin"/>
          <w:sz w:val="24"/>
          <w:szCs w:val="24"/>
        </w:rPr>
        <w:t>.</w:t>
      </w:r>
    </w:p>
    <w:p w14:paraId="7291D92A" w14:textId="7EEA3265" w:rsidR="00F609B8" w:rsidRPr="00F609B8" w:rsidRDefault="00F609B8" w:rsidP="00F609B8">
      <w:pPr>
        <w:pStyle w:val="ListParagraph"/>
        <w:bidi/>
        <w:ind w:left="540"/>
        <w:rPr>
          <w:rFonts w:cs="B Nazanin"/>
          <w:sz w:val="24"/>
          <w:szCs w:val="24"/>
        </w:rPr>
      </w:pPr>
      <w:r w:rsidRPr="00F609B8">
        <w:rPr>
          <w:rFonts w:cs="B Nazanin"/>
          <w:b/>
          <w:bCs/>
          <w:sz w:val="24"/>
          <w:szCs w:val="24"/>
          <w:rtl/>
        </w:rPr>
        <w:t>مزایا نسبت به دسترسی مستقیم</w:t>
      </w:r>
      <w:r w:rsidRPr="00F609B8">
        <w:rPr>
          <w:rFonts w:cs="B Nazanin"/>
          <w:b/>
          <w:bCs/>
          <w:sz w:val="24"/>
          <w:szCs w:val="24"/>
        </w:rPr>
        <w:t>:</w:t>
      </w:r>
      <w:r w:rsidRPr="00F609B8">
        <w:rPr>
          <w:rFonts w:cs="B Nazanin"/>
          <w:sz w:val="24"/>
          <w:szCs w:val="24"/>
        </w:rPr>
        <w:t xml:space="preserve"> </w:t>
      </w:r>
      <w:r w:rsidRPr="00F609B8">
        <w:rPr>
          <w:rFonts w:cs="B Nazanin"/>
          <w:sz w:val="24"/>
          <w:szCs w:val="24"/>
          <w:rtl/>
        </w:rPr>
        <w:t>اگر برنامه‌ها مستقیماً به سخت‌افزار دسترسی داشتند، هرگونه خطا در یک برنامه می‌توانست کل سیستم را مختل کند یا باعث تخریب داده‌های برنامه‌های دیگر شود. سیستم‌عامل با ایجاد لایه انتزاعی</w:t>
      </w:r>
      <w:r w:rsidRPr="00F609B8">
        <w:rPr>
          <w:rFonts w:cs="B Nazanin"/>
          <w:sz w:val="24"/>
          <w:szCs w:val="24"/>
        </w:rPr>
        <w:t xml:space="preserve"> (Isolation) </w:t>
      </w:r>
      <w:r w:rsidRPr="00F609B8">
        <w:rPr>
          <w:rFonts w:cs="B Nazanin"/>
          <w:sz w:val="24"/>
          <w:szCs w:val="24"/>
          <w:rtl/>
        </w:rPr>
        <w:t>و کنترل دسترسی، امنیت و پایداری را تضمین می‌کند. همچنین برنامه‌نویسان بدون درگیری با جزئیات پیچیده سخت‌افزاری، از طریق فراخوانی‌های سیستمی</w:t>
      </w:r>
      <w:r w:rsidRPr="00F609B8">
        <w:rPr>
          <w:rFonts w:cs="B Nazanin"/>
          <w:sz w:val="24"/>
          <w:szCs w:val="24"/>
        </w:rPr>
        <w:t xml:space="preserve"> (System Calls) </w:t>
      </w:r>
      <w:r w:rsidRPr="00F609B8">
        <w:rPr>
          <w:rFonts w:cs="B Nazanin"/>
          <w:sz w:val="24"/>
          <w:szCs w:val="24"/>
          <w:rtl/>
        </w:rPr>
        <w:t>برنامه می‌نویسند که این امر باعث قابلیت حمل</w:t>
      </w:r>
      <w:r w:rsidRPr="00F609B8">
        <w:rPr>
          <w:rFonts w:cs="B Nazanin"/>
          <w:sz w:val="24"/>
          <w:szCs w:val="24"/>
        </w:rPr>
        <w:t xml:space="preserve"> (Portability) </w:t>
      </w:r>
      <w:r w:rsidRPr="00F609B8">
        <w:rPr>
          <w:rFonts w:cs="B Nazanin"/>
          <w:sz w:val="24"/>
          <w:szCs w:val="24"/>
          <w:rtl/>
        </w:rPr>
        <w:t>کدها می‌شود</w:t>
      </w:r>
      <w:r w:rsidRPr="00F609B8">
        <w:rPr>
          <w:rFonts w:ascii="Calibri" w:hAnsi="Calibri" w:cs="Calibri" w:hint="cs"/>
          <w:sz w:val="24"/>
          <w:szCs w:val="24"/>
          <w:rtl/>
        </w:rPr>
        <w:t> </w:t>
      </w:r>
    </w:p>
    <w:p w14:paraId="502A8715" w14:textId="77777777" w:rsidR="00F609B8" w:rsidRPr="00F609B8" w:rsidRDefault="00F609B8" w:rsidP="00F609B8">
      <w:pPr>
        <w:pStyle w:val="ListParagraph"/>
        <w:numPr>
          <w:ilvl w:val="0"/>
          <w:numId w:val="3"/>
        </w:numPr>
        <w:bidi/>
        <w:rPr>
          <w:rFonts w:ascii="Segoe UI Semilight" w:hAnsi="Segoe UI Semilight" w:cs="B Nazanin"/>
          <w:sz w:val="24"/>
          <w:szCs w:val="24"/>
          <w:lang w:bidi="fa-IR"/>
        </w:rPr>
      </w:pPr>
      <w:r w:rsidRPr="00F609B8">
        <w:rPr>
          <w:rFonts w:ascii="Segoe UI Semilight" w:hAnsi="Segoe UI Semilight" w:cs="B Nazanin"/>
          <w:b/>
          <w:bCs/>
          <w:sz w:val="24"/>
          <w:szCs w:val="24"/>
          <w:rtl/>
        </w:rPr>
        <w:t>هسته یکپارچه</w:t>
      </w:r>
      <w:r w:rsidRPr="00F609B8">
        <w:rPr>
          <w:rFonts w:ascii="Segoe UI Semilight" w:hAnsi="Segoe UI Semilight" w:cs="B Nazanin"/>
          <w:b/>
          <w:bCs/>
          <w:sz w:val="24"/>
          <w:szCs w:val="24"/>
          <w:lang w:bidi="fa-IR"/>
        </w:rPr>
        <w:t xml:space="preserve"> (Monolithic Kernel):</w:t>
      </w:r>
      <w:r w:rsidRPr="00F609B8">
        <w:rPr>
          <w:rFonts w:ascii="Segoe UI Semilight" w:hAnsi="Segoe UI Semilight" w:cs="B Nazanin"/>
          <w:sz w:val="24"/>
          <w:szCs w:val="24"/>
          <w:lang w:bidi="fa-IR"/>
        </w:rPr>
        <w:t xml:space="preserve"> </w:t>
      </w:r>
      <w:r w:rsidRPr="00F609B8">
        <w:rPr>
          <w:rFonts w:ascii="Segoe UI Semilight" w:hAnsi="Segoe UI Semilight" w:cs="B Nazanin"/>
          <w:sz w:val="24"/>
          <w:szCs w:val="24"/>
          <w:rtl/>
        </w:rPr>
        <w:t xml:space="preserve">تمام سرویس‌های سیستم‌عامل (مدیریت حافظه، سیستم فایل، درایورها و...) در یک فضای آدرس واحد و در حالت هسته اجرا می‌شوند. مزیت آن عملکرد بالا و سادگی همکاری بین اجزا است، اما اشکال‌زدایی آن دشوارتر است </w:t>
      </w:r>
      <w:r w:rsidRPr="00F609B8">
        <w:rPr>
          <w:rFonts w:ascii="Segoe UI Semilight" w:hAnsi="Segoe UI Semilight" w:cs="B Nazanin"/>
          <w:sz w:val="24"/>
          <w:szCs w:val="24"/>
          <w:lang w:bidi="fa-IR"/>
        </w:rPr>
        <w:t>.</w:t>
      </w:r>
    </w:p>
    <w:p w14:paraId="0A8D07A0" w14:textId="77777777" w:rsidR="00F609B8" w:rsidRPr="00F609B8" w:rsidRDefault="00F609B8" w:rsidP="00F609B8">
      <w:pPr>
        <w:pStyle w:val="ListParagraph"/>
        <w:bidi/>
        <w:ind w:left="540"/>
        <w:rPr>
          <w:rFonts w:ascii="Segoe UI Semilight" w:hAnsi="Segoe UI Semilight" w:cs="B Nazanin"/>
          <w:sz w:val="24"/>
          <w:szCs w:val="24"/>
          <w:lang w:bidi="fa-IR"/>
        </w:rPr>
      </w:pPr>
      <w:r w:rsidRPr="00F609B8">
        <w:rPr>
          <w:rFonts w:ascii="Segoe UI Semilight" w:hAnsi="Segoe UI Semilight" w:cs="B Nazanin"/>
          <w:b/>
          <w:bCs/>
          <w:sz w:val="24"/>
          <w:szCs w:val="24"/>
          <w:rtl/>
        </w:rPr>
        <w:t>ریز‌هسته</w:t>
      </w:r>
      <w:r w:rsidRPr="00F609B8">
        <w:rPr>
          <w:rFonts w:ascii="Segoe UI Semilight" w:hAnsi="Segoe UI Semilight" w:cs="B Nazanin"/>
          <w:b/>
          <w:bCs/>
          <w:sz w:val="24"/>
          <w:szCs w:val="24"/>
          <w:lang w:bidi="fa-IR"/>
        </w:rPr>
        <w:t xml:space="preserve"> (Microkernel):</w:t>
      </w:r>
      <w:r w:rsidRPr="00F609B8">
        <w:rPr>
          <w:rFonts w:ascii="Segoe UI Semilight" w:hAnsi="Segoe UI Semilight" w:cs="B Nazanin"/>
          <w:sz w:val="24"/>
          <w:szCs w:val="24"/>
          <w:lang w:bidi="fa-IR"/>
        </w:rPr>
        <w:t xml:space="preserve"> </w:t>
      </w:r>
      <w:r w:rsidRPr="00F609B8">
        <w:rPr>
          <w:rFonts w:ascii="Segoe UI Semilight" w:hAnsi="Segoe UI Semilight" w:cs="B Nazanin"/>
          <w:sz w:val="24"/>
          <w:szCs w:val="24"/>
          <w:rtl/>
        </w:rPr>
        <w:t xml:space="preserve">تنها حداقل خدمات (مانند ارتباط بین پردازه‌ای و زمان‌بندی) در هسته باقی می‌ماند و بقیه سرویس‌ها به صورت سرورهای فضای کاربر اجرا می‌شوند. این معماری پایدارتر است اما به دلیل تعدد سوئیچ‌های زمینه، عملکرد پایین‌تری دارد </w:t>
      </w:r>
      <w:r w:rsidRPr="00F609B8">
        <w:rPr>
          <w:rFonts w:ascii="Segoe UI Semilight" w:hAnsi="Segoe UI Semilight" w:cs="B Nazanin"/>
          <w:sz w:val="24"/>
          <w:szCs w:val="24"/>
          <w:lang w:bidi="fa-IR"/>
        </w:rPr>
        <w:t>.</w:t>
      </w:r>
    </w:p>
    <w:p w14:paraId="5F6A342E" w14:textId="77777777" w:rsidR="00F609B8" w:rsidRPr="00F609B8" w:rsidRDefault="00F609B8" w:rsidP="00F609B8">
      <w:pPr>
        <w:pStyle w:val="ListParagraph"/>
        <w:bidi/>
        <w:ind w:left="540"/>
        <w:rPr>
          <w:rFonts w:ascii="Segoe UI Semilight" w:hAnsi="Segoe UI Semilight" w:cs="B Nazanin"/>
          <w:sz w:val="24"/>
          <w:szCs w:val="24"/>
          <w:lang w:bidi="fa-IR"/>
        </w:rPr>
      </w:pPr>
      <w:r w:rsidRPr="00F609B8">
        <w:rPr>
          <w:rFonts w:ascii="Segoe UI Semilight" w:hAnsi="Segoe UI Semilight" w:cs="B Nazanin"/>
          <w:b/>
          <w:bCs/>
          <w:sz w:val="24"/>
          <w:szCs w:val="24"/>
          <w:rtl/>
        </w:rPr>
        <w:t>هسته ترکیبی</w:t>
      </w:r>
      <w:r w:rsidRPr="00F609B8">
        <w:rPr>
          <w:rFonts w:ascii="Segoe UI Semilight" w:hAnsi="Segoe UI Semilight" w:cs="B Nazanin"/>
          <w:b/>
          <w:bCs/>
          <w:sz w:val="24"/>
          <w:szCs w:val="24"/>
          <w:lang w:bidi="fa-IR"/>
        </w:rPr>
        <w:t xml:space="preserve"> (Hybrid Kernel):</w:t>
      </w:r>
      <w:r w:rsidRPr="00F609B8">
        <w:rPr>
          <w:rFonts w:ascii="Segoe UI Semilight" w:hAnsi="Segoe UI Semilight" w:cs="B Nazanin"/>
          <w:sz w:val="24"/>
          <w:szCs w:val="24"/>
          <w:lang w:bidi="fa-IR"/>
        </w:rPr>
        <w:t xml:space="preserve"> </w:t>
      </w:r>
      <w:r w:rsidRPr="00F609B8">
        <w:rPr>
          <w:rFonts w:ascii="Segoe UI Semilight" w:hAnsi="Segoe UI Semilight" w:cs="B Nazanin"/>
          <w:sz w:val="24"/>
          <w:szCs w:val="24"/>
          <w:rtl/>
        </w:rPr>
        <w:t>ترکیبی از هر دو رویکرد قبلی است</w:t>
      </w:r>
      <w:r w:rsidRPr="00F609B8">
        <w:rPr>
          <w:rFonts w:ascii="Segoe UI Semilight" w:hAnsi="Segoe UI Semilight" w:cs="B Nazanin"/>
          <w:sz w:val="24"/>
          <w:szCs w:val="24"/>
          <w:lang w:bidi="fa-IR"/>
        </w:rPr>
        <w:t xml:space="preserve"> (</w:t>
      </w:r>
      <w:r w:rsidRPr="00F609B8">
        <w:rPr>
          <w:rFonts w:ascii="Segoe UI Semilight" w:hAnsi="Segoe UI Semilight" w:cs="B Nazanin"/>
          <w:sz w:val="24"/>
          <w:szCs w:val="24"/>
          <w:rtl/>
        </w:rPr>
        <w:t>مانند ویندوز</w:t>
      </w:r>
      <w:r w:rsidRPr="00F609B8">
        <w:rPr>
          <w:rFonts w:ascii="Segoe UI Semilight" w:hAnsi="Segoe UI Semilight" w:cs="B Nazanin"/>
          <w:sz w:val="24"/>
          <w:szCs w:val="24"/>
          <w:lang w:bidi="fa-IR"/>
        </w:rPr>
        <w:t xml:space="preserve"> NT).</w:t>
      </w:r>
    </w:p>
    <w:p w14:paraId="0860A540" w14:textId="77777777" w:rsidR="00F609B8" w:rsidRPr="00F609B8" w:rsidRDefault="00F609B8" w:rsidP="00F609B8">
      <w:pPr>
        <w:pStyle w:val="ListParagraph"/>
        <w:bidi/>
        <w:ind w:left="540"/>
        <w:rPr>
          <w:rFonts w:ascii="Segoe UI Semilight" w:hAnsi="Segoe UI Semilight" w:cs="B Nazanin"/>
          <w:sz w:val="24"/>
          <w:szCs w:val="24"/>
          <w:lang w:bidi="fa-IR"/>
        </w:rPr>
      </w:pPr>
      <w:r w:rsidRPr="00F609B8">
        <w:rPr>
          <w:rFonts w:ascii="Segoe UI Semilight" w:hAnsi="Segoe UI Semilight" w:cs="B Nazanin"/>
          <w:b/>
          <w:bCs/>
          <w:sz w:val="24"/>
          <w:szCs w:val="24"/>
          <w:rtl/>
        </w:rPr>
        <w:t>معماری</w:t>
      </w:r>
      <w:r w:rsidRPr="00F609B8">
        <w:rPr>
          <w:rFonts w:ascii="Segoe UI Semilight" w:hAnsi="Segoe UI Semilight" w:cs="B Nazanin"/>
          <w:b/>
          <w:bCs/>
          <w:sz w:val="24"/>
          <w:szCs w:val="24"/>
          <w:lang w:bidi="fa-IR"/>
        </w:rPr>
        <w:t xml:space="preserve"> xv6:</w:t>
      </w:r>
      <w:r w:rsidRPr="00F609B8">
        <w:rPr>
          <w:rFonts w:ascii="Segoe UI Semilight" w:hAnsi="Segoe UI Semilight" w:cs="B Nazanin"/>
          <w:sz w:val="24"/>
          <w:szCs w:val="24"/>
          <w:lang w:bidi="fa-IR"/>
        </w:rPr>
        <w:t xml:space="preserve"> </w:t>
      </w:r>
      <w:r w:rsidRPr="00F609B8">
        <w:rPr>
          <w:rFonts w:ascii="Segoe UI Semilight" w:hAnsi="Segoe UI Semilight" w:cs="B Nazanin"/>
          <w:sz w:val="24"/>
          <w:szCs w:val="24"/>
          <w:rtl/>
        </w:rPr>
        <w:t>سیستم‌عامل</w:t>
      </w:r>
      <w:r w:rsidRPr="00F609B8">
        <w:rPr>
          <w:rFonts w:ascii="Segoe UI Semilight" w:hAnsi="Segoe UI Semilight" w:cs="B Nazanin"/>
          <w:sz w:val="24"/>
          <w:szCs w:val="24"/>
          <w:lang w:bidi="fa-IR"/>
        </w:rPr>
        <w:t xml:space="preserve"> xv6 </w:t>
      </w:r>
      <w:r w:rsidRPr="00F609B8">
        <w:rPr>
          <w:rFonts w:ascii="Segoe UI Semilight" w:hAnsi="Segoe UI Semilight" w:cs="B Nazanin"/>
          <w:sz w:val="24"/>
          <w:szCs w:val="24"/>
          <w:rtl/>
        </w:rPr>
        <w:t xml:space="preserve">از معماری </w:t>
      </w:r>
      <w:r w:rsidRPr="00F609B8">
        <w:rPr>
          <w:rFonts w:ascii="Segoe UI Semilight" w:hAnsi="Segoe UI Semilight" w:cs="B Nazanin"/>
          <w:b/>
          <w:bCs/>
          <w:sz w:val="24"/>
          <w:szCs w:val="24"/>
          <w:rtl/>
        </w:rPr>
        <w:t>هسته یکپارچه</w:t>
      </w:r>
      <w:r w:rsidRPr="00F609B8">
        <w:rPr>
          <w:rFonts w:ascii="Segoe UI Semilight" w:hAnsi="Segoe UI Semilight" w:cs="B Nazanin"/>
          <w:b/>
          <w:bCs/>
          <w:sz w:val="24"/>
          <w:szCs w:val="24"/>
          <w:lang w:bidi="fa-IR"/>
        </w:rPr>
        <w:t xml:space="preserve"> (Monolithic)</w:t>
      </w:r>
      <w:r w:rsidRPr="00F609B8">
        <w:rPr>
          <w:rFonts w:ascii="Segoe UI Semilight" w:hAnsi="Segoe UI Semilight" w:cs="B Nazanin"/>
          <w:sz w:val="24"/>
          <w:szCs w:val="24"/>
          <w:lang w:bidi="fa-IR"/>
        </w:rPr>
        <w:t xml:space="preserve"> </w:t>
      </w:r>
      <w:r w:rsidRPr="00F609B8">
        <w:rPr>
          <w:rFonts w:ascii="Segoe UI Semilight" w:hAnsi="Segoe UI Semilight" w:cs="B Nazanin"/>
          <w:sz w:val="24"/>
          <w:szCs w:val="24"/>
          <w:rtl/>
        </w:rPr>
        <w:t>استفاده می‌کند. در این سیستم‌عامل، تمام کدهای هسته (شامل سیستم فایل، درایورها و مدیریت پردازه) در یک برنامه واحد قرار دارند و فراخوانی‌های سیستمی مستقیماً توابع درون هسته را فراخوانی می‌کنند</w:t>
      </w:r>
      <w:r w:rsidRPr="00F609B8">
        <w:rPr>
          <w:rFonts w:ascii="Calibri" w:hAnsi="Calibri" w:cs="Calibri" w:hint="cs"/>
          <w:sz w:val="24"/>
          <w:szCs w:val="24"/>
          <w:rtl/>
        </w:rPr>
        <w:t> </w:t>
      </w:r>
    </w:p>
    <w:p w14:paraId="49F1C8A7" w14:textId="216D0F6C" w:rsidR="00F609B8" w:rsidRDefault="00827B68" w:rsidP="00827B68">
      <w:pPr>
        <w:pStyle w:val="ListParagraph"/>
        <w:numPr>
          <w:ilvl w:val="0"/>
          <w:numId w:val="3"/>
        </w:numPr>
        <w:bidi/>
        <w:rPr>
          <w:rFonts w:ascii="Segoe UI Semilight" w:hAnsi="Segoe UI Semilight" w:cs="B Nazanin"/>
          <w:sz w:val="24"/>
          <w:szCs w:val="24"/>
          <w:lang w:bidi="fa-IR"/>
        </w:rPr>
      </w:pPr>
      <w:r w:rsidRPr="00827B68">
        <w:rPr>
          <w:rFonts w:ascii="Segoe UI Semilight" w:hAnsi="Segoe UI Semilight" w:cs="B Nazanin"/>
          <w:b/>
          <w:bCs/>
          <w:sz w:val="24"/>
          <w:szCs w:val="24"/>
          <w:lang w:bidi="fa-IR"/>
        </w:rPr>
        <w:lastRenderedPageBreak/>
        <w:t> </w:t>
      </w:r>
      <w:r w:rsidRPr="00827B68">
        <w:rPr>
          <w:rFonts w:ascii="Segoe UI Semilight" w:hAnsi="Segoe UI Semilight" w:cs="B Nazanin"/>
          <w:b/>
          <w:bCs/>
          <w:sz w:val="24"/>
          <w:szCs w:val="24"/>
          <w:rtl/>
        </w:rPr>
        <w:t>تک‌وظیفه‌ای یا چندوظیفه‌ای بودن</w:t>
      </w:r>
      <w:r w:rsidRPr="00827B68">
        <w:rPr>
          <w:rFonts w:ascii="Segoe UI Semilight" w:hAnsi="Segoe UI Semilight" w:cs="B Nazanin"/>
          <w:b/>
          <w:bCs/>
          <w:sz w:val="24"/>
          <w:szCs w:val="24"/>
          <w:lang w:bidi="fa-IR"/>
        </w:rPr>
        <w:t xml:space="preserve"> xv6:</w:t>
      </w:r>
      <w:r w:rsidRPr="00827B68">
        <w:rPr>
          <w:rFonts w:ascii="Segoe UI Semilight" w:hAnsi="Segoe UI Semilight" w:cs="B Nazanin"/>
          <w:sz w:val="24"/>
          <w:szCs w:val="24"/>
          <w:lang w:bidi="fa-IR"/>
        </w:rPr>
        <w:br/>
      </w:r>
      <w:r w:rsidRPr="00827B68">
        <w:rPr>
          <w:rFonts w:ascii="Segoe UI Semilight" w:hAnsi="Segoe UI Semilight" w:cs="B Nazanin"/>
          <w:sz w:val="24"/>
          <w:szCs w:val="24"/>
          <w:rtl/>
        </w:rPr>
        <w:t>سیستم‌عامل</w:t>
      </w:r>
      <w:r w:rsidRPr="00827B68">
        <w:rPr>
          <w:rFonts w:ascii="Segoe UI Semilight" w:hAnsi="Segoe UI Semilight" w:cs="B Nazanin"/>
          <w:sz w:val="24"/>
          <w:szCs w:val="24"/>
          <w:lang w:bidi="fa-IR"/>
        </w:rPr>
        <w:t xml:space="preserve"> xv6 </w:t>
      </w:r>
      <w:r w:rsidRPr="00827B68">
        <w:rPr>
          <w:rFonts w:ascii="Segoe UI Semilight" w:hAnsi="Segoe UI Semilight" w:cs="B Nazanin"/>
          <w:sz w:val="24"/>
          <w:szCs w:val="24"/>
          <w:rtl/>
        </w:rPr>
        <w:t xml:space="preserve">یک سیستم </w:t>
      </w:r>
      <w:r w:rsidRPr="00827B68">
        <w:rPr>
          <w:rFonts w:ascii="Segoe UI Semilight" w:hAnsi="Segoe UI Semilight" w:cs="B Nazanin"/>
          <w:b/>
          <w:bCs/>
          <w:sz w:val="24"/>
          <w:szCs w:val="24"/>
          <w:rtl/>
        </w:rPr>
        <w:t>چندوظیفه‌ای</w:t>
      </w:r>
      <w:r w:rsidRPr="00827B68">
        <w:rPr>
          <w:rFonts w:ascii="Segoe UI Semilight" w:hAnsi="Segoe UI Semilight" w:cs="B Nazanin"/>
          <w:b/>
          <w:bCs/>
          <w:sz w:val="24"/>
          <w:szCs w:val="24"/>
          <w:lang w:bidi="fa-IR"/>
        </w:rPr>
        <w:t xml:space="preserve"> (Multitasking)</w:t>
      </w:r>
      <w:r w:rsidRPr="00827B68">
        <w:rPr>
          <w:rFonts w:ascii="Segoe UI Semilight" w:hAnsi="Segoe UI Semilight" w:cs="B Nazanin"/>
          <w:sz w:val="24"/>
          <w:szCs w:val="24"/>
          <w:lang w:bidi="fa-IR"/>
        </w:rPr>
        <w:t xml:space="preserve"> </w:t>
      </w:r>
      <w:r w:rsidRPr="00827B68">
        <w:rPr>
          <w:rFonts w:ascii="Segoe UI Semilight" w:hAnsi="Segoe UI Semilight" w:cs="B Nazanin"/>
          <w:sz w:val="24"/>
          <w:szCs w:val="24"/>
          <w:rtl/>
        </w:rPr>
        <w:t xml:space="preserve">است. این سیستم‌عامل قابلیت </w:t>
      </w:r>
      <w:r w:rsidRPr="00827B68">
        <w:rPr>
          <w:rFonts w:ascii="Segoe UI Semilight" w:hAnsi="Segoe UI Semilight" w:cs="B Nazanin"/>
          <w:b/>
          <w:bCs/>
          <w:sz w:val="24"/>
          <w:szCs w:val="24"/>
          <w:rtl/>
        </w:rPr>
        <w:t>اشتراک زمان</w:t>
      </w:r>
      <w:r w:rsidRPr="00827B68">
        <w:rPr>
          <w:rFonts w:ascii="Segoe UI Semilight" w:hAnsi="Segoe UI Semilight" w:cs="B Nazanin"/>
          <w:b/>
          <w:bCs/>
          <w:sz w:val="24"/>
          <w:szCs w:val="24"/>
          <w:lang w:bidi="fa-IR"/>
        </w:rPr>
        <w:t xml:space="preserve"> (Time-sharing)</w:t>
      </w:r>
      <w:r w:rsidRPr="00827B68">
        <w:rPr>
          <w:rFonts w:ascii="Segoe UI Semilight" w:hAnsi="Segoe UI Semilight" w:cs="B Nazanin"/>
          <w:sz w:val="24"/>
          <w:szCs w:val="24"/>
          <w:lang w:bidi="fa-IR"/>
        </w:rPr>
        <w:t xml:space="preserve"> </w:t>
      </w:r>
      <w:r w:rsidRPr="00827B68">
        <w:rPr>
          <w:rFonts w:ascii="Segoe UI Semilight" w:hAnsi="Segoe UI Semilight" w:cs="B Nazanin"/>
          <w:sz w:val="24"/>
          <w:szCs w:val="24"/>
          <w:rtl/>
        </w:rPr>
        <w:t>را دارد و می‌تواند به صورت شفاف پردازنده را بین چندین پردازه که در حال اجرا یا انتظار هستند، جابه‌جا کند. هر پردازه تصور می‌کند که مالک اختصاصی</w:t>
      </w:r>
      <w:r w:rsidRPr="00827B68">
        <w:rPr>
          <w:rFonts w:ascii="Segoe UI Semilight" w:hAnsi="Segoe UI Semilight" w:cs="B Nazanin"/>
          <w:sz w:val="24"/>
          <w:szCs w:val="24"/>
          <w:lang w:bidi="fa-IR"/>
        </w:rPr>
        <w:t xml:space="preserve"> CPU </w:t>
      </w:r>
      <w:r w:rsidRPr="00827B68">
        <w:rPr>
          <w:rFonts w:ascii="Segoe UI Semilight" w:hAnsi="Segoe UI Semilight" w:cs="B Nazanin"/>
          <w:sz w:val="24"/>
          <w:szCs w:val="24"/>
          <w:rtl/>
        </w:rPr>
        <w:t xml:space="preserve">است، در حالی که هسته با ذخیره و بازیابی رجیسترها، به صورت متناوب به هر کدام فرصت اجرا می‌دهد </w:t>
      </w:r>
      <w:r w:rsidRPr="00827B68">
        <w:rPr>
          <w:rFonts w:ascii="Segoe UI Semilight" w:hAnsi="Segoe UI Semilight" w:cs="B Nazanin"/>
          <w:sz w:val="24"/>
          <w:szCs w:val="24"/>
          <w:lang w:bidi="fa-IR"/>
        </w:rPr>
        <w:t>.</w:t>
      </w:r>
    </w:p>
    <w:p w14:paraId="17276304" w14:textId="77777777" w:rsidR="00827B68" w:rsidRPr="00827B68" w:rsidRDefault="00827B68" w:rsidP="00827B68">
      <w:pPr>
        <w:pStyle w:val="ListParagraph"/>
        <w:numPr>
          <w:ilvl w:val="0"/>
          <w:numId w:val="3"/>
        </w:numPr>
        <w:bidi/>
        <w:rPr>
          <w:rFonts w:ascii="Segoe UI Semilight" w:hAnsi="Segoe UI Semilight" w:cs="B Nazanin"/>
          <w:sz w:val="24"/>
          <w:szCs w:val="24"/>
          <w:lang w:bidi="fa-IR"/>
        </w:rPr>
      </w:pPr>
      <w:r w:rsidRPr="00827B68">
        <w:rPr>
          <w:rFonts w:ascii="Segoe UI Semilight" w:hAnsi="Segoe UI Semilight" w:cs="B Nazanin"/>
          <w:b/>
          <w:bCs/>
          <w:sz w:val="24"/>
          <w:szCs w:val="24"/>
          <w:lang w:bidi="fa-IR"/>
        </w:rPr>
        <w:t> </w:t>
      </w:r>
      <w:r w:rsidRPr="00827B68">
        <w:rPr>
          <w:rFonts w:ascii="Segoe UI Semilight" w:hAnsi="Segoe UI Semilight" w:cs="B Nazanin"/>
          <w:b/>
          <w:bCs/>
          <w:sz w:val="24"/>
          <w:szCs w:val="24"/>
          <w:rtl/>
        </w:rPr>
        <w:t>تفاوت برنامه</w:t>
      </w:r>
      <w:r w:rsidRPr="00827B68">
        <w:rPr>
          <w:rFonts w:ascii="Segoe UI Semilight" w:hAnsi="Segoe UI Semilight" w:cs="B Nazanin"/>
          <w:b/>
          <w:bCs/>
          <w:sz w:val="24"/>
          <w:szCs w:val="24"/>
          <w:lang w:bidi="fa-IR"/>
        </w:rPr>
        <w:t xml:space="preserve"> (Program) </w:t>
      </w:r>
      <w:r w:rsidRPr="00827B68">
        <w:rPr>
          <w:rFonts w:ascii="Segoe UI Semilight" w:hAnsi="Segoe UI Semilight" w:cs="B Nazanin"/>
          <w:b/>
          <w:bCs/>
          <w:sz w:val="24"/>
          <w:szCs w:val="24"/>
          <w:rtl/>
        </w:rPr>
        <w:t>و پردازه</w:t>
      </w:r>
      <w:r w:rsidRPr="00827B68">
        <w:rPr>
          <w:rFonts w:ascii="Segoe UI Semilight" w:hAnsi="Segoe UI Semilight" w:cs="B Nazanin"/>
          <w:b/>
          <w:bCs/>
          <w:sz w:val="24"/>
          <w:szCs w:val="24"/>
          <w:lang w:bidi="fa-IR"/>
        </w:rPr>
        <w:t xml:space="preserve"> (Process):</w:t>
      </w:r>
    </w:p>
    <w:p w14:paraId="5D0E5FCD" w14:textId="77777777" w:rsidR="00827B68" w:rsidRPr="00827B68" w:rsidRDefault="00827B68" w:rsidP="00827B68">
      <w:pPr>
        <w:pStyle w:val="ListParagraph"/>
        <w:bidi/>
        <w:ind w:left="540"/>
        <w:rPr>
          <w:rFonts w:ascii="Segoe UI Semilight" w:hAnsi="Segoe UI Semilight" w:cs="B Nazanin"/>
          <w:sz w:val="24"/>
          <w:szCs w:val="24"/>
          <w:lang w:bidi="fa-IR"/>
        </w:rPr>
      </w:pPr>
      <w:r w:rsidRPr="00827B68">
        <w:rPr>
          <w:rFonts w:ascii="Segoe UI Semilight" w:hAnsi="Segoe UI Semilight" w:cs="B Nazanin"/>
          <w:b/>
          <w:bCs/>
          <w:sz w:val="24"/>
          <w:szCs w:val="24"/>
          <w:rtl/>
        </w:rPr>
        <w:t>برنامه</w:t>
      </w:r>
      <w:r w:rsidRPr="00827B68">
        <w:rPr>
          <w:rFonts w:ascii="Segoe UI Semilight" w:hAnsi="Segoe UI Semilight" w:cs="B Nazanin"/>
          <w:b/>
          <w:bCs/>
          <w:sz w:val="24"/>
          <w:szCs w:val="24"/>
          <w:lang w:bidi="fa-IR"/>
        </w:rPr>
        <w:t>:</w:t>
      </w:r>
      <w:r w:rsidRPr="00827B68">
        <w:rPr>
          <w:rFonts w:ascii="Segoe UI Semilight" w:hAnsi="Segoe UI Semilight" w:cs="B Nazanin"/>
          <w:sz w:val="24"/>
          <w:szCs w:val="24"/>
          <w:lang w:bidi="fa-IR"/>
        </w:rPr>
        <w:t xml:space="preserve"> </w:t>
      </w:r>
      <w:r w:rsidRPr="00827B68">
        <w:rPr>
          <w:rFonts w:ascii="Segoe UI Semilight" w:hAnsi="Segoe UI Semilight" w:cs="B Nazanin"/>
          <w:sz w:val="24"/>
          <w:szCs w:val="24"/>
          <w:rtl/>
        </w:rPr>
        <w:t xml:space="preserve">یک موجودیت </w:t>
      </w:r>
      <w:r w:rsidRPr="00827B68">
        <w:rPr>
          <w:rFonts w:ascii="Segoe UI Semilight" w:hAnsi="Segoe UI Semilight" w:cs="B Nazanin"/>
          <w:b/>
          <w:bCs/>
          <w:sz w:val="24"/>
          <w:szCs w:val="24"/>
          <w:rtl/>
        </w:rPr>
        <w:t>غیرفعال</w:t>
      </w:r>
      <w:r w:rsidRPr="00827B68">
        <w:rPr>
          <w:rFonts w:ascii="Segoe UI Semilight" w:hAnsi="Segoe UI Semilight" w:cs="B Nazanin"/>
          <w:sz w:val="24"/>
          <w:szCs w:val="24"/>
          <w:rtl/>
        </w:rPr>
        <w:t xml:space="preserve"> است که شامل مجموعه‌ای از دستورالعمل‌ها (کد) بوده و معمولاً به صورت یک فایل اجرایی روی دیسک ذخیره شده است </w:t>
      </w:r>
      <w:r w:rsidRPr="00827B68">
        <w:rPr>
          <w:rFonts w:ascii="Segoe UI Semilight" w:hAnsi="Segoe UI Semilight" w:cs="B Nazanin"/>
          <w:sz w:val="24"/>
          <w:szCs w:val="24"/>
          <w:lang w:bidi="fa-IR"/>
        </w:rPr>
        <w:t>.</w:t>
      </w:r>
    </w:p>
    <w:p w14:paraId="0B7E2307" w14:textId="4A971E9F" w:rsidR="00827B68" w:rsidRDefault="00827B68" w:rsidP="00827B68">
      <w:pPr>
        <w:pStyle w:val="ListParagraph"/>
        <w:bidi/>
        <w:ind w:left="540"/>
        <w:rPr>
          <w:rFonts w:ascii="Segoe UI Semilight" w:hAnsi="Segoe UI Semilight" w:cs="B Nazanin"/>
          <w:sz w:val="24"/>
          <w:szCs w:val="24"/>
        </w:rPr>
      </w:pPr>
      <w:r w:rsidRPr="00827B68">
        <w:rPr>
          <w:rFonts w:ascii="Segoe UI Semilight" w:hAnsi="Segoe UI Semilight" w:cs="B Nazanin"/>
          <w:b/>
          <w:bCs/>
          <w:sz w:val="24"/>
          <w:szCs w:val="24"/>
          <w:rtl/>
        </w:rPr>
        <w:t>پردازه</w:t>
      </w:r>
      <w:r w:rsidRPr="00827B68">
        <w:rPr>
          <w:rFonts w:ascii="Segoe UI Semilight" w:hAnsi="Segoe UI Semilight" w:cs="B Nazanin"/>
          <w:b/>
          <w:bCs/>
          <w:sz w:val="24"/>
          <w:szCs w:val="24"/>
          <w:lang w:bidi="fa-IR"/>
        </w:rPr>
        <w:t>:</w:t>
      </w:r>
      <w:r w:rsidRPr="00827B68">
        <w:rPr>
          <w:rFonts w:ascii="Segoe UI Semilight" w:hAnsi="Segoe UI Semilight" w:cs="B Nazanin"/>
          <w:sz w:val="24"/>
          <w:szCs w:val="24"/>
          <w:lang w:bidi="fa-IR"/>
        </w:rPr>
        <w:t xml:space="preserve"> </w:t>
      </w:r>
      <w:r w:rsidRPr="00827B68">
        <w:rPr>
          <w:rFonts w:ascii="Segoe UI Semilight" w:hAnsi="Segoe UI Semilight" w:cs="B Nazanin"/>
          <w:sz w:val="24"/>
          <w:szCs w:val="24"/>
          <w:rtl/>
        </w:rPr>
        <w:t xml:space="preserve">یک </w:t>
      </w:r>
      <w:r w:rsidRPr="00827B68">
        <w:rPr>
          <w:rFonts w:ascii="Segoe UI Semilight" w:hAnsi="Segoe UI Semilight" w:cs="B Nazanin"/>
          <w:b/>
          <w:bCs/>
          <w:sz w:val="24"/>
          <w:szCs w:val="24"/>
          <w:rtl/>
        </w:rPr>
        <w:t>نمونه در حال اجرا</w:t>
      </w:r>
      <w:r w:rsidRPr="00827B68">
        <w:rPr>
          <w:rFonts w:ascii="Segoe UI Semilight" w:hAnsi="Segoe UI Semilight" w:cs="B Nazanin"/>
          <w:sz w:val="24"/>
          <w:szCs w:val="24"/>
          <w:rtl/>
        </w:rPr>
        <w:t xml:space="preserve"> از یک برنامه است. پردازه علاوه بر کد برنامه، شامل وضعیت فعلی اجرا (شامل محتویات رجیسترها، پشته، شمارنده برنامه و منابع تخصیص‌یافته مانند فایل‌های باز) نیز می‌باشد. یک برنامه می‌تواند چندین پردازه همزمان داشته باشد</w:t>
      </w:r>
      <w:r>
        <w:rPr>
          <w:rFonts w:ascii="Segoe UI Semilight" w:hAnsi="Segoe UI Semilight" w:cs="B Nazanin"/>
          <w:sz w:val="24"/>
          <w:szCs w:val="24"/>
        </w:rPr>
        <w:t>.</w:t>
      </w:r>
    </w:p>
    <w:p w14:paraId="20061988" w14:textId="77777777" w:rsidR="00827B68" w:rsidRPr="00827B68" w:rsidRDefault="00827B68" w:rsidP="00827B68">
      <w:pPr>
        <w:pStyle w:val="ListParagraph"/>
        <w:numPr>
          <w:ilvl w:val="0"/>
          <w:numId w:val="3"/>
        </w:numPr>
        <w:bidi/>
        <w:rPr>
          <w:rFonts w:ascii="Segoe UI Semilight" w:hAnsi="Segoe UI Semilight" w:cs="B Nazanin"/>
          <w:b/>
          <w:bCs/>
          <w:sz w:val="24"/>
          <w:szCs w:val="24"/>
          <w:lang w:bidi="fa-IR"/>
        </w:rPr>
      </w:pPr>
      <w:r w:rsidRPr="00827B68">
        <w:rPr>
          <w:rFonts w:ascii="Segoe UI Semilight" w:hAnsi="Segoe UI Semilight" w:cs="B Nazanin"/>
          <w:b/>
          <w:bCs/>
          <w:sz w:val="24"/>
          <w:szCs w:val="24"/>
          <w:rtl/>
          <w:lang w:bidi="fa-IR"/>
        </w:rPr>
        <w:t xml:space="preserve">ساختار پردازه در </w:t>
      </w:r>
      <w:r w:rsidRPr="00827B68">
        <w:rPr>
          <w:rFonts w:ascii="Segoe UI Semilight" w:hAnsi="Segoe UI Semilight" w:cs="B Nazanin"/>
          <w:b/>
          <w:bCs/>
          <w:sz w:val="24"/>
          <w:szCs w:val="24"/>
          <w:lang w:bidi="fa-IR"/>
        </w:rPr>
        <w:t>xv6</w:t>
      </w:r>
      <w:r w:rsidRPr="00827B68">
        <w:rPr>
          <w:rFonts w:ascii="Segoe UI Semilight" w:hAnsi="Segoe UI Semilight" w:cs="B Nazanin"/>
          <w:b/>
          <w:bCs/>
          <w:sz w:val="24"/>
          <w:szCs w:val="24"/>
          <w:rtl/>
          <w:lang w:bidi="fa-IR"/>
        </w:rPr>
        <w:t xml:space="preserve"> و نحوه تخص</w:t>
      </w:r>
      <w:r w:rsidRPr="00827B68">
        <w:rPr>
          <w:rFonts w:ascii="Segoe UI Semilight" w:hAnsi="Segoe UI Semilight" w:cs="B Nazanin" w:hint="cs"/>
          <w:b/>
          <w:bCs/>
          <w:sz w:val="24"/>
          <w:szCs w:val="24"/>
          <w:rtl/>
          <w:lang w:bidi="fa-IR"/>
        </w:rPr>
        <w:t>ی</w:t>
      </w:r>
      <w:r w:rsidRPr="00827B68">
        <w:rPr>
          <w:rFonts w:ascii="Segoe UI Semilight" w:hAnsi="Segoe UI Semilight" w:cs="B Nazanin" w:hint="eastAsia"/>
          <w:b/>
          <w:bCs/>
          <w:sz w:val="24"/>
          <w:szCs w:val="24"/>
          <w:rtl/>
          <w:lang w:bidi="fa-IR"/>
        </w:rPr>
        <w:t>ص</w:t>
      </w:r>
      <w:r w:rsidRPr="00827B68">
        <w:rPr>
          <w:rFonts w:ascii="Segoe UI Semilight" w:hAnsi="Segoe UI Semilight" w:cs="B Nazanin"/>
          <w:b/>
          <w:bCs/>
          <w:sz w:val="24"/>
          <w:szCs w:val="24"/>
          <w:rtl/>
          <w:lang w:bidi="fa-IR"/>
        </w:rPr>
        <w:t xml:space="preserve"> پردازنده:</w:t>
      </w:r>
    </w:p>
    <w:p w14:paraId="250E4096" w14:textId="77777777" w:rsidR="00827B68" w:rsidRPr="00827B68" w:rsidRDefault="00827B68" w:rsidP="00827B68">
      <w:pPr>
        <w:pStyle w:val="ListParagraph"/>
        <w:bidi/>
        <w:ind w:left="540"/>
        <w:rPr>
          <w:rFonts w:ascii="Segoe UI Semilight" w:hAnsi="Segoe UI Semilight" w:cs="B Nazanin"/>
          <w:sz w:val="24"/>
          <w:szCs w:val="24"/>
          <w:lang w:bidi="fa-IR"/>
        </w:rPr>
      </w:pPr>
      <w:r w:rsidRPr="00827B68">
        <w:rPr>
          <w:rFonts w:ascii="Segoe UI Semilight" w:hAnsi="Segoe UI Semilight" w:cs="B Nazanin" w:hint="eastAsia"/>
          <w:b/>
          <w:bCs/>
          <w:sz w:val="24"/>
          <w:szCs w:val="24"/>
          <w:rtl/>
          <w:lang w:bidi="fa-IR"/>
        </w:rPr>
        <w:t>ساختار</w:t>
      </w:r>
      <w:r w:rsidRPr="00827B68">
        <w:rPr>
          <w:rFonts w:ascii="Segoe UI Semilight" w:hAnsi="Segoe UI Semilight" w:cs="B Nazanin"/>
          <w:b/>
          <w:bCs/>
          <w:sz w:val="24"/>
          <w:szCs w:val="24"/>
          <w:rtl/>
          <w:lang w:bidi="fa-IR"/>
        </w:rPr>
        <w:t xml:space="preserve"> پردازه: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در </w:t>
      </w:r>
      <w:r w:rsidRPr="00827B68">
        <w:rPr>
          <w:rFonts w:ascii="Segoe UI Semilight" w:hAnsi="Segoe UI Semilight" w:cs="B Nazanin"/>
          <w:sz w:val="24"/>
          <w:szCs w:val="24"/>
          <w:lang w:bidi="fa-IR"/>
        </w:rPr>
        <w:t>xv6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>، هر پردازه دارا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827B68">
        <w:rPr>
          <w:rFonts w:ascii="Segoe UI Semilight" w:hAnsi="Segoe UI Semilight" w:cs="B Nazanin" w:hint="eastAsia"/>
          <w:sz w:val="24"/>
          <w:szCs w:val="24"/>
          <w:rtl/>
          <w:lang w:bidi="fa-IR"/>
        </w:rPr>
        <w:t>ک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فضا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حافظه کاربر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(شامل کد، داده و پشته) و 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827B68">
        <w:rPr>
          <w:rFonts w:ascii="Segoe UI Semilight" w:hAnsi="Segoe UI Semilight" w:cs="B Nazanin" w:hint="eastAsia"/>
          <w:sz w:val="24"/>
          <w:szCs w:val="24"/>
          <w:rtl/>
          <w:lang w:bidi="fa-IR"/>
        </w:rPr>
        <w:t>ک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بخش وضع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827B68">
        <w:rPr>
          <w:rFonts w:ascii="Segoe UI Semilight" w:hAnsi="Segoe UI Semilight" w:cs="B Nazanin" w:hint="eastAsia"/>
          <w:sz w:val="24"/>
          <w:szCs w:val="24"/>
          <w:rtl/>
          <w:lang w:bidi="fa-IR"/>
        </w:rPr>
        <w:t>ت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خصوص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در هسته (ساختار </w:t>
      </w:r>
      <w:r w:rsidRPr="00827B68">
        <w:rPr>
          <w:rFonts w:ascii="Segoe UI Semilight" w:hAnsi="Segoe UI Semilight" w:cs="B Nazanin"/>
          <w:sz w:val="24"/>
          <w:szCs w:val="24"/>
          <w:lang w:bidi="fa-IR"/>
        </w:rPr>
        <w:t>struct proc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>) است. ا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827B68">
        <w:rPr>
          <w:rFonts w:ascii="Segoe UI Semilight" w:hAnsi="Segoe UI Semilight" w:cs="B Nazanin" w:hint="eastAsia"/>
          <w:sz w:val="24"/>
          <w:szCs w:val="24"/>
          <w:rtl/>
          <w:lang w:bidi="fa-IR"/>
        </w:rPr>
        <w:t>ن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ساختار شامل ف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827B68">
        <w:rPr>
          <w:rFonts w:ascii="Segoe UI Semilight" w:hAnsi="Segoe UI Semilight" w:cs="B Nazanin" w:hint="eastAsia"/>
          <w:sz w:val="24"/>
          <w:szCs w:val="24"/>
          <w:rtl/>
          <w:lang w:bidi="fa-IR"/>
        </w:rPr>
        <w:t>لدها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یی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مانند شناسه پردازه (</w:t>
      </w:r>
      <w:proofErr w:type="spellStart"/>
      <w:r w:rsidRPr="00827B68">
        <w:rPr>
          <w:rFonts w:ascii="Segoe UI Semilight" w:hAnsi="Segoe UI Semilight" w:cs="B Nazanin"/>
          <w:sz w:val="24"/>
          <w:szCs w:val="24"/>
          <w:lang w:bidi="fa-IR"/>
        </w:rPr>
        <w:t>pid</w:t>
      </w:r>
      <w:proofErr w:type="spellEnd"/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>)، وضع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827B68">
        <w:rPr>
          <w:rFonts w:ascii="Segoe UI Semilight" w:hAnsi="Segoe UI Semilight" w:cs="B Nazanin" w:hint="eastAsia"/>
          <w:sz w:val="24"/>
          <w:szCs w:val="24"/>
          <w:rtl/>
          <w:lang w:bidi="fa-IR"/>
        </w:rPr>
        <w:t>ت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(</w:t>
      </w:r>
      <w:r w:rsidRPr="00827B68">
        <w:rPr>
          <w:rFonts w:ascii="Segoe UI Semilight" w:hAnsi="Segoe UI Semilight" w:cs="B Nazanin"/>
          <w:sz w:val="24"/>
          <w:szCs w:val="24"/>
          <w:lang w:bidi="fa-IR"/>
        </w:rPr>
        <w:t>RUNNING, RUNNABLE, SLEEPING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>)، اشاره‌گر به پشته هسته (</w:t>
      </w:r>
      <w:proofErr w:type="spellStart"/>
      <w:r w:rsidRPr="00827B68">
        <w:rPr>
          <w:rFonts w:ascii="Segoe UI Semilight" w:hAnsi="Segoe UI Semilight" w:cs="B Nazanin"/>
          <w:sz w:val="24"/>
          <w:szCs w:val="24"/>
          <w:lang w:bidi="fa-IR"/>
        </w:rPr>
        <w:t>kstack</w:t>
      </w:r>
      <w:proofErr w:type="spellEnd"/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>)</w:t>
      </w:r>
      <w:r w:rsidRPr="00827B68">
        <w:rPr>
          <w:rFonts w:ascii="Segoe UI Semilight" w:hAnsi="Segoe UI Semilight" w:cs="B Nazanin" w:hint="eastAsia"/>
          <w:sz w:val="24"/>
          <w:szCs w:val="24"/>
          <w:rtl/>
          <w:lang w:bidi="fa-IR"/>
        </w:rPr>
        <w:t>،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و رج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827B68">
        <w:rPr>
          <w:rFonts w:ascii="Segoe UI Semilight" w:hAnsi="Segoe UI Semilight" w:cs="B Nazanin" w:hint="eastAsia"/>
          <w:sz w:val="24"/>
          <w:szCs w:val="24"/>
          <w:rtl/>
          <w:lang w:bidi="fa-IR"/>
        </w:rPr>
        <w:t>سترها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ذخ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827B68">
        <w:rPr>
          <w:rFonts w:ascii="Segoe UI Semilight" w:hAnsi="Segoe UI Semilight" w:cs="B Nazanin" w:hint="eastAsia"/>
          <w:sz w:val="24"/>
          <w:szCs w:val="24"/>
          <w:rtl/>
          <w:lang w:bidi="fa-IR"/>
        </w:rPr>
        <w:t>ره‌شده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(</w:t>
      </w:r>
      <w:r w:rsidRPr="00827B68">
        <w:rPr>
          <w:rFonts w:ascii="Segoe UI Semilight" w:hAnsi="Segoe UI Semilight" w:cs="B Nazanin"/>
          <w:sz w:val="24"/>
          <w:szCs w:val="24"/>
          <w:lang w:bidi="fa-IR"/>
        </w:rPr>
        <w:t>context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و </w:t>
      </w:r>
      <w:proofErr w:type="spellStart"/>
      <w:r w:rsidRPr="00827B68">
        <w:rPr>
          <w:rFonts w:ascii="Segoe UI Semilight" w:hAnsi="Segoe UI Semilight" w:cs="B Nazanin"/>
          <w:sz w:val="24"/>
          <w:szCs w:val="24"/>
          <w:lang w:bidi="fa-IR"/>
        </w:rPr>
        <w:t>trapframe</w:t>
      </w:r>
      <w:proofErr w:type="spellEnd"/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>) است .</w:t>
      </w:r>
    </w:p>
    <w:p w14:paraId="2ED08D97" w14:textId="77777777" w:rsidR="00827B68" w:rsidRDefault="00827B68" w:rsidP="00827B68">
      <w:pPr>
        <w:pStyle w:val="ListParagraph"/>
        <w:bidi/>
        <w:ind w:left="540"/>
        <w:rPr>
          <w:rFonts w:ascii="Segoe UI Semilight" w:hAnsi="Segoe UI Semilight" w:cs="B Nazanin"/>
          <w:sz w:val="24"/>
          <w:szCs w:val="24"/>
          <w:lang w:bidi="fa-IR"/>
        </w:rPr>
      </w:pPr>
      <w:r w:rsidRPr="00827B68">
        <w:rPr>
          <w:rFonts w:ascii="Segoe UI Semilight" w:hAnsi="Segoe UI Semilight" w:cs="B Nazanin" w:hint="eastAsia"/>
          <w:b/>
          <w:bCs/>
          <w:sz w:val="24"/>
          <w:szCs w:val="24"/>
          <w:rtl/>
          <w:lang w:bidi="fa-IR"/>
        </w:rPr>
        <w:t>نحوه</w:t>
      </w:r>
      <w:r w:rsidRPr="00827B68">
        <w:rPr>
          <w:rFonts w:ascii="Segoe UI Semilight" w:hAnsi="Segoe UI Semilight" w:cs="B Nazanin"/>
          <w:b/>
          <w:bCs/>
          <w:sz w:val="24"/>
          <w:szCs w:val="24"/>
          <w:rtl/>
          <w:lang w:bidi="fa-IR"/>
        </w:rPr>
        <w:t xml:space="preserve"> تخص</w:t>
      </w:r>
      <w:r w:rsidRPr="00827B68">
        <w:rPr>
          <w:rFonts w:ascii="Segoe UI Semilight" w:hAnsi="Segoe UI Semilight" w:cs="B Nazanin" w:hint="cs"/>
          <w:b/>
          <w:bCs/>
          <w:sz w:val="24"/>
          <w:szCs w:val="24"/>
          <w:rtl/>
          <w:lang w:bidi="fa-IR"/>
        </w:rPr>
        <w:t>ی</w:t>
      </w:r>
      <w:r w:rsidRPr="00827B68">
        <w:rPr>
          <w:rFonts w:ascii="Segoe UI Semilight" w:hAnsi="Segoe UI Semilight" w:cs="B Nazanin" w:hint="eastAsia"/>
          <w:b/>
          <w:bCs/>
          <w:sz w:val="24"/>
          <w:szCs w:val="24"/>
          <w:rtl/>
          <w:lang w:bidi="fa-IR"/>
        </w:rPr>
        <w:t>ص</w:t>
      </w:r>
      <w:r w:rsidRPr="00827B68">
        <w:rPr>
          <w:rFonts w:ascii="Segoe UI Semilight" w:hAnsi="Segoe UI Semilight" w:cs="B Nazanin"/>
          <w:b/>
          <w:bCs/>
          <w:sz w:val="24"/>
          <w:szCs w:val="24"/>
          <w:rtl/>
          <w:lang w:bidi="fa-IR"/>
        </w:rPr>
        <w:t xml:space="preserve"> پردازنده: </w:t>
      </w:r>
      <w:r w:rsidRPr="00827B68">
        <w:rPr>
          <w:rFonts w:ascii="Segoe UI Semilight" w:hAnsi="Segoe UI Semilight" w:cs="B Nazanin"/>
          <w:sz w:val="24"/>
          <w:szCs w:val="24"/>
          <w:lang w:bidi="fa-IR"/>
        </w:rPr>
        <w:t>xv6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از 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827B68">
        <w:rPr>
          <w:rFonts w:ascii="Segoe UI Semilight" w:hAnsi="Segoe UI Semilight" w:cs="B Nazanin" w:hint="eastAsia"/>
          <w:sz w:val="24"/>
          <w:szCs w:val="24"/>
          <w:rtl/>
          <w:lang w:bidi="fa-IR"/>
        </w:rPr>
        <w:t>ک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زمان‌بند (</w:t>
      </w:r>
      <w:r w:rsidRPr="00827B68">
        <w:rPr>
          <w:rFonts w:ascii="Segoe UI Semilight" w:hAnsi="Segoe UI Semilight" w:cs="B Nazanin"/>
          <w:sz w:val="24"/>
          <w:szCs w:val="24"/>
          <w:lang w:bidi="fa-IR"/>
        </w:rPr>
        <w:t>Scheduler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>) استفاده م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ی‌</w:t>
      </w:r>
      <w:r w:rsidRPr="00827B68">
        <w:rPr>
          <w:rFonts w:ascii="Segoe UI Semilight" w:hAnsi="Segoe UI Semilight" w:cs="B Nazanin" w:hint="eastAsia"/>
          <w:sz w:val="24"/>
          <w:szCs w:val="24"/>
          <w:rtl/>
          <w:lang w:bidi="fa-IR"/>
        </w:rPr>
        <w:t>کند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. هر </w:t>
      </w:r>
      <w:r w:rsidRPr="00827B68">
        <w:rPr>
          <w:rFonts w:ascii="Segoe UI Semilight" w:hAnsi="Segoe UI Semilight" w:cs="B Nazanin"/>
          <w:sz w:val="24"/>
          <w:szCs w:val="24"/>
          <w:lang w:bidi="fa-IR"/>
        </w:rPr>
        <w:t>CPU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827B68">
        <w:rPr>
          <w:rFonts w:ascii="Segoe UI Semilight" w:hAnsi="Segoe UI Semilight" w:cs="B Nazanin" w:hint="eastAsia"/>
          <w:sz w:val="24"/>
          <w:szCs w:val="24"/>
          <w:rtl/>
          <w:lang w:bidi="fa-IR"/>
        </w:rPr>
        <w:t>ک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حلقه زمان‌بند دارد که جدول پردازه‌ها را اسکن کرده و اول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827B68">
        <w:rPr>
          <w:rFonts w:ascii="Segoe UI Semilight" w:hAnsi="Segoe UI Semilight" w:cs="B Nazanin" w:hint="eastAsia"/>
          <w:sz w:val="24"/>
          <w:szCs w:val="24"/>
          <w:rtl/>
          <w:lang w:bidi="fa-IR"/>
        </w:rPr>
        <w:t>ن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پردازه‌ا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را که در وضع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827B68">
        <w:rPr>
          <w:rFonts w:ascii="Segoe UI Semilight" w:hAnsi="Segoe UI Semilight" w:cs="B Nazanin" w:hint="eastAsia"/>
          <w:sz w:val="24"/>
          <w:szCs w:val="24"/>
          <w:rtl/>
          <w:lang w:bidi="fa-IR"/>
        </w:rPr>
        <w:t>ت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</w:t>
      </w:r>
      <w:r w:rsidRPr="00827B68">
        <w:rPr>
          <w:rFonts w:ascii="Segoe UI Semilight" w:hAnsi="Segoe UI Semilight" w:cs="B Nazanin"/>
          <w:sz w:val="24"/>
          <w:szCs w:val="24"/>
          <w:lang w:bidi="fa-IR"/>
        </w:rPr>
        <w:t>RUNNABLE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است، انتخاب م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ی‌</w:t>
      </w:r>
      <w:r w:rsidRPr="00827B68">
        <w:rPr>
          <w:rFonts w:ascii="Segoe UI Semilight" w:hAnsi="Segoe UI Semilight" w:cs="B Nazanin" w:hint="eastAsia"/>
          <w:sz w:val="24"/>
          <w:szCs w:val="24"/>
          <w:rtl/>
          <w:lang w:bidi="fa-IR"/>
        </w:rPr>
        <w:t>کند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>. برا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جلوگ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827B68">
        <w:rPr>
          <w:rFonts w:ascii="Segoe UI Semilight" w:hAnsi="Segoe UI Semilight" w:cs="B Nazanin" w:hint="eastAsia"/>
          <w:sz w:val="24"/>
          <w:szCs w:val="24"/>
          <w:rtl/>
          <w:lang w:bidi="fa-IR"/>
        </w:rPr>
        <w:t>ر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از انحصار </w:t>
      </w:r>
      <w:r w:rsidRPr="00827B68">
        <w:rPr>
          <w:rFonts w:ascii="Segoe UI Semilight" w:hAnsi="Segoe UI Semilight" w:cs="B Nazanin"/>
          <w:sz w:val="24"/>
          <w:szCs w:val="24"/>
          <w:lang w:bidi="fa-IR"/>
        </w:rPr>
        <w:t>CPU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توسط 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827B68">
        <w:rPr>
          <w:rFonts w:ascii="Segoe UI Semilight" w:hAnsi="Segoe UI Semilight" w:cs="B Nazanin" w:hint="eastAsia"/>
          <w:sz w:val="24"/>
          <w:szCs w:val="24"/>
          <w:rtl/>
          <w:lang w:bidi="fa-IR"/>
        </w:rPr>
        <w:t>ک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پردازه، از وقفه‌ها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تا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827B68">
        <w:rPr>
          <w:rFonts w:ascii="Segoe UI Semilight" w:hAnsi="Segoe UI Semilight" w:cs="B Nazanin" w:hint="eastAsia"/>
          <w:sz w:val="24"/>
          <w:szCs w:val="24"/>
          <w:rtl/>
          <w:lang w:bidi="fa-IR"/>
        </w:rPr>
        <w:t>مر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(</w:t>
      </w:r>
      <w:r w:rsidRPr="00827B68">
        <w:rPr>
          <w:rFonts w:ascii="Segoe UI Semilight" w:hAnsi="Segoe UI Semilight" w:cs="B Nazanin"/>
          <w:sz w:val="24"/>
          <w:szCs w:val="24"/>
          <w:lang w:bidi="fa-IR"/>
        </w:rPr>
        <w:t>Timer Interrupts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>) استفاده م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ی‌</w:t>
      </w:r>
      <w:r w:rsidRPr="00827B68">
        <w:rPr>
          <w:rFonts w:ascii="Segoe UI Semilight" w:hAnsi="Segoe UI Semilight" w:cs="B Nazanin" w:hint="eastAsia"/>
          <w:sz w:val="24"/>
          <w:szCs w:val="24"/>
          <w:rtl/>
          <w:lang w:bidi="fa-IR"/>
        </w:rPr>
        <w:t>شود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>. زمان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که تا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827B68">
        <w:rPr>
          <w:rFonts w:ascii="Segoe UI Semilight" w:hAnsi="Segoe UI Semilight" w:cs="B Nazanin" w:hint="eastAsia"/>
          <w:sz w:val="24"/>
          <w:szCs w:val="24"/>
          <w:rtl/>
          <w:lang w:bidi="fa-IR"/>
        </w:rPr>
        <w:t>مر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رخ م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ی‌</w:t>
      </w:r>
      <w:r w:rsidRPr="00827B68">
        <w:rPr>
          <w:rFonts w:ascii="Segoe UI Semilight" w:hAnsi="Segoe UI Semilight" w:cs="B Nazanin" w:hint="eastAsia"/>
          <w:sz w:val="24"/>
          <w:szCs w:val="24"/>
          <w:rtl/>
          <w:lang w:bidi="fa-IR"/>
        </w:rPr>
        <w:t>دهد،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پردازه در حال اجرا مجبور به واگذار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</w:t>
      </w:r>
      <w:r w:rsidRPr="00827B68">
        <w:rPr>
          <w:rFonts w:ascii="Segoe UI Semilight" w:hAnsi="Segoe UI Semilight" w:cs="B Nazanin"/>
          <w:sz w:val="24"/>
          <w:szCs w:val="24"/>
          <w:lang w:bidi="fa-IR"/>
        </w:rPr>
        <w:t>CPU (Yield)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شده و زمان‌بند پردازه د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827B68">
        <w:rPr>
          <w:rFonts w:ascii="Segoe UI Semilight" w:hAnsi="Segoe UI Semilight" w:cs="B Nazanin" w:hint="eastAsia"/>
          <w:sz w:val="24"/>
          <w:szCs w:val="24"/>
          <w:rtl/>
          <w:lang w:bidi="fa-IR"/>
        </w:rPr>
        <w:t>گر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را اجرا م</w:t>
      </w:r>
      <w:r w:rsidRPr="00827B68">
        <w:rPr>
          <w:rFonts w:ascii="Segoe UI Semilight" w:hAnsi="Segoe UI Semilight" w:cs="B Nazanin" w:hint="cs"/>
          <w:sz w:val="24"/>
          <w:szCs w:val="24"/>
          <w:rtl/>
          <w:lang w:bidi="fa-IR"/>
        </w:rPr>
        <w:t>ی‌</w:t>
      </w:r>
      <w:r w:rsidRPr="00827B68">
        <w:rPr>
          <w:rFonts w:ascii="Segoe UI Semilight" w:hAnsi="Segoe UI Semilight" w:cs="B Nazanin" w:hint="eastAsia"/>
          <w:sz w:val="24"/>
          <w:szCs w:val="24"/>
          <w:rtl/>
          <w:lang w:bidi="fa-IR"/>
        </w:rPr>
        <w:t>کند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(</w:t>
      </w:r>
      <w:r w:rsidRPr="00827B68">
        <w:rPr>
          <w:rFonts w:ascii="Segoe UI Semilight" w:hAnsi="Segoe UI Semilight" w:cs="B Nazanin"/>
          <w:sz w:val="24"/>
          <w:szCs w:val="24"/>
          <w:lang w:bidi="fa-IR"/>
        </w:rPr>
        <w:t>Preemptive Scheduling</w:t>
      </w:r>
      <w:r w:rsidRPr="00827B68">
        <w:rPr>
          <w:rFonts w:ascii="Segoe UI Semilight" w:hAnsi="Segoe UI Semilight" w:cs="B Nazanin"/>
          <w:sz w:val="24"/>
          <w:szCs w:val="24"/>
          <w:rtl/>
          <w:lang w:bidi="fa-IR"/>
        </w:rPr>
        <w:t>) .</w:t>
      </w:r>
    </w:p>
    <w:p w14:paraId="6D10051C" w14:textId="77777777" w:rsidR="00544D37" w:rsidRPr="00544D37" w:rsidRDefault="00544D37" w:rsidP="00544D37">
      <w:pPr>
        <w:pStyle w:val="ListParagraph"/>
        <w:numPr>
          <w:ilvl w:val="0"/>
          <w:numId w:val="3"/>
        </w:numPr>
        <w:bidi/>
        <w:rPr>
          <w:rFonts w:ascii="Segoe UI Semilight" w:hAnsi="Segoe UI Semilight" w:cs="B Nazanin"/>
          <w:b/>
          <w:bCs/>
          <w:sz w:val="24"/>
          <w:szCs w:val="24"/>
          <w:lang w:bidi="fa-IR"/>
        </w:rPr>
      </w:pPr>
      <w:r w:rsidRPr="00544D37">
        <w:rPr>
          <w:rFonts w:ascii="Segoe UI Semilight" w:hAnsi="Segoe UI Semilight" w:cs="B Nazanin"/>
          <w:b/>
          <w:bCs/>
          <w:sz w:val="24"/>
          <w:szCs w:val="24"/>
          <w:rtl/>
          <w:lang w:bidi="fa-IR"/>
        </w:rPr>
        <w:t>توص</w:t>
      </w:r>
      <w:r w:rsidRPr="00544D37">
        <w:rPr>
          <w:rFonts w:ascii="Segoe UI Semilight" w:hAnsi="Segoe UI Semilight" w:cs="B Nazanin" w:hint="cs"/>
          <w:b/>
          <w:bCs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b/>
          <w:bCs/>
          <w:sz w:val="24"/>
          <w:szCs w:val="24"/>
          <w:rtl/>
          <w:lang w:bidi="fa-IR"/>
        </w:rPr>
        <w:t>ف‌گر</w:t>
      </w:r>
      <w:r w:rsidRPr="00544D37">
        <w:rPr>
          <w:rFonts w:ascii="Segoe UI Semilight" w:hAnsi="Segoe UI Semilight" w:cs="B Nazanin"/>
          <w:b/>
          <w:bCs/>
          <w:sz w:val="24"/>
          <w:szCs w:val="24"/>
          <w:rtl/>
          <w:lang w:bidi="fa-IR"/>
        </w:rPr>
        <w:t xml:space="preserve"> فا</w:t>
      </w:r>
      <w:r w:rsidRPr="00544D37">
        <w:rPr>
          <w:rFonts w:ascii="Segoe UI Semilight" w:hAnsi="Segoe UI Semilight" w:cs="B Nazanin" w:hint="cs"/>
          <w:b/>
          <w:bCs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b/>
          <w:bCs/>
          <w:sz w:val="24"/>
          <w:szCs w:val="24"/>
          <w:rtl/>
          <w:lang w:bidi="fa-IR"/>
        </w:rPr>
        <w:t>ل</w:t>
      </w:r>
      <w:r w:rsidRPr="00544D37">
        <w:rPr>
          <w:rFonts w:ascii="Segoe UI Semilight" w:hAnsi="Segoe UI Semilight" w:cs="B Nazanin"/>
          <w:b/>
          <w:bCs/>
          <w:sz w:val="24"/>
          <w:szCs w:val="24"/>
          <w:rtl/>
          <w:lang w:bidi="fa-IR"/>
        </w:rPr>
        <w:t xml:space="preserve"> (</w:t>
      </w:r>
      <w:r w:rsidRPr="00544D37">
        <w:rPr>
          <w:rFonts w:ascii="Segoe UI Semilight" w:hAnsi="Segoe UI Semilight" w:cs="B Nazanin"/>
          <w:b/>
          <w:bCs/>
          <w:sz w:val="24"/>
          <w:szCs w:val="24"/>
          <w:lang w:bidi="fa-IR"/>
        </w:rPr>
        <w:t>File Descriptor</w:t>
      </w:r>
      <w:r w:rsidRPr="00544D37">
        <w:rPr>
          <w:rFonts w:ascii="Segoe UI Semilight" w:hAnsi="Segoe UI Semilight" w:cs="B Nazanin"/>
          <w:b/>
          <w:bCs/>
          <w:sz w:val="24"/>
          <w:szCs w:val="24"/>
          <w:rtl/>
          <w:lang w:bidi="fa-IR"/>
        </w:rPr>
        <w:t xml:space="preserve">) و عملکرد </w:t>
      </w:r>
      <w:r w:rsidRPr="00544D37">
        <w:rPr>
          <w:rFonts w:ascii="Segoe UI Semilight" w:hAnsi="Segoe UI Semilight" w:cs="B Nazanin"/>
          <w:b/>
          <w:bCs/>
          <w:sz w:val="24"/>
          <w:szCs w:val="24"/>
          <w:lang w:bidi="fa-IR"/>
        </w:rPr>
        <w:t>Pipe</w:t>
      </w:r>
      <w:r w:rsidRPr="00544D37">
        <w:rPr>
          <w:rFonts w:ascii="Segoe UI Semilight" w:hAnsi="Segoe UI Semilight" w:cs="B Nazanin"/>
          <w:b/>
          <w:bCs/>
          <w:sz w:val="24"/>
          <w:szCs w:val="24"/>
          <w:rtl/>
          <w:lang w:bidi="fa-IR"/>
        </w:rPr>
        <w:t>:</w:t>
      </w:r>
    </w:p>
    <w:p w14:paraId="1AA102A1" w14:textId="77777777" w:rsidR="00544D37" w:rsidRPr="00544D37" w:rsidRDefault="00544D37" w:rsidP="00544D37">
      <w:pPr>
        <w:pStyle w:val="ListParagraph"/>
        <w:bidi/>
        <w:ind w:left="540"/>
        <w:rPr>
          <w:rFonts w:ascii="Segoe UI Semilight" w:hAnsi="Segoe UI Semilight" w:cs="B Nazanin"/>
          <w:sz w:val="24"/>
          <w:szCs w:val="24"/>
          <w:lang w:bidi="fa-IR"/>
        </w:rPr>
      </w:pPr>
      <w:r w:rsidRPr="00544D37">
        <w:rPr>
          <w:rFonts w:ascii="Segoe UI Semilight" w:hAnsi="Segoe UI Semilight" w:cs="B Nazanin" w:hint="eastAsia"/>
          <w:b/>
          <w:bCs/>
          <w:sz w:val="24"/>
          <w:szCs w:val="24"/>
          <w:rtl/>
          <w:lang w:bidi="fa-IR"/>
        </w:rPr>
        <w:t>توص</w:t>
      </w:r>
      <w:r w:rsidRPr="00544D37">
        <w:rPr>
          <w:rFonts w:ascii="Segoe UI Semilight" w:hAnsi="Segoe UI Semilight" w:cs="B Nazanin" w:hint="cs"/>
          <w:b/>
          <w:bCs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b/>
          <w:bCs/>
          <w:sz w:val="24"/>
          <w:szCs w:val="24"/>
          <w:rtl/>
          <w:lang w:bidi="fa-IR"/>
        </w:rPr>
        <w:t>ف‌گر</w:t>
      </w:r>
      <w:r w:rsidRPr="00544D37">
        <w:rPr>
          <w:rFonts w:ascii="Segoe UI Semilight" w:hAnsi="Segoe UI Semilight" w:cs="B Nazanin"/>
          <w:b/>
          <w:bCs/>
          <w:sz w:val="24"/>
          <w:szCs w:val="24"/>
          <w:rtl/>
          <w:lang w:bidi="fa-IR"/>
        </w:rPr>
        <w:t xml:space="preserve"> فا</w:t>
      </w:r>
      <w:r w:rsidRPr="00544D37">
        <w:rPr>
          <w:rFonts w:ascii="Segoe UI Semilight" w:hAnsi="Segoe UI Semilight" w:cs="B Nazanin" w:hint="cs"/>
          <w:b/>
          <w:bCs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b/>
          <w:bCs/>
          <w:sz w:val="24"/>
          <w:szCs w:val="24"/>
          <w:rtl/>
          <w:lang w:bidi="fa-IR"/>
        </w:rPr>
        <w:t>ل</w:t>
      </w:r>
      <w:r w:rsidRPr="00544D37">
        <w:rPr>
          <w:rFonts w:ascii="Segoe UI Semilight" w:hAnsi="Segoe UI Semilight" w:cs="B Nazanin"/>
          <w:b/>
          <w:bCs/>
          <w:sz w:val="24"/>
          <w:szCs w:val="24"/>
          <w:rtl/>
          <w:lang w:bidi="fa-IR"/>
        </w:rPr>
        <w:t xml:space="preserve"> (</w:t>
      </w:r>
      <w:r w:rsidRPr="00544D37">
        <w:rPr>
          <w:rFonts w:ascii="Segoe UI Semilight" w:hAnsi="Segoe UI Semilight" w:cs="B Nazanin"/>
          <w:b/>
          <w:bCs/>
          <w:sz w:val="24"/>
          <w:szCs w:val="24"/>
          <w:lang w:bidi="fa-IR"/>
        </w:rPr>
        <w:t>FD</w:t>
      </w:r>
      <w:r w:rsidRPr="00544D37">
        <w:rPr>
          <w:rFonts w:ascii="Segoe UI Semilight" w:hAnsi="Segoe UI Semilight" w:cs="B Nazanin"/>
          <w:b/>
          <w:bCs/>
          <w:sz w:val="24"/>
          <w:szCs w:val="24"/>
          <w:rtl/>
          <w:lang w:bidi="fa-IR"/>
        </w:rPr>
        <w:t>):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در س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ستم‌ها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ون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کس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ک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عدد صح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ح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کوچک است که برا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دسترس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به فا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ل‌ها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ا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منابع ورود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>/خروج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(مانند </w:t>
      </w:r>
      <w:r w:rsidRPr="00544D37">
        <w:rPr>
          <w:rFonts w:ascii="Segoe UI Semilight" w:hAnsi="Segoe UI Semilight" w:cs="B Nazanin"/>
          <w:sz w:val="24"/>
          <w:szCs w:val="24"/>
          <w:lang w:bidi="fa-IR"/>
        </w:rPr>
        <w:t>Pipe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ا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سوکت) استفاده م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شود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>. به جا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استفاده از نام فا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ل،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برنامه‌ها با ا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ن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شماره با فا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ل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تعامل م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کنند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>. به طور پ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ش‌فرض،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</w:t>
      </w:r>
      <w:r w:rsidRPr="00544D37">
        <w:rPr>
          <w:rFonts w:ascii="Segoe UI Semilight" w:hAnsi="Segoe UI Semilight" w:cs="B Nazanin"/>
          <w:sz w:val="24"/>
          <w:szCs w:val="24"/>
          <w:lang w:bidi="fa-IR"/>
        </w:rPr>
        <w:t>FD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شماره ۰ ورود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اس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تاندارد،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۱ خروج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استاندارد و ۲ خطا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استاندارد است .</w:t>
      </w:r>
    </w:p>
    <w:p w14:paraId="2DEE8CEB" w14:textId="77777777" w:rsidR="00544D37" w:rsidRDefault="00544D37" w:rsidP="00544D37">
      <w:pPr>
        <w:pStyle w:val="ListParagraph"/>
        <w:bidi/>
        <w:ind w:left="540"/>
        <w:rPr>
          <w:rFonts w:ascii="Segoe UI Semilight" w:hAnsi="Segoe UI Semilight" w:cs="B Nazanin"/>
          <w:sz w:val="24"/>
          <w:szCs w:val="24"/>
          <w:lang w:bidi="fa-IR"/>
        </w:rPr>
      </w:pPr>
      <w:r w:rsidRPr="00544D37">
        <w:rPr>
          <w:rFonts w:ascii="Segoe UI Semilight" w:hAnsi="Segoe UI Semilight" w:cs="B Nazanin" w:hint="eastAsia"/>
          <w:b/>
          <w:bCs/>
          <w:sz w:val="24"/>
          <w:szCs w:val="24"/>
          <w:rtl/>
          <w:lang w:bidi="fa-IR"/>
        </w:rPr>
        <w:t>عملکرد</w:t>
      </w:r>
      <w:r w:rsidRPr="00544D37">
        <w:rPr>
          <w:rFonts w:ascii="Segoe UI Semilight" w:hAnsi="Segoe UI Semilight" w:cs="B Nazanin"/>
          <w:b/>
          <w:bCs/>
          <w:sz w:val="24"/>
          <w:szCs w:val="24"/>
          <w:rtl/>
          <w:lang w:bidi="fa-IR"/>
        </w:rPr>
        <w:t xml:space="preserve"> </w:t>
      </w:r>
      <w:r w:rsidRPr="00544D37">
        <w:rPr>
          <w:rFonts w:ascii="Segoe UI Semilight" w:hAnsi="Segoe UI Semilight" w:cs="B Nazanin"/>
          <w:b/>
          <w:bCs/>
          <w:sz w:val="24"/>
          <w:szCs w:val="24"/>
          <w:lang w:bidi="fa-IR"/>
        </w:rPr>
        <w:t>Pipe</w:t>
      </w:r>
      <w:r w:rsidRPr="00544D37">
        <w:rPr>
          <w:rFonts w:ascii="Segoe UI Semilight" w:hAnsi="Segoe UI Semilight" w:cs="B Nazanin"/>
          <w:b/>
          <w:bCs/>
          <w:sz w:val="24"/>
          <w:szCs w:val="24"/>
          <w:rtl/>
          <w:lang w:bidi="fa-IR"/>
        </w:rPr>
        <w:t>: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ک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</w:t>
      </w:r>
      <w:r w:rsidRPr="00544D37">
        <w:rPr>
          <w:rFonts w:ascii="Segoe UI Semilight" w:hAnsi="Segoe UI Semilight" w:cs="B Nazanin"/>
          <w:sz w:val="24"/>
          <w:szCs w:val="24"/>
          <w:lang w:bidi="fa-IR"/>
        </w:rPr>
        <w:t>Pipe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(لوله) 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ک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کانال ارتباط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ک‌طرفه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در حافظه است که برا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ارتباط ب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ن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پردازه‌ها (</w:t>
      </w:r>
      <w:r w:rsidRPr="00544D37">
        <w:rPr>
          <w:rFonts w:ascii="Segoe UI Semilight" w:hAnsi="Segoe UI Semilight" w:cs="B Nazanin"/>
          <w:sz w:val="24"/>
          <w:szCs w:val="24"/>
          <w:lang w:bidi="fa-IR"/>
        </w:rPr>
        <w:t>IPC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>) استفاده م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شود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. 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ک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پردازه م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تواند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در 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ک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سر </w:t>
      </w:r>
      <w:r w:rsidRPr="00544D37">
        <w:rPr>
          <w:rFonts w:ascii="Segoe UI Semilight" w:hAnsi="Segoe UI Semilight" w:cs="B Nazanin"/>
          <w:sz w:val="24"/>
          <w:szCs w:val="24"/>
          <w:lang w:bidi="fa-IR"/>
        </w:rPr>
        <w:t>Pipe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بنو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سد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(</w:t>
      </w:r>
      <w:r w:rsidRPr="00544D37">
        <w:rPr>
          <w:rFonts w:ascii="Segoe UI Semilight" w:hAnsi="Segoe UI Semilight" w:cs="B Nazanin"/>
          <w:sz w:val="24"/>
          <w:szCs w:val="24"/>
          <w:lang w:bidi="fa-IR"/>
        </w:rPr>
        <w:t>Write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>) و پردازه د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گر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از سر د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گر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آن بخواند (</w:t>
      </w:r>
      <w:r w:rsidRPr="00544D37">
        <w:rPr>
          <w:rFonts w:ascii="Segoe UI Semilight" w:hAnsi="Segoe UI Semilight" w:cs="B Nazanin"/>
          <w:sz w:val="24"/>
          <w:szCs w:val="24"/>
          <w:lang w:bidi="fa-IR"/>
        </w:rPr>
        <w:t>Read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). 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lastRenderedPageBreak/>
        <w:t>ا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ن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مکان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زم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به طور گسترده در پوسته (</w:t>
      </w:r>
      <w:r w:rsidRPr="00544D37">
        <w:rPr>
          <w:rFonts w:ascii="Segoe UI Semilight" w:hAnsi="Segoe UI Semilight" w:cs="B Nazanin"/>
          <w:sz w:val="24"/>
          <w:szCs w:val="24"/>
          <w:lang w:bidi="fa-IR"/>
        </w:rPr>
        <w:t>Shell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>) برا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اتصال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خروج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ک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دستور به ورود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دستور بعد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(با علامت |) استفاده م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شود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.</w:t>
      </w:r>
    </w:p>
    <w:p w14:paraId="402222D4" w14:textId="77777777" w:rsidR="00544D37" w:rsidRPr="00544D37" w:rsidRDefault="00544D37" w:rsidP="00544D37">
      <w:pPr>
        <w:pStyle w:val="ListParagraph"/>
        <w:numPr>
          <w:ilvl w:val="0"/>
          <w:numId w:val="3"/>
        </w:numPr>
        <w:bidi/>
        <w:rPr>
          <w:rFonts w:ascii="Segoe UI Semilight" w:hAnsi="Segoe UI Semilight" w:cs="B Nazanin"/>
          <w:b/>
          <w:bCs/>
          <w:sz w:val="24"/>
          <w:szCs w:val="24"/>
          <w:lang w:bidi="fa-IR"/>
        </w:rPr>
      </w:pPr>
      <w:r w:rsidRPr="00544D37">
        <w:rPr>
          <w:rFonts w:ascii="Segoe UI Semilight" w:hAnsi="Segoe UI Semilight" w:cs="B Nazanin"/>
          <w:b/>
          <w:bCs/>
          <w:sz w:val="24"/>
          <w:szCs w:val="24"/>
          <w:rtl/>
          <w:lang w:bidi="fa-IR"/>
        </w:rPr>
        <w:t xml:space="preserve">عملکرد </w:t>
      </w:r>
      <w:r w:rsidRPr="00544D37">
        <w:rPr>
          <w:rFonts w:ascii="Segoe UI Semilight" w:hAnsi="Segoe UI Semilight" w:cs="B Nazanin"/>
          <w:b/>
          <w:bCs/>
          <w:sz w:val="24"/>
          <w:szCs w:val="24"/>
          <w:lang w:bidi="fa-IR"/>
        </w:rPr>
        <w:t>fork</w:t>
      </w:r>
      <w:r w:rsidRPr="00544D37">
        <w:rPr>
          <w:rFonts w:ascii="Segoe UI Semilight" w:hAnsi="Segoe UI Semilight" w:cs="B Nazanin"/>
          <w:b/>
          <w:bCs/>
          <w:sz w:val="24"/>
          <w:szCs w:val="24"/>
          <w:rtl/>
          <w:lang w:bidi="fa-IR"/>
        </w:rPr>
        <w:t xml:space="preserve"> و </w:t>
      </w:r>
      <w:r w:rsidRPr="00544D37">
        <w:rPr>
          <w:rFonts w:ascii="Segoe UI Semilight" w:hAnsi="Segoe UI Semilight" w:cs="B Nazanin"/>
          <w:b/>
          <w:bCs/>
          <w:sz w:val="24"/>
          <w:szCs w:val="24"/>
          <w:lang w:bidi="fa-IR"/>
        </w:rPr>
        <w:t>exec</w:t>
      </w:r>
      <w:r w:rsidRPr="00544D37">
        <w:rPr>
          <w:rFonts w:ascii="Segoe UI Semilight" w:hAnsi="Segoe UI Semilight" w:cs="B Nazanin"/>
          <w:b/>
          <w:bCs/>
          <w:sz w:val="24"/>
          <w:szCs w:val="24"/>
          <w:rtl/>
          <w:lang w:bidi="fa-IR"/>
        </w:rPr>
        <w:t xml:space="preserve"> و مز</w:t>
      </w:r>
      <w:r w:rsidRPr="00544D37">
        <w:rPr>
          <w:rFonts w:ascii="Segoe UI Semilight" w:hAnsi="Segoe UI Semilight" w:cs="B Nazanin" w:hint="cs"/>
          <w:b/>
          <w:bCs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b/>
          <w:bCs/>
          <w:sz w:val="24"/>
          <w:szCs w:val="24"/>
          <w:rtl/>
          <w:lang w:bidi="fa-IR"/>
        </w:rPr>
        <w:t>ت</w:t>
      </w:r>
      <w:r w:rsidRPr="00544D37">
        <w:rPr>
          <w:rFonts w:ascii="Segoe UI Semilight" w:hAnsi="Segoe UI Semilight" w:cs="B Nazanin"/>
          <w:b/>
          <w:bCs/>
          <w:sz w:val="24"/>
          <w:szCs w:val="24"/>
          <w:rtl/>
          <w:lang w:bidi="fa-IR"/>
        </w:rPr>
        <w:t xml:space="preserve"> ادغام نکردن آن‌ها:</w:t>
      </w:r>
    </w:p>
    <w:p w14:paraId="789EFBDA" w14:textId="31320A77" w:rsidR="00544D37" w:rsidRPr="00544D37" w:rsidRDefault="00544D37" w:rsidP="00544D37">
      <w:pPr>
        <w:pStyle w:val="ListParagraph"/>
        <w:bidi/>
        <w:ind w:left="540"/>
        <w:rPr>
          <w:rFonts w:ascii="Segoe UI Semilight" w:hAnsi="Segoe UI Semilight" w:cs="B Nazanin"/>
          <w:sz w:val="24"/>
          <w:szCs w:val="24"/>
          <w:lang w:bidi="fa-IR"/>
        </w:rPr>
      </w:pPr>
      <w:r w:rsidRPr="00544D37">
        <w:rPr>
          <w:rFonts w:ascii="Segoe UI Semilight" w:hAnsi="Segoe UI Semilight" w:cs="B Nazanin"/>
          <w:b/>
          <w:bCs/>
          <w:sz w:val="24"/>
          <w:szCs w:val="24"/>
          <w:lang w:bidi="fa-IR"/>
        </w:rPr>
        <w:t>fork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: 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ک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پردازه جد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د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(فرزند) ا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جاد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م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کند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که کپ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دق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ق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از فضا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حافظه و وضع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ت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پردازه والد است. در والد، شناسه فرزند و در فرزند، مقدار ۰ برگردانده م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شود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.</w:t>
      </w:r>
    </w:p>
    <w:p w14:paraId="0630CD10" w14:textId="749A5C34" w:rsidR="00544D37" w:rsidRPr="00544D37" w:rsidRDefault="00544D37" w:rsidP="00544D37">
      <w:pPr>
        <w:pStyle w:val="ListParagraph"/>
        <w:bidi/>
        <w:ind w:left="540"/>
        <w:rPr>
          <w:rFonts w:ascii="Segoe UI Semilight" w:hAnsi="Segoe UI Semilight" w:cs="B Nazanin"/>
          <w:sz w:val="24"/>
          <w:szCs w:val="24"/>
          <w:lang w:bidi="fa-IR"/>
        </w:rPr>
      </w:pPr>
      <w:r w:rsidRPr="00544D37">
        <w:rPr>
          <w:rFonts w:ascii="Segoe UI Semilight" w:hAnsi="Segoe UI Semilight" w:cs="B Nazanin"/>
          <w:b/>
          <w:bCs/>
          <w:sz w:val="24"/>
          <w:szCs w:val="24"/>
          <w:lang w:bidi="fa-IR"/>
        </w:rPr>
        <w:t>exec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>: محتوا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فضا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حافظه پردازه فعل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را با 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ک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برنامه جد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د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(فا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ل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اجرا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>) جا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گز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ن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م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کند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و اجرا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برنامه جد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د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را از ابتدا آغاز م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کند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. اگر </w:t>
      </w:r>
      <w:r w:rsidRPr="00544D37">
        <w:rPr>
          <w:rFonts w:ascii="Segoe UI Semilight" w:hAnsi="Segoe UI Semilight" w:cs="B Nazanin"/>
          <w:sz w:val="24"/>
          <w:szCs w:val="24"/>
          <w:lang w:bidi="fa-IR"/>
        </w:rPr>
        <w:t>exec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موفق شود، به برنامه قبل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بازنم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گردد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.</w:t>
      </w:r>
    </w:p>
    <w:p w14:paraId="1937A3D3" w14:textId="77777777" w:rsidR="00544D37" w:rsidRPr="00544D37" w:rsidRDefault="00544D37" w:rsidP="00544D37">
      <w:pPr>
        <w:pStyle w:val="ListParagraph"/>
        <w:bidi/>
        <w:ind w:left="540"/>
        <w:rPr>
          <w:rFonts w:ascii="Segoe UI Semilight" w:hAnsi="Segoe UI Semilight" w:cs="B Nazanin"/>
          <w:sz w:val="24"/>
          <w:szCs w:val="24"/>
          <w:lang w:bidi="fa-IR"/>
        </w:rPr>
      </w:pP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مز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ت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ادغام نکردن (جدا بودن): اگر ا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ن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دو در 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ک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فراخوان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ادغام م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شدند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(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عن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ک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فراخوان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هم پردازه م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ساخت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و هم برنامه جد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د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را اجرا م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کرد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>)، پوسته (</w:t>
      </w:r>
      <w:r w:rsidRPr="00544D37">
        <w:rPr>
          <w:rFonts w:ascii="Segoe UI Semilight" w:hAnsi="Segoe UI Semilight" w:cs="B Nazanin"/>
          <w:sz w:val="24"/>
          <w:szCs w:val="24"/>
          <w:lang w:bidi="fa-IR"/>
        </w:rPr>
        <w:t>Shell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>) نم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توانست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قبل از اجرا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برنامه جد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د،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تنظ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مات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لازم را انجام دهد. جدا بودن آن‌ها به پوسته ا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ن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امکان را م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>‌دهد که ب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ن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</w:t>
      </w:r>
      <w:r w:rsidRPr="00544D37">
        <w:rPr>
          <w:rFonts w:ascii="Segoe UI Semilight" w:hAnsi="Segoe UI Semilight" w:cs="B Nazanin"/>
          <w:sz w:val="24"/>
          <w:szCs w:val="24"/>
          <w:lang w:bidi="fa-IR"/>
        </w:rPr>
        <w:t>fork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و </w:t>
      </w:r>
      <w:r w:rsidRPr="00544D37">
        <w:rPr>
          <w:rFonts w:ascii="Segoe UI Semilight" w:hAnsi="Segoe UI Semilight" w:cs="B Nazanin"/>
          <w:sz w:val="24"/>
          <w:szCs w:val="24"/>
          <w:lang w:bidi="fa-IR"/>
        </w:rPr>
        <w:t>exec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>، توص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ف‌گرها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فا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ل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(</w:t>
      </w:r>
      <w:r w:rsidRPr="00544D37">
        <w:rPr>
          <w:rFonts w:ascii="Segoe UI Semilight" w:hAnsi="Segoe UI Semilight" w:cs="B Nazanin"/>
          <w:sz w:val="24"/>
          <w:szCs w:val="24"/>
          <w:lang w:bidi="fa-IR"/>
        </w:rPr>
        <w:t>FD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>) را برا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تغ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ر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مس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ر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ورود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>/خروج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(</w:t>
      </w:r>
      <w:r w:rsidRPr="00544D37">
        <w:rPr>
          <w:rFonts w:ascii="Segoe UI Semilight" w:hAnsi="Segoe UI Semilight" w:cs="B Nazanin"/>
          <w:sz w:val="24"/>
          <w:szCs w:val="24"/>
          <w:lang w:bidi="fa-IR"/>
        </w:rPr>
        <w:t>Redirection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) 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ا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اتصال </w:t>
      </w:r>
      <w:r w:rsidRPr="00544D37">
        <w:rPr>
          <w:rFonts w:ascii="Segoe UI Semilight" w:hAnsi="Segoe UI Semilight" w:cs="B Nazanin"/>
          <w:sz w:val="24"/>
          <w:szCs w:val="24"/>
          <w:lang w:bidi="fa-IR"/>
        </w:rPr>
        <w:t>Pipe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دستکار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کند. همچن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ن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امکان اجرا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برنامه‌ها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مختلف در 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ک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پردازه (مانند اجرا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متوال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دستورات در 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ک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</w:t>
      </w:r>
      <w:r w:rsidRPr="00544D37">
        <w:rPr>
          <w:rFonts w:ascii="Segoe UI Semilight" w:hAnsi="Segoe UI Semilight" w:cs="B Nazanin"/>
          <w:sz w:val="24"/>
          <w:szCs w:val="24"/>
          <w:lang w:bidi="fa-IR"/>
        </w:rPr>
        <w:t>Shell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>) را فراهم م</w:t>
      </w:r>
      <w:r w:rsidRPr="00544D37">
        <w:rPr>
          <w:rFonts w:ascii="Segoe UI Semilight" w:hAnsi="Segoe UI Semilight" w:cs="B Nazanin" w:hint="cs"/>
          <w:sz w:val="24"/>
          <w:szCs w:val="24"/>
          <w:rtl/>
          <w:lang w:bidi="fa-IR"/>
        </w:rPr>
        <w:t>ی‌</w:t>
      </w:r>
      <w:r w:rsidRPr="00544D37">
        <w:rPr>
          <w:rFonts w:ascii="Segoe UI Semilight" w:hAnsi="Segoe UI Semilight" w:cs="B Nazanin" w:hint="eastAsia"/>
          <w:sz w:val="24"/>
          <w:szCs w:val="24"/>
          <w:rtl/>
          <w:lang w:bidi="fa-IR"/>
        </w:rPr>
        <w:t>کند</w:t>
      </w:r>
      <w:r w:rsidRPr="00544D37">
        <w:rPr>
          <w:rFonts w:ascii="Segoe UI Semilight" w:hAnsi="Segoe UI Semilight" w:cs="B Nazanin"/>
          <w:sz w:val="24"/>
          <w:szCs w:val="24"/>
          <w:rtl/>
          <w:lang w:bidi="fa-IR"/>
        </w:rPr>
        <w:t xml:space="preserve"> .</w:t>
      </w:r>
    </w:p>
    <w:p w14:paraId="6A6D4E13" w14:textId="671C0C5C" w:rsidR="00544D37" w:rsidRPr="00544D37" w:rsidRDefault="00544D37" w:rsidP="00544D37">
      <w:pPr>
        <w:pStyle w:val="ListParagraph"/>
        <w:bidi/>
        <w:ind w:left="540"/>
        <w:rPr>
          <w:rFonts w:ascii="Segoe UI Semilight" w:hAnsi="Segoe UI Semilight" w:cs="B Nazanin" w:hint="cs"/>
          <w:sz w:val="24"/>
          <w:szCs w:val="24"/>
          <w:rtl/>
          <w:lang w:bidi="fa-IR"/>
        </w:rPr>
      </w:pPr>
    </w:p>
    <w:p w14:paraId="06E9A6F2" w14:textId="30B39887" w:rsidR="00544D37" w:rsidRDefault="00544D37" w:rsidP="00544D37">
      <w:pPr>
        <w:pStyle w:val="ListParagraph"/>
        <w:bidi/>
        <w:ind w:left="540"/>
        <w:rPr>
          <w:rFonts w:ascii="Segoe UI Semilight" w:hAnsi="Segoe UI Semilight" w:cs="B Nazanin" w:hint="cs"/>
          <w:sz w:val="24"/>
          <w:szCs w:val="24"/>
          <w:rtl/>
          <w:lang w:bidi="fa-IR"/>
        </w:rPr>
      </w:pPr>
    </w:p>
    <w:p w14:paraId="2B685346" w14:textId="77777777" w:rsidR="00544D37" w:rsidRPr="00544D37" w:rsidRDefault="00544D37" w:rsidP="00544D37">
      <w:pPr>
        <w:bidi/>
        <w:rPr>
          <w:rFonts w:ascii="Segoe UI Semilight" w:hAnsi="Segoe UI Semilight" w:cs="B Nazanin"/>
          <w:sz w:val="24"/>
          <w:szCs w:val="24"/>
          <w:lang w:bidi="fa-IR"/>
        </w:rPr>
      </w:pPr>
    </w:p>
    <w:p w14:paraId="6F3032C0" w14:textId="1D57B411" w:rsidR="00827B68" w:rsidRPr="00827B68" w:rsidRDefault="00827B68" w:rsidP="00827B68">
      <w:pPr>
        <w:pStyle w:val="ListParagraph"/>
        <w:bidi/>
        <w:ind w:left="540"/>
        <w:rPr>
          <w:rFonts w:ascii="Segoe UI Semilight" w:hAnsi="Segoe UI Semilight" w:cs="B Nazanin" w:hint="cs"/>
          <w:sz w:val="24"/>
          <w:szCs w:val="24"/>
          <w:rtl/>
          <w:lang w:bidi="fa-IR"/>
        </w:rPr>
      </w:pPr>
    </w:p>
    <w:p w14:paraId="3B3E99E0" w14:textId="77777777" w:rsidR="00827B68" w:rsidRPr="00F609B8" w:rsidRDefault="00827B68" w:rsidP="00827B68">
      <w:pPr>
        <w:pStyle w:val="ListParagraph"/>
        <w:bidi/>
        <w:ind w:left="540"/>
        <w:rPr>
          <w:rFonts w:ascii="Segoe UI Semilight" w:hAnsi="Segoe UI Semilight" w:cs="B Nazanin"/>
          <w:sz w:val="24"/>
          <w:szCs w:val="24"/>
          <w:rtl/>
          <w:lang w:bidi="fa-IR"/>
        </w:rPr>
      </w:pPr>
    </w:p>
    <w:sectPr w:rsidR="00827B68" w:rsidRPr="00F609B8" w:rsidSect="00DF4703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E39825" w14:textId="77777777" w:rsidR="005F3896" w:rsidRDefault="005F3896" w:rsidP="00C9499F">
      <w:pPr>
        <w:spacing w:after="0" w:line="240" w:lineRule="auto"/>
      </w:pPr>
      <w:r>
        <w:separator/>
      </w:r>
    </w:p>
  </w:endnote>
  <w:endnote w:type="continuationSeparator" w:id="0">
    <w:p w14:paraId="6B49F4D8" w14:textId="77777777" w:rsidR="005F3896" w:rsidRDefault="005F3896" w:rsidP="00C949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 Semilight">
    <w:panose1 w:val="020B0402040204020203"/>
    <w:charset w:val="00"/>
    <w:family w:val="swiss"/>
    <w:pitch w:val="variable"/>
    <w:sig w:usb0="E4002EFF" w:usb1="C000E47F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172031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32B80D4" w14:textId="65C95B9C" w:rsidR="00F609B8" w:rsidRDefault="00F609B8">
        <w:pPr>
          <w:pStyle w:val="Footer"/>
          <w:jc w:val="center"/>
        </w:pPr>
        <w:r>
          <w:rPr>
            <w:noProof/>
          </w:rPr>
          <mc:AlternateContent>
            <mc:Choice Requires="wps">
              <w:drawing>
                <wp:inline distT="0" distB="0" distL="0" distR="0" wp14:anchorId="011A8B0F" wp14:editId="087660E8">
                  <wp:extent cx="5467350" cy="45085"/>
                  <wp:effectExtent l="9525" t="9525" r="0" b="2540"/>
                  <wp:docPr id="1306146435" name="Flowchart: Decision 4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2E58E2D4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lowchart: Decision 4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46FA38EE" w14:textId="2F4E3162" w:rsidR="00F609B8" w:rsidRDefault="00F609B8">
        <w:pPr>
          <w:pStyle w:val="Footer"/>
          <w:jc w:val="center"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679DC8" w14:textId="1BBEC865" w:rsidR="00F609B8" w:rsidRDefault="00F609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67BDB8" w14:textId="77777777" w:rsidR="005F3896" w:rsidRDefault="005F3896" w:rsidP="00C9499F">
      <w:pPr>
        <w:spacing w:after="0" w:line="240" w:lineRule="auto"/>
      </w:pPr>
      <w:r>
        <w:separator/>
      </w:r>
    </w:p>
  </w:footnote>
  <w:footnote w:type="continuationSeparator" w:id="0">
    <w:p w14:paraId="4B7C7E8E" w14:textId="77777777" w:rsidR="005F3896" w:rsidRDefault="005F3896" w:rsidP="00C949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B6A53" w14:textId="5FA49ACF" w:rsidR="00713D2E" w:rsidRPr="00713D2E" w:rsidRDefault="00000000">
    <w:pPr>
      <w:pBdr>
        <w:left w:val="single" w:sz="12" w:space="11" w:color="4472C4" w:themeColor="accent1"/>
      </w:pBdr>
      <w:tabs>
        <w:tab w:val="left" w:pos="3620"/>
        <w:tab w:val="left" w:pos="3964"/>
      </w:tabs>
      <w:spacing w:after="0"/>
      <w:rPr>
        <w:rFonts w:ascii="Eras Demi ITC" w:eastAsiaTheme="majorEastAsia" w:hAnsi="Eras Demi ITC" w:cstheme="majorBidi"/>
        <w:color w:val="2F5496" w:themeColor="accent1" w:themeShade="BF"/>
        <w:sz w:val="26"/>
        <w:szCs w:val="26"/>
      </w:rPr>
    </w:pPr>
    <w:sdt>
      <w:sdtPr>
        <w:rPr>
          <w:rFonts w:ascii="Eras Demi ITC" w:eastAsiaTheme="majorEastAsia" w:hAnsi="Eras Demi ITC" w:cstheme="majorBidi"/>
          <w:color w:val="2F5496" w:themeColor="accent1" w:themeShade="BF"/>
          <w:sz w:val="26"/>
          <w:szCs w:val="26"/>
        </w:rPr>
        <w:alias w:val="Title"/>
        <w:tag w:val=""/>
        <w:id w:val="-932208079"/>
        <w:placeholder>
          <w:docPart w:val="39F990CEFBEB4342B7760C761F313DD9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713D2E" w:rsidRPr="00713D2E">
          <w:rPr>
            <w:rFonts w:ascii="Eras Demi ITC" w:eastAsiaTheme="majorEastAsia" w:hAnsi="Eras Demi ITC" w:cstheme="majorBidi"/>
            <w:color w:val="2F5496" w:themeColor="accent1" w:themeShade="BF"/>
            <w:sz w:val="26"/>
            <w:szCs w:val="26"/>
          </w:rPr>
          <w:t>OS-lab1</w:t>
        </w:r>
      </w:sdtContent>
    </w:sdt>
  </w:p>
  <w:p w14:paraId="797272FF" w14:textId="77777777" w:rsidR="00C9499F" w:rsidRDefault="00C9499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63B78"/>
    <w:multiLevelType w:val="multilevel"/>
    <w:tmpl w:val="5AF0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E870F6"/>
    <w:multiLevelType w:val="multilevel"/>
    <w:tmpl w:val="B1463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5441FB"/>
    <w:multiLevelType w:val="multilevel"/>
    <w:tmpl w:val="11A2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0959A8"/>
    <w:multiLevelType w:val="hybridMultilevel"/>
    <w:tmpl w:val="0832E1FC"/>
    <w:lvl w:ilvl="0" w:tplc="05A0327C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2A85A53"/>
    <w:multiLevelType w:val="hybridMultilevel"/>
    <w:tmpl w:val="06B248B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7F25C5"/>
    <w:multiLevelType w:val="hybridMultilevel"/>
    <w:tmpl w:val="666C9842"/>
    <w:lvl w:ilvl="0" w:tplc="5A806224">
      <w:start w:val="1"/>
      <w:numFmt w:val="decimal"/>
      <w:lvlText w:val="%1)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6" w15:restartNumberingAfterBreak="0">
    <w:nsid w:val="59BE1211"/>
    <w:multiLevelType w:val="multilevel"/>
    <w:tmpl w:val="AA2A9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AE00C8"/>
    <w:multiLevelType w:val="multilevel"/>
    <w:tmpl w:val="47004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4579CE"/>
    <w:multiLevelType w:val="hybridMultilevel"/>
    <w:tmpl w:val="8782168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8328862">
    <w:abstractNumId w:val="4"/>
  </w:num>
  <w:num w:numId="2" w16cid:durableId="659387791">
    <w:abstractNumId w:val="8"/>
  </w:num>
  <w:num w:numId="3" w16cid:durableId="599677024">
    <w:abstractNumId w:val="5"/>
  </w:num>
  <w:num w:numId="4" w16cid:durableId="514075153">
    <w:abstractNumId w:val="6"/>
  </w:num>
  <w:num w:numId="5" w16cid:durableId="462039589">
    <w:abstractNumId w:val="3"/>
  </w:num>
  <w:num w:numId="6" w16cid:durableId="1995907773">
    <w:abstractNumId w:val="7"/>
  </w:num>
  <w:num w:numId="7" w16cid:durableId="671420140">
    <w:abstractNumId w:val="0"/>
  </w:num>
  <w:num w:numId="8" w16cid:durableId="614799424">
    <w:abstractNumId w:val="2"/>
  </w:num>
  <w:num w:numId="9" w16cid:durableId="13697961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6F8"/>
    <w:rsid w:val="00325C15"/>
    <w:rsid w:val="00544D37"/>
    <w:rsid w:val="005F3896"/>
    <w:rsid w:val="00673489"/>
    <w:rsid w:val="006D09CD"/>
    <w:rsid w:val="00713D2E"/>
    <w:rsid w:val="007415A3"/>
    <w:rsid w:val="00827B68"/>
    <w:rsid w:val="008D16F8"/>
    <w:rsid w:val="00923E36"/>
    <w:rsid w:val="00AB445D"/>
    <w:rsid w:val="00BC69BB"/>
    <w:rsid w:val="00BD2534"/>
    <w:rsid w:val="00BD337B"/>
    <w:rsid w:val="00BE1A40"/>
    <w:rsid w:val="00C9499F"/>
    <w:rsid w:val="00D70BD2"/>
    <w:rsid w:val="00DB7745"/>
    <w:rsid w:val="00DF4703"/>
    <w:rsid w:val="00DF7397"/>
    <w:rsid w:val="00F3114E"/>
    <w:rsid w:val="00F609B8"/>
    <w:rsid w:val="00FC0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A099F5"/>
  <w15:chartTrackingRefBased/>
  <w15:docId w15:val="{4CD7405E-1EFA-422C-8D23-12A0A67C4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703"/>
  </w:style>
  <w:style w:type="paragraph" w:styleId="Heading1">
    <w:name w:val="heading 1"/>
    <w:basedOn w:val="Normal"/>
    <w:next w:val="Normal"/>
    <w:link w:val="Heading1Char"/>
    <w:uiPriority w:val="9"/>
    <w:qFormat/>
    <w:rsid w:val="00DF4703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4703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4703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4703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470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470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470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470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4703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47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4703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4703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4703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4703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4703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4703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4703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4703"/>
    <w:rPr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DF4703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DF4703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4703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4703"/>
    <w:rPr>
      <w:color w:val="44546A" w:themeColor="text2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4703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DF4703"/>
    <w:rPr>
      <w:i/>
      <w:iCs/>
      <w:color w:val="7B7B7B" w:themeColor="accent3" w:themeShade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8D16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4703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4703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4703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DF4703"/>
    <w:rPr>
      <w:b/>
      <w:bCs/>
      <w:caps w:val="0"/>
      <w:smallCaps/>
      <w:color w:val="auto"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F4703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Strong">
    <w:name w:val="Strong"/>
    <w:basedOn w:val="DefaultParagraphFont"/>
    <w:uiPriority w:val="22"/>
    <w:qFormat/>
    <w:rsid w:val="00DF4703"/>
    <w:rPr>
      <w:b/>
      <w:bCs/>
    </w:rPr>
  </w:style>
  <w:style w:type="character" w:styleId="Emphasis">
    <w:name w:val="Emphasis"/>
    <w:basedOn w:val="DefaultParagraphFont"/>
    <w:uiPriority w:val="20"/>
    <w:qFormat/>
    <w:rsid w:val="00DF4703"/>
    <w:rPr>
      <w:i/>
      <w:iCs/>
      <w:color w:val="000000" w:themeColor="text1"/>
    </w:rPr>
  </w:style>
  <w:style w:type="paragraph" w:styleId="NoSpacing">
    <w:name w:val="No Spacing"/>
    <w:uiPriority w:val="1"/>
    <w:qFormat/>
    <w:rsid w:val="00DF4703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DF4703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DF4703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DF4703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F4703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C949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499F"/>
  </w:style>
  <w:style w:type="paragraph" w:styleId="Footer">
    <w:name w:val="footer"/>
    <w:basedOn w:val="Normal"/>
    <w:link w:val="FooterChar"/>
    <w:uiPriority w:val="99"/>
    <w:unhideWhenUsed/>
    <w:rsid w:val="00C949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499F"/>
  </w:style>
  <w:style w:type="paragraph" w:customStyle="1" w:styleId="ds-markdown-paragraph">
    <w:name w:val="ds-markdown-paragraph"/>
    <w:basedOn w:val="Normal"/>
    <w:rsid w:val="00F609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9F990CEFBEB4342B7760C761F313D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ABEFCA-12B3-48E5-BCD6-B99646B669F5}"/>
      </w:docPartPr>
      <w:docPartBody>
        <w:p w:rsidR="00F44AE3" w:rsidRDefault="00855FAE" w:rsidP="00855FAE">
          <w:pPr>
            <w:pStyle w:val="39F990CEFBEB4342B7760C761F313DD9"/>
          </w:pPr>
          <w: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 Semilight">
    <w:panose1 w:val="020B0402040204020203"/>
    <w:charset w:val="00"/>
    <w:family w:val="swiss"/>
    <w:pitch w:val="variable"/>
    <w:sig w:usb0="E4002EFF" w:usb1="C000E47F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FAE"/>
    <w:rsid w:val="005E6C31"/>
    <w:rsid w:val="00855FAE"/>
    <w:rsid w:val="00BC69BB"/>
    <w:rsid w:val="00D70BD2"/>
    <w:rsid w:val="00DE559B"/>
    <w:rsid w:val="00F44A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9F990CEFBEB4342B7760C761F313DD9">
    <w:name w:val="39F990CEFBEB4342B7760C761F313DD9"/>
    <w:rsid w:val="00855FA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4</Pages>
  <Words>791</Words>
  <Characters>4509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OS-lab1</vt:lpstr>
    </vt:vector>
  </TitlesOfParts>
  <Company/>
  <LinksUpToDate>false</LinksUpToDate>
  <CharactersWithSpaces>5290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OS-lab1</dc:title>
  <dc:subject/>
  <dc:creator>kim rohi</dc:creator>
  <cp:keywords/>
  <dc:description/>
  <cp:lastModifiedBy>Nasrin Rahmani</cp:lastModifiedBy>
  <cp:revision>6</cp:revision>
  <dcterms:created xsi:type="dcterms:W3CDTF">2026-10-20T16:49:00Z</dcterms:created>
  <dcterms:modified xsi:type="dcterms:W3CDTF">2026-10-29T05:55:00Z</dcterms:modified>
</cp:coreProperties>
</file>