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1C" w:rsidRDefault="00E013CB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4442460</wp:posOffset>
            </wp:positionV>
            <wp:extent cx="3505200" cy="1428750"/>
            <wp:effectExtent l="0" t="0" r="0" b="0"/>
            <wp:wrapNone/>
            <wp:docPr id="10" name="Imagen 10" descr="COIIPA – Cluster TIC Astu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IIPA – Cluster TIC Asturi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"/>
                    <a:stretch/>
                  </pic:blipFill>
                  <pic:spPr bwMode="auto"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D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AB95F" wp14:editId="6E264BDF">
                <wp:simplePos x="0" y="0"/>
                <wp:positionH relativeFrom="column">
                  <wp:posOffset>-424815</wp:posOffset>
                </wp:positionH>
                <wp:positionV relativeFrom="paragraph">
                  <wp:posOffset>2823210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AA5D1C" w:rsidRPr="007F0052" w:rsidRDefault="00AA5D1C" w:rsidP="00AA5D1C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0070C0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0070C0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7AB95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33.45pt;margin-top:222.3pt;width:325.1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AA5D1C" w:rsidRPr="007F0052" w:rsidRDefault="00AA5D1C" w:rsidP="00AA5D1C">
                      <w:pPr>
                        <w:pStyle w:val="Prrafodelista"/>
                        <w:spacing w:after="0"/>
                        <w:rPr>
                          <w:i/>
                          <w:color w:val="0070C0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0070C0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Documentación</w:t>
                      </w:r>
                    </w:p>
                  </w:txbxContent>
                </v:textbox>
              </v:shape>
            </w:pict>
          </mc:Fallback>
        </mc:AlternateContent>
      </w:r>
      <w:r w:rsidR="00AA5D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D9C7C" wp14:editId="21291F29">
                <wp:simplePos x="0" y="0"/>
                <wp:positionH relativeFrom="column">
                  <wp:posOffset>-422278</wp:posOffset>
                </wp:positionH>
                <wp:positionV relativeFrom="paragraph">
                  <wp:posOffset>3578860</wp:posOffset>
                </wp:positionV>
                <wp:extent cx="4128746" cy="1828800"/>
                <wp:effectExtent l="57150" t="57150" r="43815" b="539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AA5D1C" w:rsidRPr="00AA5D1C" w:rsidRDefault="00AA5D1C" w:rsidP="00AA5D1C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0070C0"/>
                                <w:sz w:val="48"/>
                                <w:szCs w:val="108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AA5D1C">
                              <w:rPr>
                                <w:i/>
                                <w:color w:val="0070C0"/>
                                <w:sz w:val="48"/>
                                <w:szCs w:val="108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IPS2022-PL71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D9C7C" id="Cuadro de texto 7" o:spid="_x0000_s1027" type="#_x0000_t202" style="position:absolute;left:0;text-align:left;margin-left:-33.25pt;margin-top:281.8pt;width:325.1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AA5D1C" w:rsidRPr="00AA5D1C" w:rsidRDefault="00AA5D1C" w:rsidP="00AA5D1C">
                      <w:pPr>
                        <w:pStyle w:val="Prrafodelista"/>
                        <w:spacing w:after="0"/>
                        <w:rPr>
                          <w:i/>
                          <w:color w:val="0070C0"/>
                          <w:sz w:val="48"/>
                          <w:szCs w:val="108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AA5D1C">
                        <w:rPr>
                          <w:i/>
                          <w:color w:val="0070C0"/>
                          <w:sz w:val="48"/>
                          <w:szCs w:val="108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IPS2022-PL71</w:t>
                      </w:r>
                    </w:p>
                  </w:txbxContent>
                </v:textbox>
              </v:shape>
            </w:pict>
          </mc:Fallback>
        </mc:AlternateContent>
      </w:r>
      <w:r w:rsidR="00AA5D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D8175" wp14:editId="45EC6781">
                <wp:simplePos x="0" y="0"/>
                <wp:positionH relativeFrom="column">
                  <wp:posOffset>-415290</wp:posOffset>
                </wp:positionH>
                <wp:positionV relativeFrom="paragraph">
                  <wp:posOffset>-110490</wp:posOffset>
                </wp:positionV>
                <wp:extent cx="4133850" cy="1828800"/>
                <wp:effectExtent l="57150" t="57150" r="57150" b="495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AA5D1C" w:rsidRPr="00AA5D1C" w:rsidRDefault="00AA5D1C" w:rsidP="00AA5D1C">
                            <w:pPr>
                              <w:pStyle w:val="Prrafodelista"/>
                              <w:spacing w:after="0"/>
                              <w:rPr>
                                <w:b/>
                                <w:i/>
                                <w:color w:val="0070C0"/>
                                <w:sz w:val="108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5000">
                                        <w14:srgbClr w14:val="00B0F0"/>
                                      </w14:gs>
                                      <w14:gs w14:pos="60000">
                                        <w14:srgbClr w14:val="0070C0"/>
                                      </w14:gs>
                                      <w14:gs w14:pos="8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0070C0"/>
                                <w:sz w:val="108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5000">
                                        <w14:srgbClr w14:val="00B0F0"/>
                                      </w14:gs>
                                      <w14:gs w14:pos="60000">
                                        <w14:srgbClr w14:val="0070C0"/>
                                      </w14:gs>
                                      <w14:gs w14:pos="8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Ingeniería del Proceso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D8175" id="Cuadro de texto 5" o:spid="_x0000_s1028" type="#_x0000_t202" style="position:absolute;left:0;text-align:left;margin-left:-32.7pt;margin-top:-8.7pt;width:325.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" filled="f" stroked="f">
                <o:extrusion v:ext="view" viewpoint="100pt,-100pt" skewangle="0" type="perspective"/>
                <v:textbox style="mso-fit-shape-to-text:t" inset="0,0,0,0">
                  <w:txbxContent>
                    <w:p w:rsidR="00AA5D1C" w:rsidRPr="00AA5D1C" w:rsidRDefault="00AA5D1C" w:rsidP="00AA5D1C">
                      <w:pPr>
                        <w:pStyle w:val="Prrafodelista"/>
                        <w:spacing w:after="0"/>
                        <w:rPr>
                          <w:b/>
                          <w:i/>
                          <w:color w:val="0070C0"/>
                          <w:sz w:val="108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5000">
                                  <w14:srgbClr w14:val="00B0F0"/>
                                </w14:gs>
                                <w14:gs w14:pos="60000">
                                  <w14:srgbClr w14:val="0070C0"/>
                                </w14:gs>
                                <w14:gs w14:pos="80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b/>
                          <w:i/>
                          <w:color w:val="0070C0"/>
                          <w:sz w:val="108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5000">
                                  <w14:srgbClr w14:val="00B0F0"/>
                                </w14:gs>
                                <w14:gs w14:pos="60000">
                                  <w14:srgbClr w14:val="0070C0"/>
                                </w14:gs>
                                <w14:gs w14:pos="80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Ingeniería del Proceso Software</w:t>
                      </w:r>
                    </w:p>
                  </w:txbxContent>
                </v:textbox>
              </v:shape>
            </w:pict>
          </mc:Fallback>
        </mc:AlternateContent>
      </w:r>
      <w:r w:rsidR="00AA5D1C" w:rsidRPr="00AA5D1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D6D28" wp14:editId="16815CFE">
                <wp:simplePos x="0" y="0"/>
                <wp:positionH relativeFrom="column">
                  <wp:posOffset>-436245</wp:posOffset>
                </wp:positionH>
                <wp:positionV relativeFrom="paragraph">
                  <wp:posOffset>-495935</wp:posOffset>
                </wp:positionV>
                <wp:extent cx="215265" cy="186055"/>
                <wp:effectExtent l="19050" t="19050" r="32385" b="23495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8605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21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2" o:spid="_x0000_s1026" type="#_x0000_t5" style="position:absolute;margin-left:-34.35pt;margin-top:-39.05pt;width:16.95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" fillcolor="#0070c0" strokecolor="#002060" strokeweight="1pt"/>
            </w:pict>
          </mc:Fallback>
        </mc:AlternateContent>
      </w:r>
      <w:r w:rsidR="00AA5D1C" w:rsidRPr="00AA5D1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A3134" wp14:editId="4B7E7361">
                <wp:simplePos x="0" y="0"/>
                <wp:positionH relativeFrom="column">
                  <wp:posOffset>-438150</wp:posOffset>
                </wp:positionH>
                <wp:positionV relativeFrom="paragraph">
                  <wp:posOffset>9524365</wp:posOffset>
                </wp:positionV>
                <wp:extent cx="215893" cy="186115"/>
                <wp:effectExtent l="19050" t="0" r="32385" b="42545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893" cy="18611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6A4B" id="Triángulo isósceles 19" o:spid="_x0000_s1026" type="#_x0000_t5" style="position:absolute;margin-left:-34.5pt;margin-top:749.95pt;width:17pt;height:14.6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" fillcolor="#0070c0" strokecolor="#002060" strokeweight="1pt"/>
            </w:pict>
          </mc:Fallback>
        </mc:AlternateContent>
      </w:r>
      <w:r w:rsidR="00AA5D1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CDB55" wp14:editId="3D274530">
                <wp:simplePos x="0" y="0"/>
                <wp:positionH relativeFrom="margin">
                  <wp:posOffset>4327525</wp:posOffset>
                </wp:positionH>
                <wp:positionV relativeFrom="paragraph">
                  <wp:posOffset>7896225</wp:posOffset>
                </wp:positionV>
                <wp:extent cx="2028825" cy="1327150"/>
                <wp:effectExtent l="0" t="0" r="2857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32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1C" w:rsidRDefault="00AA5D1C" w:rsidP="00AA5D1C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Adrián Alves Morales, </w:t>
                            </w:r>
                            <w:r w:rsidRPr="00272EF6">
                              <w:rPr>
                                <w:i/>
                                <w:sz w:val="24"/>
                              </w:rPr>
                              <w:t>UO284288</w:t>
                            </w:r>
                          </w:p>
                          <w:p w:rsidR="00AA5D1C" w:rsidRPr="00612E42" w:rsidRDefault="00AA5D1C" w:rsidP="00AA5D1C">
                            <w:pPr>
                              <w:spacing w:after="0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 w:rsidRPr="00612E42">
                              <w:rPr>
                                <w:sz w:val="24"/>
                              </w:rPr>
                              <w:t xml:space="preserve">Omar Teixeira González, </w:t>
                            </w:r>
                            <w:r w:rsidRPr="00612E42">
                              <w:rPr>
                                <w:i/>
                                <w:sz w:val="24"/>
                              </w:rPr>
                              <w:t>UO281847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David Leszek Warzynski Abril, </w:t>
                            </w:r>
                            <w:r w:rsidRPr="00272EF6">
                              <w:rPr>
                                <w:i/>
                                <w:sz w:val="24"/>
                              </w:rPr>
                              <w:t>UO278968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DB55" id="Cuadro de texto 2" o:spid="_x0000_s1029" type="#_x0000_t202" style="position:absolute;left:0;text-align:left;margin-left:340.75pt;margin-top:621.75pt;width:159.75pt;height:10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" fillcolor="#deeaf6 [660]" strokecolor="#002060" strokeweight="1.5pt">
                <v:textbox>
                  <w:txbxContent>
                    <w:p w:rsidR="00AA5D1C" w:rsidRDefault="00AA5D1C" w:rsidP="00AA5D1C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Adrián Alves Morales, </w:t>
                      </w:r>
                      <w:r w:rsidRPr="00272EF6">
                        <w:rPr>
                          <w:i/>
                          <w:sz w:val="24"/>
                        </w:rPr>
                        <w:t>UO284288</w:t>
                      </w:r>
                    </w:p>
                    <w:p w:rsidR="00AA5D1C" w:rsidRPr="00612E42" w:rsidRDefault="00AA5D1C" w:rsidP="00AA5D1C">
                      <w:pPr>
                        <w:spacing w:after="0"/>
                        <w:jc w:val="right"/>
                        <w:rPr>
                          <w:i/>
                          <w:sz w:val="24"/>
                        </w:rPr>
                      </w:pPr>
                      <w:r w:rsidRPr="00612E42">
                        <w:rPr>
                          <w:sz w:val="24"/>
                        </w:rPr>
                        <w:t xml:space="preserve">Omar Teixeira González, </w:t>
                      </w:r>
                      <w:r w:rsidRPr="00612E42">
                        <w:rPr>
                          <w:i/>
                          <w:sz w:val="24"/>
                        </w:rPr>
                        <w:t>UO281847</w:t>
                      </w:r>
                      <w:r>
                        <w:rPr>
                          <w:sz w:val="24"/>
                        </w:rPr>
                        <w:br/>
                        <w:t xml:space="preserve">David Leszek Warzynski Abril, </w:t>
                      </w:r>
                      <w:r w:rsidRPr="00272EF6">
                        <w:rPr>
                          <w:i/>
                          <w:sz w:val="24"/>
                        </w:rPr>
                        <w:t>UO278968</w:t>
                      </w:r>
                      <w:r>
                        <w:rPr>
                          <w:sz w:val="2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D1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9309A2" wp14:editId="4EE54146">
                <wp:simplePos x="0" y="0"/>
                <wp:positionH relativeFrom="page">
                  <wp:align>right</wp:align>
                </wp:positionH>
                <wp:positionV relativeFrom="paragraph">
                  <wp:posOffset>-743585</wp:posOffset>
                </wp:positionV>
                <wp:extent cx="7555865" cy="10705465"/>
                <wp:effectExtent l="0" t="0" r="26035" b="1968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705465"/>
                          <a:chOff x="-14288" y="-7951"/>
                          <a:chExt cx="7556411" cy="1070546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-14288" y="-7951"/>
                            <a:ext cx="7556411" cy="10705465"/>
                            <a:chOff x="-14288" y="-7951"/>
                            <a:chExt cx="7556411" cy="1070546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571649" y="-7951"/>
                              <a:ext cx="2970474" cy="1070546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2"/>
                          <wps:cNvSpPr/>
                          <wps:spPr>
                            <a:xfrm>
                              <a:off x="-14288" y="-7951"/>
                              <a:ext cx="4445318" cy="1070516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ángulo 6"/>
                        <wps:cNvSpPr/>
                        <wps:spPr>
                          <a:xfrm>
                            <a:off x="296883" y="451262"/>
                            <a:ext cx="215900" cy="98039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6B25D" id="Grupo 4" o:spid="_x0000_s1026" style="position:absolute;margin-left:543.75pt;margin-top:-58.55pt;width:594.95pt;height:842.95pt;z-index:251659264;mso-position-horizontal:right;mso-position-horizontal-relative:page;mso-width-relative:margin;mso-height-relative:margin" coordorigin="-142,-79" coordsize="75564,10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">
                <v:group id="Grupo 1" o:spid="_x0000_s1027" style="position:absolute;left:-142;top:-79;width:75563;height:107054" coordorigin="-142,-79" coordsize="75564,107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3" o:spid="_x0000_s1028" style="position:absolute;left:45716;top:-79;width:29705;height:107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WRcMA&#10;AADaAAAADwAAAGRycy9kb3ducmV2LnhtbESP3WrCQBSE7wu+w3KE3tWNtS0hZiMiiJWC1J8HOGSP&#10;STB7NmRPNb69Wyj0cpiZb5h8MbhWXakPjWcD00kCirj0tuHKwOm4fklBBUG22HomA3cKsChGTzlm&#10;1t94T9eDVCpCOGRooBbpMq1DWZPDMPEdcfTOvncoUfaVtj3eIty1+jVJPrTDhuNCjR2taiovhx9n&#10;YLtJv07pu6yH3W7/fT+GN2krb8zzeFjOQQkN8h/+a39aAzP4vRJvg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7WRcMAAADaAAAADwAAAAAAAAAAAAAAAACYAgAAZHJzL2Rv&#10;d25yZXYueG1sUEsFBgAAAAAEAAQA9QAAAIgDAAAAAA==&#10;" fillcolor="#9cc2e5 [1940]" strokecolor="#002060" strokeweight="1.5pt"/>
                  <v:rect id="Rectángulo 2" o:spid="_x0000_s1029" style="position:absolute;left:-142;top:-79;width:44452;height:107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2xUcIA&#10;AADaAAAADwAAAGRycy9kb3ducmV2LnhtbESPQWvCQBSE7wX/w/KE3upGKVJSN6EVFG9SK+31kX3N&#10;RrNvY3Zdk3/vFgo9DjPzDbMqB9uKSL1vHCuYzzIQxJXTDdcKjp+bpxcQPiBrbB2TgpE8lMXkYYW5&#10;djf+oHgItUgQ9jkqMCF0uZS+MmTRz1xHnLwf11sMSfa11D3eEty2cpFlS2mx4bRgsKO1oep8uFoF&#10;F/u1iXE7f95/1+9x6a6jPplRqcfp8PYKItAQ/sN/7Z1WsIDfK+kG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bFRwgAAANoAAAAPAAAAAAAAAAAAAAAAAJgCAABkcnMvZG93&#10;bnJldi54bWxQSwUGAAAAAAQABAD1AAAAhwMAAAAA&#10;" fillcolor="#deeaf6 [660]" strokecolor="#0070c0" strokeweight="1.5pt"/>
                </v:group>
                <v:rect id="Rectángulo 6" o:spid="_x0000_s1030" style="position:absolute;left:2968;top:4512;width:2159;height:98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13cMA&#10;AADaAAAADwAAAGRycy9kb3ducmV2LnhtbESPzWrDMBCE74G+g9hCbonckBrjRgmlENpQMM3PAyzW&#10;1ja1VsbaxPbbR4VCj8PMfMNsdqNr1Y360Hg28LRMQBGX3jZcGbic94sMVBBki61nMjBRgN32YbbB&#10;3PqBj3Q7SaUihEOOBmqRLtc6lDU5DEvfEUfv2/cOJcq+0rbHIcJdq1dJkmqHDceFGjt6q6n8OV2d&#10;gcN79nnJnmU/FsXxazqHtbSVN2b+OL6+gBIa5T/81/6wBlL4vRJv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13cMAAADaAAAADwAAAAAAAAAAAAAAAACYAgAAZHJzL2Rv&#10;d25yZXYueG1sUEsFBgAAAAAEAAQA9QAAAIgDAAAAAA==&#10;" fillcolor="#9cc2e5 [1940]" strokecolor="#002060" strokeweight="1.5pt"/>
                <w10:wrap anchorx="page"/>
              </v:group>
            </w:pict>
          </mc:Fallback>
        </mc:AlternateContent>
      </w:r>
      <w:r w:rsidR="00AA5D1C">
        <w:br w:type="page"/>
      </w:r>
    </w:p>
    <w:p w:rsidR="006D5150" w:rsidRDefault="0006322F" w:rsidP="00272EF6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</w:pPr>
      <w:bookmarkStart w:id="0" w:name="_Toc121605910"/>
      <w:r>
        <w:lastRenderedPageBreak/>
        <w:t>Tabla de contenidos.</w:t>
      </w:r>
      <w:bookmarkEnd w:id="0"/>
    </w:p>
    <w:p w:rsidR="004D1936" w:rsidRDefault="004D1936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605910" w:history="1">
        <w:r w:rsidRPr="0062241A">
          <w:rPr>
            <w:rStyle w:val="Hipervnculo"/>
            <w:noProof/>
          </w:rPr>
          <w:t>Tabla de contenidos.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1" w:history="1">
        <w:r w:rsidRPr="0062241A">
          <w:rPr>
            <w:rStyle w:val="Hipervnculo"/>
            <w:noProof/>
          </w:rPr>
          <w:t>1.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Descripción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2" w:history="1">
        <w:r w:rsidRPr="0062241A">
          <w:rPr>
            <w:rStyle w:val="Hipervnculo"/>
            <w:noProof/>
          </w:rPr>
          <w:t>2.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Roles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3" w:history="1">
        <w:r w:rsidRPr="0062241A">
          <w:rPr>
            <w:rStyle w:val="Hipervnculo"/>
            <w:noProof/>
          </w:rPr>
          <w:t>3.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Entorno tecnológico.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4" w:history="1">
        <w:r w:rsidRPr="0062241A">
          <w:rPr>
            <w:rStyle w:val="Hipervnculo"/>
            <w:noProof/>
          </w:rPr>
          <w:t>4.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Story mapping.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5" w:history="1">
        <w:r w:rsidRPr="0062241A">
          <w:rPr>
            <w:rStyle w:val="Hipervnculo"/>
            <w:noProof/>
          </w:rPr>
          <w:t>5.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Modelo de datos.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6" w:history="1">
        <w:r w:rsidRPr="0062241A">
          <w:rPr>
            <w:rStyle w:val="Hipervnculo"/>
            <w:noProof/>
          </w:rPr>
          <w:t>6.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Mapa de navegación por la interfaz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7" w:history="1">
        <w:r w:rsidRPr="0062241A">
          <w:rPr>
            <w:rStyle w:val="Hipervnculo"/>
            <w:noProof/>
          </w:rPr>
          <w:t>7.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Anexo 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1936" w:rsidRDefault="004D1936">
      <w:pPr>
        <w:pStyle w:val="TDC1"/>
        <w:tabs>
          <w:tab w:val="left" w:pos="440"/>
          <w:tab w:val="right" w:leader="dot" w:pos="9628"/>
        </w:tabs>
        <w:rPr>
          <w:noProof/>
        </w:rPr>
      </w:pPr>
      <w:hyperlink w:anchor="_Toc121605918" w:history="1">
        <w:r w:rsidRPr="0062241A">
          <w:rPr>
            <w:rStyle w:val="Hipervnculo"/>
            <w:noProof/>
          </w:rPr>
          <w:t>8.</w:t>
        </w:r>
        <w:r>
          <w:rPr>
            <w:noProof/>
          </w:rPr>
          <w:tab/>
        </w:r>
        <w:r w:rsidRPr="0062241A">
          <w:rPr>
            <w:rStyle w:val="Hipervnculo"/>
            <w:noProof/>
          </w:rPr>
          <w:t>Anexo II.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_Toc121605918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22F" w:rsidRPr="0006322F" w:rsidRDefault="004D1936" w:rsidP="00272EF6">
      <w:pPr>
        <w:jc w:val="left"/>
      </w:pPr>
      <w:r>
        <w:fldChar w:fldCharType="end"/>
      </w:r>
      <w:r w:rsidR="00272EF6">
        <w:br w:type="page"/>
      </w:r>
    </w:p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1" w:name="_Toc121605911"/>
      <w:r>
        <w:lastRenderedPageBreak/>
        <w:t>Descripción del sistema.</w:t>
      </w:r>
      <w:bookmarkEnd w:id="1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2" w:name="_Toc121605912"/>
      <w:r>
        <w:t>Roles de usuario.</w:t>
      </w:r>
      <w:bookmarkEnd w:id="2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3" w:name="_Toc121605913"/>
      <w:r>
        <w:t>Entorno tecnológico.</w:t>
      </w:r>
      <w:bookmarkEnd w:id="3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4" w:name="_Toc121605914"/>
      <w:r>
        <w:t>Story mapping.</w:t>
      </w:r>
      <w:bookmarkEnd w:id="4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5" w:name="_Toc121605915"/>
      <w:r>
        <w:t>Modelo de datos.</w:t>
      </w:r>
      <w:bookmarkEnd w:id="5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6" w:name="_Toc121605916"/>
      <w:r>
        <w:t>Mapa de navegación por la interfaz de usuario.</w:t>
      </w:r>
      <w:bookmarkEnd w:id="6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7" w:name="_Toc121605917"/>
      <w:r>
        <w:t>Anexo I.</w:t>
      </w:r>
      <w:bookmarkEnd w:id="7"/>
    </w:p>
    <w:p w:rsidR="0006322F" w:rsidRPr="0006322F" w:rsidRDefault="0006322F" w:rsidP="0006322F"/>
    <w:p w:rsidR="0006322F" w:rsidRDefault="0006322F" w:rsidP="00272EF6">
      <w:pPr>
        <w:pStyle w:val="Ttulo1"/>
        <w:numPr>
          <w:ilvl w:val="0"/>
          <w:numId w:val="1"/>
        </w:numPr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BDD6EE" w:themeFill="accent1" w:themeFillTint="66"/>
        <w:ind w:left="284" w:hanging="284"/>
      </w:pPr>
      <w:bookmarkStart w:id="8" w:name="_Toc121605918"/>
      <w:r>
        <w:t>Anexo II.</w:t>
      </w:r>
      <w:bookmarkEnd w:id="8"/>
    </w:p>
    <w:p w:rsidR="0006322F" w:rsidRPr="0006322F" w:rsidRDefault="0006322F" w:rsidP="0006322F">
      <w:bookmarkStart w:id="9" w:name="_GoBack"/>
      <w:bookmarkEnd w:id="9"/>
    </w:p>
    <w:sectPr w:rsidR="0006322F" w:rsidRPr="0006322F" w:rsidSect="00AA5D1C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8E" w:rsidRDefault="0065188E" w:rsidP="004D1936">
      <w:pPr>
        <w:spacing w:after="0" w:line="240" w:lineRule="auto"/>
      </w:pPr>
      <w:r>
        <w:separator/>
      </w:r>
    </w:p>
  </w:endnote>
  <w:endnote w:type="continuationSeparator" w:id="0">
    <w:p w:rsidR="0065188E" w:rsidRDefault="0065188E" w:rsidP="004D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36" w:rsidRDefault="004D1936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5838548</wp:posOffset>
              </wp:positionH>
              <wp:positionV relativeFrom="paragraph">
                <wp:posOffset>296545</wp:posOffset>
              </wp:positionV>
              <wp:extent cx="786765" cy="150495"/>
              <wp:effectExtent l="0" t="0" r="13335" b="1905"/>
              <wp:wrapSquare wrapText="bothSides"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0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1936" w:rsidRPr="00913D98" w:rsidRDefault="004D1936">
                          <w:pPr>
                            <w:rPr>
                              <w:i/>
                            </w:rPr>
                          </w:pPr>
                          <w:r w:rsidRPr="00913D98">
                            <w:rPr>
                              <w:i/>
                            </w:rPr>
                            <w:t>IPS2022-PL71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59.75pt;margin-top:23.35pt;width:61.95pt;height:1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" filled="f" stroked="f">
              <v:textbox inset="0,0,0,0">
                <w:txbxContent>
                  <w:p w:rsidR="004D1936" w:rsidRPr="00913D98" w:rsidRDefault="004D1936">
                    <w:pPr>
                      <w:rPr>
                        <w:i/>
                      </w:rPr>
                    </w:pPr>
                    <w:r w:rsidRPr="00913D98">
                      <w:rPr>
                        <w:i/>
                      </w:rPr>
                      <w:t>IPS2022-PL71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1853796553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197485</wp:posOffset>
                  </wp:positionV>
                  <wp:extent cx="1041620" cy="335584"/>
                  <wp:effectExtent l="19050" t="19050" r="44450" b="26670"/>
                  <wp:wrapNone/>
                  <wp:docPr id="11" name="Cinta curv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1620" cy="335584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1936" w:rsidRPr="004D1936" w:rsidRDefault="004D1936">
                              <w:pPr>
                                <w:jc w:val="center"/>
                                <w:rPr>
                                  <w:b/>
                                  <w:color w:val="002060"/>
                                </w:rPr>
                              </w:pPr>
                              <w:r w:rsidRPr="004D1936">
                                <w:rPr>
                                  <w:b/>
                                  <w:color w:val="002060"/>
                                </w:rPr>
                                <w:fldChar w:fldCharType="begin"/>
                              </w:r>
                              <w:r w:rsidRPr="004D1936">
                                <w:rPr>
                                  <w:b/>
                                  <w:color w:val="002060"/>
                                </w:rPr>
                                <w:instrText>PAGE    \* MERGEFORMAT</w:instrText>
                              </w:r>
                              <w:r w:rsidRPr="004D1936">
                                <w:rPr>
                                  <w:b/>
                                  <w:color w:val="002060"/>
                                </w:rPr>
                                <w:fldChar w:fldCharType="separate"/>
                              </w:r>
                              <w:r w:rsidR="00913D98">
                                <w:rPr>
                                  <w:b/>
                                  <w:noProof/>
                                  <w:color w:val="002060"/>
                                </w:rPr>
                                <w:t>3</w:t>
                              </w:r>
                              <w:r w:rsidRPr="004D1936">
                                <w:rPr>
                                  <w:b/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1" o:spid="_x0000_s1031" type="#_x0000_t107" style="position:absolute;left:0;text-align:left;margin-left:0;margin-top:15.55pt;width:82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" filled="f" fillcolor="#17365d" strokecolor="#71a0dc">
                  <v:textbox>
                    <w:txbxContent>
                      <w:p w:rsidR="004D1936" w:rsidRPr="004D1936" w:rsidRDefault="004D1936">
                        <w:pPr>
                          <w:jc w:val="center"/>
                          <w:rPr>
                            <w:b/>
                            <w:color w:val="002060"/>
                          </w:rPr>
                        </w:pPr>
                        <w:r w:rsidRPr="004D1936">
                          <w:rPr>
                            <w:b/>
                            <w:color w:val="002060"/>
                          </w:rPr>
                          <w:fldChar w:fldCharType="begin"/>
                        </w:r>
                        <w:r w:rsidRPr="004D1936">
                          <w:rPr>
                            <w:b/>
                            <w:color w:val="002060"/>
                          </w:rPr>
                          <w:instrText>PAGE    \* MERGEFORMAT</w:instrText>
                        </w:r>
                        <w:r w:rsidRPr="004D1936">
                          <w:rPr>
                            <w:b/>
                            <w:color w:val="002060"/>
                          </w:rPr>
                          <w:fldChar w:fldCharType="separate"/>
                        </w:r>
                        <w:r w:rsidR="00913D98">
                          <w:rPr>
                            <w:b/>
                            <w:noProof/>
                            <w:color w:val="002060"/>
                          </w:rPr>
                          <w:t>3</w:t>
                        </w:r>
                        <w:r w:rsidRPr="004D1936">
                          <w:rPr>
                            <w:b/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8E" w:rsidRDefault="0065188E" w:rsidP="004D1936">
      <w:pPr>
        <w:spacing w:after="0" w:line="240" w:lineRule="auto"/>
      </w:pPr>
      <w:r>
        <w:separator/>
      </w:r>
    </w:p>
  </w:footnote>
  <w:footnote w:type="continuationSeparator" w:id="0">
    <w:p w:rsidR="0065188E" w:rsidRDefault="0065188E" w:rsidP="004D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A4F4F"/>
    <w:multiLevelType w:val="hybridMultilevel"/>
    <w:tmpl w:val="BC42E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3C"/>
    <w:rsid w:val="0006322F"/>
    <w:rsid w:val="00272EF6"/>
    <w:rsid w:val="004D1936"/>
    <w:rsid w:val="0065188E"/>
    <w:rsid w:val="007A4508"/>
    <w:rsid w:val="00913D98"/>
    <w:rsid w:val="00AA5D1C"/>
    <w:rsid w:val="00AC543C"/>
    <w:rsid w:val="00B661E5"/>
    <w:rsid w:val="00E013CB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AA6913-6396-4342-AF13-205318B3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22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63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322F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22F"/>
    <w:rPr>
      <w:rFonts w:asciiTheme="majorHAnsi" w:eastAsiaTheme="majorEastAsia" w:hAnsiTheme="majorHAnsi" w:cstheme="majorBidi"/>
      <w:b/>
      <w:color w:val="002060"/>
      <w:sz w:val="28"/>
      <w:szCs w:val="26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06322F"/>
    <w:pPr>
      <w:spacing w:after="0" w:line="240" w:lineRule="auto"/>
      <w:contextualSpacing/>
    </w:pPr>
    <w:rPr>
      <w:rFonts w:asciiTheme="majorHAnsi" w:eastAsiaTheme="majorEastAsia" w:hAnsiTheme="majorHAnsi" w:cstheme="majorBidi"/>
      <w:i/>
      <w:color w:val="002060"/>
      <w:spacing w:val="-10"/>
      <w:kern w:val="28"/>
      <w:sz w:val="24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6322F"/>
    <w:rPr>
      <w:rFonts w:asciiTheme="majorHAnsi" w:eastAsiaTheme="majorEastAsia" w:hAnsiTheme="majorHAnsi" w:cstheme="majorBidi"/>
      <w:i/>
      <w:color w:val="002060"/>
      <w:spacing w:val="-10"/>
      <w:kern w:val="28"/>
      <w:sz w:val="24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4D19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19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1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936"/>
  </w:style>
  <w:style w:type="paragraph" w:styleId="Piedepgina">
    <w:name w:val="footer"/>
    <w:basedOn w:val="Normal"/>
    <w:link w:val="PiedepginaCar"/>
    <w:uiPriority w:val="99"/>
    <w:unhideWhenUsed/>
    <w:rsid w:val="004D1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0F96-31CC-48BE-8AC0-D747798E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2022-12-10T21:29:00Z</dcterms:created>
  <dcterms:modified xsi:type="dcterms:W3CDTF">2022-12-10T22:13:00Z</dcterms:modified>
</cp:coreProperties>
</file>