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227" w:rsidRPr="000B4D58" w:rsidRDefault="00FD1CF4" w:rsidP="008C7554">
      <w:pPr>
        <w:spacing w:before="120"/>
        <w:rPr>
          <w:bCs/>
        </w:rPr>
      </w:pPr>
      <w:bookmarkStart w:id="0" w:name="_GoBack"/>
      <w:bookmarkEnd w:id="0"/>
      <w:r w:rsidRPr="000B4D58">
        <w:rPr>
          <w:bCs/>
        </w:rPr>
        <w:t xml:space="preserve">                                        </w:t>
      </w:r>
      <w:r w:rsidR="000B4D58">
        <w:rPr>
          <w:bCs/>
        </w:rPr>
        <w:t xml:space="preserve">           </w:t>
      </w:r>
      <w:r w:rsidR="001C2508">
        <w:rPr>
          <w:bCs/>
        </w:rPr>
        <w:t xml:space="preserve"> KOTA SUBBA REDDY</w:t>
      </w:r>
      <w:r w:rsidR="000E6AFA">
        <w:rPr>
          <w:bCs/>
        </w:rPr>
        <w:t xml:space="preserve">                         </w:t>
      </w:r>
      <w:r w:rsidR="000E6AFA">
        <w:rPr>
          <w:noProof/>
          <w:lang w:eastAsia="en-US"/>
        </w:rPr>
        <w:drawing>
          <wp:inline distT="0" distB="0" distL="0" distR="0">
            <wp:extent cx="1104900" cy="1038225"/>
            <wp:effectExtent l="19050" t="0" r="0" b="0"/>
            <wp:docPr id="1" name="Picture 1" descr="ANd9GcR6XzJAdAjtWR7g5eIfDfyjV7SoV6wUeFDrEMfevaGZDdzzMF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6XzJAdAjtWR7g5eIfDfyjV7SoV6wUeFDrEMfevaGZDdzzMFLm"/>
                    <pic:cNvPicPr>
                      <a:picLocks noChangeAspect="1" noChangeArrowheads="1"/>
                    </pic:cNvPicPr>
                  </pic:nvPicPr>
                  <pic:blipFill>
                    <a:blip r:embed="rId8"/>
                    <a:srcRect/>
                    <a:stretch>
                      <a:fillRect/>
                    </a:stretch>
                  </pic:blipFill>
                  <pic:spPr bwMode="auto">
                    <a:xfrm>
                      <a:off x="0" y="0"/>
                      <a:ext cx="1104900" cy="1038225"/>
                    </a:xfrm>
                    <a:prstGeom prst="rect">
                      <a:avLst/>
                    </a:prstGeom>
                    <a:noFill/>
                    <a:ln w="9525">
                      <a:noFill/>
                      <a:miter lim="800000"/>
                      <a:headEnd/>
                      <a:tailEnd/>
                    </a:ln>
                  </pic:spPr>
                </pic:pic>
              </a:graphicData>
            </a:graphic>
          </wp:inline>
        </w:drawing>
      </w:r>
    </w:p>
    <w:p w:rsidR="006C0227" w:rsidRPr="000B4D58" w:rsidRDefault="000B4D58" w:rsidP="000B4D58">
      <w:pPr>
        <w:spacing w:before="120"/>
        <w:ind w:left="2880"/>
        <w:rPr>
          <w:bCs/>
        </w:rPr>
      </w:pPr>
      <w:r w:rsidRPr="000B4D58">
        <w:rPr>
          <w:bCs/>
        </w:rPr>
        <w:t xml:space="preserve">    </w:t>
      </w:r>
      <w:r w:rsidR="00FD1CF4" w:rsidRPr="000B4D58">
        <w:rPr>
          <w:bCs/>
        </w:rPr>
        <w:t>Email:</w:t>
      </w:r>
      <w:r w:rsidR="000D2485">
        <w:rPr>
          <w:bCs/>
        </w:rPr>
        <w:t>subb</w:t>
      </w:r>
      <w:r w:rsidR="00B06614">
        <w:rPr>
          <w:bCs/>
        </w:rPr>
        <w:t>usfdc5</w:t>
      </w:r>
      <w:r w:rsidR="006C0227" w:rsidRPr="000B4D58">
        <w:rPr>
          <w:bCs/>
        </w:rPr>
        <w:t>@gmail.com</w:t>
      </w:r>
    </w:p>
    <w:p w:rsidR="008C7554" w:rsidRPr="000B4D58" w:rsidRDefault="000B4D58" w:rsidP="000B4D58">
      <w:pPr>
        <w:spacing w:before="120"/>
        <w:ind w:left="2160" w:firstLine="720"/>
      </w:pPr>
      <w:r w:rsidRPr="000B4D58">
        <w:rPr>
          <w:bCs/>
        </w:rPr>
        <w:t xml:space="preserve">    </w:t>
      </w:r>
      <w:r w:rsidR="00FD1CF4" w:rsidRPr="000B4D58">
        <w:rPr>
          <w:bCs/>
        </w:rPr>
        <w:t>Phone: +91-</w:t>
      </w:r>
      <w:r w:rsidR="005B30F7">
        <w:rPr>
          <w:bCs/>
        </w:rPr>
        <w:t>8885151145</w:t>
      </w:r>
    </w:p>
    <w:p w:rsidR="00FD1CF4" w:rsidRPr="005D2821" w:rsidRDefault="00FD1CF4" w:rsidP="00BE591C">
      <w:pPr>
        <w:pStyle w:val="EXPERIENCEheader"/>
        <w:pBdr>
          <w:bottom w:val="none" w:sz="0" w:space="0" w:color="auto"/>
        </w:pBdr>
        <w:shd w:val="clear" w:color="auto" w:fill="D9D9D9" w:themeFill="background1" w:themeFillShade="D9"/>
        <w:spacing w:before="120"/>
        <w:rPr>
          <w:rFonts w:ascii="Times New Roman" w:hAnsi="Times New Roman"/>
          <w:sz w:val="28"/>
          <w:szCs w:val="28"/>
        </w:rPr>
      </w:pPr>
      <w:r w:rsidRPr="005D2821">
        <w:rPr>
          <w:rFonts w:ascii="Times New Roman" w:hAnsi="Times New Roman"/>
          <w:sz w:val="28"/>
          <w:szCs w:val="28"/>
        </w:rPr>
        <w:t>Profile Summary</w:t>
      </w:r>
    </w:p>
    <w:p w:rsidR="00FD1CF4" w:rsidRPr="00BE591C" w:rsidRDefault="00FD1CF4" w:rsidP="008C7554">
      <w:pPr>
        <w:pStyle w:val="NormalArial"/>
        <w:numPr>
          <w:ilvl w:val="0"/>
          <w:numId w:val="2"/>
        </w:numPr>
        <w:spacing w:before="120"/>
        <w:rPr>
          <w:rFonts w:ascii="Times New Roman" w:hAnsi="Times New Roman" w:cs="Times New Roman"/>
          <w:color w:val="000000" w:themeColor="text1"/>
          <w:sz w:val="24"/>
          <w:szCs w:val="24"/>
        </w:rPr>
      </w:pPr>
      <w:r w:rsidRPr="00BE591C">
        <w:rPr>
          <w:rFonts w:ascii="Times New Roman" w:hAnsi="Times New Roman" w:cs="Times New Roman"/>
          <w:color w:val="000000" w:themeColor="text1"/>
          <w:sz w:val="24"/>
          <w:szCs w:val="24"/>
        </w:rPr>
        <w:t>H</w:t>
      </w:r>
      <w:r w:rsidR="003D38ED">
        <w:rPr>
          <w:rFonts w:ascii="Times New Roman" w:hAnsi="Times New Roman" w:cs="Times New Roman"/>
          <w:color w:val="000000" w:themeColor="text1"/>
          <w:sz w:val="24"/>
          <w:szCs w:val="24"/>
        </w:rPr>
        <w:t>aving 4</w:t>
      </w:r>
      <w:r w:rsidR="00A31057">
        <w:rPr>
          <w:rFonts w:ascii="Times New Roman" w:hAnsi="Times New Roman" w:cs="Times New Roman"/>
          <w:color w:val="000000" w:themeColor="text1"/>
          <w:sz w:val="24"/>
          <w:szCs w:val="24"/>
        </w:rPr>
        <w:t>+</w:t>
      </w:r>
      <w:r w:rsidRPr="00BE591C">
        <w:rPr>
          <w:rFonts w:ascii="Times New Roman" w:hAnsi="Times New Roman" w:cs="Times New Roman"/>
          <w:color w:val="000000" w:themeColor="text1"/>
          <w:sz w:val="24"/>
          <w:szCs w:val="24"/>
        </w:rPr>
        <w:t xml:space="preserve"> years of hands on experience in developing applications in SFDC.</w:t>
      </w:r>
    </w:p>
    <w:p w:rsidR="005529EE" w:rsidRDefault="00FD1CF4" w:rsidP="005379D6">
      <w:pPr>
        <w:numPr>
          <w:ilvl w:val="0"/>
          <w:numId w:val="2"/>
        </w:numPr>
        <w:suppressAutoHyphens w:val="0"/>
        <w:autoSpaceDE w:val="0"/>
        <w:autoSpaceDN w:val="0"/>
        <w:adjustRightInd w:val="0"/>
        <w:spacing w:before="120" w:line="360" w:lineRule="auto"/>
        <w:rPr>
          <w:color w:val="000000" w:themeColor="text1"/>
        </w:rPr>
      </w:pPr>
      <w:r w:rsidRPr="00BE591C">
        <w:rPr>
          <w:color w:val="000000" w:themeColor="text1"/>
        </w:rPr>
        <w:t xml:space="preserve">Extensive experience in activities related to SFDC, Saleforce.com setup, Configuration,     Customization, Administration, Data Migration of applications to Force.com platform. </w:t>
      </w:r>
    </w:p>
    <w:p w:rsidR="000E6AFA" w:rsidRPr="005379D6" w:rsidRDefault="000E6AFA" w:rsidP="005379D6">
      <w:pPr>
        <w:numPr>
          <w:ilvl w:val="0"/>
          <w:numId w:val="2"/>
        </w:numPr>
        <w:suppressAutoHyphens w:val="0"/>
        <w:autoSpaceDE w:val="0"/>
        <w:autoSpaceDN w:val="0"/>
        <w:adjustRightInd w:val="0"/>
        <w:spacing w:before="120" w:line="360" w:lineRule="auto"/>
        <w:rPr>
          <w:color w:val="000000" w:themeColor="text1"/>
        </w:rPr>
      </w:pPr>
      <w:r>
        <w:rPr>
          <w:color w:val="000000" w:themeColor="text1"/>
        </w:rPr>
        <w:t xml:space="preserve">I have done Salesforce Platform </w:t>
      </w:r>
      <w:r w:rsidRPr="00C802D5">
        <w:rPr>
          <w:b/>
          <w:color w:val="000000" w:themeColor="text1"/>
        </w:rPr>
        <w:t>Developer</w:t>
      </w:r>
      <w:r>
        <w:rPr>
          <w:color w:val="000000" w:themeColor="text1"/>
        </w:rPr>
        <w:t xml:space="preserve"> </w:t>
      </w:r>
      <w:r w:rsidRPr="00C802D5">
        <w:rPr>
          <w:b/>
          <w:color w:val="000000" w:themeColor="text1"/>
        </w:rPr>
        <w:t>1</w:t>
      </w:r>
      <w:r>
        <w:rPr>
          <w:color w:val="000000" w:themeColor="text1"/>
        </w:rPr>
        <w:t xml:space="preserve"> Certification.</w:t>
      </w:r>
    </w:p>
    <w:p w:rsidR="00FD1CF4" w:rsidRPr="006B3CC9" w:rsidRDefault="00A71881" w:rsidP="008C7554">
      <w:pPr>
        <w:numPr>
          <w:ilvl w:val="0"/>
          <w:numId w:val="2"/>
        </w:numPr>
        <w:suppressAutoHyphens w:val="0"/>
        <w:autoSpaceDE w:val="0"/>
        <w:autoSpaceDN w:val="0"/>
        <w:adjustRightInd w:val="0"/>
        <w:spacing w:before="120" w:line="360" w:lineRule="auto"/>
        <w:rPr>
          <w:b/>
          <w:color w:val="000000" w:themeColor="text1"/>
        </w:rPr>
      </w:pPr>
      <w:r w:rsidRPr="00EC4D81">
        <w:rPr>
          <w:color w:val="000000" w:themeColor="text1"/>
        </w:rPr>
        <w:t>Having</w:t>
      </w:r>
      <w:r>
        <w:rPr>
          <w:color w:val="000000" w:themeColor="text1"/>
        </w:rPr>
        <w:t xml:space="preserve"> good knowledge on </w:t>
      </w:r>
      <w:r w:rsidR="00FD1CF4" w:rsidRPr="00BE591C">
        <w:rPr>
          <w:color w:val="000000" w:themeColor="text1"/>
        </w:rPr>
        <w:t xml:space="preserve"> Creating </w:t>
      </w:r>
      <w:r w:rsidR="00FD1CF4" w:rsidRPr="006B3CC9">
        <w:rPr>
          <w:b/>
          <w:color w:val="000000" w:themeColor="text1"/>
        </w:rPr>
        <w:t>Roles, Prof</w:t>
      </w:r>
      <w:r w:rsidR="00C157B3">
        <w:rPr>
          <w:b/>
          <w:color w:val="000000" w:themeColor="text1"/>
        </w:rPr>
        <w:t>iles</w:t>
      </w:r>
      <w:r w:rsidR="00FD1CF4" w:rsidRPr="006B3CC9">
        <w:rPr>
          <w:b/>
          <w:color w:val="000000" w:themeColor="text1"/>
        </w:rPr>
        <w:t>, Page Layouts, Workflow Alerts an</w:t>
      </w:r>
      <w:r w:rsidR="00C157B3">
        <w:rPr>
          <w:b/>
          <w:color w:val="000000" w:themeColor="text1"/>
        </w:rPr>
        <w:t>d Actions, and Approval Process</w:t>
      </w:r>
      <w:r w:rsidR="00FD1CF4" w:rsidRPr="006B3CC9">
        <w:rPr>
          <w:b/>
          <w:color w:val="000000" w:themeColor="text1"/>
        </w:rPr>
        <w:t>.</w:t>
      </w:r>
    </w:p>
    <w:p w:rsidR="00FD1CF4" w:rsidRPr="006B3CC9" w:rsidRDefault="00FD1CF4" w:rsidP="008C7554">
      <w:pPr>
        <w:numPr>
          <w:ilvl w:val="0"/>
          <w:numId w:val="2"/>
        </w:numPr>
        <w:suppressAutoHyphens w:val="0"/>
        <w:autoSpaceDE w:val="0"/>
        <w:autoSpaceDN w:val="0"/>
        <w:adjustRightInd w:val="0"/>
        <w:spacing w:before="120" w:line="360" w:lineRule="auto"/>
        <w:rPr>
          <w:b/>
          <w:color w:val="000000" w:themeColor="text1"/>
        </w:rPr>
      </w:pPr>
      <w:r w:rsidRPr="00BE591C">
        <w:rPr>
          <w:color w:val="000000" w:themeColor="text1"/>
        </w:rPr>
        <w:t>Proficient in Data Migration from Traditional Applications to Salesfor</w:t>
      </w:r>
      <w:r w:rsidR="006B3CC9">
        <w:rPr>
          <w:color w:val="000000" w:themeColor="text1"/>
        </w:rPr>
        <w:t xml:space="preserve">ce.com using </w:t>
      </w:r>
      <w:r w:rsidR="00131983">
        <w:rPr>
          <w:color w:val="000000" w:themeColor="text1"/>
        </w:rPr>
        <w:t xml:space="preserve">Apex </w:t>
      </w:r>
      <w:r w:rsidR="006B3CC9" w:rsidRPr="006B3CC9">
        <w:rPr>
          <w:b/>
          <w:color w:val="000000" w:themeColor="text1"/>
        </w:rPr>
        <w:t>Data Loader</w:t>
      </w:r>
      <w:r w:rsidRPr="006B3CC9">
        <w:rPr>
          <w:b/>
          <w:color w:val="000000" w:themeColor="text1"/>
        </w:rPr>
        <w:t>.</w:t>
      </w:r>
    </w:p>
    <w:p w:rsidR="00FD1CF4" w:rsidRDefault="00FD1CF4" w:rsidP="008C7554">
      <w:pPr>
        <w:numPr>
          <w:ilvl w:val="0"/>
          <w:numId w:val="2"/>
        </w:numPr>
        <w:suppressAutoHyphens w:val="0"/>
        <w:autoSpaceDE w:val="0"/>
        <w:autoSpaceDN w:val="0"/>
        <w:adjustRightInd w:val="0"/>
        <w:spacing w:before="120" w:line="360" w:lineRule="auto"/>
        <w:rPr>
          <w:color w:val="000000" w:themeColor="text1"/>
        </w:rPr>
      </w:pPr>
      <w:r w:rsidRPr="00BE591C">
        <w:rPr>
          <w:color w:val="000000" w:themeColor="text1"/>
        </w:rPr>
        <w:t xml:space="preserve">Experience in wide range of technologies such as </w:t>
      </w:r>
      <w:r w:rsidRPr="003030D7">
        <w:rPr>
          <w:b/>
          <w:color w:val="000000" w:themeColor="text1"/>
        </w:rPr>
        <w:t>Apex</w:t>
      </w:r>
      <w:r w:rsidRPr="00BE591C">
        <w:rPr>
          <w:color w:val="000000" w:themeColor="text1"/>
        </w:rPr>
        <w:t xml:space="preserve">, </w:t>
      </w:r>
      <w:r w:rsidRPr="00455BB2">
        <w:rPr>
          <w:b/>
          <w:color w:val="000000" w:themeColor="text1"/>
        </w:rPr>
        <w:t>Visual Force</w:t>
      </w:r>
      <w:r w:rsidR="00CD5B95" w:rsidRPr="00BE591C">
        <w:rPr>
          <w:color w:val="000000" w:themeColor="text1"/>
        </w:rPr>
        <w:t xml:space="preserve">, </w:t>
      </w:r>
      <w:r w:rsidR="00ED250D" w:rsidRPr="00BE591C">
        <w:rPr>
          <w:color w:val="000000" w:themeColor="text1"/>
        </w:rPr>
        <w:t xml:space="preserve">and </w:t>
      </w:r>
      <w:r w:rsidR="00ED250D" w:rsidRPr="00455BB2">
        <w:rPr>
          <w:b/>
          <w:color w:val="000000" w:themeColor="text1"/>
        </w:rPr>
        <w:t>Apex</w:t>
      </w:r>
      <w:r w:rsidR="00CD5B95" w:rsidRPr="00BE591C">
        <w:rPr>
          <w:color w:val="000000" w:themeColor="text1"/>
        </w:rPr>
        <w:t xml:space="preserve"> </w:t>
      </w:r>
      <w:r w:rsidR="00CD5B95" w:rsidRPr="00455BB2">
        <w:rPr>
          <w:b/>
          <w:color w:val="000000" w:themeColor="text1"/>
        </w:rPr>
        <w:t>Triggers</w:t>
      </w:r>
      <w:r w:rsidR="00455BB2">
        <w:rPr>
          <w:color w:val="000000" w:themeColor="text1"/>
        </w:rPr>
        <w:t>.</w:t>
      </w:r>
    </w:p>
    <w:p w:rsidR="00BF7ABE" w:rsidRDefault="006E4ECA" w:rsidP="00BF7ABE">
      <w:pPr>
        <w:numPr>
          <w:ilvl w:val="0"/>
          <w:numId w:val="2"/>
        </w:numPr>
        <w:suppressAutoHyphens w:val="0"/>
        <w:spacing w:before="120" w:line="360" w:lineRule="auto"/>
        <w:rPr>
          <w:rStyle w:val="apple-style-span"/>
        </w:rPr>
      </w:pPr>
      <w:r>
        <w:rPr>
          <w:rStyle w:val="apple-style-span"/>
        </w:rPr>
        <w:t>Strong Knowledg</w:t>
      </w:r>
      <w:r w:rsidR="00BF7ABE" w:rsidRPr="00B963BA">
        <w:rPr>
          <w:rStyle w:val="apple-style-span"/>
        </w:rPr>
        <w:t xml:space="preserve"> in</w:t>
      </w:r>
      <w:r>
        <w:rPr>
          <w:rStyle w:val="apple-style-span"/>
        </w:rPr>
        <w:t xml:space="preserve"> implementing</w:t>
      </w:r>
      <w:r w:rsidR="00BF7ABE" w:rsidRPr="00B963BA">
        <w:rPr>
          <w:rStyle w:val="apple-style-span"/>
        </w:rPr>
        <w:t xml:space="preserve"> </w:t>
      </w:r>
      <w:r w:rsidR="00BF7ABE" w:rsidRPr="00EC62E1">
        <w:rPr>
          <w:rStyle w:val="apple-style-span"/>
          <w:b/>
        </w:rPr>
        <w:t>Batch apex</w:t>
      </w:r>
      <w:r w:rsidR="00BF7ABE" w:rsidRPr="00B963BA">
        <w:rPr>
          <w:rStyle w:val="apple-style-span"/>
        </w:rPr>
        <w:t xml:space="preserve">, </w:t>
      </w:r>
      <w:r w:rsidR="00BF7ABE" w:rsidRPr="00EC62E1">
        <w:rPr>
          <w:rStyle w:val="apple-style-span"/>
          <w:b/>
        </w:rPr>
        <w:t>Schedule apex</w:t>
      </w:r>
      <w:r>
        <w:rPr>
          <w:rStyle w:val="apple-style-span"/>
        </w:rPr>
        <w:t xml:space="preserve"> </w:t>
      </w:r>
      <w:r w:rsidR="00BF7ABE" w:rsidRPr="00B963BA">
        <w:rPr>
          <w:rStyle w:val="apple-style-span"/>
        </w:rPr>
        <w:t>.</w:t>
      </w:r>
    </w:p>
    <w:p w:rsidR="00BF7ABE" w:rsidRDefault="00BF7ABE" w:rsidP="00BF7ABE">
      <w:pPr>
        <w:pStyle w:val="Normal1"/>
        <w:numPr>
          <w:ilvl w:val="0"/>
          <w:numId w:val="2"/>
        </w:numPr>
        <w:spacing w:before="120" w:after="0" w:line="360" w:lineRule="auto"/>
        <w:rPr>
          <w:rFonts w:ascii="Times New Roman" w:hAnsi="Times New Roman" w:cs="Times New Roman"/>
          <w:sz w:val="24"/>
        </w:rPr>
      </w:pPr>
      <w:r w:rsidRPr="002725F1">
        <w:rPr>
          <w:rFonts w:ascii="Times New Roman" w:hAnsi="Times New Roman" w:cs="Times New Roman"/>
          <w:sz w:val="24"/>
        </w:rPr>
        <w:t xml:space="preserve">Experience in working with </w:t>
      </w:r>
      <w:r w:rsidR="00EC62E1">
        <w:rPr>
          <w:rFonts w:ascii="Times New Roman" w:hAnsi="Times New Roman" w:cs="Times New Roman"/>
          <w:sz w:val="24"/>
        </w:rPr>
        <w:t xml:space="preserve">Salesforce.com </w:t>
      </w:r>
      <w:r w:rsidR="00EC62E1" w:rsidRPr="00EC62E1">
        <w:rPr>
          <w:rFonts w:ascii="Times New Roman" w:hAnsi="Times New Roman" w:cs="Times New Roman"/>
          <w:b/>
          <w:sz w:val="24"/>
        </w:rPr>
        <w:t>S</w:t>
      </w:r>
      <w:r w:rsidRPr="00EC62E1">
        <w:rPr>
          <w:rFonts w:ascii="Times New Roman" w:hAnsi="Times New Roman" w:cs="Times New Roman"/>
          <w:b/>
          <w:sz w:val="24"/>
        </w:rPr>
        <w:t xml:space="preserve">andbox </w:t>
      </w:r>
      <w:r w:rsidR="007E6ECE">
        <w:rPr>
          <w:rFonts w:ascii="Times New Roman" w:hAnsi="Times New Roman" w:cs="Times New Roman"/>
          <w:sz w:val="24"/>
        </w:rPr>
        <w:t>and P</w:t>
      </w:r>
      <w:r w:rsidRPr="002725F1">
        <w:rPr>
          <w:rFonts w:ascii="Times New Roman" w:hAnsi="Times New Roman" w:cs="Times New Roman"/>
          <w:sz w:val="24"/>
        </w:rPr>
        <w:t>roduction environments.</w:t>
      </w:r>
    </w:p>
    <w:p w:rsidR="00BF7ABE" w:rsidRPr="00BF7ABE" w:rsidRDefault="006E4ECA" w:rsidP="00BF7ABE">
      <w:pPr>
        <w:numPr>
          <w:ilvl w:val="0"/>
          <w:numId w:val="2"/>
        </w:numPr>
        <w:suppressAutoHyphens w:val="0"/>
        <w:spacing w:before="120" w:line="360" w:lineRule="auto"/>
        <w:jc w:val="both"/>
        <w:rPr>
          <w:sz w:val="20"/>
          <w:szCs w:val="20"/>
        </w:rPr>
      </w:pPr>
      <w:r>
        <w:t xml:space="preserve">Hands on </w:t>
      </w:r>
      <w:r w:rsidR="00BF7ABE" w:rsidRPr="00B963BA">
        <w:t xml:space="preserve">Experience to maintain, enhance and create </w:t>
      </w:r>
      <w:r w:rsidR="00EC62E1">
        <w:rPr>
          <w:b/>
        </w:rPr>
        <w:t>Workflows&amp; A</w:t>
      </w:r>
      <w:r w:rsidR="00BF7ABE" w:rsidRPr="00EC62E1">
        <w:rPr>
          <w:b/>
        </w:rPr>
        <w:t>pproval Process</w:t>
      </w:r>
      <w:r w:rsidR="00BF7ABE" w:rsidRPr="00B963BA">
        <w:t xml:space="preserve"> and </w:t>
      </w:r>
      <w:r w:rsidR="00EC62E1">
        <w:rPr>
          <w:b/>
        </w:rPr>
        <w:t>V</w:t>
      </w:r>
      <w:r w:rsidR="00BF7ABE" w:rsidRPr="00EC62E1">
        <w:rPr>
          <w:b/>
        </w:rPr>
        <w:t>alidation rules</w:t>
      </w:r>
      <w:r w:rsidR="00BF7ABE" w:rsidRPr="00B963BA">
        <w:t>.</w:t>
      </w:r>
    </w:p>
    <w:p w:rsidR="00FD1CF4" w:rsidRDefault="00FD1CF4" w:rsidP="00455BB2">
      <w:pPr>
        <w:numPr>
          <w:ilvl w:val="0"/>
          <w:numId w:val="1"/>
        </w:numPr>
        <w:suppressAutoHyphens w:val="0"/>
        <w:spacing w:before="120" w:line="360" w:lineRule="auto"/>
        <w:rPr>
          <w:color w:val="000000" w:themeColor="text1"/>
        </w:rPr>
      </w:pPr>
      <w:r w:rsidRPr="00BE591C">
        <w:rPr>
          <w:color w:val="000000" w:themeColor="text1"/>
        </w:rPr>
        <w:t>Very good exposure to develo</w:t>
      </w:r>
      <w:r w:rsidR="003030D7">
        <w:rPr>
          <w:color w:val="000000" w:themeColor="text1"/>
        </w:rPr>
        <w:t xml:space="preserve">pment with </w:t>
      </w:r>
      <w:r w:rsidR="003030D7" w:rsidRPr="00455BB2">
        <w:rPr>
          <w:b/>
          <w:color w:val="000000" w:themeColor="text1"/>
        </w:rPr>
        <w:t>Java Script</w:t>
      </w:r>
      <w:r w:rsidR="003030D7">
        <w:rPr>
          <w:color w:val="000000" w:themeColor="text1"/>
        </w:rPr>
        <w:t>,</w:t>
      </w:r>
      <w:r w:rsidRPr="00BE591C">
        <w:rPr>
          <w:color w:val="000000" w:themeColor="text1"/>
        </w:rPr>
        <w:t xml:space="preserve"> </w:t>
      </w:r>
      <w:r w:rsidRPr="00455BB2">
        <w:rPr>
          <w:b/>
          <w:color w:val="000000" w:themeColor="text1"/>
        </w:rPr>
        <w:t>HTML</w:t>
      </w:r>
      <w:r w:rsidRPr="00BE591C">
        <w:rPr>
          <w:color w:val="000000" w:themeColor="text1"/>
        </w:rPr>
        <w:t xml:space="preserve"> and </w:t>
      </w:r>
      <w:r w:rsidRPr="00455BB2">
        <w:rPr>
          <w:b/>
          <w:color w:val="000000" w:themeColor="text1"/>
        </w:rPr>
        <w:t>CSS</w:t>
      </w:r>
      <w:r w:rsidRPr="00BE591C">
        <w:rPr>
          <w:color w:val="000000" w:themeColor="text1"/>
        </w:rPr>
        <w:t>.</w:t>
      </w:r>
    </w:p>
    <w:p w:rsidR="00131983" w:rsidRPr="00455BB2" w:rsidRDefault="00131983" w:rsidP="00455BB2">
      <w:pPr>
        <w:numPr>
          <w:ilvl w:val="0"/>
          <w:numId w:val="1"/>
        </w:numPr>
        <w:suppressAutoHyphens w:val="0"/>
        <w:spacing w:before="120" w:line="360" w:lineRule="auto"/>
        <w:rPr>
          <w:color w:val="000000" w:themeColor="text1"/>
        </w:rPr>
      </w:pPr>
      <w:r>
        <w:rPr>
          <w:color w:val="000000" w:themeColor="text1"/>
        </w:rPr>
        <w:t>Strong Communication &amp; Understanding skills to wo</w:t>
      </w:r>
      <w:r w:rsidR="006E4ECA">
        <w:rPr>
          <w:color w:val="000000" w:themeColor="text1"/>
        </w:rPr>
        <w:t>rk efficiently with clients .</w:t>
      </w:r>
    </w:p>
    <w:p w:rsidR="00FD1CF4" w:rsidRPr="00BE591C" w:rsidRDefault="00FD1CF4" w:rsidP="00BE591C">
      <w:pPr>
        <w:pStyle w:val="EXPERIENCEheader"/>
        <w:pBdr>
          <w:bottom w:val="none" w:sz="0" w:space="0" w:color="auto"/>
        </w:pBdr>
        <w:shd w:val="clear" w:color="auto" w:fill="D9D9D9" w:themeFill="background1" w:themeFillShade="D9"/>
        <w:spacing w:before="120"/>
        <w:rPr>
          <w:rFonts w:ascii="Times New Roman" w:hAnsi="Times New Roman"/>
          <w:sz w:val="28"/>
          <w:szCs w:val="28"/>
        </w:rPr>
      </w:pPr>
      <w:r w:rsidRPr="00BE591C">
        <w:rPr>
          <w:rFonts w:ascii="Times New Roman" w:hAnsi="Times New Roman"/>
          <w:sz w:val="28"/>
          <w:szCs w:val="28"/>
        </w:rPr>
        <w:lastRenderedPageBreak/>
        <w:t>Skill profile</w:t>
      </w:r>
    </w:p>
    <w:p w:rsidR="00FD1CF4" w:rsidRPr="000B4D58" w:rsidRDefault="00FD1CF4" w:rsidP="008C7554">
      <w:pPr>
        <w:pStyle w:val="ListParagraph"/>
        <w:keepNext/>
        <w:widowControl w:val="0"/>
        <w:numPr>
          <w:ilvl w:val="0"/>
          <w:numId w:val="8"/>
        </w:numPr>
        <w:suppressAutoHyphens w:val="0"/>
        <w:autoSpaceDE w:val="0"/>
        <w:autoSpaceDN w:val="0"/>
        <w:adjustRightInd w:val="0"/>
        <w:spacing w:before="120" w:line="360" w:lineRule="auto"/>
      </w:pPr>
      <w:r w:rsidRPr="000B4D58">
        <w:t>CRM Tools/ Te</w:t>
      </w:r>
      <w:r w:rsidR="003030D7">
        <w:t xml:space="preserve">chnology: Salesforce.com, </w:t>
      </w:r>
      <w:r w:rsidRPr="000B4D58">
        <w:t xml:space="preserve">Data </w:t>
      </w:r>
      <w:r w:rsidR="003030D7">
        <w:t xml:space="preserve">loader, </w:t>
      </w:r>
      <w:r w:rsidRPr="000B4D58">
        <w:t>APEX Tr</w:t>
      </w:r>
      <w:r w:rsidR="003030D7">
        <w:t>iggers, VisualForce</w:t>
      </w:r>
      <w:r w:rsidRPr="000B4D58">
        <w:t>.</w:t>
      </w:r>
    </w:p>
    <w:p w:rsidR="00FD1CF4" w:rsidRPr="000B4D58" w:rsidRDefault="003030D7" w:rsidP="008C7554">
      <w:pPr>
        <w:keepNext/>
        <w:widowControl w:val="0"/>
        <w:numPr>
          <w:ilvl w:val="0"/>
          <w:numId w:val="14"/>
        </w:numPr>
        <w:suppressAutoHyphens w:val="0"/>
        <w:autoSpaceDE w:val="0"/>
        <w:autoSpaceDN w:val="0"/>
        <w:adjustRightInd w:val="0"/>
        <w:spacing w:before="120" w:line="360" w:lineRule="auto"/>
      </w:pPr>
      <w:r>
        <w:t xml:space="preserve">ETL Tools: </w:t>
      </w:r>
      <w:r w:rsidR="00FD1CF4" w:rsidRPr="000B4D58">
        <w:t>Apex Data Loader.</w:t>
      </w:r>
    </w:p>
    <w:p w:rsidR="00FD1CF4" w:rsidRPr="000B4D58" w:rsidRDefault="00FD1CF4" w:rsidP="008C7554">
      <w:pPr>
        <w:widowControl w:val="0"/>
        <w:numPr>
          <w:ilvl w:val="0"/>
          <w:numId w:val="14"/>
        </w:numPr>
        <w:suppressAutoHyphens w:val="0"/>
        <w:autoSpaceDE w:val="0"/>
        <w:autoSpaceDN w:val="0"/>
        <w:adjustRightInd w:val="0"/>
        <w:spacing w:before="120" w:line="360" w:lineRule="auto"/>
        <w:ind w:right="-1440"/>
      </w:pPr>
      <w:r w:rsidRPr="000B4D58">
        <w:t>Programming L</w:t>
      </w:r>
      <w:r w:rsidR="007A7A1B">
        <w:t xml:space="preserve">anguages: </w:t>
      </w:r>
      <w:r w:rsidR="00625CF3">
        <w:t xml:space="preserve">,Java Script, JQuery,AJAX,CSS </w:t>
      </w:r>
      <w:r w:rsidRPr="000B4D58">
        <w:t>.</w:t>
      </w:r>
    </w:p>
    <w:p w:rsidR="00FD1CF4" w:rsidRPr="000B4D58" w:rsidRDefault="00FD1CF4" w:rsidP="008C7554">
      <w:pPr>
        <w:widowControl w:val="0"/>
        <w:numPr>
          <w:ilvl w:val="0"/>
          <w:numId w:val="14"/>
        </w:numPr>
        <w:suppressAutoHyphens w:val="0"/>
        <w:autoSpaceDE w:val="0"/>
        <w:autoSpaceDN w:val="0"/>
        <w:adjustRightInd w:val="0"/>
        <w:spacing w:before="120" w:line="360" w:lineRule="auto"/>
        <w:ind w:right="-1440"/>
      </w:pPr>
      <w:r w:rsidRPr="000B4D58">
        <w:t>Operating Systems: Win</w:t>
      </w:r>
      <w:r w:rsidR="00625CF3">
        <w:t xml:space="preserve">dows </w:t>
      </w:r>
      <w:r w:rsidRPr="000B4D58">
        <w:t>.</w:t>
      </w:r>
    </w:p>
    <w:p w:rsidR="00FD1CF4" w:rsidRPr="000B4D58" w:rsidRDefault="00FD1CF4" w:rsidP="00455BB2">
      <w:pPr>
        <w:tabs>
          <w:tab w:val="left" w:pos="6225"/>
        </w:tabs>
        <w:suppressAutoHyphens w:val="0"/>
        <w:spacing w:before="120" w:line="360" w:lineRule="auto"/>
      </w:pPr>
    </w:p>
    <w:p w:rsidR="00455BB2" w:rsidRPr="00543A9C" w:rsidRDefault="00543A9C" w:rsidP="00543A9C">
      <w:pPr>
        <w:shd w:val="clear" w:color="auto" w:fill="D9D9D9" w:themeFill="background1" w:themeFillShade="D9"/>
        <w:rPr>
          <w:sz w:val="28"/>
          <w:szCs w:val="28"/>
          <w:lang w:eastAsia="en-US"/>
        </w:rPr>
      </w:pPr>
      <w:r w:rsidRPr="00543A9C">
        <w:rPr>
          <w:b/>
          <w:color w:val="000000"/>
          <w:sz w:val="28"/>
          <w:szCs w:val="28"/>
        </w:rPr>
        <w:t>Work Experience</w:t>
      </w:r>
      <w:r>
        <w:rPr>
          <w:b/>
          <w:color w:val="000000"/>
          <w:sz w:val="28"/>
          <w:szCs w:val="28"/>
        </w:rPr>
        <w:t>:</w:t>
      </w:r>
    </w:p>
    <w:p w:rsidR="00647029" w:rsidRDefault="000721B5" w:rsidP="00A041C7">
      <w:pPr>
        <w:pStyle w:val="NormalArial"/>
        <w:numPr>
          <w:ilvl w:val="0"/>
          <w:numId w:val="0"/>
        </w:numPr>
        <w:spacing w:before="240"/>
        <w:rPr>
          <w:rFonts w:ascii="Times New Roman" w:hAnsi="Times New Roman" w:cs="Times New Roman"/>
          <w:sz w:val="24"/>
          <w:szCs w:val="24"/>
        </w:rPr>
      </w:pPr>
      <w:r>
        <w:rPr>
          <w:rFonts w:ascii="Times New Roman" w:hAnsi="Times New Roman" w:cs="Times New Roman"/>
          <w:color w:val="000000" w:themeColor="text1"/>
          <w:sz w:val="24"/>
          <w:szCs w:val="24"/>
        </w:rPr>
        <w:t>Talent Plus system India Pvt L</w:t>
      </w:r>
      <w:r w:rsidR="00EA52B1">
        <w:rPr>
          <w:rFonts w:ascii="Times New Roman" w:hAnsi="Times New Roman" w:cs="Times New Roman"/>
          <w:color w:val="000000" w:themeColor="text1"/>
          <w:sz w:val="24"/>
          <w:szCs w:val="24"/>
        </w:rPr>
        <w:t>td</w:t>
      </w:r>
      <w:r w:rsidR="001936F6">
        <w:rPr>
          <w:rFonts w:ascii="Times New Roman" w:hAnsi="Times New Roman" w:cs="Times New Roman"/>
          <w:color w:val="000000" w:themeColor="text1"/>
          <w:sz w:val="24"/>
          <w:szCs w:val="24"/>
        </w:rPr>
        <w:t xml:space="preserve">   </w:t>
      </w:r>
      <w:r w:rsidR="0069199B">
        <w:rPr>
          <w:rFonts w:ascii="Times New Roman" w:hAnsi="Times New Roman" w:cs="Times New Roman"/>
          <w:color w:val="000000" w:themeColor="text1"/>
          <w:sz w:val="24"/>
          <w:szCs w:val="24"/>
        </w:rPr>
        <w:t>Bangalore</w:t>
      </w:r>
      <w:r w:rsidR="00927D1C">
        <w:rPr>
          <w:rFonts w:ascii="Times New Roman" w:hAnsi="Times New Roman" w:cs="Times New Roman"/>
          <w:color w:val="888888"/>
          <w:sz w:val="24"/>
          <w:szCs w:val="24"/>
        </w:rPr>
        <w:t xml:space="preserve">, </w:t>
      </w:r>
      <w:r w:rsidR="00C45557" w:rsidRPr="000B4D58">
        <w:rPr>
          <w:rFonts w:ascii="Times New Roman" w:hAnsi="Times New Roman" w:cs="Times New Roman"/>
          <w:color w:val="auto"/>
          <w:sz w:val="24"/>
          <w:szCs w:val="24"/>
        </w:rPr>
        <w:t xml:space="preserve"> as</w:t>
      </w:r>
      <w:r w:rsidR="003030D7">
        <w:rPr>
          <w:rFonts w:ascii="Times New Roman" w:hAnsi="Times New Roman" w:cs="Times New Roman"/>
          <w:color w:val="auto"/>
          <w:sz w:val="24"/>
          <w:szCs w:val="24"/>
        </w:rPr>
        <w:t xml:space="preserve"> a</w:t>
      </w:r>
      <w:r w:rsidR="0080205A" w:rsidRPr="000B4D58">
        <w:rPr>
          <w:rFonts w:ascii="Times New Roman" w:hAnsi="Times New Roman" w:cs="Times New Roman"/>
          <w:color w:val="auto"/>
          <w:sz w:val="24"/>
          <w:szCs w:val="24"/>
        </w:rPr>
        <w:t xml:space="preserve"> </w:t>
      </w:r>
      <w:r w:rsidR="004F72CE" w:rsidRPr="000B4D58">
        <w:rPr>
          <w:rFonts w:ascii="Times New Roman" w:hAnsi="Times New Roman" w:cs="Times New Roman"/>
          <w:bCs/>
          <w:color w:val="auto"/>
          <w:sz w:val="24"/>
          <w:szCs w:val="24"/>
        </w:rPr>
        <w:t>Salesforce</w:t>
      </w:r>
      <w:r w:rsidR="00647029" w:rsidRPr="000B4D58">
        <w:rPr>
          <w:rFonts w:ascii="Times New Roman" w:hAnsi="Times New Roman" w:cs="Times New Roman"/>
          <w:bCs/>
          <w:color w:val="auto"/>
          <w:sz w:val="24"/>
          <w:szCs w:val="24"/>
        </w:rPr>
        <w:t xml:space="preserve"> Developer</w:t>
      </w:r>
      <w:r w:rsidR="00647029" w:rsidRPr="000B4D58">
        <w:rPr>
          <w:rFonts w:ascii="Times New Roman" w:hAnsi="Times New Roman" w:cs="Times New Roman"/>
          <w:sz w:val="24"/>
          <w:szCs w:val="24"/>
        </w:rPr>
        <w:t xml:space="preserve"> </w:t>
      </w:r>
      <w:r w:rsidR="00FD1CF4" w:rsidRPr="000B4D58">
        <w:rPr>
          <w:rFonts w:ascii="Times New Roman" w:hAnsi="Times New Roman" w:cs="Times New Roman"/>
          <w:b/>
          <w:sz w:val="24"/>
          <w:szCs w:val="24"/>
        </w:rPr>
        <w:t xml:space="preserve"> </w:t>
      </w:r>
      <w:r w:rsidR="00FD1CF4" w:rsidRPr="000B4D58">
        <w:rPr>
          <w:rFonts w:ascii="Times New Roman" w:hAnsi="Times New Roman" w:cs="Times New Roman"/>
          <w:sz w:val="24"/>
          <w:szCs w:val="24"/>
        </w:rPr>
        <w:t>from</w:t>
      </w:r>
      <w:r w:rsidR="00FD1CF4" w:rsidRPr="000B4D58">
        <w:rPr>
          <w:rFonts w:ascii="Times New Roman" w:hAnsi="Times New Roman" w:cs="Times New Roman"/>
          <w:b/>
          <w:sz w:val="24"/>
          <w:szCs w:val="24"/>
        </w:rPr>
        <w:t xml:space="preserve"> </w:t>
      </w:r>
      <w:r w:rsidR="004F72CE" w:rsidRPr="000B4D58">
        <w:rPr>
          <w:rFonts w:ascii="Times New Roman" w:hAnsi="Times New Roman" w:cs="Times New Roman"/>
          <w:sz w:val="24"/>
          <w:szCs w:val="24"/>
        </w:rPr>
        <w:t xml:space="preserve"> </w:t>
      </w:r>
      <w:r w:rsidR="005E044D">
        <w:rPr>
          <w:rFonts w:ascii="Times New Roman" w:hAnsi="Times New Roman" w:cs="Times New Roman"/>
          <w:sz w:val="24"/>
          <w:szCs w:val="24"/>
        </w:rPr>
        <w:t xml:space="preserve">May </w:t>
      </w:r>
      <w:r w:rsidR="001C2508">
        <w:rPr>
          <w:rFonts w:ascii="Times New Roman" w:hAnsi="Times New Roman" w:cs="Times New Roman"/>
          <w:sz w:val="24"/>
          <w:szCs w:val="24"/>
        </w:rPr>
        <w:t xml:space="preserve"> </w:t>
      </w:r>
      <w:r w:rsidR="004F72CE" w:rsidRPr="000B4D58">
        <w:rPr>
          <w:rFonts w:ascii="Times New Roman" w:hAnsi="Times New Roman" w:cs="Times New Roman"/>
          <w:sz w:val="24"/>
          <w:szCs w:val="24"/>
        </w:rPr>
        <w:t>2012</w:t>
      </w:r>
      <w:r w:rsidR="00FD1CF4" w:rsidRPr="000B4D58">
        <w:rPr>
          <w:rFonts w:ascii="Times New Roman" w:hAnsi="Times New Roman" w:cs="Times New Roman"/>
          <w:sz w:val="24"/>
          <w:szCs w:val="24"/>
        </w:rPr>
        <w:t xml:space="preserve"> </w:t>
      </w:r>
      <w:r w:rsidR="00C45557" w:rsidRPr="000B4D58">
        <w:rPr>
          <w:rFonts w:ascii="Times New Roman" w:hAnsi="Times New Roman" w:cs="Times New Roman"/>
          <w:sz w:val="24"/>
          <w:szCs w:val="24"/>
        </w:rPr>
        <w:t>to</w:t>
      </w:r>
      <w:r w:rsidR="00605E1F">
        <w:rPr>
          <w:rFonts w:ascii="Times New Roman" w:hAnsi="Times New Roman" w:cs="Times New Roman"/>
          <w:sz w:val="24"/>
          <w:szCs w:val="24"/>
        </w:rPr>
        <w:t xml:space="preserve"> till d</w:t>
      </w:r>
      <w:r w:rsidR="00EA52B1">
        <w:rPr>
          <w:rFonts w:ascii="Times New Roman" w:hAnsi="Times New Roman" w:cs="Times New Roman"/>
          <w:sz w:val="24"/>
          <w:szCs w:val="24"/>
        </w:rPr>
        <w:t xml:space="preserve">ate </w:t>
      </w:r>
      <w:r w:rsidR="00927D1C">
        <w:rPr>
          <w:rFonts w:ascii="Times New Roman" w:hAnsi="Times New Roman" w:cs="Times New Roman"/>
          <w:sz w:val="24"/>
          <w:szCs w:val="24"/>
        </w:rPr>
        <w:t>.</w:t>
      </w:r>
    </w:p>
    <w:p w:rsidR="005D2821" w:rsidRPr="005D2821" w:rsidRDefault="005D2821" w:rsidP="005D2821">
      <w:pPr>
        <w:rPr>
          <w:lang w:eastAsia="en-US"/>
        </w:rPr>
      </w:pPr>
    </w:p>
    <w:p w:rsidR="003D199E" w:rsidRPr="00455BB2" w:rsidRDefault="00455BB2" w:rsidP="00BE591C">
      <w:pPr>
        <w:pStyle w:val="NormalArial"/>
        <w:numPr>
          <w:ilvl w:val="0"/>
          <w:numId w:val="0"/>
        </w:numPr>
        <w:shd w:val="clear" w:color="auto" w:fill="D9D9D9" w:themeFill="background1" w:themeFillShade="D9"/>
        <w:spacing w:before="120"/>
        <w:rPr>
          <w:rFonts w:ascii="Times New Roman" w:hAnsi="Times New Roman" w:cs="Times New Roman"/>
          <w:b/>
          <w:color w:val="auto"/>
          <w:sz w:val="28"/>
          <w:szCs w:val="28"/>
        </w:rPr>
      </w:pPr>
      <w:r w:rsidRPr="00455BB2">
        <w:rPr>
          <w:rFonts w:ascii="Times New Roman" w:hAnsi="Times New Roman" w:cs="Times New Roman"/>
          <w:b/>
          <w:color w:val="auto"/>
          <w:sz w:val="28"/>
          <w:szCs w:val="28"/>
        </w:rPr>
        <w:t>Educational Qualification:</w:t>
      </w:r>
    </w:p>
    <w:p w:rsidR="00455BB2" w:rsidRPr="00455BB2" w:rsidRDefault="00455BB2" w:rsidP="00455BB2">
      <w:pPr>
        <w:rPr>
          <w:lang w:eastAsia="en-US"/>
        </w:rPr>
      </w:pPr>
    </w:p>
    <w:p w:rsidR="00FD1CF4" w:rsidRDefault="001C2508" w:rsidP="008C7554">
      <w:pPr>
        <w:pStyle w:val="NormalArial"/>
        <w:numPr>
          <w:ilvl w:val="0"/>
          <w:numId w:val="0"/>
        </w:numPr>
        <w:spacing w:before="120"/>
        <w:rPr>
          <w:rFonts w:ascii="Times New Roman" w:hAnsi="Times New Roman" w:cs="Times New Roman"/>
          <w:sz w:val="24"/>
          <w:szCs w:val="24"/>
        </w:rPr>
      </w:pPr>
      <w:r>
        <w:rPr>
          <w:rFonts w:ascii="Times New Roman" w:hAnsi="Times New Roman" w:cs="Times New Roman"/>
          <w:b/>
          <w:sz w:val="24"/>
          <w:szCs w:val="24"/>
        </w:rPr>
        <w:t xml:space="preserve"> Done </w:t>
      </w:r>
      <w:r w:rsidR="004F72CE" w:rsidRPr="000B4D58">
        <w:rPr>
          <w:rFonts w:ascii="Times New Roman" w:hAnsi="Times New Roman" w:cs="Times New Roman"/>
          <w:b/>
          <w:sz w:val="24"/>
          <w:szCs w:val="24"/>
        </w:rPr>
        <w:t>B</w:t>
      </w:r>
      <w:r>
        <w:rPr>
          <w:rFonts w:ascii="Times New Roman" w:hAnsi="Times New Roman" w:cs="Times New Roman"/>
          <w:b/>
          <w:sz w:val="24"/>
          <w:szCs w:val="24"/>
        </w:rPr>
        <w:t xml:space="preserve">.Tech  </w:t>
      </w:r>
      <w:r w:rsidR="004F72CE" w:rsidRPr="000B4D58">
        <w:rPr>
          <w:rFonts w:ascii="Times New Roman" w:hAnsi="Times New Roman" w:cs="Times New Roman"/>
          <w:sz w:val="24"/>
          <w:szCs w:val="24"/>
        </w:rPr>
        <w:t xml:space="preserve"> from </w:t>
      </w:r>
      <w:r>
        <w:rPr>
          <w:rFonts w:ascii="Times New Roman" w:hAnsi="Times New Roman" w:cs="Times New Roman"/>
          <w:caps/>
          <w:sz w:val="24"/>
          <w:szCs w:val="24"/>
        </w:rPr>
        <w:t>JNTU Hyderabad</w:t>
      </w:r>
      <w:r w:rsidR="00FD1CF4" w:rsidRPr="000B4D58">
        <w:rPr>
          <w:rFonts w:ascii="Times New Roman" w:hAnsi="Times New Roman" w:cs="Times New Roman"/>
          <w:sz w:val="24"/>
          <w:szCs w:val="24"/>
        </w:rPr>
        <w:t>.</w:t>
      </w:r>
    </w:p>
    <w:p w:rsidR="005D2821" w:rsidRPr="005D2821" w:rsidRDefault="005D2821" w:rsidP="005D2821">
      <w:pPr>
        <w:rPr>
          <w:lang w:eastAsia="en-US"/>
        </w:rPr>
      </w:pPr>
    </w:p>
    <w:p w:rsidR="00FD1CF4" w:rsidRPr="00455BB2" w:rsidRDefault="00455BB2" w:rsidP="00BE591C">
      <w:pPr>
        <w:pStyle w:val="Heading1"/>
        <w:shd w:val="clear" w:color="auto" w:fill="D9D9D9" w:themeFill="background1" w:themeFillShade="D9"/>
        <w:spacing w:before="120"/>
        <w:rPr>
          <w:rFonts w:ascii="Times New Roman" w:hAnsi="Times New Roman"/>
          <w:b/>
          <w:color w:val="auto"/>
        </w:rPr>
      </w:pPr>
      <w:r w:rsidRPr="00455BB2">
        <w:rPr>
          <w:rFonts w:ascii="Times New Roman" w:hAnsi="Times New Roman"/>
          <w:b/>
          <w:color w:val="auto"/>
        </w:rPr>
        <w:t>Project Details:</w:t>
      </w:r>
    </w:p>
    <w:p w:rsidR="00FD1CF4" w:rsidRPr="000B4D58" w:rsidRDefault="00FD1CF4" w:rsidP="008C7554">
      <w:pPr>
        <w:spacing w:before="120"/>
        <w:rPr>
          <w:lang w:eastAsia="en-US"/>
        </w:rPr>
      </w:pPr>
    </w:p>
    <w:p w:rsidR="00FD1CF4" w:rsidRPr="005D2821" w:rsidRDefault="00FD1CF4" w:rsidP="005D2821">
      <w:pPr>
        <w:pStyle w:val="NormalArial"/>
        <w:numPr>
          <w:ilvl w:val="0"/>
          <w:numId w:val="0"/>
        </w:numPr>
        <w:spacing w:before="120"/>
        <w:rPr>
          <w:rFonts w:ascii="Times New Roman" w:hAnsi="Times New Roman" w:cs="Times New Roman"/>
          <w:b/>
          <w:bCs/>
          <w:sz w:val="24"/>
          <w:szCs w:val="24"/>
          <w:u w:val="single"/>
        </w:rPr>
      </w:pPr>
      <w:r w:rsidRPr="000B4D58">
        <w:rPr>
          <w:rFonts w:ascii="Times New Roman" w:hAnsi="Times New Roman" w:cs="Times New Roman"/>
          <w:b/>
          <w:bCs/>
          <w:sz w:val="24"/>
          <w:szCs w:val="24"/>
          <w:u w:val="single"/>
        </w:rPr>
        <w:t>Project #1:</w:t>
      </w:r>
    </w:p>
    <w:p w:rsidR="00B944F1" w:rsidRPr="000B4D58" w:rsidRDefault="00B944F1" w:rsidP="00B944F1">
      <w:pPr>
        <w:spacing w:before="120" w:line="360" w:lineRule="auto"/>
        <w:rPr>
          <w:b/>
          <w:iCs/>
          <w:color w:val="000000"/>
        </w:rPr>
      </w:pPr>
      <w:r w:rsidRPr="000B4D58">
        <w:rPr>
          <w:b/>
          <w:iCs/>
          <w:color w:val="000000"/>
        </w:rPr>
        <w:t>Title</w:t>
      </w:r>
      <w:r w:rsidRPr="000B4D58">
        <w:rPr>
          <w:b/>
          <w:iCs/>
          <w:color w:val="000000"/>
        </w:rPr>
        <w:tab/>
      </w:r>
      <w:r w:rsidRPr="000B4D58">
        <w:rPr>
          <w:b/>
          <w:iCs/>
          <w:color w:val="000000"/>
        </w:rPr>
        <w:tab/>
      </w:r>
      <w:r w:rsidRPr="000B4D58">
        <w:rPr>
          <w:b/>
          <w:iCs/>
          <w:color w:val="000000"/>
        </w:rPr>
        <w:tab/>
      </w:r>
      <w:r w:rsidRPr="000B4D58">
        <w:rPr>
          <w:iCs/>
          <w:color w:val="000000"/>
        </w:rPr>
        <w:t xml:space="preserve">:  </w:t>
      </w:r>
      <w:r w:rsidR="00CF0CBD">
        <w:rPr>
          <w:iCs/>
          <w:color w:val="000000"/>
        </w:rPr>
        <w:t xml:space="preserve">Clare </w:t>
      </w:r>
      <w:r w:rsidRPr="000B4D58">
        <w:rPr>
          <w:iCs/>
          <w:color w:val="000000"/>
        </w:rPr>
        <w:t>Hospital Management</w:t>
      </w:r>
      <w:r w:rsidR="00CF0CBD">
        <w:rPr>
          <w:iCs/>
          <w:color w:val="000000"/>
        </w:rPr>
        <w:t xml:space="preserve"> System</w:t>
      </w:r>
    </w:p>
    <w:p w:rsidR="00323C8E" w:rsidRDefault="00B944F1" w:rsidP="00B944F1">
      <w:pPr>
        <w:spacing w:before="120" w:line="360" w:lineRule="auto"/>
        <w:rPr>
          <w:iCs/>
          <w:color w:val="000000"/>
        </w:rPr>
      </w:pPr>
      <w:r w:rsidRPr="000B4D58">
        <w:rPr>
          <w:b/>
          <w:iCs/>
          <w:color w:val="000000"/>
        </w:rPr>
        <w:t>Client</w:t>
      </w:r>
      <w:r w:rsidRPr="000B4D58">
        <w:rPr>
          <w:b/>
          <w:iCs/>
          <w:color w:val="000000"/>
        </w:rPr>
        <w:tab/>
      </w:r>
      <w:r w:rsidRPr="000B4D58">
        <w:rPr>
          <w:b/>
          <w:iCs/>
          <w:color w:val="000000"/>
        </w:rPr>
        <w:tab/>
      </w:r>
      <w:r w:rsidRPr="000B4D58">
        <w:rPr>
          <w:b/>
          <w:iCs/>
          <w:color w:val="000000"/>
        </w:rPr>
        <w:tab/>
      </w:r>
      <w:r w:rsidRPr="000B4D58">
        <w:rPr>
          <w:iCs/>
          <w:color w:val="000000"/>
        </w:rPr>
        <w:t xml:space="preserve">:  </w:t>
      </w:r>
      <w:r w:rsidRPr="000B4D58">
        <w:rPr>
          <w:color w:val="000000"/>
        </w:rPr>
        <w:t>Clare Hospitals</w:t>
      </w:r>
      <w:r w:rsidRPr="000B4D58">
        <w:rPr>
          <w:iCs/>
          <w:color w:val="000000"/>
        </w:rPr>
        <w:t>, Australia</w:t>
      </w:r>
    </w:p>
    <w:p w:rsidR="00B944F1" w:rsidRPr="000B4D58" w:rsidRDefault="00B944F1" w:rsidP="00B944F1">
      <w:pPr>
        <w:spacing w:before="120" w:line="360" w:lineRule="auto"/>
        <w:rPr>
          <w:b/>
          <w:bCs/>
        </w:rPr>
      </w:pPr>
      <w:r w:rsidRPr="000B4D58">
        <w:rPr>
          <w:b/>
          <w:bCs/>
        </w:rPr>
        <w:t>Role</w:t>
      </w:r>
      <w:r w:rsidRPr="000B4D58">
        <w:rPr>
          <w:b/>
          <w:bCs/>
        </w:rPr>
        <w:tab/>
      </w:r>
      <w:r w:rsidRPr="000B4D58">
        <w:rPr>
          <w:b/>
          <w:bCs/>
        </w:rPr>
        <w:tab/>
      </w:r>
      <w:r w:rsidRPr="000B4D58">
        <w:rPr>
          <w:b/>
          <w:bCs/>
        </w:rPr>
        <w:tab/>
        <w:t>:</w:t>
      </w:r>
      <w:r w:rsidRPr="000B4D58">
        <w:rPr>
          <w:bCs/>
        </w:rPr>
        <w:t xml:space="preserve">  Admin &amp; Developer</w:t>
      </w:r>
    </w:p>
    <w:p w:rsidR="00B944F1" w:rsidRPr="000B4D58" w:rsidRDefault="00B944F1" w:rsidP="00B944F1">
      <w:pPr>
        <w:pStyle w:val="ListParagraph"/>
        <w:spacing w:before="120" w:line="360" w:lineRule="auto"/>
        <w:ind w:left="0"/>
        <w:rPr>
          <w:b/>
          <w:color w:val="000000"/>
          <w:u w:val="single"/>
          <w:lang w:eastAsia="en-US"/>
        </w:rPr>
      </w:pPr>
      <w:r w:rsidRPr="000B4D58">
        <w:rPr>
          <w:b/>
          <w:color w:val="000000"/>
          <w:u w:val="single"/>
          <w:lang w:eastAsia="en-US"/>
        </w:rPr>
        <w:t>Description:</w:t>
      </w:r>
    </w:p>
    <w:p w:rsidR="00B944F1" w:rsidRPr="000B4D58" w:rsidRDefault="00B944F1" w:rsidP="00B944F1">
      <w:pPr>
        <w:pStyle w:val="ListParagraph"/>
        <w:spacing w:before="120" w:line="360" w:lineRule="auto"/>
        <w:ind w:left="0"/>
        <w:jc w:val="both"/>
        <w:rPr>
          <w:color w:val="000000"/>
          <w:lang w:eastAsia="en-US"/>
        </w:rPr>
      </w:pPr>
      <w:r>
        <w:rPr>
          <w:color w:val="000000"/>
          <w:lang w:eastAsia="en-US"/>
        </w:rPr>
        <w:t xml:space="preserve">                 </w:t>
      </w:r>
      <w:r w:rsidR="00CF0CBD">
        <w:rPr>
          <w:color w:val="000000"/>
          <w:lang w:eastAsia="en-US"/>
        </w:rPr>
        <w:t>This System prov</w:t>
      </w:r>
      <w:r w:rsidR="00A3286B">
        <w:rPr>
          <w:color w:val="000000"/>
          <w:lang w:eastAsia="en-US"/>
        </w:rPr>
        <w:t>ides Patient Administration ,</w:t>
      </w:r>
      <w:r w:rsidR="00CF0CBD">
        <w:rPr>
          <w:color w:val="000000"/>
          <w:lang w:eastAsia="en-US"/>
        </w:rPr>
        <w:t>Scheduler</w:t>
      </w:r>
      <w:r w:rsidR="00A3286B">
        <w:rPr>
          <w:color w:val="000000"/>
          <w:lang w:eastAsia="en-US"/>
        </w:rPr>
        <w:t>,</w:t>
      </w:r>
      <w:r w:rsidR="00717223">
        <w:rPr>
          <w:color w:val="000000"/>
          <w:lang w:eastAsia="en-US"/>
        </w:rPr>
        <w:t xml:space="preserve"> </w:t>
      </w:r>
      <w:r w:rsidR="00A3286B">
        <w:rPr>
          <w:color w:val="000000"/>
          <w:lang w:eastAsia="en-US"/>
        </w:rPr>
        <w:t>Doctor  and Billing Modules</w:t>
      </w:r>
      <w:r w:rsidR="00CF0CBD">
        <w:rPr>
          <w:color w:val="000000"/>
          <w:lang w:eastAsia="en-US"/>
        </w:rPr>
        <w:t xml:space="preserve"> </w:t>
      </w:r>
      <w:r w:rsidRPr="000B4D58">
        <w:rPr>
          <w:color w:val="000000"/>
          <w:lang w:eastAsia="en-US"/>
        </w:rPr>
        <w:t>.</w:t>
      </w:r>
      <w:r w:rsidR="002B766A">
        <w:rPr>
          <w:color w:val="000000"/>
          <w:lang w:eastAsia="en-US"/>
        </w:rPr>
        <w:t>The Aim of the Application is to providing the better services to their users .</w:t>
      </w:r>
      <w:r w:rsidRPr="000B4D58">
        <w:rPr>
          <w:color w:val="000000"/>
          <w:lang w:eastAsia="en-US"/>
        </w:rPr>
        <w:t xml:space="preserve"> The patient module provides functionality to create and edit patient's details. Assign doctors, nurses, rooms for procedures. It also provides tracking features like Audit Trails, Communication logs, Alerts and reports. The scheduler module provides the functionality to create and track appointments for the patients with doctors for consult, surgery, etc. Doctors could specify there preferred working hours and also the preferred procedures that the</w:t>
      </w:r>
      <w:r>
        <w:rPr>
          <w:color w:val="000000"/>
          <w:lang w:eastAsia="en-US"/>
        </w:rPr>
        <w:t>y</w:t>
      </w:r>
      <w:r w:rsidRPr="000B4D58">
        <w:rPr>
          <w:color w:val="000000"/>
          <w:lang w:eastAsia="en-US"/>
        </w:rPr>
        <w:t xml:space="preserve"> will do at those times. There is also facility to  unattended appointments.</w:t>
      </w:r>
      <w:r w:rsidR="00A3286B">
        <w:rPr>
          <w:color w:val="000000"/>
          <w:lang w:eastAsia="en-US"/>
        </w:rPr>
        <w:t>The Billing Module  allowed billing and receivables into multiple modes of Payments and Rates definition for Services.</w:t>
      </w:r>
    </w:p>
    <w:p w:rsidR="00B944F1" w:rsidRPr="000B4D58" w:rsidRDefault="00B944F1" w:rsidP="00B944F1">
      <w:pPr>
        <w:pStyle w:val="BodyText"/>
        <w:spacing w:before="120" w:after="0" w:line="360" w:lineRule="auto"/>
        <w:rPr>
          <w:rFonts w:ascii="Times New Roman" w:hAnsi="Times New Roman"/>
          <w:color w:val="000000"/>
          <w:sz w:val="24"/>
          <w:szCs w:val="24"/>
          <w:u w:val="single"/>
        </w:rPr>
      </w:pPr>
      <w:r w:rsidRPr="002766E9">
        <w:rPr>
          <w:rFonts w:ascii="Times New Roman" w:hAnsi="Times New Roman"/>
          <w:color w:val="000000"/>
          <w:sz w:val="24"/>
          <w:szCs w:val="24"/>
          <w:u w:val="single"/>
        </w:rPr>
        <w:t>Responsibilities</w:t>
      </w:r>
      <w:r w:rsidRPr="000B4D58">
        <w:rPr>
          <w:rFonts w:ascii="Times New Roman" w:hAnsi="Times New Roman"/>
          <w:color w:val="000000"/>
          <w:sz w:val="24"/>
          <w:szCs w:val="24"/>
          <w:u w:val="single"/>
        </w:rPr>
        <w:t>:-</w:t>
      </w:r>
    </w:p>
    <w:p w:rsidR="00B944F1" w:rsidRPr="000B4D58" w:rsidRDefault="00B944F1" w:rsidP="00B944F1">
      <w:pPr>
        <w:pStyle w:val="NoSpacing"/>
        <w:numPr>
          <w:ilvl w:val="0"/>
          <w:numId w:val="19"/>
        </w:numPr>
        <w:suppressAutoHyphens/>
        <w:spacing w:before="120" w:line="360" w:lineRule="auto"/>
        <w:rPr>
          <w:rFonts w:ascii="Times New Roman" w:hAnsi="Times New Roman"/>
          <w:color w:val="000000"/>
          <w:sz w:val="24"/>
          <w:szCs w:val="24"/>
        </w:rPr>
      </w:pPr>
      <w:r w:rsidRPr="000B4D58">
        <w:rPr>
          <w:rFonts w:ascii="Times New Roman" w:hAnsi="Times New Roman"/>
          <w:color w:val="000000"/>
          <w:sz w:val="24"/>
          <w:szCs w:val="24"/>
        </w:rPr>
        <w:t>Involved in Creation and C</w:t>
      </w:r>
      <w:r w:rsidR="00C54C6D">
        <w:rPr>
          <w:rFonts w:ascii="Times New Roman" w:hAnsi="Times New Roman"/>
          <w:color w:val="000000"/>
          <w:sz w:val="24"/>
          <w:szCs w:val="24"/>
        </w:rPr>
        <w:t>ustomization of objects,</w:t>
      </w:r>
      <w:r w:rsidR="00FB08A8">
        <w:rPr>
          <w:rFonts w:ascii="Times New Roman" w:hAnsi="Times New Roman"/>
          <w:color w:val="000000"/>
          <w:sz w:val="24"/>
          <w:szCs w:val="24"/>
        </w:rPr>
        <w:t>fields</w:t>
      </w:r>
      <w:r w:rsidR="00C54C6D">
        <w:rPr>
          <w:rFonts w:ascii="Times New Roman" w:hAnsi="Times New Roman"/>
          <w:color w:val="000000"/>
          <w:sz w:val="24"/>
          <w:szCs w:val="24"/>
        </w:rPr>
        <w:t xml:space="preserve"> </w:t>
      </w:r>
      <w:r w:rsidRPr="000B4D58">
        <w:rPr>
          <w:rFonts w:ascii="Times New Roman" w:hAnsi="Times New Roman"/>
          <w:color w:val="000000"/>
          <w:sz w:val="24"/>
          <w:szCs w:val="24"/>
        </w:rPr>
        <w:t xml:space="preserve"> page layouts</w:t>
      </w:r>
      <w:r w:rsidR="00C54C6D">
        <w:rPr>
          <w:rFonts w:ascii="Times New Roman" w:hAnsi="Times New Roman"/>
          <w:color w:val="000000"/>
          <w:sz w:val="24"/>
          <w:szCs w:val="24"/>
        </w:rPr>
        <w:t xml:space="preserve"> and Record Types</w:t>
      </w:r>
      <w:r w:rsidRPr="000B4D58">
        <w:rPr>
          <w:rFonts w:ascii="Times New Roman" w:hAnsi="Times New Roman"/>
          <w:color w:val="000000"/>
          <w:sz w:val="24"/>
          <w:szCs w:val="24"/>
        </w:rPr>
        <w:t>.</w:t>
      </w:r>
    </w:p>
    <w:p w:rsidR="00B944F1" w:rsidRPr="000B4D58" w:rsidRDefault="002766E9" w:rsidP="00B944F1">
      <w:pPr>
        <w:pStyle w:val="NoSpacing"/>
        <w:numPr>
          <w:ilvl w:val="0"/>
          <w:numId w:val="19"/>
        </w:numPr>
        <w:suppressAutoHyphens/>
        <w:spacing w:before="120" w:line="360" w:lineRule="auto"/>
        <w:rPr>
          <w:rFonts w:ascii="Times New Roman" w:hAnsi="Times New Roman"/>
          <w:color w:val="000000"/>
          <w:sz w:val="24"/>
          <w:szCs w:val="24"/>
        </w:rPr>
      </w:pPr>
      <w:r>
        <w:rPr>
          <w:rFonts w:ascii="Times New Roman" w:hAnsi="Times New Roman"/>
          <w:color w:val="000000"/>
          <w:sz w:val="24"/>
          <w:szCs w:val="24"/>
        </w:rPr>
        <w:t>Developed different Types of</w:t>
      </w:r>
      <w:r w:rsidR="00B944F1" w:rsidRPr="000B4D58">
        <w:rPr>
          <w:rFonts w:ascii="Times New Roman" w:hAnsi="Times New Roman"/>
          <w:color w:val="000000"/>
          <w:sz w:val="24"/>
          <w:szCs w:val="24"/>
        </w:rPr>
        <w:t xml:space="preserve"> controllers depending on business requirements.</w:t>
      </w:r>
    </w:p>
    <w:p w:rsidR="00B944F1" w:rsidRPr="000B4D58" w:rsidRDefault="007677AE" w:rsidP="00B944F1">
      <w:pPr>
        <w:numPr>
          <w:ilvl w:val="0"/>
          <w:numId w:val="19"/>
        </w:numPr>
        <w:suppressAutoHyphens w:val="0"/>
        <w:spacing w:before="120" w:line="360" w:lineRule="auto"/>
        <w:rPr>
          <w:color w:val="000000"/>
        </w:rPr>
      </w:pPr>
      <w:r>
        <w:rPr>
          <w:color w:val="000000"/>
        </w:rPr>
        <w:t xml:space="preserve">Created </w:t>
      </w:r>
      <w:r w:rsidR="00B944F1" w:rsidRPr="000B4D58">
        <w:rPr>
          <w:color w:val="000000"/>
        </w:rPr>
        <w:t xml:space="preserve"> lookup and master-detail relationships on the objects to establish connectivity among objects</w:t>
      </w:r>
      <w:r w:rsidR="00A54FEC">
        <w:rPr>
          <w:color w:val="000000"/>
        </w:rPr>
        <w:t xml:space="preserve">  and defined Filed Dependencies for Custom picklist fields.</w:t>
      </w:r>
    </w:p>
    <w:p w:rsidR="00B52464" w:rsidRPr="00A54FEC" w:rsidRDefault="007677AE" w:rsidP="00A54FEC">
      <w:pPr>
        <w:numPr>
          <w:ilvl w:val="0"/>
          <w:numId w:val="19"/>
        </w:numPr>
        <w:suppressAutoHyphens w:val="0"/>
        <w:spacing w:before="120" w:line="360" w:lineRule="auto"/>
        <w:rPr>
          <w:color w:val="000000"/>
        </w:rPr>
      </w:pPr>
      <w:r>
        <w:rPr>
          <w:color w:val="000000"/>
        </w:rPr>
        <w:t>Developed and Designed</w:t>
      </w:r>
      <w:r w:rsidR="00B944F1" w:rsidRPr="000B4D58">
        <w:rPr>
          <w:color w:val="000000"/>
        </w:rPr>
        <w:t xml:space="preserve"> </w:t>
      </w:r>
      <w:r w:rsidR="00B944F1" w:rsidRPr="00FB08A8">
        <w:rPr>
          <w:b/>
          <w:bCs/>
          <w:color w:val="000000"/>
        </w:rPr>
        <w:t>Triggers</w:t>
      </w:r>
      <w:r w:rsidR="00B944F1" w:rsidRPr="000B4D58">
        <w:rPr>
          <w:color w:val="000000"/>
        </w:rPr>
        <w:t xml:space="preserve"> </w:t>
      </w:r>
      <w:r w:rsidR="00A54FEC">
        <w:rPr>
          <w:color w:val="000000"/>
        </w:rPr>
        <w:t xml:space="preserve"> </w:t>
      </w:r>
      <w:r w:rsidR="00B944F1" w:rsidRPr="000B4D58">
        <w:rPr>
          <w:color w:val="000000"/>
        </w:rPr>
        <w:t>in apex classes</w:t>
      </w:r>
      <w:r>
        <w:rPr>
          <w:color w:val="000000"/>
        </w:rPr>
        <w:t>,</w:t>
      </w:r>
      <w:r w:rsidRPr="00FB08A8">
        <w:rPr>
          <w:b/>
          <w:bCs/>
          <w:color w:val="000000"/>
        </w:rPr>
        <w:t>Visualforce</w:t>
      </w:r>
      <w:r>
        <w:rPr>
          <w:color w:val="000000"/>
        </w:rPr>
        <w:t xml:space="preserve"> </w:t>
      </w:r>
      <w:r w:rsidR="00FB08A8">
        <w:rPr>
          <w:color w:val="000000"/>
        </w:rPr>
        <w:t xml:space="preserve"> for various requirements and used JavaScript for Client</w:t>
      </w:r>
      <w:r w:rsidR="003852FE">
        <w:rPr>
          <w:color w:val="000000"/>
        </w:rPr>
        <w:t xml:space="preserve"> side</w:t>
      </w:r>
      <w:r w:rsidR="00FB08A8">
        <w:rPr>
          <w:color w:val="000000"/>
        </w:rPr>
        <w:t xml:space="preserve"> Validations</w:t>
      </w:r>
      <w:r w:rsidR="00B944F1" w:rsidRPr="000B4D58">
        <w:rPr>
          <w:color w:val="000000"/>
        </w:rPr>
        <w:t>.</w:t>
      </w:r>
    </w:p>
    <w:p w:rsidR="00B52464" w:rsidRPr="00B52464" w:rsidRDefault="00A54FEC" w:rsidP="00B52464">
      <w:pPr>
        <w:numPr>
          <w:ilvl w:val="0"/>
          <w:numId w:val="19"/>
        </w:numPr>
        <w:suppressAutoHyphens w:val="0"/>
        <w:spacing w:before="120" w:line="360" w:lineRule="auto"/>
        <w:rPr>
          <w:color w:val="000000"/>
        </w:rPr>
      </w:pPr>
      <w:r>
        <w:rPr>
          <w:color w:val="000000"/>
        </w:rPr>
        <w:t xml:space="preserve">Created </w:t>
      </w:r>
      <w:r w:rsidR="00717223" w:rsidRPr="00717223">
        <w:rPr>
          <w:b/>
          <w:bCs/>
          <w:color w:val="000000"/>
        </w:rPr>
        <w:t>Workflows</w:t>
      </w:r>
      <w:r>
        <w:rPr>
          <w:color w:val="000000"/>
        </w:rPr>
        <w:t xml:space="preserve"> , Approval Process &amp; Validation Rules and Formula fields</w:t>
      </w:r>
      <w:r w:rsidR="00C54C6D">
        <w:rPr>
          <w:color w:val="000000"/>
        </w:rPr>
        <w:t xml:space="preserve"> </w:t>
      </w:r>
    </w:p>
    <w:p w:rsidR="00B92CC9" w:rsidRPr="000B4D58" w:rsidRDefault="001C2508" w:rsidP="00B944F1">
      <w:pPr>
        <w:numPr>
          <w:ilvl w:val="0"/>
          <w:numId w:val="19"/>
        </w:numPr>
        <w:suppressAutoHyphens w:val="0"/>
        <w:spacing w:before="120" w:line="360" w:lineRule="auto"/>
        <w:rPr>
          <w:color w:val="000000"/>
        </w:rPr>
      </w:pPr>
      <w:r>
        <w:rPr>
          <w:color w:val="000000"/>
        </w:rPr>
        <w:t xml:space="preserve"> Done Integration </w:t>
      </w:r>
      <w:r w:rsidRPr="00EA53E0">
        <w:rPr>
          <w:b/>
          <w:bCs/>
          <w:color w:val="000000"/>
        </w:rPr>
        <w:t xml:space="preserve">SOAP </w:t>
      </w:r>
      <w:r w:rsidRPr="00EA53E0">
        <w:rPr>
          <w:color w:val="000000"/>
        </w:rPr>
        <w:t>API</w:t>
      </w:r>
      <w:r>
        <w:rPr>
          <w:color w:val="000000"/>
        </w:rPr>
        <w:t xml:space="preserve"> </w:t>
      </w:r>
      <w:r w:rsidR="00B92CC9">
        <w:rPr>
          <w:color w:val="000000"/>
        </w:rPr>
        <w:t xml:space="preserve"> </w:t>
      </w:r>
      <w:r w:rsidR="00B92CC9" w:rsidRPr="00C54C6D">
        <w:rPr>
          <w:b/>
          <w:bCs/>
          <w:color w:val="000000"/>
        </w:rPr>
        <w:t>Salesforce</w:t>
      </w:r>
      <w:r w:rsidR="00B92CC9">
        <w:rPr>
          <w:color w:val="000000"/>
        </w:rPr>
        <w:t xml:space="preserve"> with </w:t>
      </w:r>
      <w:r w:rsidR="00B92CC9" w:rsidRPr="00C54C6D">
        <w:rPr>
          <w:b/>
          <w:bCs/>
          <w:color w:val="000000"/>
        </w:rPr>
        <w:t>SAP</w:t>
      </w:r>
      <w:r w:rsidR="00B92CC9">
        <w:rPr>
          <w:color w:val="000000"/>
        </w:rPr>
        <w:t xml:space="preserve"> to Migrate the Data timely basis.</w:t>
      </w:r>
    </w:p>
    <w:p w:rsidR="00B944F1" w:rsidRDefault="00FB1E83" w:rsidP="003852FE">
      <w:pPr>
        <w:pStyle w:val="NoSpacing"/>
        <w:numPr>
          <w:ilvl w:val="0"/>
          <w:numId w:val="19"/>
        </w:numPr>
        <w:suppressAutoHyphens/>
        <w:spacing w:before="120" w:line="360" w:lineRule="auto"/>
        <w:rPr>
          <w:rFonts w:ascii="Times New Roman" w:hAnsi="Times New Roman"/>
          <w:color w:val="000000"/>
          <w:sz w:val="24"/>
          <w:szCs w:val="24"/>
        </w:rPr>
      </w:pPr>
      <w:r>
        <w:rPr>
          <w:rFonts w:ascii="Times New Roman" w:hAnsi="Times New Roman"/>
          <w:color w:val="000000"/>
          <w:sz w:val="24"/>
          <w:szCs w:val="24"/>
        </w:rPr>
        <w:t xml:space="preserve">Used </w:t>
      </w:r>
      <w:r w:rsidR="00B944F1" w:rsidRPr="000B4D58">
        <w:rPr>
          <w:rFonts w:ascii="Times New Roman" w:hAnsi="Times New Roman"/>
          <w:color w:val="000000"/>
          <w:sz w:val="24"/>
          <w:szCs w:val="24"/>
        </w:rPr>
        <w:t>Data Loader</w:t>
      </w:r>
      <w:r w:rsidR="004F05FD">
        <w:rPr>
          <w:rFonts w:ascii="Times New Roman" w:hAnsi="Times New Roman"/>
          <w:color w:val="000000"/>
          <w:sz w:val="24"/>
          <w:szCs w:val="24"/>
        </w:rPr>
        <w:t xml:space="preserve"> to Uploading the Data from Local System to Salesforce.com</w:t>
      </w:r>
    </w:p>
    <w:p w:rsidR="007D6B85" w:rsidRPr="003852FE" w:rsidRDefault="007D6B85" w:rsidP="003852FE">
      <w:pPr>
        <w:pStyle w:val="NoSpacing"/>
        <w:numPr>
          <w:ilvl w:val="0"/>
          <w:numId w:val="19"/>
        </w:numPr>
        <w:suppressAutoHyphens/>
        <w:spacing w:before="120" w:line="360" w:lineRule="auto"/>
        <w:rPr>
          <w:rFonts w:ascii="Times New Roman" w:hAnsi="Times New Roman"/>
          <w:color w:val="000000"/>
          <w:sz w:val="24"/>
          <w:szCs w:val="24"/>
        </w:rPr>
      </w:pPr>
      <w:r>
        <w:rPr>
          <w:rFonts w:ascii="Times New Roman" w:hAnsi="Times New Roman"/>
          <w:color w:val="000000"/>
          <w:sz w:val="24"/>
          <w:szCs w:val="24"/>
        </w:rPr>
        <w:t xml:space="preserve">Wrote </w:t>
      </w:r>
      <w:r w:rsidRPr="00717223">
        <w:rPr>
          <w:rFonts w:ascii="Times New Roman" w:hAnsi="Times New Roman"/>
          <w:b/>
          <w:bCs/>
          <w:color w:val="000000"/>
          <w:sz w:val="24"/>
          <w:szCs w:val="24"/>
        </w:rPr>
        <w:t>SOQL</w:t>
      </w:r>
      <w:r>
        <w:rPr>
          <w:rFonts w:ascii="Times New Roman" w:hAnsi="Times New Roman"/>
          <w:color w:val="000000"/>
          <w:sz w:val="24"/>
          <w:szCs w:val="24"/>
        </w:rPr>
        <w:t xml:space="preserve"> and </w:t>
      </w:r>
      <w:r w:rsidRPr="00717223">
        <w:rPr>
          <w:rFonts w:ascii="Times New Roman" w:hAnsi="Times New Roman"/>
          <w:b/>
          <w:bCs/>
          <w:color w:val="000000"/>
          <w:sz w:val="24"/>
          <w:szCs w:val="24"/>
        </w:rPr>
        <w:t>SOSL</w:t>
      </w:r>
      <w:r>
        <w:rPr>
          <w:rFonts w:ascii="Times New Roman" w:hAnsi="Times New Roman"/>
          <w:color w:val="000000"/>
          <w:sz w:val="24"/>
          <w:szCs w:val="24"/>
        </w:rPr>
        <w:t xml:space="preserve">  </w:t>
      </w:r>
      <w:r w:rsidR="00FB1E83">
        <w:rPr>
          <w:rFonts w:ascii="Times New Roman" w:hAnsi="Times New Roman"/>
          <w:color w:val="000000"/>
          <w:sz w:val="24"/>
          <w:szCs w:val="24"/>
        </w:rPr>
        <w:t xml:space="preserve"> necessary for the </w:t>
      </w:r>
      <w:r>
        <w:rPr>
          <w:rFonts w:ascii="Times New Roman" w:hAnsi="Times New Roman"/>
          <w:color w:val="000000"/>
          <w:sz w:val="24"/>
          <w:szCs w:val="24"/>
        </w:rPr>
        <w:t>application</w:t>
      </w:r>
      <w:r w:rsidR="00FB1E83">
        <w:rPr>
          <w:rFonts w:ascii="Times New Roman" w:hAnsi="Times New Roman"/>
          <w:color w:val="000000"/>
          <w:sz w:val="24"/>
          <w:szCs w:val="24"/>
        </w:rPr>
        <w:t xml:space="preserve"> in Apex  classes and Triggers.</w:t>
      </w:r>
    </w:p>
    <w:p w:rsidR="00B92CC9" w:rsidRDefault="00FB08A8" w:rsidP="00B944F1">
      <w:pPr>
        <w:pStyle w:val="NoSpacing"/>
        <w:numPr>
          <w:ilvl w:val="0"/>
          <w:numId w:val="19"/>
        </w:numPr>
        <w:suppressAutoHyphens/>
        <w:spacing w:before="120" w:line="360" w:lineRule="auto"/>
        <w:rPr>
          <w:rFonts w:ascii="Times New Roman" w:hAnsi="Times New Roman"/>
          <w:color w:val="000000"/>
          <w:sz w:val="24"/>
          <w:szCs w:val="24"/>
        </w:rPr>
      </w:pPr>
      <w:r>
        <w:rPr>
          <w:rFonts w:ascii="Times New Roman" w:hAnsi="Times New Roman"/>
          <w:color w:val="000000"/>
          <w:sz w:val="24"/>
          <w:szCs w:val="24"/>
        </w:rPr>
        <w:t xml:space="preserve">Implemented </w:t>
      </w:r>
      <w:r w:rsidR="00B92CC9">
        <w:rPr>
          <w:rFonts w:ascii="Times New Roman" w:hAnsi="Times New Roman"/>
          <w:color w:val="000000"/>
          <w:sz w:val="24"/>
          <w:szCs w:val="24"/>
        </w:rPr>
        <w:t xml:space="preserve"> </w:t>
      </w:r>
      <w:r w:rsidR="00B92CC9" w:rsidRPr="00717223">
        <w:rPr>
          <w:rFonts w:ascii="Times New Roman" w:hAnsi="Times New Roman"/>
          <w:b/>
          <w:bCs/>
          <w:color w:val="000000"/>
          <w:sz w:val="24"/>
          <w:szCs w:val="24"/>
        </w:rPr>
        <w:t xml:space="preserve">Batch Apex </w:t>
      </w:r>
      <w:r w:rsidR="00B92CC9">
        <w:rPr>
          <w:rFonts w:ascii="Times New Roman" w:hAnsi="Times New Roman"/>
          <w:color w:val="000000"/>
          <w:sz w:val="24"/>
          <w:szCs w:val="24"/>
        </w:rPr>
        <w:t xml:space="preserve"> and  </w:t>
      </w:r>
      <w:r w:rsidR="00B92CC9" w:rsidRPr="00717223">
        <w:rPr>
          <w:rFonts w:ascii="Times New Roman" w:hAnsi="Times New Roman"/>
          <w:b/>
          <w:bCs/>
          <w:color w:val="000000"/>
          <w:sz w:val="24"/>
          <w:szCs w:val="24"/>
        </w:rPr>
        <w:t>Schedule</w:t>
      </w:r>
      <w:r w:rsidR="00B92CC9">
        <w:rPr>
          <w:rFonts w:ascii="Times New Roman" w:hAnsi="Times New Roman"/>
          <w:color w:val="000000"/>
          <w:sz w:val="24"/>
          <w:szCs w:val="24"/>
        </w:rPr>
        <w:t xml:space="preserve"> </w:t>
      </w:r>
      <w:r w:rsidR="00B92CC9" w:rsidRPr="00717223">
        <w:rPr>
          <w:rFonts w:ascii="Times New Roman" w:hAnsi="Times New Roman"/>
          <w:b/>
          <w:bCs/>
          <w:color w:val="000000"/>
          <w:sz w:val="24"/>
          <w:szCs w:val="24"/>
        </w:rPr>
        <w:t>Apex</w:t>
      </w:r>
      <w:r w:rsidR="00B92CC9">
        <w:rPr>
          <w:rFonts w:ascii="Times New Roman" w:hAnsi="Times New Roman"/>
          <w:color w:val="000000"/>
          <w:sz w:val="24"/>
          <w:szCs w:val="24"/>
        </w:rPr>
        <w:t xml:space="preserve">   Concepts.</w:t>
      </w:r>
    </w:p>
    <w:p w:rsidR="00B92CC9" w:rsidRPr="000B4D58" w:rsidRDefault="00FB1E83" w:rsidP="00B944F1">
      <w:pPr>
        <w:pStyle w:val="NoSpacing"/>
        <w:numPr>
          <w:ilvl w:val="0"/>
          <w:numId w:val="19"/>
        </w:numPr>
        <w:suppressAutoHyphens/>
        <w:spacing w:before="120" w:line="360" w:lineRule="auto"/>
        <w:rPr>
          <w:rFonts w:ascii="Times New Roman" w:hAnsi="Times New Roman"/>
          <w:color w:val="000000"/>
          <w:sz w:val="24"/>
          <w:szCs w:val="24"/>
        </w:rPr>
      </w:pPr>
      <w:r>
        <w:rPr>
          <w:rFonts w:ascii="Times New Roman" w:hAnsi="Times New Roman"/>
          <w:color w:val="000000"/>
          <w:sz w:val="24"/>
          <w:szCs w:val="24"/>
        </w:rPr>
        <w:t>Worked on</w:t>
      </w:r>
      <w:r w:rsidR="002766E9">
        <w:rPr>
          <w:rFonts w:ascii="Times New Roman" w:hAnsi="Times New Roman"/>
          <w:color w:val="000000"/>
          <w:sz w:val="24"/>
          <w:szCs w:val="24"/>
        </w:rPr>
        <w:t xml:space="preserve"> </w:t>
      </w:r>
      <w:r>
        <w:rPr>
          <w:rFonts w:ascii="Times New Roman" w:hAnsi="Times New Roman"/>
          <w:color w:val="000000"/>
          <w:sz w:val="24"/>
          <w:szCs w:val="24"/>
        </w:rPr>
        <w:t xml:space="preserve">preparing </w:t>
      </w:r>
      <w:r w:rsidR="00B92CC9">
        <w:rPr>
          <w:rFonts w:ascii="Times New Roman" w:hAnsi="Times New Roman"/>
          <w:color w:val="000000"/>
          <w:sz w:val="24"/>
          <w:szCs w:val="24"/>
        </w:rPr>
        <w:t xml:space="preserve">Custom Reports </w:t>
      </w:r>
      <w:r w:rsidR="002766E9">
        <w:rPr>
          <w:rFonts w:ascii="Times New Roman" w:hAnsi="Times New Roman"/>
          <w:color w:val="000000"/>
          <w:sz w:val="24"/>
          <w:szCs w:val="24"/>
        </w:rPr>
        <w:t xml:space="preserve"> and Dashboards</w:t>
      </w:r>
      <w:r w:rsidR="00B92CC9">
        <w:rPr>
          <w:rFonts w:ascii="Times New Roman" w:hAnsi="Times New Roman"/>
          <w:color w:val="000000"/>
          <w:sz w:val="24"/>
          <w:szCs w:val="24"/>
        </w:rPr>
        <w:t>.</w:t>
      </w:r>
    </w:p>
    <w:p w:rsidR="00B944F1" w:rsidRPr="000B4D58" w:rsidRDefault="003852FE" w:rsidP="00B944F1">
      <w:pPr>
        <w:numPr>
          <w:ilvl w:val="0"/>
          <w:numId w:val="19"/>
        </w:numPr>
        <w:tabs>
          <w:tab w:val="left" w:pos="360"/>
        </w:tabs>
        <w:suppressAutoHyphens w:val="0"/>
        <w:spacing w:before="120" w:line="360" w:lineRule="auto"/>
        <w:rPr>
          <w:color w:val="000000"/>
        </w:rPr>
      </w:pPr>
      <w:r>
        <w:rPr>
          <w:color w:val="000000"/>
        </w:rPr>
        <w:t>Involved in Writing Test Classes and Test Code Coverage for</w:t>
      </w:r>
      <w:r w:rsidR="00B944F1" w:rsidRPr="000B4D58">
        <w:rPr>
          <w:color w:val="000000"/>
        </w:rPr>
        <w:t xml:space="preserve"> Apex classes and triggers.</w:t>
      </w:r>
    </w:p>
    <w:p w:rsidR="00B944F1" w:rsidRDefault="007677AE" w:rsidP="00B944F1">
      <w:pPr>
        <w:pStyle w:val="NoSpacing"/>
        <w:numPr>
          <w:ilvl w:val="0"/>
          <w:numId w:val="19"/>
        </w:numPr>
        <w:suppressAutoHyphens/>
        <w:spacing w:before="120" w:line="360" w:lineRule="auto"/>
        <w:rPr>
          <w:rFonts w:ascii="Times New Roman" w:hAnsi="Times New Roman"/>
          <w:color w:val="000000"/>
          <w:sz w:val="24"/>
          <w:szCs w:val="24"/>
        </w:rPr>
      </w:pPr>
      <w:r>
        <w:rPr>
          <w:rFonts w:ascii="Times New Roman" w:hAnsi="Times New Roman"/>
          <w:color w:val="000000"/>
          <w:sz w:val="24"/>
          <w:szCs w:val="24"/>
        </w:rPr>
        <w:t xml:space="preserve">Involved in  </w:t>
      </w:r>
      <w:r w:rsidR="00B944F1" w:rsidRPr="000B4D58">
        <w:rPr>
          <w:rFonts w:ascii="Times New Roman" w:hAnsi="Times New Roman"/>
          <w:color w:val="000000"/>
          <w:sz w:val="24"/>
          <w:szCs w:val="24"/>
        </w:rPr>
        <w:t>Creating Users, R</w:t>
      </w:r>
      <w:r>
        <w:rPr>
          <w:rFonts w:ascii="Times New Roman" w:hAnsi="Times New Roman"/>
          <w:color w:val="000000"/>
          <w:sz w:val="24"/>
          <w:szCs w:val="24"/>
        </w:rPr>
        <w:t xml:space="preserve">oles and Profiles in </w:t>
      </w:r>
      <w:r w:rsidR="00B944F1" w:rsidRPr="000B4D58">
        <w:rPr>
          <w:rFonts w:ascii="Times New Roman" w:hAnsi="Times New Roman"/>
          <w:color w:val="000000"/>
          <w:sz w:val="24"/>
          <w:szCs w:val="24"/>
        </w:rPr>
        <w:t>Salesforce.com Administration.</w:t>
      </w:r>
    </w:p>
    <w:p w:rsidR="004F05FD" w:rsidRPr="009C632D" w:rsidRDefault="009C632D" w:rsidP="004F05FD">
      <w:pPr>
        <w:pStyle w:val="NoSpacing"/>
        <w:suppressAutoHyphens/>
        <w:spacing w:before="120" w:line="360" w:lineRule="auto"/>
        <w:ind w:left="360"/>
        <w:rPr>
          <w:rFonts w:ascii="Times New Roman" w:hAnsi="Times New Roman"/>
          <w:b/>
          <w:bCs/>
          <w:color w:val="000000"/>
          <w:sz w:val="24"/>
          <w:szCs w:val="24"/>
          <w:u w:val="single"/>
        </w:rPr>
      </w:pPr>
      <w:r w:rsidRPr="009C632D">
        <w:rPr>
          <w:rFonts w:ascii="Times New Roman" w:hAnsi="Times New Roman"/>
          <w:b/>
          <w:bCs/>
          <w:color w:val="000000"/>
          <w:sz w:val="24"/>
          <w:szCs w:val="24"/>
          <w:u w:val="single"/>
        </w:rPr>
        <w:t xml:space="preserve">Development </w:t>
      </w:r>
      <w:r w:rsidR="004F05FD" w:rsidRPr="009C632D">
        <w:rPr>
          <w:rFonts w:ascii="Times New Roman" w:hAnsi="Times New Roman"/>
          <w:b/>
          <w:bCs/>
          <w:color w:val="000000"/>
          <w:sz w:val="24"/>
          <w:szCs w:val="24"/>
          <w:u w:val="single"/>
        </w:rPr>
        <w:t>Environment:</w:t>
      </w:r>
    </w:p>
    <w:p w:rsidR="009C632D" w:rsidRDefault="009C632D" w:rsidP="004F05FD">
      <w:pPr>
        <w:pStyle w:val="NoSpacing"/>
        <w:suppressAutoHyphens/>
        <w:spacing w:before="120" w:line="360" w:lineRule="auto"/>
        <w:ind w:left="360"/>
        <w:rPr>
          <w:rFonts w:ascii="Times New Roman" w:hAnsi="Times New Roman"/>
          <w:color w:val="000000"/>
          <w:sz w:val="24"/>
          <w:szCs w:val="24"/>
        </w:rPr>
      </w:pPr>
      <w:r>
        <w:rPr>
          <w:rFonts w:ascii="Times New Roman" w:hAnsi="Times New Roman"/>
          <w:color w:val="000000"/>
          <w:sz w:val="24"/>
          <w:szCs w:val="24"/>
        </w:rPr>
        <w:t>Salesforce.com,Force.com IDE,Apex,Visualforc</w:t>
      </w:r>
      <w:r w:rsidR="00717223">
        <w:rPr>
          <w:rFonts w:ascii="Times New Roman" w:hAnsi="Times New Roman"/>
          <w:color w:val="000000"/>
          <w:sz w:val="24"/>
          <w:szCs w:val="24"/>
        </w:rPr>
        <w:t>e ,DataLoader,Javscript,Webservice API</w:t>
      </w:r>
    </w:p>
    <w:p w:rsidR="00936F01" w:rsidRDefault="00936F01" w:rsidP="00936F01">
      <w:pPr>
        <w:pStyle w:val="NormalArial"/>
        <w:numPr>
          <w:ilvl w:val="0"/>
          <w:numId w:val="0"/>
        </w:numPr>
        <w:spacing w:before="120"/>
        <w:rPr>
          <w:rFonts w:ascii="Times New Roman" w:hAnsi="Times New Roman" w:cs="Times New Roman"/>
          <w:b/>
          <w:bCs/>
          <w:sz w:val="24"/>
          <w:szCs w:val="24"/>
          <w:u w:val="single"/>
        </w:rPr>
      </w:pPr>
      <w:r w:rsidRPr="00936F01">
        <w:rPr>
          <w:rFonts w:ascii="Times New Roman" w:hAnsi="Times New Roman" w:cs="Times New Roman"/>
          <w:b/>
          <w:bCs/>
          <w:sz w:val="24"/>
          <w:szCs w:val="24"/>
          <w:u w:val="single"/>
        </w:rPr>
        <w:t>Project #2:</w:t>
      </w:r>
    </w:p>
    <w:p w:rsidR="00936F01" w:rsidRPr="00786365" w:rsidRDefault="00936F01" w:rsidP="00786365">
      <w:pPr>
        <w:pStyle w:val="NormalArial"/>
        <w:numPr>
          <w:ilvl w:val="0"/>
          <w:numId w:val="0"/>
        </w:numPr>
        <w:spacing w:before="120"/>
        <w:rPr>
          <w:rFonts w:ascii="Times New Roman" w:hAnsi="Times New Roman" w:cs="Times New Roman"/>
          <w:b/>
          <w:bCs/>
          <w:sz w:val="24"/>
          <w:szCs w:val="24"/>
          <w:u w:val="single"/>
        </w:rPr>
      </w:pPr>
      <w:r>
        <w:rPr>
          <w:b/>
        </w:rPr>
        <w:t xml:space="preserve"> </w:t>
      </w:r>
      <w:r w:rsidRPr="00936F01">
        <w:rPr>
          <w:rFonts w:ascii="Times New Roman" w:hAnsi="Times New Roman" w:cs="Times New Roman"/>
          <w:b/>
          <w:sz w:val="24"/>
          <w:szCs w:val="24"/>
        </w:rPr>
        <w:t>Title</w:t>
      </w:r>
      <w:r w:rsidRPr="00936F01">
        <w:rPr>
          <w:rFonts w:ascii="Times New Roman" w:hAnsi="Times New Roman" w:cs="Times New Roman"/>
          <w:b/>
          <w:sz w:val="24"/>
          <w:szCs w:val="24"/>
        </w:rPr>
        <w:tab/>
      </w:r>
      <w:r w:rsidRPr="00936F01">
        <w:rPr>
          <w:rFonts w:ascii="Times New Roman" w:hAnsi="Times New Roman" w:cs="Times New Roman"/>
          <w:bCs/>
          <w:sz w:val="24"/>
          <w:szCs w:val="24"/>
        </w:rPr>
        <w:tab/>
      </w:r>
      <w:r w:rsidRPr="00936F01">
        <w:rPr>
          <w:rFonts w:ascii="Times New Roman" w:hAnsi="Times New Roman" w:cs="Times New Roman"/>
          <w:bCs/>
          <w:sz w:val="24"/>
          <w:szCs w:val="24"/>
        </w:rPr>
        <w:tab/>
        <w:t xml:space="preserve"> : </w:t>
      </w:r>
      <w:r w:rsidR="00DF2EC3">
        <w:rPr>
          <w:rFonts w:ascii="Times New Roman" w:hAnsi="Times New Roman" w:cs="Times New Roman"/>
          <w:sz w:val="24"/>
          <w:szCs w:val="24"/>
          <w:shd w:val="clear" w:color="auto" w:fill="FFFFFF"/>
        </w:rPr>
        <w:t>Complete Salesprocess /Sales Tracker</w:t>
      </w:r>
    </w:p>
    <w:p w:rsidR="009F7F68" w:rsidRDefault="00936F01" w:rsidP="00DF2EC3">
      <w:pPr>
        <w:tabs>
          <w:tab w:val="left" w:pos="720"/>
          <w:tab w:val="left" w:pos="1440"/>
          <w:tab w:val="left" w:pos="2160"/>
          <w:tab w:val="left" w:pos="2880"/>
          <w:tab w:val="left" w:pos="3600"/>
          <w:tab w:val="left" w:pos="4320"/>
          <w:tab w:val="left" w:pos="5040"/>
          <w:tab w:val="left" w:pos="5940"/>
        </w:tabs>
        <w:spacing w:line="360" w:lineRule="auto"/>
        <w:jc w:val="both"/>
        <w:rPr>
          <w:color w:val="000000"/>
        </w:rPr>
      </w:pPr>
      <w:r w:rsidRPr="009F7F68">
        <w:rPr>
          <w:b/>
          <w:color w:val="000000"/>
        </w:rPr>
        <w:t>Client</w:t>
      </w:r>
      <w:r w:rsidRPr="009F7F68">
        <w:rPr>
          <w:b/>
        </w:rPr>
        <w:tab/>
      </w:r>
      <w:r w:rsidRPr="00936F01">
        <w:rPr>
          <w:b/>
        </w:rPr>
        <w:tab/>
      </w:r>
      <w:r w:rsidRPr="00936F01">
        <w:rPr>
          <w:b/>
        </w:rPr>
        <w:tab/>
        <w:t xml:space="preserve">          </w:t>
      </w:r>
      <w:r w:rsidRPr="00936F01">
        <w:rPr>
          <w:color w:val="000000"/>
        </w:rPr>
        <w:t>: </w:t>
      </w:r>
      <w:r w:rsidR="00DF2EC3">
        <w:t>Global Compliances Pvt Ltd</w:t>
      </w:r>
      <w:r w:rsidR="00EC4D81">
        <w:t>, USA</w:t>
      </w:r>
    </w:p>
    <w:p w:rsidR="009F7F68" w:rsidRDefault="009F7F68" w:rsidP="000E576B">
      <w:pPr>
        <w:spacing w:line="360" w:lineRule="auto"/>
        <w:jc w:val="both"/>
        <w:rPr>
          <w:color w:val="000000"/>
        </w:rPr>
      </w:pPr>
    </w:p>
    <w:p w:rsidR="00936F01" w:rsidRPr="00936F01" w:rsidRDefault="00936F01" w:rsidP="000E576B">
      <w:pPr>
        <w:spacing w:line="360" w:lineRule="auto"/>
        <w:jc w:val="both"/>
        <w:rPr>
          <w:rFonts w:eastAsia="Cambria"/>
          <w:b/>
          <w:sz w:val="22"/>
        </w:rPr>
      </w:pPr>
      <w:r w:rsidRPr="00936F01">
        <w:rPr>
          <w:rFonts w:eastAsia="Cambria"/>
          <w:b/>
          <w:sz w:val="22"/>
        </w:rPr>
        <w:t xml:space="preserve">Project Description:   </w:t>
      </w:r>
    </w:p>
    <w:p w:rsidR="00936F01" w:rsidRDefault="0063333F" w:rsidP="000E576B">
      <w:pPr>
        <w:spacing w:line="360" w:lineRule="auto"/>
        <w:jc w:val="both"/>
        <w:rPr>
          <w:color w:val="000000"/>
        </w:rPr>
      </w:pPr>
      <w:r>
        <w:rPr>
          <w:color w:val="000000"/>
        </w:rPr>
        <w:t xml:space="preserve">      </w:t>
      </w:r>
      <w:r w:rsidR="00DF2EC3">
        <w:rPr>
          <w:color w:val="000000"/>
        </w:rPr>
        <w:t>Sales Tracker is complete business solutions to manage entire sales activities and Inventory  of finished goods</w:t>
      </w:r>
      <w:r w:rsidR="00936F01" w:rsidRPr="00936F01">
        <w:rPr>
          <w:color w:val="000000"/>
        </w:rPr>
        <w:t>.</w:t>
      </w:r>
      <w:r w:rsidR="00DF2EC3">
        <w:rPr>
          <w:color w:val="000000"/>
        </w:rPr>
        <w:t xml:space="preserve"> Sales people perform transactions required for the business .Customers login and track </w:t>
      </w:r>
      <w:r w:rsidR="00DE7CF8">
        <w:rPr>
          <w:color w:val="000000"/>
        </w:rPr>
        <w:t>his sales o</w:t>
      </w:r>
      <w:r w:rsidR="00DF2EC3">
        <w:rPr>
          <w:color w:val="000000"/>
        </w:rPr>
        <w:t>rder</w:t>
      </w:r>
      <w:r w:rsidR="00DE7CF8">
        <w:rPr>
          <w:color w:val="000000"/>
        </w:rPr>
        <w:t xml:space="preserve"> details such as confirm orders, out of stack, shipping pending and </w:t>
      </w:r>
      <w:r w:rsidR="006E03DA">
        <w:rPr>
          <w:color w:val="000000"/>
        </w:rPr>
        <w:t>also invoice details such as billed and to be paid etc .</w:t>
      </w:r>
      <w:r w:rsidR="00DE7CF8">
        <w:rPr>
          <w:color w:val="000000"/>
        </w:rPr>
        <w:t>ered etc.Wherehouse people</w:t>
      </w:r>
      <w:r w:rsidR="006E03DA">
        <w:rPr>
          <w:color w:val="000000"/>
        </w:rPr>
        <w:t xml:space="preserve"> </w:t>
      </w:r>
      <w:r w:rsidR="00DE7CF8">
        <w:rPr>
          <w:color w:val="000000"/>
        </w:rPr>
        <w:t xml:space="preserve">login and track </w:t>
      </w:r>
      <w:r w:rsidR="006E03DA">
        <w:rPr>
          <w:color w:val="000000"/>
        </w:rPr>
        <w:t>the goods to be shipped , Shipping slip</w:t>
      </w:r>
      <w:r w:rsidR="00DE7CF8">
        <w:rPr>
          <w:color w:val="000000"/>
        </w:rPr>
        <w:t xml:space="preserve"> generation</w:t>
      </w:r>
      <w:r w:rsidR="006E03DA">
        <w:rPr>
          <w:color w:val="000000"/>
        </w:rPr>
        <w:t xml:space="preserve">  and Dispatch</w:t>
      </w:r>
      <w:r w:rsidR="00D8525A">
        <w:rPr>
          <w:color w:val="000000"/>
        </w:rPr>
        <w:t xml:space="preserve"> orders and inventory</w:t>
      </w:r>
      <w:r w:rsidR="006E03DA">
        <w:rPr>
          <w:color w:val="000000"/>
        </w:rPr>
        <w:t xml:space="preserve"> etc</w:t>
      </w:r>
      <w:r w:rsidR="00D8525A">
        <w:rPr>
          <w:color w:val="000000"/>
        </w:rPr>
        <w:t>.</w:t>
      </w:r>
      <w:r w:rsidR="006E03DA">
        <w:rPr>
          <w:color w:val="000000"/>
        </w:rPr>
        <w:t>Supplier logins and track the pending inventory orders ,confirmed inventory orders  and goods to be shipped.</w:t>
      </w:r>
    </w:p>
    <w:p w:rsidR="00CB6355" w:rsidRPr="00936F01" w:rsidRDefault="00CB6355" w:rsidP="000E576B">
      <w:pPr>
        <w:spacing w:line="360" w:lineRule="auto"/>
        <w:jc w:val="both"/>
      </w:pPr>
    </w:p>
    <w:p w:rsidR="00936F01" w:rsidRPr="00936F01" w:rsidRDefault="00936F01" w:rsidP="000E576B">
      <w:pPr>
        <w:pStyle w:val="Normal10"/>
        <w:spacing w:line="360" w:lineRule="auto"/>
        <w:jc w:val="both"/>
        <w:rPr>
          <w:sz w:val="22"/>
        </w:rPr>
      </w:pPr>
      <w:r w:rsidRPr="00936F01">
        <w:rPr>
          <w:rFonts w:eastAsia="Cambria"/>
          <w:b/>
          <w:sz w:val="22"/>
        </w:rPr>
        <w:t>Roles &amp; Responsibilities:</w:t>
      </w:r>
    </w:p>
    <w:p w:rsidR="00DC4479" w:rsidRPr="00D8525A" w:rsidRDefault="00936F01" w:rsidP="00D8525A">
      <w:pPr>
        <w:numPr>
          <w:ilvl w:val="0"/>
          <w:numId w:val="23"/>
        </w:numPr>
        <w:suppressAutoHyphens w:val="0"/>
        <w:spacing w:line="360" w:lineRule="auto"/>
        <w:rPr>
          <w:color w:val="000000"/>
        </w:rPr>
      </w:pPr>
      <w:r w:rsidRPr="00936F01">
        <w:rPr>
          <w:color w:val="000000"/>
        </w:rPr>
        <w:t xml:space="preserve">Part of the team that analyzed the business requirements and studied the as-is business processes of the client. </w:t>
      </w:r>
    </w:p>
    <w:p w:rsidR="00936F01" w:rsidRPr="00936F01" w:rsidRDefault="00936F01" w:rsidP="000E576B">
      <w:pPr>
        <w:numPr>
          <w:ilvl w:val="0"/>
          <w:numId w:val="23"/>
        </w:numPr>
        <w:suppressAutoHyphens w:val="0"/>
        <w:spacing w:line="360" w:lineRule="auto"/>
        <w:rPr>
          <w:color w:val="000000"/>
        </w:rPr>
      </w:pPr>
      <w:r w:rsidRPr="00936F01">
        <w:rPr>
          <w:color w:val="000000"/>
        </w:rPr>
        <w:t xml:space="preserve">Worked on various Salesforce.com customizations - standard objects and creation of customized business objects, screens, views. </w:t>
      </w:r>
    </w:p>
    <w:p w:rsidR="00936F01" w:rsidRPr="00936F01" w:rsidRDefault="00936F01" w:rsidP="000E576B">
      <w:pPr>
        <w:numPr>
          <w:ilvl w:val="0"/>
          <w:numId w:val="23"/>
        </w:numPr>
        <w:suppressAutoHyphens w:val="0"/>
        <w:spacing w:line="360" w:lineRule="auto"/>
        <w:rPr>
          <w:color w:val="000000"/>
        </w:rPr>
      </w:pPr>
      <w:r w:rsidRPr="00936F01">
        <w:rPr>
          <w:color w:val="000000"/>
        </w:rPr>
        <w:t xml:space="preserve">Manage security, users, roles, profiles, groups, queues, and other setup options. </w:t>
      </w:r>
    </w:p>
    <w:p w:rsidR="00936F01" w:rsidRPr="00936F01" w:rsidRDefault="00936F01" w:rsidP="000E576B">
      <w:pPr>
        <w:numPr>
          <w:ilvl w:val="0"/>
          <w:numId w:val="23"/>
        </w:numPr>
        <w:suppressAutoHyphens w:val="0"/>
        <w:spacing w:line="360" w:lineRule="auto"/>
        <w:rPr>
          <w:color w:val="000000"/>
        </w:rPr>
      </w:pPr>
      <w:r w:rsidRPr="00936F01">
        <w:rPr>
          <w:color w:val="000000"/>
        </w:rPr>
        <w:t xml:space="preserve">Defined lookup and master-detail relationships on the objects. </w:t>
      </w:r>
    </w:p>
    <w:p w:rsidR="00936F01" w:rsidRPr="00D8525A" w:rsidRDefault="00936F01" w:rsidP="00D8525A">
      <w:pPr>
        <w:numPr>
          <w:ilvl w:val="0"/>
          <w:numId w:val="23"/>
        </w:numPr>
        <w:suppressAutoHyphens w:val="0"/>
        <w:spacing w:line="360" w:lineRule="auto"/>
        <w:rPr>
          <w:color w:val="000000"/>
        </w:rPr>
      </w:pPr>
      <w:r w:rsidRPr="00936F01">
        <w:rPr>
          <w:color w:val="000000"/>
        </w:rPr>
        <w:t xml:space="preserve">Customized different page layouts and assigned them for different profile users. </w:t>
      </w:r>
      <w:r w:rsidRPr="00D8525A">
        <w:rPr>
          <w:color w:val="000000"/>
        </w:rPr>
        <w:t xml:space="preserve"> </w:t>
      </w:r>
    </w:p>
    <w:p w:rsidR="00936F01" w:rsidRPr="00936F01" w:rsidRDefault="00936F01" w:rsidP="000E576B">
      <w:pPr>
        <w:numPr>
          <w:ilvl w:val="0"/>
          <w:numId w:val="23"/>
        </w:numPr>
        <w:suppressAutoHyphens w:val="0"/>
        <w:spacing w:line="360" w:lineRule="auto"/>
        <w:rPr>
          <w:color w:val="000000"/>
        </w:rPr>
      </w:pPr>
      <w:r w:rsidRPr="00936F01">
        <w:rPr>
          <w:color w:val="000000"/>
        </w:rPr>
        <w:t xml:space="preserve">Created various reports and dashboards. </w:t>
      </w:r>
    </w:p>
    <w:p w:rsidR="00936F01" w:rsidRPr="00936F01" w:rsidRDefault="00936F01" w:rsidP="000E576B">
      <w:pPr>
        <w:numPr>
          <w:ilvl w:val="0"/>
          <w:numId w:val="23"/>
        </w:numPr>
        <w:suppressAutoHyphens w:val="0"/>
        <w:spacing w:line="360" w:lineRule="auto"/>
        <w:rPr>
          <w:color w:val="000000"/>
        </w:rPr>
      </w:pPr>
      <w:r w:rsidRPr="00936F01">
        <w:rPr>
          <w:color w:val="000000"/>
        </w:rPr>
        <w:t xml:space="preserve">Imported data using Apex data loader and Import/Export wizard. </w:t>
      </w:r>
    </w:p>
    <w:p w:rsidR="00936F01" w:rsidRDefault="00A71881" w:rsidP="000E576B">
      <w:pPr>
        <w:numPr>
          <w:ilvl w:val="0"/>
          <w:numId w:val="23"/>
        </w:numPr>
        <w:suppressAutoHyphens w:val="0"/>
        <w:spacing w:line="360" w:lineRule="auto"/>
        <w:rPr>
          <w:color w:val="000000"/>
        </w:rPr>
      </w:pPr>
      <w:r>
        <w:rPr>
          <w:color w:val="000000"/>
        </w:rPr>
        <w:t xml:space="preserve">Developed and Deployed  </w:t>
      </w:r>
      <w:r w:rsidR="00936F01" w:rsidRPr="00936F01">
        <w:rPr>
          <w:color w:val="000000"/>
        </w:rPr>
        <w:t>Visual</w:t>
      </w:r>
      <w:r>
        <w:rPr>
          <w:color w:val="000000"/>
        </w:rPr>
        <w:t xml:space="preserve"> Force pages,  apex classes, triggers </w:t>
      </w:r>
      <w:r w:rsidR="00936F01" w:rsidRPr="00936F01">
        <w:rPr>
          <w:color w:val="000000"/>
        </w:rPr>
        <w:t xml:space="preserve"> in the Salesforce. </w:t>
      </w:r>
    </w:p>
    <w:p w:rsidR="00D8525A" w:rsidRPr="00936F01" w:rsidRDefault="00D8525A" w:rsidP="000E576B">
      <w:pPr>
        <w:numPr>
          <w:ilvl w:val="0"/>
          <w:numId w:val="23"/>
        </w:numPr>
        <w:suppressAutoHyphens w:val="0"/>
        <w:spacing w:line="360" w:lineRule="auto"/>
        <w:rPr>
          <w:color w:val="000000"/>
        </w:rPr>
      </w:pPr>
      <w:r>
        <w:rPr>
          <w:color w:val="000000"/>
        </w:rPr>
        <w:t>Implemented Batch Apex for Data Cleaning and update.</w:t>
      </w:r>
    </w:p>
    <w:p w:rsidR="000E576B" w:rsidRDefault="00936F01" w:rsidP="00861881">
      <w:pPr>
        <w:numPr>
          <w:ilvl w:val="0"/>
          <w:numId w:val="23"/>
        </w:numPr>
        <w:suppressAutoHyphens w:val="0"/>
        <w:spacing w:line="360" w:lineRule="auto"/>
        <w:rPr>
          <w:color w:val="000000"/>
        </w:rPr>
      </w:pPr>
      <w:r w:rsidRPr="00936F01">
        <w:rPr>
          <w:color w:val="000000"/>
        </w:rPr>
        <w:t>Created new visual force pages with standard controllers and extension controller.</w:t>
      </w:r>
    </w:p>
    <w:p w:rsidR="00997E60" w:rsidRDefault="00997E60" w:rsidP="00997E60">
      <w:pPr>
        <w:suppressAutoHyphens w:val="0"/>
        <w:spacing w:line="360" w:lineRule="auto"/>
        <w:ind w:left="720"/>
        <w:rPr>
          <w:b/>
          <w:bCs/>
          <w:color w:val="000000"/>
        </w:rPr>
      </w:pPr>
      <w:r w:rsidRPr="00997E60">
        <w:rPr>
          <w:b/>
          <w:bCs/>
          <w:color w:val="000000"/>
        </w:rPr>
        <w:t>Environment :</w:t>
      </w:r>
    </w:p>
    <w:p w:rsidR="00997E60" w:rsidRPr="00786365" w:rsidRDefault="00997E60" w:rsidP="00997E60">
      <w:pPr>
        <w:suppressAutoHyphens w:val="0"/>
        <w:spacing w:line="360" w:lineRule="auto"/>
        <w:ind w:left="720"/>
        <w:rPr>
          <w:color w:val="000000"/>
        </w:rPr>
      </w:pPr>
      <w:r w:rsidRPr="00786365">
        <w:rPr>
          <w:color w:val="000000"/>
        </w:rPr>
        <w:t>Salesforce.com, Force.com IDE,Apex</w:t>
      </w:r>
      <w:r w:rsidR="00786365" w:rsidRPr="00786365">
        <w:rPr>
          <w:color w:val="000000"/>
        </w:rPr>
        <w:t>,Visualforce,</w:t>
      </w:r>
      <w:r w:rsidRPr="00786365">
        <w:rPr>
          <w:color w:val="000000"/>
        </w:rPr>
        <w:t xml:space="preserve"> DataLoader,</w:t>
      </w:r>
    </w:p>
    <w:p w:rsidR="00997E60" w:rsidRPr="00997E60" w:rsidRDefault="00997E60" w:rsidP="00997E60">
      <w:pPr>
        <w:suppressAutoHyphens w:val="0"/>
        <w:spacing w:line="360" w:lineRule="auto"/>
        <w:ind w:left="720"/>
        <w:rPr>
          <w:b/>
          <w:bCs/>
          <w:color w:val="000000"/>
        </w:rPr>
      </w:pPr>
    </w:p>
    <w:p w:rsidR="00FD1CF4" w:rsidRDefault="00936F01" w:rsidP="001A0AF8">
      <w:pPr>
        <w:pStyle w:val="NormalArial"/>
        <w:numPr>
          <w:ilvl w:val="0"/>
          <w:numId w:val="0"/>
        </w:numPr>
        <w:spacing w:before="120"/>
        <w:rPr>
          <w:rFonts w:ascii="Times New Roman" w:hAnsi="Times New Roman" w:cs="Times New Roman"/>
          <w:b/>
          <w:bCs/>
          <w:sz w:val="24"/>
          <w:szCs w:val="24"/>
          <w:u w:val="single"/>
        </w:rPr>
      </w:pPr>
      <w:r>
        <w:rPr>
          <w:rFonts w:ascii="Times New Roman" w:hAnsi="Times New Roman" w:cs="Times New Roman"/>
          <w:b/>
          <w:bCs/>
          <w:sz w:val="24"/>
          <w:szCs w:val="24"/>
          <w:u w:val="single"/>
        </w:rPr>
        <w:t>Project #3</w:t>
      </w:r>
      <w:r w:rsidR="00FD1CF4" w:rsidRPr="000B4D58">
        <w:rPr>
          <w:rFonts w:ascii="Times New Roman" w:hAnsi="Times New Roman" w:cs="Times New Roman"/>
          <w:b/>
          <w:bCs/>
          <w:sz w:val="24"/>
          <w:szCs w:val="24"/>
          <w:u w:val="single"/>
        </w:rPr>
        <w:t>:</w:t>
      </w:r>
    </w:p>
    <w:p w:rsidR="001D23F3" w:rsidRPr="001D23F3" w:rsidRDefault="001D23F3" w:rsidP="001D23F3">
      <w:pPr>
        <w:rPr>
          <w:lang w:eastAsia="en-US"/>
        </w:rPr>
      </w:pPr>
    </w:p>
    <w:p w:rsidR="001D23F3" w:rsidRPr="001D23F3" w:rsidRDefault="001D23F3" w:rsidP="001D23F3">
      <w:pPr>
        <w:spacing w:line="360" w:lineRule="auto"/>
        <w:rPr>
          <w:b/>
        </w:rPr>
      </w:pPr>
      <w:r w:rsidRPr="001D23F3">
        <w:rPr>
          <w:b/>
        </w:rPr>
        <w:t>Title</w:t>
      </w:r>
      <w:r>
        <w:rPr>
          <w:b/>
        </w:rPr>
        <w:tab/>
      </w:r>
      <w:r>
        <w:rPr>
          <w:b/>
        </w:rPr>
        <w:tab/>
      </w:r>
      <w:r>
        <w:rPr>
          <w:b/>
        </w:rPr>
        <w:tab/>
      </w:r>
      <w:r w:rsidRPr="001D23F3">
        <w:rPr>
          <w:b/>
        </w:rPr>
        <w:t xml:space="preserve">: </w:t>
      </w:r>
      <w:r w:rsidR="00EA53E0">
        <w:t xml:space="preserve">Proxio </w:t>
      </w:r>
      <w:r w:rsidRPr="001D23F3">
        <w:t>Insurance</w:t>
      </w:r>
      <w:r w:rsidRPr="001D23F3">
        <w:rPr>
          <w:b/>
        </w:rPr>
        <w:t xml:space="preserve"> </w:t>
      </w:r>
      <w:r w:rsidR="00EA53E0">
        <w:rPr>
          <w:b/>
        </w:rPr>
        <w:t xml:space="preserve"> </w:t>
      </w:r>
      <w:r w:rsidR="00DC4479" w:rsidRPr="00DC4479">
        <w:rPr>
          <w:bCs/>
        </w:rPr>
        <w:t>Application</w:t>
      </w:r>
    </w:p>
    <w:p w:rsidR="001D23F3" w:rsidRPr="006B3CC9" w:rsidRDefault="001D23F3" w:rsidP="001D23F3">
      <w:pPr>
        <w:spacing w:line="360" w:lineRule="auto"/>
        <w:rPr>
          <w:b/>
        </w:rPr>
      </w:pPr>
      <w:r w:rsidRPr="001D23F3">
        <w:rPr>
          <w:b/>
        </w:rPr>
        <w:t>Client</w:t>
      </w:r>
      <w:r>
        <w:rPr>
          <w:b/>
        </w:rPr>
        <w:tab/>
      </w:r>
      <w:r>
        <w:rPr>
          <w:b/>
        </w:rPr>
        <w:tab/>
      </w:r>
      <w:r>
        <w:rPr>
          <w:b/>
        </w:rPr>
        <w:tab/>
      </w:r>
      <w:r w:rsidRPr="001D23F3">
        <w:rPr>
          <w:b/>
        </w:rPr>
        <w:t xml:space="preserve">: </w:t>
      </w:r>
      <w:r w:rsidRPr="001D23F3">
        <w:t>Proxio Group of Companies, USA</w:t>
      </w:r>
    </w:p>
    <w:p w:rsidR="001D23F3" w:rsidRDefault="001D23F3" w:rsidP="001D23F3">
      <w:pPr>
        <w:pStyle w:val="Normal1"/>
        <w:spacing w:after="0" w:line="360" w:lineRule="auto"/>
        <w:jc w:val="both"/>
        <w:rPr>
          <w:rFonts w:ascii="Times New Roman" w:eastAsia="Cambria" w:hAnsi="Times New Roman" w:cs="Times New Roman"/>
          <w:sz w:val="24"/>
          <w:szCs w:val="24"/>
        </w:rPr>
      </w:pPr>
      <w:r w:rsidRPr="001D23F3">
        <w:rPr>
          <w:rFonts w:ascii="Times New Roman" w:eastAsia="Cambria" w:hAnsi="Times New Roman" w:cs="Times New Roman"/>
          <w:b/>
          <w:sz w:val="24"/>
          <w:szCs w:val="24"/>
          <w:highlight w:val="white"/>
        </w:rPr>
        <w:t>Role</w:t>
      </w:r>
      <w:r>
        <w:rPr>
          <w:rFonts w:ascii="Times New Roman" w:eastAsia="Cambria" w:hAnsi="Times New Roman" w:cs="Times New Roman"/>
          <w:b/>
          <w:sz w:val="24"/>
          <w:szCs w:val="24"/>
          <w:highlight w:val="white"/>
        </w:rPr>
        <w:tab/>
      </w:r>
      <w:r>
        <w:rPr>
          <w:rFonts w:ascii="Times New Roman" w:eastAsia="Cambria" w:hAnsi="Times New Roman" w:cs="Times New Roman"/>
          <w:b/>
          <w:sz w:val="24"/>
          <w:szCs w:val="24"/>
          <w:highlight w:val="white"/>
        </w:rPr>
        <w:tab/>
      </w:r>
      <w:r>
        <w:rPr>
          <w:rFonts w:ascii="Times New Roman" w:eastAsia="Cambria" w:hAnsi="Times New Roman" w:cs="Times New Roman"/>
          <w:b/>
          <w:sz w:val="24"/>
          <w:szCs w:val="24"/>
          <w:highlight w:val="white"/>
        </w:rPr>
        <w:tab/>
      </w:r>
      <w:r w:rsidRPr="001D23F3">
        <w:rPr>
          <w:rFonts w:ascii="Times New Roman" w:eastAsia="Cambria" w:hAnsi="Times New Roman" w:cs="Times New Roman"/>
          <w:b/>
          <w:sz w:val="24"/>
          <w:szCs w:val="24"/>
          <w:highlight w:val="white"/>
        </w:rPr>
        <w:t xml:space="preserve">: </w:t>
      </w:r>
      <w:r w:rsidRPr="001D23F3">
        <w:rPr>
          <w:rFonts w:ascii="Times New Roman" w:eastAsia="Cambria" w:hAnsi="Times New Roman" w:cs="Times New Roman"/>
          <w:sz w:val="24"/>
          <w:szCs w:val="24"/>
          <w:highlight w:val="white"/>
        </w:rPr>
        <w:t>Salesforce.com Developer</w:t>
      </w:r>
      <w:r w:rsidRPr="001D23F3">
        <w:rPr>
          <w:rFonts w:ascii="Times New Roman" w:eastAsia="Cambria" w:hAnsi="Times New Roman" w:cs="Times New Roman"/>
          <w:sz w:val="24"/>
          <w:szCs w:val="24"/>
        </w:rPr>
        <w:t xml:space="preserve"> and Administrator.</w:t>
      </w:r>
    </w:p>
    <w:p w:rsidR="006B3CC9" w:rsidRPr="001D23F3" w:rsidRDefault="006B3CC9" w:rsidP="001D23F3">
      <w:pPr>
        <w:pStyle w:val="Normal1"/>
        <w:spacing w:after="0" w:line="360" w:lineRule="auto"/>
        <w:jc w:val="both"/>
        <w:rPr>
          <w:rFonts w:ascii="Times New Roman" w:hAnsi="Times New Roman" w:cs="Times New Roman"/>
          <w:sz w:val="24"/>
          <w:szCs w:val="24"/>
        </w:rPr>
      </w:pPr>
    </w:p>
    <w:p w:rsidR="001D23F3" w:rsidRPr="001D23F3" w:rsidRDefault="001D23F3" w:rsidP="001D23F3">
      <w:pPr>
        <w:spacing w:line="360" w:lineRule="auto"/>
        <w:rPr>
          <w:b/>
        </w:rPr>
      </w:pPr>
      <w:r w:rsidRPr="001D23F3">
        <w:rPr>
          <w:b/>
        </w:rPr>
        <w:t>Description:</w:t>
      </w:r>
    </w:p>
    <w:p w:rsidR="009164B9" w:rsidRDefault="001D23F3" w:rsidP="001D23F3">
      <w:pPr>
        <w:spacing w:line="360" w:lineRule="auto"/>
      </w:pPr>
      <w:r w:rsidRPr="001D23F3">
        <w:t xml:space="preserve">                Proxio</w:t>
      </w:r>
      <w:r w:rsidR="00A71881">
        <w:t xml:space="preserve"> offers overall</w:t>
      </w:r>
      <w:r w:rsidRPr="001D23F3">
        <w:t xml:space="preserve"> features and functions in sales, marketing, and service and suppor</w:t>
      </w:r>
      <w:r w:rsidR="00555140">
        <w:t xml:space="preserve">t automation as well as </w:t>
      </w:r>
      <w:r w:rsidRPr="001D23F3">
        <w:t xml:space="preserve"> custom applications. Proxio helps to manage activities such as marketing campaigns, sales opportunities, customer service, and technical support. Proxio includes prebuilt applications for customer relationship management (CRM) ranging from sales force automation to partner relationship management, marketing, and customer service.</w:t>
      </w:r>
    </w:p>
    <w:p w:rsidR="009164B9" w:rsidRPr="001D23F3" w:rsidRDefault="009164B9" w:rsidP="001D23F3">
      <w:pPr>
        <w:spacing w:line="360" w:lineRule="auto"/>
      </w:pPr>
    </w:p>
    <w:p w:rsidR="001D23F3" w:rsidRPr="001D23F3" w:rsidRDefault="001D23F3" w:rsidP="001D23F3">
      <w:pPr>
        <w:spacing w:line="360" w:lineRule="auto"/>
        <w:rPr>
          <w:b/>
        </w:rPr>
      </w:pPr>
      <w:r w:rsidRPr="001D23F3">
        <w:rPr>
          <w:b/>
        </w:rPr>
        <w:t>Roles and Responsibilities:</w:t>
      </w:r>
    </w:p>
    <w:p w:rsidR="001D23F3" w:rsidRPr="001D23F3" w:rsidRDefault="001D23F3" w:rsidP="001D23F3">
      <w:pPr>
        <w:numPr>
          <w:ilvl w:val="0"/>
          <w:numId w:val="21"/>
        </w:numPr>
        <w:suppressAutoHyphens w:val="0"/>
        <w:spacing w:after="20" w:line="360" w:lineRule="auto"/>
        <w:ind w:right="-4"/>
      </w:pPr>
      <w:r w:rsidRPr="001D23F3">
        <w:t>Designed, developed and deployed Custom objects, Page layouts, Custom tabs, Components, VisualForce Pages, Validation Rules, workflow rules, time triggered tasks, email alerts to suit to the needs of the application.</w:t>
      </w:r>
    </w:p>
    <w:p w:rsidR="001D23F3" w:rsidRPr="001D23F3" w:rsidRDefault="001D23F3" w:rsidP="001D23F3">
      <w:pPr>
        <w:pStyle w:val="ListParagraph"/>
        <w:numPr>
          <w:ilvl w:val="0"/>
          <w:numId w:val="21"/>
        </w:numPr>
        <w:suppressAutoHyphens w:val="0"/>
        <w:spacing w:line="360" w:lineRule="auto"/>
      </w:pPr>
      <w:r w:rsidRPr="001D23F3">
        <w:t>Manage the Salesforce.com CRM application.</w:t>
      </w:r>
    </w:p>
    <w:p w:rsidR="001D23F3" w:rsidRPr="001D23F3" w:rsidRDefault="001D23F3" w:rsidP="001D23F3">
      <w:pPr>
        <w:pStyle w:val="ListParagraph"/>
        <w:numPr>
          <w:ilvl w:val="0"/>
          <w:numId w:val="21"/>
        </w:numPr>
        <w:suppressAutoHyphens w:val="0"/>
        <w:spacing w:line="360" w:lineRule="auto"/>
      </w:pPr>
      <w:r w:rsidRPr="001D23F3">
        <w:t>Maintain the functional areas of data management, sales forecasting, contacts, leads, campaigns, opportunities, quotes, dashboard and reports.</w:t>
      </w:r>
    </w:p>
    <w:p w:rsidR="001D23F3" w:rsidRPr="001D23F3" w:rsidRDefault="001D23F3" w:rsidP="001D23F3">
      <w:pPr>
        <w:pStyle w:val="ListParagraph"/>
        <w:numPr>
          <w:ilvl w:val="0"/>
          <w:numId w:val="21"/>
        </w:numPr>
        <w:suppressAutoHyphens w:val="0"/>
        <w:spacing w:line="360" w:lineRule="auto"/>
        <w:rPr>
          <w:color w:val="000000"/>
          <w:shd w:val="clear" w:color="auto" w:fill="FFFFFF"/>
        </w:rPr>
      </w:pPr>
      <w:r w:rsidRPr="001D23F3">
        <w:rPr>
          <w:rStyle w:val="apple-style-span"/>
          <w:color w:val="000000"/>
          <w:shd w:val="clear" w:color="auto" w:fill="FFFFFF"/>
        </w:rPr>
        <w:t>Create and update a manual for ongoing user support.</w:t>
      </w:r>
    </w:p>
    <w:p w:rsidR="001D23F3" w:rsidRPr="001D23F3" w:rsidRDefault="001D23F3" w:rsidP="001D23F3">
      <w:pPr>
        <w:pStyle w:val="ListParagraph"/>
        <w:numPr>
          <w:ilvl w:val="0"/>
          <w:numId w:val="21"/>
        </w:numPr>
        <w:suppressAutoHyphens w:val="0"/>
        <w:spacing w:line="360" w:lineRule="auto"/>
        <w:rPr>
          <w:color w:val="000000"/>
          <w:shd w:val="clear" w:color="auto" w:fill="FFFFFF"/>
        </w:rPr>
      </w:pPr>
      <w:r w:rsidRPr="001D23F3">
        <w:rPr>
          <w:rStyle w:val="apple-style-span"/>
          <w:color w:val="000000"/>
          <w:shd w:val="clear" w:color="auto" w:fill="FFFFFF"/>
        </w:rPr>
        <w:t>Build workflows to increase efficiency</w:t>
      </w:r>
      <w:r w:rsidRPr="001D23F3">
        <w:rPr>
          <w:rStyle w:val="apple-converted-space"/>
          <w:color w:val="000000"/>
          <w:shd w:val="clear" w:color="auto" w:fill="FFFFFF"/>
        </w:rPr>
        <w:t>.</w:t>
      </w:r>
    </w:p>
    <w:p w:rsidR="001D23F3" w:rsidRPr="001D23F3" w:rsidRDefault="001D23F3" w:rsidP="001D23F3">
      <w:pPr>
        <w:pStyle w:val="ListParagraph"/>
        <w:numPr>
          <w:ilvl w:val="0"/>
          <w:numId w:val="21"/>
        </w:numPr>
        <w:suppressAutoHyphens w:val="0"/>
        <w:spacing w:line="360" w:lineRule="auto"/>
        <w:rPr>
          <w:color w:val="000000"/>
          <w:shd w:val="clear" w:color="auto" w:fill="FFFFFF"/>
        </w:rPr>
      </w:pPr>
      <w:r w:rsidRPr="001D23F3">
        <w:rPr>
          <w:rStyle w:val="apple-style-span"/>
          <w:color w:val="000000"/>
          <w:shd w:val="clear" w:color="auto" w:fill="FFFFFF"/>
        </w:rPr>
        <w:t>Mange profiles and roles to ensure best-in-practice data security.</w:t>
      </w:r>
    </w:p>
    <w:p w:rsidR="001D23F3" w:rsidRPr="001D23F3" w:rsidRDefault="001D23F3" w:rsidP="001D23F3">
      <w:pPr>
        <w:pStyle w:val="ListParagraph"/>
        <w:numPr>
          <w:ilvl w:val="0"/>
          <w:numId w:val="21"/>
        </w:numPr>
        <w:suppressAutoHyphens w:val="0"/>
        <w:spacing w:line="360" w:lineRule="auto"/>
        <w:rPr>
          <w:rStyle w:val="apple-style-span"/>
          <w:color w:val="000000"/>
          <w:shd w:val="clear" w:color="auto" w:fill="FFFFFF"/>
        </w:rPr>
      </w:pPr>
      <w:r w:rsidRPr="001D23F3">
        <w:rPr>
          <w:rStyle w:val="apple-style-span"/>
          <w:color w:val="000000"/>
          <w:shd w:val="clear" w:color="auto" w:fill="FFFFFF"/>
        </w:rPr>
        <w:t>Build custom reports and dashboards.</w:t>
      </w:r>
    </w:p>
    <w:p w:rsidR="001D23F3" w:rsidRPr="00786365" w:rsidRDefault="001D23F3" w:rsidP="00786365">
      <w:pPr>
        <w:pStyle w:val="ListParagraph"/>
        <w:numPr>
          <w:ilvl w:val="0"/>
          <w:numId w:val="21"/>
        </w:numPr>
        <w:suppressAutoHyphens w:val="0"/>
        <w:spacing w:line="360" w:lineRule="auto"/>
      </w:pPr>
      <w:r w:rsidRPr="001D23F3">
        <w:t>Participate in cross-functional teams that address strategic business issues involving CRM, marketing and sales operations.</w:t>
      </w:r>
    </w:p>
    <w:p w:rsidR="001D23F3" w:rsidRDefault="001D23F3" w:rsidP="001D23F3">
      <w:pPr>
        <w:pStyle w:val="ListParagraph"/>
        <w:numPr>
          <w:ilvl w:val="0"/>
          <w:numId w:val="21"/>
        </w:numPr>
        <w:suppressAutoHyphens w:val="0"/>
        <w:spacing w:line="360" w:lineRule="auto"/>
        <w:rPr>
          <w:rStyle w:val="apple-style-span"/>
          <w:color w:val="000000"/>
          <w:shd w:val="clear" w:color="auto" w:fill="FFFFFF"/>
        </w:rPr>
      </w:pPr>
      <w:r w:rsidRPr="001D23F3">
        <w:rPr>
          <w:rStyle w:val="apple-style-span"/>
          <w:color w:val="000000"/>
          <w:shd w:val="clear" w:color="auto" w:fill="FFFFFF"/>
        </w:rPr>
        <w:t>Performed all administrative functions as needed and required for the SFDC team.</w:t>
      </w:r>
    </w:p>
    <w:p w:rsidR="00CB6355" w:rsidRDefault="00CB6355" w:rsidP="00CB6355">
      <w:pPr>
        <w:pStyle w:val="ListParagraph"/>
        <w:suppressAutoHyphens w:val="0"/>
        <w:spacing w:line="360" w:lineRule="auto"/>
        <w:rPr>
          <w:rStyle w:val="apple-style-span"/>
          <w:b/>
          <w:bCs/>
          <w:color w:val="000000"/>
          <w:shd w:val="clear" w:color="auto" w:fill="FFFFFF"/>
        </w:rPr>
      </w:pPr>
      <w:r w:rsidRPr="00CB6355">
        <w:rPr>
          <w:rStyle w:val="apple-style-span"/>
          <w:b/>
          <w:bCs/>
          <w:color w:val="000000"/>
          <w:shd w:val="clear" w:color="auto" w:fill="FFFFFF"/>
        </w:rPr>
        <w:t>Environment</w:t>
      </w:r>
      <w:r>
        <w:rPr>
          <w:rStyle w:val="apple-style-span"/>
          <w:b/>
          <w:bCs/>
          <w:color w:val="000000"/>
          <w:shd w:val="clear" w:color="auto" w:fill="FFFFFF"/>
        </w:rPr>
        <w:t xml:space="preserve"> :</w:t>
      </w:r>
    </w:p>
    <w:p w:rsidR="00CB6355" w:rsidRPr="00CB6355" w:rsidRDefault="00CB6355" w:rsidP="00CB6355">
      <w:pPr>
        <w:pStyle w:val="ListParagraph"/>
        <w:suppressAutoHyphens w:val="0"/>
        <w:spacing w:line="360" w:lineRule="auto"/>
        <w:rPr>
          <w:rStyle w:val="apple-style-span"/>
          <w:color w:val="000000"/>
          <w:shd w:val="clear" w:color="auto" w:fill="FFFFFF"/>
        </w:rPr>
      </w:pPr>
      <w:r w:rsidRPr="00CB6355">
        <w:rPr>
          <w:rStyle w:val="apple-style-span"/>
          <w:color w:val="000000"/>
          <w:shd w:val="clear" w:color="auto" w:fill="FFFFFF"/>
        </w:rPr>
        <w:t>Salesforce.com, Force.com IDE,Apex,Visualforce,</w:t>
      </w:r>
      <w:r>
        <w:rPr>
          <w:rStyle w:val="apple-style-span"/>
          <w:color w:val="000000"/>
          <w:shd w:val="clear" w:color="auto" w:fill="FFFFFF"/>
        </w:rPr>
        <w:t>Controllers,</w:t>
      </w:r>
      <w:r w:rsidRPr="00CB6355">
        <w:rPr>
          <w:rStyle w:val="apple-style-span"/>
          <w:color w:val="000000"/>
          <w:shd w:val="clear" w:color="auto" w:fill="FFFFFF"/>
        </w:rPr>
        <w:t>DataLoader</w:t>
      </w:r>
    </w:p>
    <w:p w:rsidR="00CB6355" w:rsidRPr="00CB6355" w:rsidRDefault="00CB6355" w:rsidP="00CB6355">
      <w:pPr>
        <w:suppressAutoHyphens w:val="0"/>
        <w:spacing w:line="360" w:lineRule="auto"/>
        <w:rPr>
          <w:rStyle w:val="apple-style-span"/>
          <w:color w:val="000000"/>
          <w:shd w:val="clear" w:color="auto" w:fill="FFFFFF"/>
        </w:rPr>
      </w:pPr>
    </w:p>
    <w:p w:rsidR="00D7531D" w:rsidRDefault="00D7531D" w:rsidP="00D7531D">
      <w:pPr>
        <w:rPr>
          <w:b/>
        </w:rPr>
      </w:pPr>
    </w:p>
    <w:p w:rsidR="00D7531D" w:rsidRPr="00D7531D" w:rsidRDefault="00D7531D" w:rsidP="00D7531D">
      <w:pPr>
        <w:shd w:val="clear" w:color="auto" w:fill="D9D9D9"/>
        <w:rPr>
          <w:b/>
        </w:rPr>
      </w:pPr>
      <w:r w:rsidRPr="00D7531D">
        <w:rPr>
          <w:b/>
        </w:rPr>
        <w:t>DECLARATION</w:t>
      </w:r>
    </w:p>
    <w:p w:rsidR="00D7531D" w:rsidRDefault="00D7531D" w:rsidP="00D7531D"/>
    <w:p w:rsidR="00D7531D" w:rsidRDefault="00D7531D" w:rsidP="00D7531D">
      <w:r>
        <w:t>I do hereby declare that the information provided above is true to the best of my knowledge.</w:t>
      </w:r>
    </w:p>
    <w:p w:rsidR="00FD1CF4" w:rsidRDefault="00FD1CF4" w:rsidP="008C7554">
      <w:pPr>
        <w:pStyle w:val="NormalArial"/>
        <w:numPr>
          <w:ilvl w:val="0"/>
          <w:numId w:val="0"/>
        </w:numPr>
        <w:spacing w:before="120"/>
        <w:rPr>
          <w:rFonts w:ascii="Times New Roman" w:hAnsi="Times New Roman" w:cs="Times New Roman"/>
          <w:b/>
          <w:bCs/>
          <w:sz w:val="24"/>
          <w:szCs w:val="24"/>
          <w:u w:val="single"/>
        </w:rPr>
      </w:pPr>
    </w:p>
    <w:p w:rsidR="00BE591C" w:rsidRDefault="00BE591C" w:rsidP="00BE591C">
      <w:pPr>
        <w:rPr>
          <w:lang w:eastAsia="en-US"/>
        </w:rPr>
      </w:pPr>
    </w:p>
    <w:p w:rsidR="00BE591C" w:rsidRPr="00BE591C" w:rsidRDefault="006C3230" w:rsidP="006C3230">
      <w:pPr>
        <w:ind w:firstLine="360"/>
        <w:jc w:val="right"/>
        <w:rPr>
          <w:lang w:eastAsia="en-US"/>
        </w:rPr>
      </w:pPr>
      <w:r>
        <w:rPr>
          <w:lang w:eastAsia="en-US"/>
        </w:rPr>
        <w:t xml:space="preserve">      </w:t>
      </w:r>
      <w:r>
        <w:rPr>
          <w:lang w:eastAsia="en-US"/>
        </w:rPr>
        <w:tab/>
      </w:r>
      <w:r>
        <w:rPr>
          <w:lang w:eastAsia="en-US"/>
        </w:rPr>
        <w:tab/>
      </w:r>
      <w:r>
        <w:rPr>
          <w:lang w:eastAsia="en-US"/>
        </w:rPr>
        <w:tab/>
      </w:r>
      <w:r>
        <w:rPr>
          <w:lang w:eastAsia="en-US"/>
        </w:rPr>
        <w:tab/>
      </w:r>
      <w:r>
        <w:rPr>
          <w:lang w:eastAsia="en-US"/>
        </w:rPr>
        <w:tab/>
      </w:r>
      <w:r w:rsidR="00EA53E0">
        <w:rPr>
          <w:lang w:eastAsia="en-US"/>
        </w:rPr>
        <w:t>(K.Subba Reddy</w:t>
      </w:r>
      <w:r w:rsidR="00BE591C">
        <w:rPr>
          <w:lang w:eastAsia="en-US"/>
        </w:rPr>
        <w:t>)</w:t>
      </w:r>
    </w:p>
    <w:sectPr w:rsidR="00BE591C" w:rsidRPr="00BE591C" w:rsidSect="007D6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A19" w:rsidRDefault="00E00A19" w:rsidP="000F5C12">
      <w:r>
        <w:separator/>
      </w:r>
    </w:p>
  </w:endnote>
  <w:endnote w:type="continuationSeparator" w:id="0">
    <w:p w:rsidR="00E00A19" w:rsidRDefault="00E00A19" w:rsidP="000F5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A19" w:rsidRDefault="00E00A19" w:rsidP="000F5C12">
      <w:r>
        <w:separator/>
      </w:r>
    </w:p>
  </w:footnote>
  <w:footnote w:type="continuationSeparator" w:id="0">
    <w:p w:rsidR="00E00A19" w:rsidRDefault="00E00A19" w:rsidP="000F5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2B3"/>
    <w:multiLevelType w:val="hybridMultilevel"/>
    <w:tmpl w:val="69124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A57D5"/>
    <w:multiLevelType w:val="hybridMultilevel"/>
    <w:tmpl w:val="ACB42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45ED"/>
    <w:multiLevelType w:val="hybridMultilevel"/>
    <w:tmpl w:val="2E9C9A50"/>
    <w:lvl w:ilvl="0" w:tplc="9C0C095E">
      <w:start w:val="1"/>
      <w:numFmt w:val="bullet"/>
      <w:pStyle w:val="NormalArial"/>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02E2F"/>
    <w:multiLevelType w:val="hybridMultilevel"/>
    <w:tmpl w:val="0614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34C52"/>
    <w:multiLevelType w:val="hybridMultilevel"/>
    <w:tmpl w:val="4DF0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90829"/>
    <w:multiLevelType w:val="hybridMultilevel"/>
    <w:tmpl w:val="AB0EDCF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6" w15:restartNumberingAfterBreak="0">
    <w:nsid w:val="25415EA0"/>
    <w:multiLevelType w:val="hybridMultilevel"/>
    <w:tmpl w:val="FC3295AC"/>
    <w:lvl w:ilvl="0" w:tplc="4AB69912">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D627D0"/>
    <w:multiLevelType w:val="hybridMultilevel"/>
    <w:tmpl w:val="362EC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867805"/>
    <w:multiLevelType w:val="hybridMultilevel"/>
    <w:tmpl w:val="09624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161631"/>
    <w:multiLevelType w:val="hybridMultilevel"/>
    <w:tmpl w:val="D66A42CE"/>
    <w:lvl w:ilvl="0" w:tplc="04090001">
      <w:start w:val="1"/>
      <w:numFmt w:val="bullet"/>
      <w:lvlText w:val=""/>
      <w:lvlJc w:val="left"/>
      <w:pPr>
        <w:tabs>
          <w:tab w:val="num" w:pos="720"/>
        </w:tabs>
        <w:ind w:left="720" w:hanging="360"/>
      </w:pPr>
      <w:rPr>
        <w:rFonts w:ascii="Symbol" w:hAnsi="Symbol" w:hint="default"/>
      </w:rPr>
    </w:lvl>
    <w:lvl w:ilvl="1" w:tplc="DDDA8672">
      <w:start w:val="1"/>
      <w:numFmt w:val="bullet"/>
      <w:lvlText w:val=""/>
      <w:lvlJc w:val="left"/>
      <w:pPr>
        <w:tabs>
          <w:tab w:val="num" w:pos="1440"/>
        </w:tabs>
        <w:ind w:left="144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E823DB"/>
    <w:multiLevelType w:val="hybridMultilevel"/>
    <w:tmpl w:val="287A1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23D6A"/>
    <w:multiLevelType w:val="hybridMultilevel"/>
    <w:tmpl w:val="AFD65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1F5A1D"/>
    <w:multiLevelType w:val="hybridMultilevel"/>
    <w:tmpl w:val="939C4C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5539A"/>
    <w:multiLevelType w:val="hybridMultilevel"/>
    <w:tmpl w:val="226C0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70389"/>
    <w:multiLevelType w:val="multilevel"/>
    <w:tmpl w:val="362ECF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195240"/>
    <w:multiLevelType w:val="hybridMultilevel"/>
    <w:tmpl w:val="72547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82D63"/>
    <w:multiLevelType w:val="hybridMultilevel"/>
    <w:tmpl w:val="E1484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433F7"/>
    <w:multiLevelType w:val="hybridMultilevel"/>
    <w:tmpl w:val="8C82019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DD5318"/>
    <w:multiLevelType w:val="hybridMultilevel"/>
    <w:tmpl w:val="03C62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B23D9E"/>
    <w:multiLevelType w:val="hybridMultilevel"/>
    <w:tmpl w:val="123E1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3048F"/>
    <w:multiLevelType w:val="hybridMultilevel"/>
    <w:tmpl w:val="18AA9D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77A5F46"/>
    <w:multiLevelType w:val="hybridMultilevel"/>
    <w:tmpl w:val="7042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74943"/>
    <w:multiLevelType w:val="hybridMultilevel"/>
    <w:tmpl w:val="909AE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7"/>
  </w:num>
  <w:num w:numId="4">
    <w:abstractNumId w:val="1"/>
  </w:num>
  <w:num w:numId="5">
    <w:abstractNumId w:val="13"/>
  </w:num>
  <w:num w:numId="6">
    <w:abstractNumId w:val="19"/>
  </w:num>
  <w:num w:numId="7">
    <w:abstractNumId w:val="16"/>
  </w:num>
  <w:num w:numId="8">
    <w:abstractNumId w:val="10"/>
  </w:num>
  <w:num w:numId="9">
    <w:abstractNumId w:val="2"/>
  </w:num>
  <w:num w:numId="10">
    <w:abstractNumId w:val="8"/>
  </w:num>
  <w:num w:numId="11">
    <w:abstractNumId w:val="17"/>
  </w:num>
  <w:num w:numId="12">
    <w:abstractNumId w:val="12"/>
  </w:num>
  <w:num w:numId="13">
    <w:abstractNumId w:val="22"/>
  </w:num>
  <w:num w:numId="14">
    <w:abstractNumId w:val="15"/>
  </w:num>
  <w:num w:numId="15">
    <w:abstractNumId w:val="14"/>
  </w:num>
  <w:num w:numId="16">
    <w:abstractNumId w:val="3"/>
  </w:num>
  <w:num w:numId="17">
    <w:abstractNumId w:val="0"/>
  </w:num>
  <w:num w:numId="18">
    <w:abstractNumId w:val="20"/>
  </w:num>
  <w:num w:numId="19">
    <w:abstractNumId w:val="9"/>
  </w:num>
  <w:num w:numId="20">
    <w:abstractNumId w:val="5"/>
  </w:num>
  <w:num w:numId="21">
    <w:abstractNumId w:val="4"/>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CF4"/>
    <w:rsid w:val="00021DD4"/>
    <w:rsid w:val="000262A3"/>
    <w:rsid w:val="00064081"/>
    <w:rsid w:val="000721B5"/>
    <w:rsid w:val="0008741C"/>
    <w:rsid w:val="00097007"/>
    <w:rsid w:val="000A651A"/>
    <w:rsid w:val="000B4D58"/>
    <w:rsid w:val="000C0509"/>
    <w:rsid w:val="000C4C15"/>
    <w:rsid w:val="000D2485"/>
    <w:rsid w:val="000E4818"/>
    <w:rsid w:val="000E576B"/>
    <w:rsid w:val="000E6AFA"/>
    <w:rsid w:val="000F5C12"/>
    <w:rsid w:val="00113D6A"/>
    <w:rsid w:val="00121970"/>
    <w:rsid w:val="00125E40"/>
    <w:rsid w:val="00127B9F"/>
    <w:rsid w:val="00131983"/>
    <w:rsid w:val="0016652C"/>
    <w:rsid w:val="00170935"/>
    <w:rsid w:val="00180D12"/>
    <w:rsid w:val="001936F6"/>
    <w:rsid w:val="001A0AF8"/>
    <w:rsid w:val="001B2365"/>
    <w:rsid w:val="001C2508"/>
    <w:rsid w:val="001D23F3"/>
    <w:rsid w:val="001D7A39"/>
    <w:rsid w:val="002056A5"/>
    <w:rsid w:val="00220CC0"/>
    <w:rsid w:val="002346C2"/>
    <w:rsid w:val="00234926"/>
    <w:rsid w:val="002766E9"/>
    <w:rsid w:val="00281684"/>
    <w:rsid w:val="002A7FD2"/>
    <w:rsid w:val="002B766A"/>
    <w:rsid w:val="002C5E03"/>
    <w:rsid w:val="002D573B"/>
    <w:rsid w:val="002D5782"/>
    <w:rsid w:val="002F44AD"/>
    <w:rsid w:val="003030D7"/>
    <w:rsid w:val="00323C8E"/>
    <w:rsid w:val="00343B2C"/>
    <w:rsid w:val="00353FE0"/>
    <w:rsid w:val="00384619"/>
    <w:rsid w:val="003852FE"/>
    <w:rsid w:val="003B2361"/>
    <w:rsid w:val="003D199E"/>
    <w:rsid w:val="003D38ED"/>
    <w:rsid w:val="003D76CF"/>
    <w:rsid w:val="003F278A"/>
    <w:rsid w:val="00406B43"/>
    <w:rsid w:val="00441ECE"/>
    <w:rsid w:val="004558D2"/>
    <w:rsid w:val="00455BB2"/>
    <w:rsid w:val="004576AB"/>
    <w:rsid w:val="00472EBF"/>
    <w:rsid w:val="004763AA"/>
    <w:rsid w:val="00482808"/>
    <w:rsid w:val="0048731C"/>
    <w:rsid w:val="004A7F48"/>
    <w:rsid w:val="004C5CEB"/>
    <w:rsid w:val="004D56B8"/>
    <w:rsid w:val="004F05FD"/>
    <w:rsid w:val="004F72CE"/>
    <w:rsid w:val="005070B5"/>
    <w:rsid w:val="00521458"/>
    <w:rsid w:val="00526DA6"/>
    <w:rsid w:val="0053254C"/>
    <w:rsid w:val="005379D6"/>
    <w:rsid w:val="00543A9C"/>
    <w:rsid w:val="005529EE"/>
    <w:rsid w:val="00555140"/>
    <w:rsid w:val="005767D4"/>
    <w:rsid w:val="00583C70"/>
    <w:rsid w:val="00592816"/>
    <w:rsid w:val="005A758C"/>
    <w:rsid w:val="005B30F7"/>
    <w:rsid w:val="005C7BFE"/>
    <w:rsid w:val="005D2821"/>
    <w:rsid w:val="005E044D"/>
    <w:rsid w:val="005E4B25"/>
    <w:rsid w:val="005F2AB5"/>
    <w:rsid w:val="00605E1F"/>
    <w:rsid w:val="00611AF4"/>
    <w:rsid w:val="00625CF3"/>
    <w:rsid w:val="0063151B"/>
    <w:rsid w:val="0063333F"/>
    <w:rsid w:val="00647029"/>
    <w:rsid w:val="00651217"/>
    <w:rsid w:val="006532CF"/>
    <w:rsid w:val="006711AB"/>
    <w:rsid w:val="00671506"/>
    <w:rsid w:val="0069199B"/>
    <w:rsid w:val="00696E06"/>
    <w:rsid w:val="006B100C"/>
    <w:rsid w:val="006B3CC9"/>
    <w:rsid w:val="006C0227"/>
    <w:rsid w:val="006C3230"/>
    <w:rsid w:val="006E03DA"/>
    <w:rsid w:val="006E4ECA"/>
    <w:rsid w:val="006E6515"/>
    <w:rsid w:val="007026DC"/>
    <w:rsid w:val="00706E3B"/>
    <w:rsid w:val="00711EC0"/>
    <w:rsid w:val="00717223"/>
    <w:rsid w:val="007625DC"/>
    <w:rsid w:val="00762715"/>
    <w:rsid w:val="007677AE"/>
    <w:rsid w:val="00786365"/>
    <w:rsid w:val="007A7A1B"/>
    <w:rsid w:val="007B5AA1"/>
    <w:rsid w:val="007D66B4"/>
    <w:rsid w:val="007D6B85"/>
    <w:rsid w:val="007E2B97"/>
    <w:rsid w:val="007E6ECE"/>
    <w:rsid w:val="0080205A"/>
    <w:rsid w:val="008257EC"/>
    <w:rsid w:val="008451C2"/>
    <w:rsid w:val="00850AA7"/>
    <w:rsid w:val="00861881"/>
    <w:rsid w:val="0087213C"/>
    <w:rsid w:val="00872ED6"/>
    <w:rsid w:val="0087566A"/>
    <w:rsid w:val="00884AF9"/>
    <w:rsid w:val="00887454"/>
    <w:rsid w:val="008A6B85"/>
    <w:rsid w:val="008C7554"/>
    <w:rsid w:val="008D635A"/>
    <w:rsid w:val="009164B9"/>
    <w:rsid w:val="009260D6"/>
    <w:rsid w:val="00927D1C"/>
    <w:rsid w:val="00936F01"/>
    <w:rsid w:val="0095701A"/>
    <w:rsid w:val="009925D2"/>
    <w:rsid w:val="00997E60"/>
    <w:rsid w:val="009B0BBC"/>
    <w:rsid w:val="009B59F7"/>
    <w:rsid w:val="009C632D"/>
    <w:rsid w:val="009D51A4"/>
    <w:rsid w:val="009F0BEB"/>
    <w:rsid w:val="009F7F68"/>
    <w:rsid w:val="00A041C7"/>
    <w:rsid w:val="00A05C3C"/>
    <w:rsid w:val="00A31057"/>
    <w:rsid w:val="00A3286B"/>
    <w:rsid w:val="00A536DE"/>
    <w:rsid w:val="00A54FEC"/>
    <w:rsid w:val="00A71881"/>
    <w:rsid w:val="00AA1A6C"/>
    <w:rsid w:val="00AC6DBE"/>
    <w:rsid w:val="00B04D68"/>
    <w:rsid w:val="00B06614"/>
    <w:rsid w:val="00B06B08"/>
    <w:rsid w:val="00B52464"/>
    <w:rsid w:val="00B63DA4"/>
    <w:rsid w:val="00B92CC9"/>
    <w:rsid w:val="00B944F1"/>
    <w:rsid w:val="00B972E2"/>
    <w:rsid w:val="00BB3CBA"/>
    <w:rsid w:val="00BE591C"/>
    <w:rsid w:val="00BF5B24"/>
    <w:rsid w:val="00BF7ABE"/>
    <w:rsid w:val="00C157B3"/>
    <w:rsid w:val="00C24F7C"/>
    <w:rsid w:val="00C415AC"/>
    <w:rsid w:val="00C45557"/>
    <w:rsid w:val="00C54C6D"/>
    <w:rsid w:val="00C802D5"/>
    <w:rsid w:val="00C85EC9"/>
    <w:rsid w:val="00C86206"/>
    <w:rsid w:val="00CB6355"/>
    <w:rsid w:val="00CD5B95"/>
    <w:rsid w:val="00CE69D1"/>
    <w:rsid w:val="00CF083C"/>
    <w:rsid w:val="00CF0CBD"/>
    <w:rsid w:val="00D051D6"/>
    <w:rsid w:val="00D139AC"/>
    <w:rsid w:val="00D32DA1"/>
    <w:rsid w:val="00D67FF0"/>
    <w:rsid w:val="00D70F4E"/>
    <w:rsid w:val="00D7531D"/>
    <w:rsid w:val="00D84645"/>
    <w:rsid w:val="00D8525A"/>
    <w:rsid w:val="00DB2460"/>
    <w:rsid w:val="00DC4479"/>
    <w:rsid w:val="00DD5894"/>
    <w:rsid w:val="00DE7CF8"/>
    <w:rsid w:val="00DF2EC3"/>
    <w:rsid w:val="00E00A19"/>
    <w:rsid w:val="00E14D2B"/>
    <w:rsid w:val="00E1616F"/>
    <w:rsid w:val="00E501BC"/>
    <w:rsid w:val="00E567C6"/>
    <w:rsid w:val="00E63306"/>
    <w:rsid w:val="00E63974"/>
    <w:rsid w:val="00E65F5D"/>
    <w:rsid w:val="00EA2697"/>
    <w:rsid w:val="00EA2D02"/>
    <w:rsid w:val="00EA52B1"/>
    <w:rsid w:val="00EA53E0"/>
    <w:rsid w:val="00EA6A71"/>
    <w:rsid w:val="00EB4C8D"/>
    <w:rsid w:val="00EC4CB2"/>
    <w:rsid w:val="00EC4D81"/>
    <w:rsid w:val="00EC62E1"/>
    <w:rsid w:val="00ED250D"/>
    <w:rsid w:val="00ED6EE3"/>
    <w:rsid w:val="00F06150"/>
    <w:rsid w:val="00F202B5"/>
    <w:rsid w:val="00F21C45"/>
    <w:rsid w:val="00F340D2"/>
    <w:rsid w:val="00F36B7C"/>
    <w:rsid w:val="00F8404C"/>
    <w:rsid w:val="00F87642"/>
    <w:rsid w:val="00F87C20"/>
    <w:rsid w:val="00FB08A8"/>
    <w:rsid w:val="00FB1E83"/>
    <w:rsid w:val="00FC3188"/>
    <w:rsid w:val="00FC4483"/>
    <w:rsid w:val="00FD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18C86-13E3-4757-A53D-4A73651B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CF4"/>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FD1CF4"/>
    <w:pPr>
      <w:keepNext/>
      <w:keepLines/>
      <w:suppressAutoHyphens w:val="0"/>
      <w:spacing w:before="480"/>
      <w:outlineLvl w:val="0"/>
    </w:pPr>
    <w:rPr>
      <w:rFonts w:ascii="Cambria" w:hAnsi="Cambria"/>
      <w:bCs/>
      <w:color w:val="365F91"/>
      <w:sz w:val="28"/>
      <w:szCs w:val="28"/>
      <w:lang w:eastAsia="en-US"/>
    </w:rPr>
  </w:style>
  <w:style w:type="paragraph" w:styleId="Heading8">
    <w:name w:val="heading 8"/>
    <w:basedOn w:val="Normal"/>
    <w:next w:val="Normal"/>
    <w:link w:val="Heading8Char"/>
    <w:uiPriority w:val="9"/>
    <w:semiHidden/>
    <w:unhideWhenUsed/>
    <w:qFormat/>
    <w:rsid w:val="00BE591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RIENCEheader">
    <w:name w:val="EXPERIENCE header"/>
    <w:basedOn w:val="Normal"/>
    <w:rsid w:val="00FD1CF4"/>
    <w:pPr>
      <w:keepNext/>
      <w:pBdr>
        <w:bottom w:val="single" w:sz="12" w:space="0" w:color="auto"/>
      </w:pBdr>
      <w:suppressAutoHyphens w:val="0"/>
      <w:spacing w:before="240" w:after="200"/>
      <w:jc w:val="both"/>
    </w:pPr>
    <w:rPr>
      <w:rFonts w:ascii="Palatino" w:hAnsi="Palatino"/>
      <w:b/>
      <w:smallCaps/>
      <w:szCs w:val="20"/>
      <w:lang w:eastAsia="en-US"/>
    </w:rPr>
  </w:style>
  <w:style w:type="paragraph" w:customStyle="1" w:styleId="NormalArial">
    <w:name w:val="Normal+Arial"/>
    <w:next w:val="Normal"/>
    <w:rsid w:val="00FD1CF4"/>
    <w:pPr>
      <w:numPr>
        <w:numId w:val="9"/>
      </w:numPr>
      <w:tabs>
        <w:tab w:val="clear" w:pos="360"/>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pPr>
    <w:rPr>
      <w:rFonts w:ascii="Arial" w:eastAsia="Times New Roman" w:hAnsi="Arial" w:cs="Arial"/>
      <w:color w:val="000000"/>
      <w:sz w:val="18"/>
      <w:szCs w:val="18"/>
    </w:rPr>
  </w:style>
  <w:style w:type="paragraph" w:styleId="BodyText3">
    <w:name w:val="Body Text 3"/>
    <w:basedOn w:val="Normal"/>
    <w:link w:val="BodyText3Char"/>
    <w:rsid w:val="00FD1CF4"/>
    <w:pPr>
      <w:spacing w:after="120"/>
    </w:pPr>
    <w:rPr>
      <w:sz w:val="16"/>
      <w:szCs w:val="16"/>
    </w:rPr>
  </w:style>
  <w:style w:type="character" w:customStyle="1" w:styleId="BodyText3Char">
    <w:name w:val="Body Text 3 Char"/>
    <w:basedOn w:val="DefaultParagraphFont"/>
    <w:link w:val="BodyText3"/>
    <w:rsid w:val="00FD1CF4"/>
    <w:rPr>
      <w:rFonts w:ascii="Times New Roman" w:eastAsia="Times New Roman" w:hAnsi="Times New Roman" w:cs="Times New Roman"/>
      <w:sz w:val="16"/>
      <w:szCs w:val="16"/>
      <w:lang w:eastAsia="ar-SA"/>
    </w:rPr>
  </w:style>
  <w:style w:type="paragraph" w:styleId="BodyText2">
    <w:name w:val="Body Text 2"/>
    <w:basedOn w:val="Normal"/>
    <w:link w:val="BodyText2Char"/>
    <w:rsid w:val="00FD1CF4"/>
    <w:pPr>
      <w:spacing w:after="120" w:line="480" w:lineRule="auto"/>
    </w:pPr>
  </w:style>
  <w:style w:type="character" w:customStyle="1" w:styleId="BodyText2Char">
    <w:name w:val="Body Text 2 Char"/>
    <w:basedOn w:val="DefaultParagraphFont"/>
    <w:link w:val="BodyText2"/>
    <w:rsid w:val="00FD1CF4"/>
    <w:rPr>
      <w:rFonts w:ascii="Times New Roman" w:eastAsia="Times New Roman" w:hAnsi="Times New Roman" w:cs="Times New Roman"/>
      <w:sz w:val="24"/>
      <w:szCs w:val="24"/>
      <w:lang w:eastAsia="ar-SA"/>
    </w:rPr>
  </w:style>
  <w:style w:type="paragraph" w:customStyle="1" w:styleId="experience-companyname">
    <w:name w:val="experience - company name"/>
    <w:basedOn w:val="Normal"/>
    <w:rsid w:val="00FD1CF4"/>
    <w:pPr>
      <w:keepNext/>
      <w:suppressAutoHyphens w:val="0"/>
      <w:jc w:val="both"/>
    </w:pPr>
    <w:rPr>
      <w:rFonts w:ascii="Palatino" w:hAnsi="Palatino"/>
      <w:b/>
      <w:smallCaps/>
      <w:szCs w:val="20"/>
      <w:lang w:eastAsia="en-US"/>
    </w:rPr>
  </w:style>
  <w:style w:type="character" w:customStyle="1" w:styleId="Heading1Char">
    <w:name w:val="Heading 1 Char"/>
    <w:basedOn w:val="DefaultParagraphFont"/>
    <w:link w:val="Heading1"/>
    <w:uiPriority w:val="9"/>
    <w:rsid w:val="00FD1CF4"/>
    <w:rPr>
      <w:rFonts w:ascii="Cambria" w:eastAsia="Times New Roman" w:hAnsi="Cambria" w:cs="Times New Roman"/>
      <w:bCs/>
      <w:color w:val="365F91"/>
      <w:sz w:val="28"/>
      <w:szCs w:val="28"/>
    </w:rPr>
  </w:style>
  <w:style w:type="paragraph" w:styleId="BodyText">
    <w:name w:val="Body Text"/>
    <w:basedOn w:val="Normal"/>
    <w:link w:val="BodyTextChar"/>
    <w:uiPriority w:val="99"/>
    <w:semiHidden/>
    <w:unhideWhenUsed/>
    <w:rsid w:val="00FD1CF4"/>
    <w:pPr>
      <w:suppressAutoHyphens w:val="0"/>
      <w:spacing w:after="120"/>
    </w:pPr>
    <w:rPr>
      <w:rFonts w:ascii="Verdana" w:hAnsi="Verdana"/>
      <w:b/>
      <w:sz w:val="20"/>
      <w:szCs w:val="20"/>
      <w:lang w:eastAsia="en-US"/>
    </w:rPr>
  </w:style>
  <w:style w:type="character" w:customStyle="1" w:styleId="BodyTextChar">
    <w:name w:val="Body Text Char"/>
    <w:basedOn w:val="DefaultParagraphFont"/>
    <w:link w:val="BodyText"/>
    <w:uiPriority w:val="99"/>
    <w:semiHidden/>
    <w:rsid w:val="00FD1CF4"/>
    <w:rPr>
      <w:rFonts w:ascii="Verdana" w:eastAsia="Times New Roman" w:hAnsi="Verdana" w:cs="Times New Roman"/>
      <w:b/>
      <w:sz w:val="20"/>
      <w:szCs w:val="20"/>
    </w:rPr>
  </w:style>
  <w:style w:type="paragraph" w:styleId="ListParagraph">
    <w:name w:val="List Paragraph"/>
    <w:basedOn w:val="Normal"/>
    <w:link w:val="ListParagraphChar"/>
    <w:uiPriority w:val="99"/>
    <w:qFormat/>
    <w:rsid w:val="00647029"/>
    <w:pPr>
      <w:ind w:left="720"/>
      <w:contextualSpacing/>
    </w:pPr>
  </w:style>
  <w:style w:type="paragraph" w:customStyle="1" w:styleId="CharChar1Char">
    <w:name w:val="Char Char1 Char"/>
    <w:basedOn w:val="Normal"/>
    <w:rsid w:val="002D5782"/>
    <w:pPr>
      <w:spacing w:after="160" w:line="240" w:lineRule="exact"/>
    </w:pPr>
    <w:rPr>
      <w:rFonts w:ascii="Verdana" w:hAnsi="Verdana"/>
      <w:sz w:val="20"/>
      <w:szCs w:val="20"/>
    </w:rPr>
  </w:style>
  <w:style w:type="character" w:styleId="Strong">
    <w:name w:val="Strong"/>
    <w:basedOn w:val="DefaultParagraphFont"/>
    <w:uiPriority w:val="22"/>
    <w:qFormat/>
    <w:rsid w:val="00125E40"/>
    <w:rPr>
      <w:b/>
      <w:bCs/>
    </w:rPr>
  </w:style>
  <w:style w:type="character" w:customStyle="1" w:styleId="apple-converted-space">
    <w:name w:val="apple-converted-space"/>
    <w:basedOn w:val="DefaultParagraphFont"/>
    <w:rsid w:val="00125E40"/>
  </w:style>
  <w:style w:type="character" w:customStyle="1" w:styleId="ListParagraphChar">
    <w:name w:val="List Paragraph Char"/>
    <w:link w:val="ListParagraph"/>
    <w:locked/>
    <w:rsid w:val="00C45557"/>
    <w:rPr>
      <w:rFonts w:ascii="Times New Roman" w:eastAsia="Times New Roman" w:hAnsi="Times New Roman" w:cs="Times New Roman"/>
      <w:sz w:val="24"/>
      <w:szCs w:val="24"/>
      <w:lang w:eastAsia="ar-SA"/>
    </w:rPr>
  </w:style>
  <w:style w:type="paragraph" w:styleId="NoSpacing">
    <w:name w:val="No Spacing"/>
    <w:qFormat/>
    <w:rsid w:val="000B4D58"/>
    <w:pPr>
      <w:spacing w:after="0" w:line="240" w:lineRule="auto"/>
    </w:pPr>
    <w:rPr>
      <w:rFonts w:ascii="Calibri" w:eastAsia="Calibri" w:hAnsi="Calibri" w:cs="Times New Roman"/>
    </w:rPr>
  </w:style>
  <w:style w:type="character" w:customStyle="1" w:styleId="Heading8Char">
    <w:name w:val="Heading 8 Char"/>
    <w:basedOn w:val="DefaultParagraphFont"/>
    <w:link w:val="Heading8"/>
    <w:uiPriority w:val="9"/>
    <w:semiHidden/>
    <w:rsid w:val="00BE591C"/>
    <w:rPr>
      <w:rFonts w:asciiTheme="majorHAnsi" w:eastAsiaTheme="majorEastAsia" w:hAnsiTheme="majorHAnsi" w:cstheme="majorBidi"/>
      <w:color w:val="404040" w:themeColor="text1" w:themeTint="BF"/>
      <w:sz w:val="20"/>
      <w:szCs w:val="20"/>
      <w:lang w:eastAsia="ar-SA"/>
    </w:rPr>
  </w:style>
  <w:style w:type="paragraph" w:styleId="Header">
    <w:name w:val="header"/>
    <w:basedOn w:val="Normal"/>
    <w:link w:val="HeaderChar"/>
    <w:uiPriority w:val="99"/>
    <w:semiHidden/>
    <w:unhideWhenUsed/>
    <w:rsid w:val="000F5C12"/>
    <w:pPr>
      <w:tabs>
        <w:tab w:val="center" w:pos="4680"/>
        <w:tab w:val="right" w:pos="9360"/>
      </w:tabs>
    </w:pPr>
  </w:style>
  <w:style w:type="character" w:customStyle="1" w:styleId="HeaderChar">
    <w:name w:val="Header Char"/>
    <w:basedOn w:val="DefaultParagraphFont"/>
    <w:link w:val="Header"/>
    <w:uiPriority w:val="99"/>
    <w:semiHidden/>
    <w:rsid w:val="000F5C12"/>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0F5C12"/>
    <w:pPr>
      <w:tabs>
        <w:tab w:val="center" w:pos="4680"/>
        <w:tab w:val="right" w:pos="9360"/>
      </w:tabs>
    </w:pPr>
  </w:style>
  <w:style w:type="character" w:customStyle="1" w:styleId="FooterChar">
    <w:name w:val="Footer Char"/>
    <w:basedOn w:val="DefaultParagraphFont"/>
    <w:link w:val="Footer"/>
    <w:uiPriority w:val="99"/>
    <w:semiHidden/>
    <w:rsid w:val="000F5C12"/>
    <w:rPr>
      <w:rFonts w:ascii="Times New Roman" w:eastAsia="Times New Roman" w:hAnsi="Times New Roman" w:cs="Times New Roman"/>
      <w:sz w:val="24"/>
      <w:szCs w:val="24"/>
      <w:lang w:eastAsia="ar-SA"/>
    </w:rPr>
  </w:style>
  <w:style w:type="paragraph" w:customStyle="1" w:styleId="Normal1">
    <w:name w:val="Normal1"/>
    <w:rsid w:val="001D23F3"/>
    <w:rPr>
      <w:rFonts w:ascii="Calibri" w:eastAsia="Calibri" w:hAnsi="Calibri" w:cs="Calibri"/>
      <w:color w:val="000000"/>
    </w:rPr>
  </w:style>
  <w:style w:type="character" w:customStyle="1" w:styleId="apple-style-span">
    <w:name w:val="apple-style-span"/>
    <w:basedOn w:val="DefaultParagraphFont"/>
    <w:rsid w:val="001D23F3"/>
  </w:style>
  <w:style w:type="paragraph" w:customStyle="1" w:styleId="Normal10">
    <w:name w:val="Normal1"/>
    <w:rsid w:val="00936F01"/>
    <w:pPr>
      <w:spacing w:after="0" w:line="240" w:lineRule="auto"/>
    </w:pPr>
    <w:rPr>
      <w:rFonts w:ascii="Times New Roman" w:eastAsia="Times New Roman" w:hAnsi="Times New Roman" w:cs="Times New Roman"/>
      <w:color w:val="000000"/>
      <w:sz w:val="24"/>
      <w:lang w:val="en-IN" w:eastAsia="en-IN"/>
    </w:rPr>
  </w:style>
  <w:style w:type="paragraph" w:styleId="BalloonText">
    <w:name w:val="Balloon Text"/>
    <w:basedOn w:val="Normal"/>
    <w:link w:val="BalloonTextChar"/>
    <w:uiPriority w:val="99"/>
    <w:semiHidden/>
    <w:unhideWhenUsed/>
    <w:rsid w:val="000E6AFA"/>
    <w:rPr>
      <w:rFonts w:ascii="Tahoma" w:hAnsi="Tahoma" w:cs="Tahoma"/>
      <w:sz w:val="16"/>
      <w:szCs w:val="16"/>
    </w:rPr>
  </w:style>
  <w:style w:type="character" w:customStyle="1" w:styleId="BalloonTextChar">
    <w:name w:val="Balloon Text Char"/>
    <w:basedOn w:val="DefaultParagraphFont"/>
    <w:link w:val="BalloonText"/>
    <w:uiPriority w:val="99"/>
    <w:semiHidden/>
    <w:rsid w:val="000E6AFA"/>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4BBA0-5FC5-41DD-92EA-ECFDC059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system14</dc:creator>
  <cp:lastModifiedBy>Acharya, A. A.</cp:lastModifiedBy>
  <cp:revision>2</cp:revision>
  <dcterms:created xsi:type="dcterms:W3CDTF">2016-12-16T04:29:00Z</dcterms:created>
  <dcterms:modified xsi:type="dcterms:W3CDTF">2016-12-16T04:29:00Z</dcterms:modified>
</cp:coreProperties>
</file>