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C75F8" w14:textId="77777777" w:rsidR="00FC557C" w:rsidRPr="00EF2C1D" w:rsidRDefault="00FC557C" w:rsidP="00FC557C">
      <w:pPr>
        <w:rPr>
          <w:rFonts w:ascii="Times New Roman" w:hAnsi="Times New Roman" w:cs="Times New Roman"/>
        </w:rPr>
      </w:pPr>
    </w:p>
    <w:p w14:paraId="43C1B1AB" w14:textId="77777777" w:rsidR="00FC557C" w:rsidRPr="00EF2C1D" w:rsidRDefault="00FC557C" w:rsidP="00FC557C">
      <w:pPr>
        <w:pStyle w:val="NoSpacing"/>
        <w:jc w:val="center"/>
        <w:rPr>
          <w:rFonts w:ascii="Times New Roman" w:hAnsi="Times New Roman" w:cs="Times New Roman"/>
          <w:b/>
          <w:bCs/>
          <w:caps/>
          <w:sz w:val="36"/>
          <w:szCs w:val="36"/>
        </w:rPr>
      </w:pPr>
      <w:r w:rsidRPr="00EF2C1D">
        <w:rPr>
          <w:rFonts w:ascii="Times New Roman" w:hAnsi="Times New Roman" w:cs="Times New Roman"/>
          <w:b/>
          <w:bCs/>
          <w:caps/>
          <w:sz w:val="36"/>
          <w:szCs w:val="36"/>
        </w:rPr>
        <w:t>Department of Computer Applications</w:t>
      </w:r>
    </w:p>
    <w:p w14:paraId="6FE85CC7" w14:textId="13FFE178" w:rsidR="00FC557C" w:rsidRPr="00EF2C1D" w:rsidRDefault="001E75C1" w:rsidP="00FC557C">
      <w:pPr>
        <w:pStyle w:val="NoSpacing"/>
        <w:jc w:val="center"/>
        <w:rPr>
          <w:rFonts w:ascii="Times New Roman" w:hAnsi="Times New Roman" w:cs="Times New Roman"/>
          <w:sz w:val="36"/>
          <w:szCs w:val="36"/>
        </w:rPr>
      </w:pPr>
      <w:r w:rsidRPr="00EF2C1D">
        <w:rPr>
          <w:rFonts w:ascii="Times New Roman" w:hAnsi="Times New Roman" w:cs="Times New Roman"/>
          <w:sz w:val="36"/>
          <w:szCs w:val="36"/>
        </w:rPr>
        <w:t xml:space="preserve">MCA - </w:t>
      </w:r>
      <w:r w:rsidR="00972AD6">
        <w:rPr>
          <w:rFonts w:ascii="Times New Roman" w:hAnsi="Times New Roman" w:cs="Times New Roman"/>
          <w:sz w:val="36"/>
          <w:szCs w:val="36"/>
        </w:rPr>
        <w:t>E</w:t>
      </w:r>
      <w:r w:rsidR="00FC557C" w:rsidRPr="00EF2C1D">
        <w:rPr>
          <w:rFonts w:ascii="Times New Roman" w:hAnsi="Times New Roman" w:cs="Times New Roman"/>
          <w:sz w:val="36"/>
          <w:szCs w:val="36"/>
        </w:rPr>
        <w:t xml:space="preserve"> SECTION (Batch: 2024-2025)</w:t>
      </w:r>
    </w:p>
    <w:p w14:paraId="29E7FF3E" w14:textId="6E137FB9" w:rsidR="00FC557C" w:rsidRPr="00EF2C1D" w:rsidRDefault="00FC557C" w:rsidP="00FC557C">
      <w:pPr>
        <w:pStyle w:val="NoSpacing"/>
        <w:jc w:val="center"/>
        <w:rPr>
          <w:rFonts w:ascii="Times New Roman" w:hAnsi="Times New Roman" w:cs="Times New Roman"/>
          <w:sz w:val="36"/>
          <w:szCs w:val="36"/>
        </w:rPr>
      </w:pPr>
      <w:r w:rsidRPr="00EF2C1D">
        <w:rPr>
          <w:rFonts w:ascii="Times New Roman" w:hAnsi="Times New Roman" w:cs="Times New Roman"/>
          <w:sz w:val="36"/>
          <w:szCs w:val="36"/>
        </w:rPr>
        <w:t>Session: May 2024 to August 2025</w:t>
      </w:r>
    </w:p>
    <w:p w14:paraId="789A025B" w14:textId="77777777" w:rsidR="00FC557C" w:rsidRPr="00EF2C1D" w:rsidRDefault="00FC557C" w:rsidP="00FC557C">
      <w:pPr>
        <w:pStyle w:val="NoSpacing"/>
        <w:rPr>
          <w:rFonts w:ascii="Times New Roman" w:hAnsi="Times New Roman" w:cs="Times New Roman"/>
          <w:sz w:val="36"/>
          <w:szCs w:val="36"/>
        </w:rPr>
      </w:pPr>
    </w:p>
    <w:p w14:paraId="57739B4E" w14:textId="56BA88B3" w:rsidR="00FC557C" w:rsidRPr="00EF2C1D" w:rsidRDefault="00FC557C" w:rsidP="00FC557C">
      <w:pPr>
        <w:pStyle w:val="NoSpacing"/>
        <w:jc w:val="center"/>
        <w:rPr>
          <w:rFonts w:ascii="Times New Roman" w:hAnsi="Times New Roman" w:cs="Times New Roman"/>
          <w:sz w:val="32"/>
          <w:szCs w:val="32"/>
        </w:rPr>
      </w:pPr>
      <w:r w:rsidRPr="00EF2C1D">
        <w:rPr>
          <w:rFonts w:ascii="Times New Roman" w:hAnsi="Times New Roman" w:cs="Times New Roman"/>
          <w:sz w:val="32"/>
          <w:szCs w:val="32"/>
        </w:rPr>
        <w:t xml:space="preserve">PROJECT WORK </w:t>
      </w:r>
      <w:r w:rsidR="004723EA" w:rsidRPr="00EF2C1D">
        <w:rPr>
          <w:rFonts w:ascii="Times New Roman" w:hAnsi="Times New Roman" w:cs="Times New Roman"/>
          <w:sz w:val="32"/>
          <w:szCs w:val="32"/>
        </w:rPr>
        <w:t>–</w:t>
      </w:r>
      <w:r w:rsidRPr="00EF2C1D">
        <w:rPr>
          <w:rFonts w:ascii="Times New Roman" w:hAnsi="Times New Roman" w:cs="Times New Roman"/>
          <w:sz w:val="32"/>
          <w:szCs w:val="32"/>
        </w:rPr>
        <w:t xml:space="preserve"> SYNOPSIS</w:t>
      </w:r>
    </w:p>
    <w:p w14:paraId="661D597A" w14:textId="77777777" w:rsidR="004723EA" w:rsidRPr="00EF2C1D" w:rsidRDefault="004723EA" w:rsidP="00FC557C">
      <w:pPr>
        <w:pStyle w:val="NoSpacing"/>
        <w:jc w:val="center"/>
        <w:rPr>
          <w:rFonts w:ascii="Times New Roman" w:hAnsi="Times New Roman" w:cs="Times New Roman"/>
          <w:sz w:val="32"/>
          <w:szCs w:val="32"/>
        </w:rPr>
      </w:pPr>
    </w:p>
    <w:p w14:paraId="233B977A" w14:textId="77777777" w:rsidR="004723EA" w:rsidRPr="00EF2C1D" w:rsidRDefault="004723EA" w:rsidP="00FC557C">
      <w:pPr>
        <w:pStyle w:val="NoSpacing"/>
        <w:jc w:val="center"/>
        <w:rPr>
          <w:rFonts w:ascii="Times New Roman" w:hAnsi="Times New Roman" w:cs="Times New Roman"/>
          <w:sz w:val="32"/>
          <w:szCs w:val="32"/>
        </w:rPr>
      </w:pPr>
    </w:p>
    <w:p w14:paraId="78F241EC" w14:textId="77777777" w:rsidR="004723EA" w:rsidRPr="00EF2C1D" w:rsidRDefault="004723EA" w:rsidP="00FC557C">
      <w:pPr>
        <w:pStyle w:val="NoSpacing"/>
        <w:jc w:val="center"/>
        <w:rPr>
          <w:rFonts w:ascii="Times New Roman" w:hAnsi="Times New Roman" w:cs="Times New Roman"/>
          <w:sz w:val="32"/>
          <w:szCs w:val="32"/>
        </w:rPr>
      </w:pPr>
    </w:p>
    <w:p w14:paraId="495330FC" w14:textId="77777777" w:rsidR="00FC557C" w:rsidRPr="00EF2C1D" w:rsidRDefault="00FC557C" w:rsidP="00FC557C">
      <w:pPr>
        <w:pStyle w:val="NoSpacing"/>
        <w:jc w:val="center"/>
        <w:rPr>
          <w:rFonts w:ascii="Times New Roman" w:hAnsi="Times New Roman" w:cs="Times New Roman"/>
          <w:sz w:val="36"/>
          <w:szCs w:val="36"/>
        </w:rPr>
      </w:pPr>
    </w:p>
    <w:tbl>
      <w:tblPr>
        <w:tblStyle w:val="TableGrid"/>
        <w:tblW w:w="7695" w:type="dxa"/>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5"/>
        <w:gridCol w:w="278"/>
        <w:gridCol w:w="4772"/>
      </w:tblGrid>
      <w:tr w:rsidR="001E75C1" w:rsidRPr="00EF2C1D" w14:paraId="04689B8B" w14:textId="77777777" w:rsidTr="004723EA">
        <w:trPr>
          <w:trHeight w:val="793"/>
        </w:trPr>
        <w:tc>
          <w:tcPr>
            <w:tcW w:w="2645" w:type="dxa"/>
          </w:tcPr>
          <w:p w14:paraId="5B56FE1B" w14:textId="27F6B4B3" w:rsidR="001E75C1" w:rsidRPr="00EF2C1D" w:rsidRDefault="001E75C1" w:rsidP="00FC557C">
            <w:pPr>
              <w:rPr>
                <w:rFonts w:ascii="Times New Roman" w:hAnsi="Times New Roman" w:cs="Times New Roman"/>
              </w:rPr>
            </w:pPr>
            <w:r w:rsidRPr="00EF2C1D">
              <w:rPr>
                <w:rFonts w:ascii="Times New Roman" w:hAnsi="Times New Roman" w:cs="Times New Roman"/>
                <w:sz w:val="24"/>
                <w:szCs w:val="34"/>
              </w:rPr>
              <w:t>TITLE OF THE PROJECT</w:t>
            </w:r>
          </w:p>
        </w:tc>
        <w:tc>
          <w:tcPr>
            <w:tcW w:w="278" w:type="dxa"/>
          </w:tcPr>
          <w:p w14:paraId="335F3038" w14:textId="28F0E91A"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65C9A916" w14:textId="4A6AE5FA" w:rsidR="001E75C1" w:rsidRPr="00EF2C1D" w:rsidRDefault="00427FCE" w:rsidP="00FC557C">
            <w:pPr>
              <w:rPr>
                <w:rFonts w:ascii="Times New Roman" w:hAnsi="Times New Roman" w:cs="Times New Roman"/>
              </w:rPr>
            </w:pPr>
            <w:r w:rsidRPr="00EF2C1D">
              <w:rPr>
                <w:rFonts w:ascii="Times New Roman" w:hAnsi="Times New Roman" w:cs="Times New Roman"/>
              </w:rPr>
              <w:t>Fluently (</w:t>
            </w:r>
            <w:r w:rsidR="00B70C82" w:rsidRPr="00EF2C1D">
              <w:rPr>
                <w:rFonts w:ascii="Times New Roman" w:hAnsi="Times New Roman" w:cs="Times New Roman"/>
              </w:rPr>
              <w:t>Language Leaning Web-app)</w:t>
            </w:r>
          </w:p>
        </w:tc>
      </w:tr>
      <w:tr w:rsidR="001E75C1" w:rsidRPr="00EF2C1D" w14:paraId="4CC4F4E1" w14:textId="77777777" w:rsidTr="004723EA">
        <w:trPr>
          <w:trHeight w:val="793"/>
        </w:trPr>
        <w:tc>
          <w:tcPr>
            <w:tcW w:w="2645" w:type="dxa"/>
          </w:tcPr>
          <w:p w14:paraId="3C23E236" w14:textId="194180A8" w:rsidR="001E75C1" w:rsidRPr="00EF2C1D" w:rsidRDefault="001E75C1" w:rsidP="00FC557C">
            <w:pPr>
              <w:rPr>
                <w:rFonts w:ascii="Times New Roman" w:hAnsi="Times New Roman" w:cs="Times New Roman"/>
              </w:rPr>
            </w:pPr>
            <w:r w:rsidRPr="00EF2C1D">
              <w:rPr>
                <w:rFonts w:ascii="Times New Roman" w:hAnsi="Times New Roman" w:cs="Times New Roman"/>
                <w:sz w:val="24"/>
                <w:szCs w:val="34"/>
              </w:rPr>
              <w:t>STUDENT NAME &amp; SECTION</w:t>
            </w:r>
          </w:p>
        </w:tc>
        <w:tc>
          <w:tcPr>
            <w:tcW w:w="278" w:type="dxa"/>
          </w:tcPr>
          <w:p w14:paraId="47AA0CBB" w14:textId="3D2B46C3"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7A39AB66" w14:textId="77777777" w:rsidR="001E75C1" w:rsidRDefault="00705FD1" w:rsidP="00FC557C">
            <w:pPr>
              <w:rPr>
                <w:rFonts w:ascii="Times New Roman" w:hAnsi="Times New Roman" w:cs="Times New Roman"/>
              </w:rPr>
            </w:pPr>
            <w:r w:rsidRPr="00EF2C1D">
              <w:rPr>
                <w:rFonts w:ascii="Times New Roman" w:hAnsi="Times New Roman" w:cs="Times New Roman"/>
              </w:rPr>
              <w:t>O</w:t>
            </w:r>
            <w:r w:rsidR="00301971" w:rsidRPr="00EF2C1D">
              <w:rPr>
                <w:rFonts w:ascii="Times New Roman" w:hAnsi="Times New Roman" w:cs="Times New Roman"/>
              </w:rPr>
              <w:t>MPRASAD</w:t>
            </w:r>
            <w:r w:rsidRPr="00EF2C1D">
              <w:rPr>
                <w:rFonts w:ascii="Times New Roman" w:hAnsi="Times New Roman" w:cs="Times New Roman"/>
              </w:rPr>
              <w:t xml:space="preserve"> B L</w:t>
            </w:r>
          </w:p>
          <w:p w14:paraId="61B736FA" w14:textId="5391FBD3" w:rsidR="00A478A6" w:rsidRPr="00EF2C1D" w:rsidRDefault="00A478A6" w:rsidP="00FC557C">
            <w:pPr>
              <w:rPr>
                <w:rFonts w:ascii="Times New Roman" w:hAnsi="Times New Roman" w:cs="Times New Roman"/>
              </w:rPr>
            </w:pPr>
            <w:r>
              <w:rPr>
                <w:rFonts w:ascii="Times New Roman" w:hAnsi="Times New Roman" w:cs="Times New Roman"/>
              </w:rPr>
              <w:t>MCA E Section</w:t>
            </w:r>
          </w:p>
        </w:tc>
      </w:tr>
      <w:tr w:rsidR="001E75C1" w:rsidRPr="00EF2C1D" w14:paraId="6AC2ED83" w14:textId="77777777" w:rsidTr="004723EA">
        <w:trPr>
          <w:trHeight w:val="793"/>
        </w:trPr>
        <w:tc>
          <w:tcPr>
            <w:tcW w:w="2645" w:type="dxa"/>
          </w:tcPr>
          <w:p w14:paraId="08A00027" w14:textId="6B942F61" w:rsidR="001E75C1" w:rsidRPr="00EF2C1D" w:rsidRDefault="001E75C1" w:rsidP="00FC557C">
            <w:pPr>
              <w:rPr>
                <w:rFonts w:ascii="Times New Roman" w:hAnsi="Times New Roman" w:cs="Times New Roman"/>
                <w:sz w:val="24"/>
                <w:szCs w:val="34"/>
              </w:rPr>
            </w:pPr>
            <w:r w:rsidRPr="00EF2C1D">
              <w:rPr>
                <w:rFonts w:ascii="Times New Roman" w:hAnsi="Times New Roman" w:cs="Times New Roman"/>
                <w:sz w:val="24"/>
                <w:szCs w:val="34"/>
              </w:rPr>
              <w:t>REGISTRATION NO.</w:t>
            </w:r>
          </w:p>
        </w:tc>
        <w:tc>
          <w:tcPr>
            <w:tcW w:w="278" w:type="dxa"/>
          </w:tcPr>
          <w:p w14:paraId="7D32814D" w14:textId="40468925"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15975C77" w14:textId="534F9218" w:rsidR="001E75C1" w:rsidRPr="00EF2C1D" w:rsidRDefault="00705FD1" w:rsidP="00FC557C">
            <w:pPr>
              <w:rPr>
                <w:rFonts w:ascii="Times New Roman" w:hAnsi="Times New Roman" w:cs="Times New Roman"/>
              </w:rPr>
            </w:pPr>
            <w:r w:rsidRPr="00EF2C1D">
              <w:rPr>
                <w:rFonts w:ascii="Times New Roman" w:hAnsi="Times New Roman" w:cs="Times New Roman"/>
              </w:rPr>
              <w:t>23P01261</w:t>
            </w:r>
          </w:p>
        </w:tc>
      </w:tr>
      <w:tr w:rsidR="001E75C1" w:rsidRPr="00EF2C1D" w14:paraId="771142A2" w14:textId="77777777" w:rsidTr="004723EA">
        <w:trPr>
          <w:trHeight w:val="793"/>
        </w:trPr>
        <w:tc>
          <w:tcPr>
            <w:tcW w:w="2645" w:type="dxa"/>
          </w:tcPr>
          <w:p w14:paraId="26C2260C" w14:textId="3D236A32" w:rsidR="001E75C1" w:rsidRPr="00EF2C1D" w:rsidRDefault="001E75C1" w:rsidP="00FC557C">
            <w:pPr>
              <w:rPr>
                <w:rFonts w:ascii="Times New Roman" w:hAnsi="Times New Roman" w:cs="Times New Roman"/>
                <w:sz w:val="24"/>
                <w:szCs w:val="34"/>
              </w:rPr>
            </w:pPr>
            <w:r w:rsidRPr="00EF2C1D">
              <w:rPr>
                <w:rFonts w:ascii="Times New Roman" w:hAnsi="Times New Roman" w:cs="Times New Roman"/>
                <w:sz w:val="24"/>
                <w:szCs w:val="34"/>
              </w:rPr>
              <w:t>GUIDE NAME</w:t>
            </w:r>
          </w:p>
        </w:tc>
        <w:tc>
          <w:tcPr>
            <w:tcW w:w="278" w:type="dxa"/>
          </w:tcPr>
          <w:p w14:paraId="013A558F" w14:textId="6D083644"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35F0EF18" w14:textId="0EB3A795" w:rsidR="001E75C1" w:rsidRPr="00EF2C1D" w:rsidRDefault="00791A49" w:rsidP="00FC557C">
            <w:pPr>
              <w:rPr>
                <w:rFonts w:ascii="Times New Roman" w:hAnsi="Times New Roman" w:cs="Times New Roman"/>
              </w:rPr>
            </w:pPr>
            <w:r>
              <w:rPr>
                <w:rFonts w:ascii="Times New Roman" w:hAnsi="Times New Roman" w:cs="Times New Roman"/>
              </w:rPr>
              <w:t>Ms. Neha Jaswani</w:t>
            </w:r>
          </w:p>
        </w:tc>
      </w:tr>
    </w:tbl>
    <w:p w14:paraId="2B9C3E2D" w14:textId="5660CE8F" w:rsidR="001E75C1" w:rsidRPr="00EF2C1D" w:rsidRDefault="001E75C1" w:rsidP="00FC557C">
      <w:pPr>
        <w:rPr>
          <w:rFonts w:ascii="Times New Roman" w:hAnsi="Times New Roman" w:cs="Times New Roman"/>
          <w:sz w:val="36"/>
          <w:szCs w:val="36"/>
        </w:rPr>
      </w:pPr>
    </w:p>
    <w:p w14:paraId="5AE12AE7" w14:textId="77777777" w:rsidR="001E75C1" w:rsidRPr="00EF2C1D" w:rsidRDefault="001E75C1">
      <w:pPr>
        <w:rPr>
          <w:rFonts w:ascii="Times New Roman" w:hAnsi="Times New Roman" w:cs="Times New Roman"/>
          <w:sz w:val="36"/>
          <w:szCs w:val="36"/>
        </w:rPr>
      </w:pPr>
      <w:r w:rsidRPr="00EF2C1D">
        <w:rPr>
          <w:rFonts w:ascii="Times New Roman" w:hAnsi="Times New Roman" w:cs="Times New Roman"/>
          <w:sz w:val="36"/>
          <w:szCs w:val="36"/>
        </w:rPr>
        <w:br w:type="page"/>
      </w:r>
    </w:p>
    <w:p w14:paraId="01DB5537" w14:textId="77777777" w:rsidR="00FC557C" w:rsidRPr="00EF2C1D" w:rsidRDefault="00FC557C" w:rsidP="00FC557C">
      <w:pPr>
        <w:rPr>
          <w:rFonts w:ascii="Times New Roman" w:hAnsi="Times New Roman" w:cs="Times New Roman"/>
          <w:sz w:val="36"/>
          <w:szCs w:val="36"/>
        </w:rPr>
      </w:pPr>
    </w:p>
    <w:p w14:paraId="51A7FF98" w14:textId="1C434B61" w:rsidR="00FC557C" w:rsidRPr="00EF2C1D" w:rsidRDefault="001E75C1" w:rsidP="00FC557C">
      <w:pPr>
        <w:rPr>
          <w:rFonts w:ascii="Times New Roman" w:hAnsi="Times New Roman" w:cs="Times New Roman"/>
          <w:sz w:val="36"/>
          <w:szCs w:val="36"/>
        </w:rPr>
      </w:pPr>
      <w:r w:rsidRPr="00EF2C1D">
        <w:rPr>
          <w:rFonts w:ascii="Times New Roman" w:hAnsi="Times New Roman" w:cs="Times New Roman"/>
          <w:sz w:val="36"/>
          <w:szCs w:val="36"/>
        </w:rPr>
        <w:t>Abstract:</w:t>
      </w:r>
    </w:p>
    <w:p w14:paraId="24C97249" w14:textId="6A4223E1" w:rsidR="001342D8" w:rsidRPr="00EF2C1D" w:rsidRDefault="002B1818" w:rsidP="001342D8">
      <w:pPr>
        <w:rPr>
          <w:rFonts w:ascii="Times New Roman" w:hAnsi="Times New Roman" w:cs="Times New Roman"/>
          <w:sz w:val="28"/>
          <w:szCs w:val="36"/>
        </w:rPr>
      </w:pPr>
      <w:r w:rsidRPr="00EF2C1D">
        <w:rPr>
          <w:rFonts w:ascii="Times New Roman" w:hAnsi="Times New Roman" w:cs="Times New Roman"/>
          <w:sz w:val="28"/>
          <w:szCs w:val="36"/>
        </w:rPr>
        <w:t xml:space="preserve">Fluently </w:t>
      </w:r>
      <w:r w:rsidR="001342D8" w:rsidRPr="00EF2C1D">
        <w:rPr>
          <w:rFonts w:ascii="Times New Roman" w:hAnsi="Times New Roman" w:cs="Times New Roman"/>
          <w:sz w:val="28"/>
          <w:szCs w:val="36"/>
        </w:rPr>
        <w:t>is a modern, interactive language</w:t>
      </w:r>
      <w:r w:rsidR="001342D8" w:rsidRPr="00EF2C1D">
        <w:rPr>
          <w:rFonts w:ascii="Times New Roman" w:hAnsi="Times New Roman" w:cs="Times New Roman"/>
          <w:sz w:val="28"/>
          <w:szCs w:val="36"/>
        </w:rPr>
        <w:noBreakHyphen/>
        <w:t xml:space="preserve">learning web application built with the </w:t>
      </w:r>
      <w:r w:rsidRPr="00EF2C1D">
        <w:rPr>
          <w:rFonts w:ascii="Times New Roman" w:hAnsi="Times New Roman" w:cs="Times New Roman"/>
          <w:sz w:val="28"/>
          <w:szCs w:val="36"/>
        </w:rPr>
        <w:t>P</w:t>
      </w:r>
      <w:r w:rsidR="001342D8" w:rsidRPr="00EF2C1D">
        <w:rPr>
          <w:rFonts w:ascii="Times New Roman" w:hAnsi="Times New Roman" w:cs="Times New Roman"/>
          <w:sz w:val="28"/>
          <w:szCs w:val="36"/>
        </w:rPr>
        <w:t>ERN stack (</w:t>
      </w:r>
      <w:r w:rsidRPr="00EF2C1D">
        <w:rPr>
          <w:rFonts w:ascii="Times New Roman" w:hAnsi="Times New Roman" w:cs="Times New Roman"/>
          <w:sz w:val="28"/>
          <w:szCs w:val="36"/>
        </w:rPr>
        <w:t>Postgres</w:t>
      </w:r>
      <w:r w:rsidR="001342D8" w:rsidRPr="00EF2C1D">
        <w:rPr>
          <w:rFonts w:ascii="Times New Roman" w:hAnsi="Times New Roman" w:cs="Times New Roman"/>
          <w:sz w:val="28"/>
          <w:szCs w:val="36"/>
        </w:rPr>
        <w:t>, Express, React, Node.js), designed to make mastering a new language engaging, accessible, and secure. At its core, the platform features bite</w:t>
      </w:r>
      <w:r w:rsidR="001342D8" w:rsidRPr="00EF2C1D">
        <w:rPr>
          <w:rFonts w:ascii="Times New Roman" w:hAnsi="Times New Roman" w:cs="Times New Roman"/>
          <w:sz w:val="28"/>
          <w:szCs w:val="36"/>
        </w:rPr>
        <w:noBreakHyphen/>
        <w:t>sized, gamified lessons—ranging from vocabulary drills to listening comprehension and pronunciation exercises—empowered by AI-based voice feedback. Users receive spoken prompts via an AI Text</w:t>
      </w:r>
      <w:r w:rsidR="001342D8" w:rsidRPr="00EF2C1D">
        <w:rPr>
          <w:rFonts w:ascii="Times New Roman" w:hAnsi="Times New Roman" w:cs="Times New Roman"/>
          <w:sz w:val="28"/>
          <w:szCs w:val="36"/>
        </w:rPr>
        <w:noBreakHyphen/>
        <w:t>to</w:t>
      </w:r>
      <w:r w:rsidR="001342D8" w:rsidRPr="00EF2C1D">
        <w:rPr>
          <w:rFonts w:ascii="Times New Roman" w:hAnsi="Times New Roman" w:cs="Times New Roman"/>
          <w:sz w:val="28"/>
          <w:szCs w:val="36"/>
        </w:rPr>
        <w:noBreakHyphen/>
        <w:t>Speech engine and respond through a built</w:t>
      </w:r>
      <w:r w:rsidR="001342D8" w:rsidRPr="00EF2C1D">
        <w:rPr>
          <w:rFonts w:ascii="Times New Roman" w:hAnsi="Times New Roman" w:cs="Times New Roman"/>
          <w:sz w:val="28"/>
          <w:szCs w:val="36"/>
        </w:rPr>
        <w:noBreakHyphen/>
        <w:t>in Speech</w:t>
      </w:r>
      <w:r w:rsidR="001342D8" w:rsidRPr="00EF2C1D">
        <w:rPr>
          <w:rFonts w:ascii="Times New Roman" w:hAnsi="Times New Roman" w:cs="Times New Roman"/>
          <w:sz w:val="28"/>
          <w:szCs w:val="36"/>
        </w:rPr>
        <w:noBreakHyphen/>
        <w:t>to</w:t>
      </w:r>
      <w:r w:rsidR="001342D8" w:rsidRPr="00EF2C1D">
        <w:rPr>
          <w:rFonts w:ascii="Times New Roman" w:hAnsi="Times New Roman" w:cs="Times New Roman"/>
          <w:sz w:val="28"/>
          <w:szCs w:val="36"/>
        </w:rPr>
        <w:noBreakHyphen/>
        <w:t>Text interface, enabling real</w:t>
      </w:r>
      <w:r w:rsidR="001342D8" w:rsidRPr="00EF2C1D">
        <w:rPr>
          <w:rFonts w:ascii="Times New Roman" w:hAnsi="Times New Roman" w:cs="Times New Roman"/>
          <w:sz w:val="28"/>
          <w:szCs w:val="36"/>
        </w:rPr>
        <w:noBreakHyphen/>
        <w:t>time pronunciation assessment and personalized feedback.</w:t>
      </w:r>
    </w:p>
    <w:p w14:paraId="5F321DCE" w14:textId="31DA9BE9" w:rsidR="001342D8" w:rsidRPr="00EF2C1D" w:rsidRDefault="001342D8" w:rsidP="001342D8">
      <w:pPr>
        <w:rPr>
          <w:rFonts w:ascii="Times New Roman" w:hAnsi="Times New Roman" w:cs="Times New Roman"/>
          <w:sz w:val="28"/>
          <w:szCs w:val="36"/>
        </w:rPr>
      </w:pPr>
      <w:r w:rsidRPr="00EF2C1D">
        <w:rPr>
          <w:rFonts w:ascii="Times New Roman" w:hAnsi="Times New Roman" w:cs="Times New Roman"/>
          <w:sz w:val="28"/>
          <w:szCs w:val="36"/>
        </w:rPr>
        <w:t>User authentication and data security are handled seamlessly through Clerk.js, offering pre</w:t>
      </w:r>
      <w:r w:rsidRPr="00EF2C1D">
        <w:rPr>
          <w:rFonts w:ascii="Times New Roman" w:hAnsi="Times New Roman" w:cs="Times New Roman"/>
          <w:sz w:val="28"/>
          <w:szCs w:val="36"/>
        </w:rPr>
        <w:noBreakHyphen/>
        <w:t>built, customizable UI components and robust session management including social login, multi</w:t>
      </w:r>
      <w:r w:rsidRPr="00EF2C1D">
        <w:rPr>
          <w:rFonts w:ascii="Times New Roman" w:hAnsi="Times New Roman" w:cs="Times New Roman"/>
          <w:sz w:val="28"/>
          <w:szCs w:val="36"/>
        </w:rPr>
        <w:noBreakHyphen/>
        <w:t>factor authentication, and role</w:t>
      </w:r>
      <w:r w:rsidRPr="00EF2C1D">
        <w:rPr>
          <w:rFonts w:ascii="Times New Roman" w:hAnsi="Times New Roman" w:cs="Times New Roman"/>
          <w:sz w:val="28"/>
          <w:szCs w:val="36"/>
        </w:rPr>
        <w:noBreakHyphen/>
        <w:t xml:space="preserve">based access control. The backend, built with Node.js and Express, interfaces with </w:t>
      </w:r>
      <w:r w:rsidR="002B1818" w:rsidRPr="00EF2C1D">
        <w:rPr>
          <w:rFonts w:ascii="Times New Roman" w:hAnsi="Times New Roman" w:cs="Times New Roman"/>
          <w:sz w:val="28"/>
          <w:szCs w:val="36"/>
        </w:rPr>
        <w:t xml:space="preserve">Postgres </w:t>
      </w:r>
      <w:r w:rsidRPr="00EF2C1D">
        <w:rPr>
          <w:rFonts w:ascii="Times New Roman" w:hAnsi="Times New Roman" w:cs="Times New Roman"/>
          <w:sz w:val="28"/>
          <w:szCs w:val="36"/>
        </w:rPr>
        <w:t>to manage learning modules, user progress, and performance statistics. The React frontend delivers a polished, responsive experience with intuitive navigation and dynamic content rendering.</w:t>
      </w:r>
    </w:p>
    <w:p w14:paraId="20AE4606" w14:textId="1719F126" w:rsidR="001342D8" w:rsidRPr="00EF2C1D" w:rsidRDefault="001342D8" w:rsidP="001342D8">
      <w:pPr>
        <w:rPr>
          <w:rFonts w:ascii="Times New Roman" w:hAnsi="Times New Roman" w:cs="Times New Roman"/>
          <w:sz w:val="28"/>
          <w:szCs w:val="36"/>
        </w:rPr>
      </w:pPr>
      <w:r w:rsidRPr="00EF2C1D">
        <w:rPr>
          <w:rFonts w:ascii="Times New Roman" w:hAnsi="Times New Roman" w:cs="Times New Roman"/>
          <w:sz w:val="28"/>
          <w:szCs w:val="36"/>
        </w:rPr>
        <w:t>The voice</w:t>
      </w:r>
      <w:r w:rsidRPr="00EF2C1D">
        <w:rPr>
          <w:rFonts w:ascii="Times New Roman" w:hAnsi="Times New Roman" w:cs="Times New Roman"/>
          <w:sz w:val="28"/>
          <w:szCs w:val="36"/>
        </w:rPr>
        <w:noBreakHyphen/>
        <w:t>enabled features leverage the Web Speech API alongside AI services such as Google Speech</w:t>
      </w:r>
      <w:r w:rsidRPr="00EF2C1D">
        <w:rPr>
          <w:rFonts w:ascii="Times New Roman" w:hAnsi="Times New Roman" w:cs="Times New Roman"/>
          <w:sz w:val="28"/>
          <w:szCs w:val="36"/>
        </w:rPr>
        <w:noBreakHyphen/>
        <w:t>to</w:t>
      </w:r>
      <w:r w:rsidRPr="00EF2C1D">
        <w:rPr>
          <w:rFonts w:ascii="Times New Roman" w:hAnsi="Times New Roman" w:cs="Times New Roman"/>
          <w:sz w:val="28"/>
          <w:szCs w:val="36"/>
        </w:rPr>
        <w:noBreakHyphen/>
        <w:t xml:space="preserve">Text, enabling immersive user interactions and improving pronunciation strategies. Gamification elements—such as XP points, </w:t>
      </w:r>
      <w:r w:rsidR="005B08FE" w:rsidRPr="00EF2C1D">
        <w:rPr>
          <w:rFonts w:ascii="Times New Roman" w:hAnsi="Times New Roman" w:cs="Times New Roman"/>
          <w:sz w:val="28"/>
          <w:szCs w:val="36"/>
        </w:rPr>
        <w:t xml:space="preserve">Progress </w:t>
      </w:r>
      <w:r w:rsidRPr="00EF2C1D">
        <w:rPr>
          <w:rFonts w:ascii="Times New Roman" w:hAnsi="Times New Roman" w:cs="Times New Roman"/>
          <w:sz w:val="28"/>
          <w:szCs w:val="36"/>
        </w:rPr>
        <w:t>tracking, hearts, and leaderboards—promote sustained engagement and motivation. An administrative dashboard supports content creation, user management, and analytics, making the platform viable for both individual learners and educational institutions.</w:t>
      </w:r>
    </w:p>
    <w:p w14:paraId="58C11404" w14:textId="7DE93547" w:rsidR="001342D8" w:rsidRPr="00EF2C1D" w:rsidRDefault="001342D8" w:rsidP="001342D8">
      <w:pPr>
        <w:rPr>
          <w:rFonts w:ascii="Times New Roman" w:hAnsi="Times New Roman" w:cs="Times New Roman"/>
          <w:sz w:val="28"/>
          <w:szCs w:val="36"/>
        </w:rPr>
      </w:pPr>
      <w:r w:rsidRPr="00EF2C1D">
        <w:rPr>
          <w:rFonts w:ascii="Times New Roman" w:hAnsi="Times New Roman" w:cs="Times New Roman"/>
          <w:sz w:val="28"/>
          <w:szCs w:val="36"/>
        </w:rPr>
        <w:t xml:space="preserve">Overall, </w:t>
      </w:r>
      <w:r w:rsidR="004C673D">
        <w:rPr>
          <w:rFonts w:ascii="Times New Roman" w:hAnsi="Times New Roman" w:cs="Times New Roman"/>
          <w:sz w:val="28"/>
          <w:szCs w:val="36"/>
        </w:rPr>
        <w:t>“</w:t>
      </w:r>
      <w:r w:rsidR="002B1818" w:rsidRPr="00EF2C1D">
        <w:rPr>
          <w:rFonts w:ascii="Times New Roman" w:hAnsi="Times New Roman" w:cs="Times New Roman"/>
          <w:sz w:val="28"/>
          <w:szCs w:val="36"/>
        </w:rPr>
        <w:t>Fluently</w:t>
      </w:r>
      <w:r w:rsidR="004C673D">
        <w:rPr>
          <w:rFonts w:ascii="Times New Roman" w:hAnsi="Times New Roman" w:cs="Times New Roman"/>
          <w:sz w:val="28"/>
          <w:szCs w:val="36"/>
        </w:rPr>
        <w:t>”</w:t>
      </w:r>
      <w:r w:rsidR="002B1818" w:rsidRPr="00EF2C1D">
        <w:rPr>
          <w:rFonts w:ascii="Times New Roman" w:hAnsi="Times New Roman" w:cs="Times New Roman"/>
          <w:sz w:val="28"/>
          <w:szCs w:val="36"/>
        </w:rPr>
        <w:t xml:space="preserve"> </w:t>
      </w:r>
      <w:r w:rsidRPr="00EF2C1D">
        <w:rPr>
          <w:rFonts w:ascii="Times New Roman" w:hAnsi="Times New Roman" w:cs="Times New Roman"/>
          <w:sz w:val="28"/>
          <w:szCs w:val="36"/>
        </w:rPr>
        <w:t>combines secure, scalable architecture, advanced speech AI, and compelling UX design to offer a unique, effective solution for language learners seeking interactive, voice</w:t>
      </w:r>
      <w:r w:rsidRPr="00EF2C1D">
        <w:rPr>
          <w:rFonts w:ascii="Times New Roman" w:hAnsi="Times New Roman" w:cs="Times New Roman"/>
          <w:sz w:val="28"/>
          <w:szCs w:val="36"/>
        </w:rPr>
        <w:noBreakHyphen/>
        <w:t>driven learning experiences.</w:t>
      </w:r>
    </w:p>
    <w:p w14:paraId="53048ED5" w14:textId="70E869FA" w:rsidR="001E75C1" w:rsidRPr="00EF2C1D" w:rsidRDefault="001E75C1" w:rsidP="00FC557C">
      <w:pPr>
        <w:rPr>
          <w:rFonts w:ascii="Times New Roman" w:hAnsi="Times New Roman" w:cs="Times New Roman"/>
          <w:sz w:val="28"/>
          <w:szCs w:val="36"/>
        </w:rPr>
      </w:pPr>
    </w:p>
    <w:p w14:paraId="0C1FD8E6" w14:textId="77777777" w:rsidR="005B08FE" w:rsidRPr="00EF2C1D" w:rsidRDefault="005B08FE" w:rsidP="00FC557C">
      <w:pPr>
        <w:rPr>
          <w:rFonts w:ascii="Times New Roman" w:hAnsi="Times New Roman" w:cs="Times New Roman"/>
          <w:sz w:val="28"/>
          <w:szCs w:val="36"/>
        </w:rPr>
      </w:pPr>
    </w:p>
    <w:p w14:paraId="2B2DBA07" w14:textId="77777777" w:rsidR="005B08FE" w:rsidRPr="00EF2C1D" w:rsidRDefault="005B08FE" w:rsidP="00FC557C">
      <w:pPr>
        <w:rPr>
          <w:rFonts w:ascii="Times New Roman" w:hAnsi="Times New Roman" w:cs="Times New Roman"/>
          <w:sz w:val="28"/>
          <w:szCs w:val="36"/>
        </w:rPr>
      </w:pPr>
    </w:p>
    <w:p w14:paraId="1E77E65E" w14:textId="77777777" w:rsidR="005B08FE" w:rsidRPr="00EF2C1D" w:rsidRDefault="005B08FE" w:rsidP="00FC557C">
      <w:pPr>
        <w:rPr>
          <w:rFonts w:ascii="Times New Roman" w:hAnsi="Times New Roman" w:cs="Times New Roman"/>
          <w:sz w:val="28"/>
          <w:szCs w:val="36"/>
        </w:rPr>
      </w:pPr>
    </w:p>
    <w:p w14:paraId="41E650DD" w14:textId="77777777" w:rsidR="00301971" w:rsidRPr="00EF2C1D" w:rsidRDefault="00301971" w:rsidP="00FC557C">
      <w:pPr>
        <w:rPr>
          <w:rFonts w:ascii="Times New Roman" w:hAnsi="Times New Roman" w:cs="Times New Roman"/>
          <w:sz w:val="28"/>
          <w:szCs w:val="36"/>
        </w:rPr>
      </w:pPr>
    </w:p>
    <w:p w14:paraId="6ACE79DB" w14:textId="77777777" w:rsidR="005B08FE" w:rsidRPr="00EF2C1D" w:rsidRDefault="001E75C1" w:rsidP="005B08FE">
      <w:pPr>
        <w:rPr>
          <w:rFonts w:ascii="Times New Roman" w:hAnsi="Times New Roman" w:cs="Times New Roman"/>
          <w:sz w:val="28"/>
          <w:szCs w:val="36"/>
        </w:rPr>
      </w:pPr>
      <w:r w:rsidRPr="00EF2C1D">
        <w:rPr>
          <w:rFonts w:ascii="Times New Roman" w:hAnsi="Times New Roman" w:cs="Times New Roman"/>
          <w:sz w:val="36"/>
          <w:szCs w:val="36"/>
        </w:rPr>
        <w:lastRenderedPageBreak/>
        <w:t>Introduction</w:t>
      </w:r>
      <w:r w:rsidRPr="00EF2C1D">
        <w:rPr>
          <w:rFonts w:ascii="Times New Roman" w:hAnsi="Times New Roman" w:cs="Times New Roman"/>
          <w:sz w:val="28"/>
          <w:szCs w:val="36"/>
        </w:rPr>
        <w:t xml:space="preserve">: </w:t>
      </w:r>
    </w:p>
    <w:p w14:paraId="4C3BDCB6" w14:textId="0513FC9B"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sz w:val="28"/>
          <w:szCs w:val="36"/>
        </w:rPr>
        <w:t xml:space="preserve">Fluenlty is an immersive, AI-powered language-learning web application built on the robust </w:t>
      </w:r>
      <w:r w:rsidRPr="00EF2C1D">
        <w:rPr>
          <w:rFonts w:ascii="Times New Roman" w:hAnsi="Times New Roman" w:cs="Times New Roman"/>
          <w:b/>
          <w:bCs/>
          <w:sz w:val="28"/>
          <w:szCs w:val="36"/>
        </w:rPr>
        <w:t>PERN</w:t>
      </w:r>
      <w:r w:rsidRPr="00EF2C1D">
        <w:rPr>
          <w:rFonts w:ascii="Times New Roman" w:hAnsi="Times New Roman" w:cs="Times New Roman"/>
          <w:sz w:val="28"/>
          <w:szCs w:val="36"/>
        </w:rPr>
        <w:t xml:space="preserve"> stack—</w:t>
      </w:r>
      <w:r w:rsidRPr="00EF2C1D">
        <w:rPr>
          <w:rFonts w:ascii="Times New Roman" w:hAnsi="Times New Roman" w:cs="Times New Roman"/>
          <w:b/>
          <w:bCs/>
          <w:sz w:val="28"/>
          <w:szCs w:val="36"/>
        </w:rPr>
        <w:t>PostgreSQL</w:t>
      </w:r>
      <w:r w:rsidRPr="00EF2C1D">
        <w:rPr>
          <w:rFonts w:ascii="Times New Roman" w:hAnsi="Times New Roman" w:cs="Times New Roman"/>
          <w:sz w:val="28"/>
          <w:szCs w:val="36"/>
        </w:rPr>
        <w:t xml:space="preserve">, </w:t>
      </w:r>
      <w:r w:rsidRPr="00EF2C1D">
        <w:rPr>
          <w:rFonts w:ascii="Times New Roman" w:hAnsi="Times New Roman" w:cs="Times New Roman"/>
          <w:b/>
          <w:bCs/>
          <w:sz w:val="28"/>
          <w:szCs w:val="36"/>
        </w:rPr>
        <w:t>Express</w:t>
      </w:r>
      <w:r w:rsidRPr="00EF2C1D">
        <w:rPr>
          <w:rFonts w:ascii="Times New Roman" w:hAnsi="Times New Roman" w:cs="Times New Roman"/>
          <w:sz w:val="28"/>
          <w:szCs w:val="36"/>
        </w:rPr>
        <w:t xml:space="preserve">, </w:t>
      </w:r>
      <w:r w:rsidRPr="00EF2C1D">
        <w:rPr>
          <w:rFonts w:ascii="Times New Roman" w:hAnsi="Times New Roman" w:cs="Times New Roman"/>
          <w:b/>
          <w:bCs/>
          <w:sz w:val="28"/>
          <w:szCs w:val="36"/>
        </w:rPr>
        <w:t>React</w:t>
      </w:r>
      <w:r w:rsidRPr="00EF2C1D">
        <w:rPr>
          <w:rFonts w:ascii="Times New Roman" w:hAnsi="Times New Roman" w:cs="Times New Roman"/>
          <w:sz w:val="28"/>
          <w:szCs w:val="36"/>
        </w:rPr>
        <w:t xml:space="preserve">, and </w:t>
      </w:r>
      <w:r w:rsidRPr="00EF2C1D">
        <w:rPr>
          <w:rFonts w:ascii="Times New Roman" w:hAnsi="Times New Roman" w:cs="Times New Roman"/>
          <w:b/>
          <w:bCs/>
          <w:sz w:val="28"/>
          <w:szCs w:val="36"/>
        </w:rPr>
        <w:t>Next.js</w:t>
      </w:r>
      <w:r w:rsidRPr="00EF2C1D">
        <w:rPr>
          <w:rFonts w:ascii="Times New Roman" w:hAnsi="Times New Roman" w:cs="Times New Roman"/>
          <w:sz w:val="28"/>
          <w:szCs w:val="36"/>
        </w:rPr>
        <w:t xml:space="preserve">. Designed to help learners master languages through interactive, bite-sized lessons, Fluenlty offers a secure, scalable, and cutting-edge educational platform. It integrates </w:t>
      </w:r>
      <w:r w:rsidRPr="00EF2C1D">
        <w:rPr>
          <w:rFonts w:ascii="Times New Roman" w:hAnsi="Times New Roman" w:cs="Times New Roman"/>
          <w:b/>
          <w:bCs/>
          <w:sz w:val="28"/>
          <w:szCs w:val="36"/>
        </w:rPr>
        <w:t>Clerk.js</w:t>
      </w:r>
      <w:r w:rsidRPr="00EF2C1D">
        <w:rPr>
          <w:rFonts w:ascii="Times New Roman" w:hAnsi="Times New Roman" w:cs="Times New Roman"/>
          <w:sz w:val="28"/>
          <w:szCs w:val="36"/>
        </w:rPr>
        <w:t xml:space="preserve"> for seamless authentication, providing features like email, social sign-in, and multi-factor login, all optimized for Next.js routing and middleware.</w:t>
      </w:r>
    </w:p>
    <w:p w14:paraId="2F8F10D4" w14:textId="53B46495"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sz w:val="28"/>
          <w:szCs w:val="36"/>
        </w:rPr>
        <w:t xml:space="preserve">The core of Fluenlty is its voice-driven learning experience: lessons prompt users through AI-generated speech via the </w:t>
      </w:r>
      <w:r w:rsidRPr="00EF2C1D">
        <w:rPr>
          <w:rFonts w:ascii="Times New Roman" w:hAnsi="Times New Roman" w:cs="Times New Roman"/>
          <w:b/>
          <w:bCs/>
          <w:sz w:val="28"/>
          <w:szCs w:val="36"/>
        </w:rPr>
        <w:t>Web Speech API</w:t>
      </w:r>
      <w:r w:rsidRPr="00EF2C1D">
        <w:rPr>
          <w:rFonts w:ascii="Times New Roman" w:hAnsi="Times New Roman" w:cs="Times New Roman"/>
          <w:sz w:val="28"/>
          <w:szCs w:val="36"/>
        </w:rPr>
        <w:t xml:space="preserve"> and cloud TTS services, while user responses are captured through speech recognition. This enables dynamic pronunciation feedback—leveraging AI or cloud services like Azure or OpenAI—to offer real-time analysis of accent, fluency, and accuracy, creating an immersive and personalized learning loop.</w:t>
      </w:r>
    </w:p>
    <w:p w14:paraId="1E855F46" w14:textId="339667D3"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sz w:val="28"/>
          <w:szCs w:val="36"/>
        </w:rPr>
        <w:t>On the frontend, the Next.js React application delivers a smooth, responsive user interface, incorporating gamified elements such as XP tracking, streaks, hearts, and leaderboards to boost motivation. The backend, powered by Express and PostgreSQL, securely manages user profiles, lesson content, progress metrics, and speech logs. Using Next.js API routes, protected by Clerk’s middleware and auth helpers,</w:t>
      </w:r>
      <w:r w:rsidR="00DA30D0">
        <w:rPr>
          <w:rFonts w:ascii="Times New Roman" w:hAnsi="Times New Roman" w:cs="Times New Roman"/>
          <w:sz w:val="28"/>
          <w:szCs w:val="36"/>
        </w:rPr>
        <w:t xml:space="preserve"> </w:t>
      </w:r>
      <w:r w:rsidRPr="00EF2C1D">
        <w:rPr>
          <w:rFonts w:ascii="Times New Roman" w:hAnsi="Times New Roman" w:cs="Times New Roman"/>
          <w:sz w:val="28"/>
          <w:szCs w:val="36"/>
        </w:rPr>
        <w:t>ensures security across both client and server.</w:t>
      </w:r>
    </w:p>
    <w:p w14:paraId="7DA4B420" w14:textId="77777777"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b/>
          <w:bCs/>
          <w:sz w:val="28"/>
          <w:szCs w:val="36"/>
        </w:rPr>
        <w:t>Aim of the Project:</w:t>
      </w:r>
      <w:r w:rsidRPr="00EF2C1D">
        <w:rPr>
          <w:rFonts w:ascii="Times New Roman" w:hAnsi="Times New Roman" w:cs="Times New Roman"/>
          <w:sz w:val="28"/>
          <w:szCs w:val="36"/>
        </w:rPr>
        <w:t xml:space="preserve"> Fluenlty aims to bridge interactive web technologies and AI voice tools to create an engaging, effective language-learning platform. By combining secure authentication, voice</w:t>
      </w:r>
      <w:r w:rsidRPr="00EF2C1D">
        <w:rPr>
          <w:rFonts w:ascii="Times New Roman" w:hAnsi="Times New Roman" w:cs="Times New Roman"/>
          <w:sz w:val="28"/>
          <w:szCs w:val="36"/>
        </w:rPr>
        <w:noBreakHyphen/>
        <w:t>enabled lessons, and performance tracking with a scalable PERN architecture, Fluenlty aims to redefine online language education as intuitive, motivating, and deeply personalized.</w:t>
      </w:r>
    </w:p>
    <w:p w14:paraId="6A1C4E3E" w14:textId="77777777" w:rsidR="001E75C1" w:rsidRPr="00EF2C1D" w:rsidRDefault="001E75C1" w:rsidP="00FC557C">
      <w:pPr>
        <w:rPr>
          <w:rFonts w:ascii="Times New Roman" w:hAnsi="Times New Roman" w:cs="Times New Roman"/>
          <w:sz w:val="28"/>
          <w:szCs w:val="36"/>
        </w:rPr>
      </w:pPr>
    </w:p>
    <w:p w14:paraId="4AD26D4F" w14:textId="11C6EA95" w:rsidR="001E75C1" w:rsidRPr="00EF2C1D" w:rsidRDefault="001E75C1" w:rsidP="00FC557C">
      <w:pPr>
        <w:rPr>
          <w:rFonts w:ascii="Times New Roman" w:hAnsi="Times New Roman" w:cs="Times New Roman"/>
          <w:sz w:val="36"/>
          <w:szCs w:val="36"/>
        </w:rPr>
      </w:pPr>
      <w:r w:rsidRPr="00EF2C1D">
        <w:rPr>
          <w:rFonts w:ascii="Times New Roman" w:hAnsi="Times New Roman" w:cs="Times New Roman"/>
          <w:sz w:val="36"/>
          <w:szCs w:val="36"/>
        </w:rPr>
        <w:t xml:space="preserve">Review of Literature  </w:t>
      </w:r>
    </w:p>
    <w:p w14:paraId="4B1E446F"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Existing Systems</w:t>
      </w:r>
    </w:p>
    <w:p w14:paraId="6334363B"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Duolingo</w:t>
      </w:r>
    </w:p>
    <w:p w14:paraId="65116274" w14:textId="183BDA33" w:rsidR="005B08FE" w:rsidRPr="00EF2C1D" w:rsidRDefault="005B08FE" w:rsidP="005B08FE">
      <w:pPr>
        <w:numPr>
          <w:ilvl w:val="0"/>
          <w:numId w:val="1"/>
        </w:numPr>
        <w:rPr>
          <w:rFonts w:ascii="Times New Roman" w:hAnsi="Times New Roman" w:cs="Times New Roman"/>
          <w:sz w:val="28"/>
          <w:szCs w:val="36"/>
        </w:rPr>
      </w:pPr>
      <w:r w:rsidRPr="00EF2C1D">
        <w:rPr>
          <w:rFonts w:ascii="Times New Roman" w:hAnsi="Times New Roman" w:cs="Times New Roman"/>
          <w:b/>
          <w:bCs/>
          <w:sz w:val="28"/>
          <w:szCs w:val="36"/>
        </w:rPr>
        <w:t>Strengths</w:t>
      </w:r>
      <w:r w:rsidRPr="00EF2C1D">
        <w:rPr>
          <w:rFonts w:ascii="Times New Roman" w:hAnsi="Times New Roman" w:cs="Times New Roman"/>
          <w:sz w:val="28"/>
          <w:szCs w:val="36"/>
        </w:rPr>
        <w:t xml:space="preserve">: Widely used; gamified progression with XP, streaks, and social elements; adaptive exercise generation aids vocabulary, reading, listening, and speaking. Studies confirm Duolingo’s effectiveness users </w:t>
      </w:r>
      <w:r w:rsidRPr="00EF2C1D">
        <w:rPr>
          <w:rFonts w:ascii="Times New Roman" w:hAnsi="Times New Roman" w:cs="Times New Roman"/>
          <w:sz w:val="28"/>
          <w:szCs w:val="36"/>
        </w:rPr>
        <w:lastRenderedPageBreak/>
        <w:t xml:space="preserve">often reach similar proficiency to traditional coursework after intensive </w:t>
      </w:r>
      <w:proofErr w:type="gramStart"/>
      <w:r w:rsidRPr="00EF2C1D">
        <w:rPr>
          <w:rFonts w:ascii="Times New Roman" w:hAnsi="Times New Roman" w:cs="Times New Roman"/>
          <w:sz w:val="28"/>
          <w:szCs w:val="36"/>
        </w:rPr>
        <w:t>use .</w:t>
      </w:r>
      <w:proofErr w:type="gramEnd"/>
    </w:p>
    <w:p w14:paraId="66FAE0FE" w14:textId="76EA6BF9" w:rsidR="005B08FE" w:rsidRPr="00EF2C1D" w:rsidRDefault="005B08FE" w:rsidP="005B08FE">
      <w:pPr>
        <w:numPr>
          <w:ilvl w:val="0"/>
          <w:numId w:val="1"/>
        </w:numPr>
        <w:rPr>
          <w:rFonts w:ascii="Times New Roman" w:hAnsi="Times New Roman" w:cs="Times New Roman"/>
          <w:sz w:val="28"/>
          <w:szCs w:val="36"/>
        </w:rPr>
      </w:pPr>
      <w:r w:rsidRPr="00EF2C1D">
        <w:rPr>
          <w:rFonts w:ascii="Times New Roman" w:hAnsi="Times New Roman" w:cs="Times New Roman"/>
          <w:b/>
          <w:bCs/>
          <w:sz w:val="28"/>
          <w:szCs w:val="36"/>
        </w:rPr>
        <w:t>Limitations</w:t>
      </w:r>
      <w:r w:rsidRPr="00EF2C1D">
        <w:rPr>
          <w:rFonts w:ascii="Times New Roman" w:hAnsi="Times New Roman" w:cs="Times New Roman"/>
          <w:sz w:val="28"/>
          <w:szCs w:val="36"/>
        </w:rPr>
        <w:t xml:space="preserve">: Over-reliance on gamification can distract users from learning goals and encourage competition-focused </w:t>
      </w:r>
      <w:proofErr w:type="spellStart"/>
      <w:r w:rsidRPr="00EF2C1D">
        <w:rPr>
          <w:rFonts w:ascii="Times New Roman" w:hAnsi="Times New Roman" w:cs="Times New Roman"/>
          <w:sz w:val="28"/>
          <w:szCs w:val="36"/>
        </w:rPr>
        <w:t>behavior</w:t>
      </w:r>
      <w:proofErr w:type="spellEnd"/>
      <w:r w:rsidRPr="00EF2C1D">
        <w:rPr>
          <w:rFonts w:ascii="Times New Roman" w:hAnsi="Times New Roman" w:cs="Times New Roman"/>
          <w:sz w:val="28"/>
          <w:szCs w:val="36"/>
        </w:rPr>
        <w:t>. Content often lacks contextual depth and explanatory feedback, limiting deeper language understanding. Recent AI-driven features have drawn criticism for inaccuracies and reduced human oversight.</w:t>
      </w:r>
    </w:p>
    <w:p w14:paraId="3270A8DC" w14:textId="3BB900A2" w:rsidR="005B08FE" w:rsidRPr="00EF2C1D" w:rsidRDefault="005B08FE" w:rsidP="005B08FE">
      <w:pPr>
        <w:rPr>
          <w:rFonts w:ascii="Times New Roman" w:hAnsi="Times New Roman" w:cs="Times New Roman"/>
          <w:sz w:val="28"/>
          <w:szCs w:val="36"/>
        </w:rPr>
      </w:pPr>
    </w:p>
    <w:p w14:paraId="270ACDA0" w14:textId="4200EE5F"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Proposed System: Fluenlty</w:t>
      </w:r>
    </w:p>
    <w:p w14:paraId="1CF21390"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Contextual Depth &amp; Feedback</w:t>
      </w:r>
    </w:p>
    <w:p w14:paraId="0DE54246" w14:textId="0050B674" w:rsidR="005B08FE" w:rsidRPr="00EF2C1D" w:rsidRDefault="005B08FE" w:rsidP="005B08FE">
      <w:pPr>
        <w:numPr>
          <w:ilvl w:val="0"/>
          <w:numId w:val="4"/>
        </w:numPr>
        <w:rPr>
          <w:rFonts w:ascii="Times New Roman" w:hAnsi="Times New Roman" w:cs="Times New Roman"/>
          <w:sz w:val="28"/>
          <w:szCs w:val="36"/>
        </w:rPr>
      </w:pPr>
      <w:r w:rsidRPr="00EF2C1D">
        <w:rPr>
          <w:rFonts w:ascii="Times New Roman" w:hAnsi="Times New Roman" w:cs="Times New Roman"/>
          <w:sz w:val="28"/>
          <w:szCs w:val="36"/>
        </w:rPr>
        <w:t>Integrates grammar explanations directly into lessons, addressing the common gap identified in Duolingo.</w:t>
      </w:r>
    </w:p>
    <w:p w14:paraId="2F2C2B6E" w14:textId="78287E89" w:rsidR="005B08FE" w:rsidRPr="00EF2C1D" w:rsidRDefault="005B08FE" w:rsidP="005B08FE">
      <w:pPr>
        <w:numPr>
          <w:ilvl w:val="0"/>
          <w:numId w:val="4"/>
        </w:numPr>
        <w:rPr>
          <w:rFonts w:ascii="Times New Roman" w:hAnsi="Times New Roman" w:cs="Times New Roman"/>
          <w:sz w:val="28"/>
          <w:szCs w:val="36"/>
        </w:rPr>
      </w:pPr>
      <w:r w:rsidRPr="00EF2C1D">
        <w:rPr>
          <w:rFonts w:ascii="Times New Roman" w:hAnsi="Times New Roman" w:cs="Times New Roman"/>
          <w:sz w:val="28"/>
          <w:szCs w:val="36"/>
        </w:rPr>
        <w:t>Utilizes Next.js server-side capabilities combined with Clerk.js to deliver personalized, secure learning experiences.</w:t>
      </w:r>
    </w:p>
    <w:p w14:paraId="4C8AF70C"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Balanced Gamification</w:t>
      </w:r>
    </w:p>
    <w:p w14:paraId="0A346A45" w14:textId="58D1A164" w:rsidR="005B08FE" w:rsidRPr="00EF2C1D" w:rsidRDefault="005B08FE" w:rsidP="005B08FE">
      <w:pPr>
        <w:numPr>
          <w:ilvl w:val="0"/>
          <w:numId w:val="5"/>
        </w:numPr>
        <w:rPr>
          <w:rFonts w:ascii="Times New Roman" w:hAnsi="Times New Roman" w:cs="Times New Roman"/>
          <w:sz w:val="28"/>
          <w:szCs w:val="36"/>
        </w:rPr>
      </w:pPr>
      <w:r w:rsidRPr="00EF2C1D">
        <w:rPr>
          <w:rFonts w:ascii="Times New Roman" w:hAnsi="Times New Roman" w:cs="Times New Roman"/>
          <w:sz w:val="28"/>
          <w:szCs w:val="36"/>
        </w:rPr>
        <w:t xml:space="preserve">Retains engagement-enhancing features (XP, streaks), but introduces learning-focused incentives and limits on game-first </w:t>
      </w:r>
      <w:proofErr w:type="spellStart"/>
      <w:r w:rsidRPr="00EF2C1D">
        <w:rPr>
          <w:rFonts w:ascii="Times New Roman" w:hAnsi="Times New Roman" w:cs="Times New Roman"/>
          <w:sz w:val="28"/>
          <w:szCs w:val="36"/>
        </w:rPr>
        <w:t>behaviors</w:t>
      </w:r>
      <w:proofErr w:type="spellEnd"/>
      <w:r w:rsidRPr="00EF2C1D">
        <w:rPr>
          <w:rFonts w:ascii="Times New Roman" w:hAnsi="Times New Roman" w:cs="Times New Roman"/>
          <w:sz w:val="28"/>
          <w:szCs w:val="36"/>
        </w:rPr>
        <w:t xml:space="preserve"> to prevent misuse.</w:t>
      </w:r>
    </w:p>
    <w:p w14:paraId="17DD838E"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Continuous Improvement with Analytics</w:t>
      </w:r>
    </w:p>
    <w:p w14:paraId="280C91B0" w14:textId="77777777" w:rsidR="005B08FE" w:rsidRPr="00EF2C1D" w:rsidRDefault="005B08FE" w:rsidP="005B08FE">
      <w:pPr>
        <w:numPr>
          <w:ilvl w:val="0"/>
          <w:numId w:val="6"/>
        </w:numPr>
        <w:rPr>
          <w:rFonts w:ascii="Times New Roman" w:hAnsi="Times New Roman" w:cs="Times New Roman"/>
          <w:sz w:val="28"/>
          <w:szCs w:val="36"/>
        </w:rPr>
      </w:pPr>
      <w:r w:rsidRPr="00EF2C1D">
        <w:rPr>
          <w:rFonts w:ascii="Times New Roman" w:hAnsi="Times New Roman" w:cs="Times New Roman"/>
          <w:sz w:val="28"/>
          <w:szCs w:val="36"/>
        </w:rPr>
        <w:t>Leverages PostgreSQL metrics and speech logs to track user progress and tailor content dynamically.</w:t>
      </w:r>
    </w:p>
    <w:p w14:paraId="053DE223" w14:textId="77777777" w:rsidR="005B08FE" w:rsidRPr="00EF2C1D" w:rsidRDefault="005B08FE" w:rsidP="005B08FE">
      <w:pPr>
        <w:numPr>
          <w:ilvl w:val="0"/>
          <w:numId w:val="6"/>
        </w:numPr>
        <w:rPr>
          <w:rFonts w:ascii="Times New Roman" w:hAnsi="Times New Roman" w:cs="Times New Roman"/>
          <w:sz w:val="28"/>
          <w:szCs w:val="36"/>
        </w:rPr>
      </w:pPr>
      <w:r w:rsidRPr="00EF2C1D">
        <w:rPr>
          <w:rFonts w:ascii="Times New Roman" w:hAnsi="Times New Roman" w:cs="Times New Roman"/>
          <w:sz w:val="28"/>
          <w:szCs w:val="36"/>
        </w:rPr>
        <w:t xml:space="preserve">AI-generated exercises align with each learner’s evolving skill level—drawing from research on adaptive learning </w:t>
      </w:r>
      <w:proofErr w:type="gramStart"/>
      <w:r w:rsidRPr="00EF2C1D">
        <w:rPr>
          <w:rFonts w:ascii="Times New Roman" w:hAnsi="Times New Roman" w:cs="Times New Roman"/>
          <w:sz w:val="28"/>
          <w:szCs w:val="36"/>
        </w:rPr>
        <w:t>systems .</w:t>
      </w:r>
      <w:proofErr w:type="gramEnd"/>
    </w:p>
    <w:p w14:paraId="437FA645" w14:textId="131A8AE6" w:rsidR="007E7D31" w:rsidRPr="00EF2C1D" w:rsidRDefault="007E7D31" w:rsidP="00FC557C">
      <w:pPr>
        <w:rPr>
          <w:rFonts w:ascii="Times New Roman" w:hAnsi="Times New Roman" w:cs="Times New Roman"/>
          <w:sz w:val="28"/>
          <w:szCs w:val="36"/>
        </w:rPr>
      </w:pPr>
    </w:p>
    <w:p w14:paraId="63EB151B" w14:textId="77777777" w:rsidR="00301971" w:rsidRPr="00EF2C1D" w:rsidRDefault="00301971" w:rsidP="00FC557C">
      <w:pPr>
        <w:rPr>
          <w:rFonts w:ascii="Times New Roman" w:hAnsi="Times New Roman" w:cs="Times New Roman"/>
          <w:sz w:val="28"/>
          <w:szCs w:val="36"/>
        </w:rPr>
      </w:pPr>
    </w:p>
    <w:p w14:paraId="23DC0C1E" w14:textId="77777777" w:rsidR="00301971" w:rsidRPr="00EF2C1D" w:rsidRDefault="00301971" w:rsidP="00FC557C">
      <w:pPr>
        <w:rPr>
          <w:rFonts w:ascii="Times New Roman" w:hAnsi="Times New Roman" w:cs="Times New Roman"/>
          <w:sz w:val="28"/>
          <w:szCs w:val="36"/>
        </w:rPr>
      </w:pPr>
    </w:p>
    <w:p w14:paraId="13A62E28" w14:textId="77777777" w:rsidR="00301971" w:rsidRPr="00EF2C1D" w:rsidRDefault="00301971" w:rsidP="00FC557C">
      <w:pPr>
        <w:rPr>
          <w:rFonts w:ascii="Times New Roman" w:hAnsi="Times New Roman" w:cs="Times New Roman"/>
          <w:sz w:val="28"/>
          <w:szCs w:val="36"/>
        </w:rPr>
      </w:pPr>
    </w:p>
    <w:p w14:paraId="25AE522B" w14:textId="77777777" w:rsidR="00301971" w:rsidRPr="00EF2C1D" w:rsidRDefault="00301971" w:rsidP="00FC557C">
      <w:pPr>
        <w:rPr>
          <w:rFonts w:ascii="Times New Roman" w:hAnsi="Times New Roman" w:cs="Times New Roman"/>
          <w:sz w:val="28"/>
          <w:szCs w:val="36"/>
        </w:rPr>
      </w:pPr>
    </w:p>
    <w:p w14:paraId="434F5130" w14:textId="77777777" w:rsidR="00301971" w:rsidRPr="00EF2C1D" w:rsidRDefault="00301971" w:rsidP="00FC557C">
      <w:pPr>
        <w:rPr>
          <w:rFonts w:ascii="Times New Roman" w:hAnsi="Times New Roman" w:cs="Times New Roman"/>
          <w:sz w:val="28"/>
          <w:szCs w:val="36"/>
        </w:rPr>
      </w:pPr>
    </w:p>
    <w:p w14:paraId="06A3EA32" w14:textId="4F5255D1" w:rsidR="00E33755" w:rsidRPr="00EF2C1D" w:rsidRDefault="007E7D31" w:rsidP="007E7D31">
      <w:pPr>
        <w:rPr>
          <w:rFonts w:ascii="Times New Roman" w:hAnsi="Times New Roman" w:cs="Times New Roman"/>
          <w:sz w:val="36"/>
          <w:szCs w:val="36"/>
        </w:rPr>
      </w:pPr>
      <w:r w:rsidRPr="00EF2C1D">
        <w:rPr>
          <w:rFonts w:ascii="Times New Roman" w:hAnsi="Times New Roman" w:cs="Times New Roman"/>
          <w:sz w:val="36"/>
          <w:szCs w:val="36"/>
        </w:rPr>
        <w:lastRenderedPageBreak/>
        <w:t xml:space="preserve">Technology used </w:t>
      </w:r>
    </w:p>
    <w:tbl>
      <w:tblPr>
        <w:tblStyle w:val="TableGrid"/>
        <w:tblW w:w="9288" w:type="dxa"/>
        <w:tblLook w:val="04A0" w:firstRow="1" w:lastRow="0" w:firstColumn="1" w:lastColumn="0" w:noHBand="0" w:noVBand="1"/>
      </w:tblPr>
      <w:tblGrid>
        <w:gridCol w:w="4644"/>
        <w:gridCol w:w="4644"/>
      </w:tblGrid>
      <w:tr w:rsidR="000719F6" w:rsidRPr="00EF2C1D" w14:paraId="298AACC2" w14:textId="77777777" w:rsidTr="00970AEB">
        <w:trPr>
          <w:trHeight w:val="503"/>
        </w:trPr>
        <w:tc>
          <w:tcPr>
            <w:tcW w:w="9288" w:type="dxa"/>
            <w:gridSpan w:val="2"/>
          </w:tcPr>
          <w:p w14:paraId="5009F862" w14:textId="32F8B3D2"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caps/>
                <w:sz w:val="24"/>
                <w:szCs w:val="24"/>
              </w:rPr>
              <w:t>hardware</w:t>
            </w:r>
          </w:p>
        </w:tc>
      </w:tr>
      <w:tr w:rsidR="00E33755" w:rsidRPr="00EF2C1D" w14:paraId="4228F96D" w14:textId="77777777" w:rsidTr="000719F6">
        <w:trPr>
          <w:trHeight w:val="542"/>
        </w:trPr>
        <w:tc>
          <w:tcPr>
            <w:tcW w:w="4644" w:type="dxa"/>
          </w:tcPr>
          <w:p w14:paraId="55F5D89F" w14:textId="77777777" w:rsidR="000719F6" w:rsidRPr="00EF2C1D" w:rsidRDefault="000719F6" w:rsidP="006331FA">
            <w:pPr>
              <w:jc w:val="both"/>
              <w:rPr>
                <w:rFonts w:ascii="Times New Roman" w:hAnsi="Times New Roman" w:cs="Times New Roman"/>
                <w:caps/>
                <w:sz w:val="24"/>
                <w:szCs w:val="24"/>
              </w:rPr>
            </w:pPr>
            <w:r w:rsidRPr="00EF2C1D">
              <w:rPr>
                <w:rFonts w:ascii="Times New Roman" w:hAnsi="Times New Roman" w:cs="Times New Roman"/>
                <w:caps/>
                <w:sz w:val="24"/>
                <w:szCs w:val="24"/>
              </w:rPr>
              <w:t>PROCESSOR</w:t>
            </w:r>
          </w:p>
          <w:p w14:paraId="48124A32" w14:textId="77777777" w:rsidR="00E33755" w:rsidRPr="00EF2C1D" w:rsidRDefault="00E33755" w:rsidP="006331FA">
            <w:pPr>
              <w:jc w:val="both"/>
              <w:rPr>
                <w:rFonts w:ascii="Times New Roman" w:hAnsi="Times New Roman" w:cs="Times New Roman"/>
                <w:caps/>
                <w:sz w:val="24"/>
                <w:szCs w:val="24"/>
              </w:rPr>
            </w:pPr>
          </w:p>
        </w:tc>
        <w:tc>
          <w:tcPr>
            <w:tcW w:w="4644" w:type="dxa"/>
          </w:tcPr>
          <w:p w14:paraId="00B53117" w14:textId="66A8F79B" w:rsidR="00E33755" w:rsidRPr="00EF2C1D" w:rsidRDefault="009C6455" w:rsidP="006331FA">
            <w:pPr>
              <w:jc w:val="both"/>
              <w:rPr>
                <w:rFonts w:ascii="Times New Roman" w:hAnsi="Times New Roman" w:cs="Times New Roman"/>
                <w:sz w:val="24"/>
                <w:szCs w:val="24"/>
              </w:rPr>
            </w:pPr>
            <w:r w:rsidRPr="00EF2C1D">
              <w:rPr>
                <w:rFonts w:ascii="Times New Roman" w:hAnsi="Times New Roman" w:cs="Times New Roman"/>
                <w:sz w:val="24"/>
                <w:szCs w:val="24"/>
              </w:rPr>
              <w:t xml:space="preserve">Intel </w:t>
            </w:r>
            <w:r w:rsidR="001772A9" w:rsidRPr="00EF2C1D">
              <w:rPr>
                <w:rFonts w:ascii="Times New Roman" w:hAnsi="Times New Roman" w:cs="Times New Roman"/>
                <w:sz w:val="24"/>
                <w:szCs w:val="24"/>
              </w:rPr>
              <w:t>i</w:t>
            </w:r>
            <w:r w:rsidRPr="00EF2C1D">
              <w:rPr>
                <w:rFonts w:ascii="Times New Roman" w:hAnsi="Times New Roman" w:cs="Times New Roman"/>
                <w:sz w:val="24"/>
                <w:szCs w:val="24"/>
              </w:rPr>
              <w:t>5</w:t>
            </w:r>
          </w:p>
        </w:tc>
      </w:tr>
      <w:tr w:rsidR="00E33755" w:rsidRPr="00EF2C1D" w14:paraId="6432BFD1" w14:textId="77777777" w:rsidTr="000719F6">
        <w:trPr>
          <w:trHeight w:val="483"/>
        </w:trPr>
        <w:tc>
          <w:tcPr>
            <w:tcW w:w="4644" w:type="dxa"/>
          </w:tcPr>
          <w:p w14:paraId="40E91184"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RAM</w:t>
            </w:r>
          </w:p>
          <w:p w14:paraId="38F59BAC" w14:textId="77777777" w:rsidR="00E33755" w:rsidRPr="00EF2C1D" w:rsidRDefault="00E33755" w:rsidP="006331FA">
            <w:pPr>
              <w:jc w:val="both"/>
              <w:rPr>
                <w:rFonts w:ascii="Times New Roman" w:hAnsi="Times New Roman" w:cs="Times New Roman"/>
                <w:sz w:val="24"/>
                <w:szCs w:val="24"/>
              </w:rPr>
            </w:pPr>
          </w:p>
        </w:tc>
        <w:tc>
          <w:tcPr>
            <w:tcW w:w="4644" w:type="dxa"/>
          </w:tcPr>
          <w:p w14:paraId="4161E8F4" w14:textId="08993DC3" w:rsidR="00E33755" w:rsidRPr="00EF2C1D" w:rsidRDefault="00100F4D" w:rsidP="006331FA">
            <w:pPr>
              <w:jc w:val="both"/>
              <w:rPr>
                <w:rFonts w:ascii="Times New Roman" w:hAnsi="Times New Roman" w:cs="Times New Roman"/>
                <w:sz w:val="24"/>
                <w:szCs w:val="24"/>
              </w:rPr>
            </w:pPr>
            <w:r w:rsidRPr="00EF2C1D">
              <w:rPr>
                <w:rFonts w:ascii="Times New Roman" w:hAnsi="Times New Roman" w:cs="Times New Roman"/>
                <w:sz w:val="24"/>
                <w:szCs w:val="24"/>
              </w:rPr>
              <w:t>8 GB</w:t>
            </w:r>
          </w:p>
        </w:tc>
      </w:tr>
      <w:tr w:rsidR="00E33755" w:rsidRPr="00EF2C1D" w14:paraId="110B9419" w14:textId="77777777" w:rsidTr="000719F6">
        <w:trPr>
          <w:trHeight w:val="522"/>
        </w:trPr>
        <w:tc>
          <w:tcPr>
            <w:tcW w:w="4644" w:type="dxa"/>
          </w:tcPr>
          <w:p w14:paraId="73DAFC14"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Hard disk</w:t>
            </w:r>
          </w:p>
          <w:p w14:paraId="09F59357" w14:textId="77777777" w:rsidR="00E33755" w:rsidRPr="00EF2C1D" w:rsidRDefault="00E33755" w:rsidP="006331FA">
            <w:pPr>
              <w:jc w:val="both"/>
              <w:rPr>
                <w:rFonts w:ascii="Times New Roman" w:hAnsi="Times New Roman" w:cs="Times New Roman"/>
                <w:sz w:val="24"/>
                <w:szCs w:val="24"/>
              </w:rPr>
            </w:pPr>
          </w:p>
        </w:tc>
        <w:tc>
          <w:tcPr>
            <w:tcW w:w="4644" w:type="dxa"/>
          </w:tcPr>
          <w:p w14:paraId="2D221EFD" w14:textId="2802EBDF" w:rsidR="00E33755" w:rsidRPr="00EF2C1D" w:rsidRDefault="009C6455" w:rsidP="006331FA">
            <w:pPr>
              <w:jc w:val="both"/>
              <w:rPr>
                <w:rFonts w:ascii="Times New Roman" w:hAnsi="Times New Roman" w:cs="Times New Roman"/>
                <w:sz w:val="24"/>
                <w:szCs w:val="24"/>
              </w:rPr>
            </w:pPr>
            <w:r w:rsidRPr="00EF2C1D">
              <w:rPr>
                <w:rFonts w:ascii="Times New Roman" w:hAnsi="Times New Roman" w:cs="Times New Roman"/>
                <w:sz w:val="24"/>
                <w:szCs w:val="24"/>
              </w:rPr>
              <w:t>1TB</w:t>
            </w:r>
          </w:p>
        </w:tc>
      </w:tr>
      <w:tr w:rsidR="000719F6" w:rsidRPr="00EF2C1D" w14:paraId="781F01BF" w14:textId="77777777" w:rsidTr="00970AEB">
        <w:trPr>
          <w:trHeight w:val="552"/>
        </w:trPr>
        <w:tc>
          <w:tcPr>
            <w:tcW w:w="4644" w:type="dxa"/>
            <w:tcBorders>
              <w:right w:val="nil"/>
            </w:tcBorders>
          </w:tcPr>
          <w:p w14:paraId="341BF6AA" w14:textId="3621A0EE" w:rsidR="000719F6" w:rsidRPr="00EF2C1D" w:rsidRDefault="000719F6" w:rsidP="006331FA">
            <w:pPr>
              <w:jc w:val="both"/>
              <w:rPr>
                <w:rFonts w:ascii="Times New Roman" w:hAnsi="Times New Roman" w:cs="Times New Roman"/>
                <w:caps/>
                <w:sz w:val="24"/>
                <w:szCs w:val="24"/>
              </w:rPr>
            </w:pPr>
            <w:r w:rsidRPr="00EF2C1D">
              <w:rPr>
                <w:rFonts w:ascii="Times New Roman" w:hAnsi="Times New Roman" w:cs="Times New Roman"/>
                <w:caps/>
                <w:sz w:val="24"/>
                <w:szCs w:val="24"/>
              </w:rPr>
              <w:t>SOFTWARE</w:t>
            </w:r>
          </w:p>
          <w:p w14:paraId="043D41CD" w14:textId="77777777" w:rsidR="000719F6" w:rsidRPr="00EF2C1D" w:rsidRDefault="000719F6" w:rsidP="006331FA">
            <w:pPr>
              <w:jc w:val="both"/>
              <w:rPr>
                <w:rFonts w:ascii="Times New Roman" w:hAnsi="Times New Roman" w:cs="Times New Roman"/>
                <w:sz w:val="24"/>
                <w:szCs w:val="24"/>
              </w:rPr>
            </w:pPr>
          </w:p>
        </w:tc>
        <w:tc>
          <w:tcPr>
            <w:tcW w:w="4644" w:type="dxa"/>
            <w:tcBorders>
              <w:left w:val="nil"/>
            </w:tcBorders>
          </w:tcPr>
          <w:p w14:paraId="3D120A39" w14:textId="3FD2C056" w:rsidR="000719F6" w:rsidRPr="00EF2C1D" w:rsidRDefault="00970AEB" w:rsidP="006331FA">
            <w:pPr>
              <w:jc w:val="both"/>
              <w:rPr>
                <w:rFonts w:ascii="Times New Roman" w:hAnsi="Times New Roman" w:cs="Times New Roman"/>
                <w:sz w:val="24"/>
                <w:szCs w:val="24"/>
              </w:rPr>
            </w:pPr>
            <w:r w:rsidRPr="00EF2C1D">
              <w:rPr>
                <w:rFonts w:ascii="Times New Roman" w:hAnsi="Times New Roman" w:cs="Times New Roman"/>
                <w:caps/>
                <w:sz w:val="24"/>
                <w:szCs w:val="24"/>
              </w:rPr>
              <w:t>REQUIREMENTS</w:t>
            </w:r>
          </w:p>
        </w:tc>
      </w:tr>
      <w:tr w:rsidR="00E33755" w:rsidRPr="00EF2C1D" w14:paraId="0E3B6F1A" w14:textId="77777777" w:rsidTr="000719F6">
        <w:trPr>
          <w:trHeight w:val="507"/>
        </w:trPr>
        <w:tc>
          <w:tcPr>
            <w:tcW w:w="4644" w:type="dxa"/>
          </w:tcPr>
          <w:p w14:paraId="609B6C0F"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Operating system</w:t>
            </w:r>
          </w:p>
          <w:p w14:paraId="589302CF" w14:textId="77777777" w:rsidR="00E33755" w:rsidRPr="00EF2C1D" w:rsidRDefault="00E33755" w:rsidP="006331FA">
            <w:pPr>
              <w:jc w:val="both"/>
              <w:rPr>
                <w:rFonts w:ascii="Times New Roman" w:hAnsi="Times New Roman" w:cs="Times New Roman"/>
                <w:sz w:val="24"/>
                <w:szCs w:val="24"/>
              </w:rPr>
            </w:pPr>
          </w:p>
        </w:tc>
        <w:tc>
          <w:tcPr>
            <w:tcW w:w="4644" w:type="dxa"/>
          </w:tcPr>
          <w:p w14:paraId="1ADF93F2" w14:textId="63019AD5" w:rsidR="00E33755"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Windows 10</w:t>
            </w:r>
          </w:p>
        </w:tc>
      </w:tr>
      <w:tr w:rsidR="000719F6" w:rsidRPr="00EF2C1D" w14:paraId="7BDC5607" w14:textId="77777777" w:rsidTr="000719F6">
        <w:trPr>
          <w:trHeight w:val="501"/>
        </w:trPr>
        <w:tc>
          <w:tcPr>
            <w:tcW w:w="4644" w:type="dxa"/>
          </w:tcPr>
          <w:p w14:paraId="6401F48D" w14:textId="630446EB"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 xml:space="preserve">Frontend </w:t>
            </w:r>
            <w:r w:rsidR="006331FA">
              <w:rPr>
                <w:rFonts w:ascii="Times New Roman" w:hAnsi="Times New Roman" w:cs="Times New Roman"/>
                <w:sz w:val="24"/>
                <w:szCs w:val="24"/>
              </w:rPr>
              <w:t>Technologies</w:t>
            </w:r>
          </w:p>
          <w:p w14:paraId="4CCAF8F3" w14:textId="77777777" w:rsidR="000719F6" w:rsidRPr="00EF2C1D" w:rsidRDefault="000719F6" w:rsidP="006331FA">
            <w:pPr>
              <w:jc w:val="both"/>
              <w:rPr>
                <w:rFonts w:ascii="Times New Roman" w:hAnsi="Times New Roman" w:cs="Times New Roman"/>
                <w:sz w:val="24"/>
                <w:szCs w:val="24"/>
              </w:rPr>
            </w:pPr>
          </w:p>
        </w:tc>
        <w:tc>
          <w:tcPr>
            <w:tcW w:w="4644" w:type="dxa"/>
          </w:tcPr>
          <w:p w14:paraId="21BD7272" w14:textId="284AC419" w:rsidR="000719F6"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ReactJS, Tailwind</w:t>
            </w:r>
            <w:r w:rsidR="00A334F0">
              <w:rPr>
                <w:rFonts w:ascii="Times New Roman" w:hAnsi="Times New Roman" w:cs="Times New Roman"/>
                <w:sz w:val="24"/>
                <w:szCs w:val="24"/>
              </w:rPr>
              <w:t xml:space="preserve"> </w:t>
            </w:r>
            <w:proofErr w:type="spellStart"/>
            <w:proofErr w:type="gramStart"/>
            <w:r w:rsidRPr="00EF2C1D">
              <w:rPr>
                <w:rFonts w:ascii="Times New Roman" w:hAnsi="Times New Roman" w:cs="Times New Roman"/>
                <w:sz w:val="24"/>
                <w:szCs w:val="24"/>
              </w:rPr>
              <w:t>CSS</w:t>
            </w:r>
            <w:r w:rsidR="00DA30D0">
              <w:rPr>
                <w:rFonts w:ascii="Times New Roman" w:hAnsi="Times New Roman" w:cs="Times New Roman"/>
                <w:sz w:val="24"/>
                <w:szCs w:val="24"/>
              </w:rPr>
              <w:t>,ShadCn</w:t>
            </w:r>
            <w:proofErr w:type="spellEnd"/>
            <w:proofErr w:type="gramEnd"/>
          </w:p>
        </w:tc>
      </w:tr>
      <w:tr w:rsidR="000719F6" w:rsidRPr="00EF2C1D" w14:paraId="65061130" w14:textId="77777777" w:rsidTr="000719F6">
        <w:trPr>
          <w:trHeight w:val="381"/>
        </w:trPr>
        <w:tc>
          <w:tcPr>
            <w:tcW w:w="4644" w:type="dxa"/>
          </w:tcPr>
          <w:p w14:paraId="59CA74B4" w14:textId="507463A0"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Backend</w:t>
            </w:r>
            <w:r w:rsidR="006331FA">
              <w:rPr>
                <w:rFonts w:ascii="Times New Roman" w:hAnsi="Times New Roman" w:cs="Times New Roman"/>
                <w:sz w:val="24"/>
                <w:szCs w:val="24"/>
              </w:rPr>
              <w:t xml:space="preserve"> Technologies</w:t>
            </w:r>
          </w:p>
          <w:p w14:paraId="7C80CC00" w14:textId="77777777" w:rsidR="000719F6" w:rsidRPr="00EF2C1D" w:rsidRDefault="000719F6" w:rsidP="006331FA">
            <w:pPr>
              <w:jc w:val="both"/>
              <w:rPr>
                <w:rFonts w:ascii="Times New Roman" w:hAnsi="Times New Roman" w:cs="Times New Roman"/>
                <w:sz w:val="24"/>
                <w:szCs w:val="24"/>
              </w:rPr>
            </w:pPr>
          </w:p>
        </w:tc>
        <w:tc>
          <w:tcPr>
            <w:tcW w:w="4644" w:type="dxa"/>
          </w:tcPr>
          <w:p w14:paraId="741F04BF" w14:textId="5AA2E2FE" w:rsidR="000719F6" w:rsidRPr="00EF2C1D" w:rsidRDefault="00A7258F" w:rsidP="006331FA">
            <w:pPr>
              <w:jc w:val="both"/>
              <w:rPr>
                <w:rFonts w:ascii="Times New Roman" w:hAnsi="Times New Roman" w:cs="Times New Roman"/>
                <w:sz w:val="24"/>
                <w:szCs w:val="24"/>
              </w:rPr>
            </w:pPr>
            <w:proofErr w:type="spellStart"/>
            <w:r w:rsidRPr="00EF2C1D">
              <w:rPr>
                <w:rFonts w:ascii="Times New Roman" w:hAnsi="Times New Roman" w:cs="Times New Roman"/>
                <w:sz w:val="24"/>
                <w:szCs w:val="24"/>
              </w:rPr>
              <w:t>Nextjs</w:t>
            </w:r>
            <w:proofErr w:type="spellEnd"/>
            <w:r w:rsidR="001342D8" w:rsidRPr="00EF2C1D">
              <w:rPr>
                <w:rFonts w:ascii="Times New Roman" w:hAnsi="Times New Roman" w:cs="Times New Roman"/>
                <w:sz w:val="24"/>
                <w:szCs w:val="24"/>
              </w:rPr>
              <w:t xml:space="preserve">, </w:t>
            </w:r>
            <w:proofErr w:type="spellStart"/>
            <w:r w:rsidR="001342D8" w:rsidRPr="00EF2C1D">
              <w:rPr>
                <w:rFonts w:ascii="Times New Roman" w:hAnsi="Times New Roman" w:cs="Times New Roman"/>
                <w:sz w:val="24"/>
                <w:szCs w:val="24"/>
              </w:rPr>
              <w:t>ExpressJs</w:t>
            </w:r>
            <w:proofErr w:type="spellEnd"/>
            <w:r w:rsidR="00DA30D0">
              <w:rPr>
                <w:rFonts w:ascii="Times New Roman" w:hAnsi="Times New Roman" w:cs="Times New Roman"/>
                <w:sz w:val="24"/>
                <w:szCs w:val="24"/>
              </w:rPr>
              <w:t xml:space="preserve">, Eleven Labs, </w:t>
            </w:r>
            <w:proofErr w:type="spellStart"/>
            <w:r w:rsidR="00DA30D0">
              <w:rPr>
                <w:rFonts w:ascii="Times New Roman" w:hAnsi="Times New Roman" w:cs="Times New Roman"/>
                <w:sz w:val="24"/>
                <w:szCs w:val="24"/>
              </w:rPr>
              <w:t>ClerkJs</w:t>
            </w:r>
            <w:proofErr w:type="spellEnd"/>
          </w:p>
        </w:tc>
      </w:tr>
      <w:tr w:rsidR="000719F6" w:rsidRPr="00EF2C1D" w14:paraId="26274875" w14:textId="77777777" w:rsidTr="000719F6">
        <w:trPr>
          <w:trHeight w:val="517"/>
        </w:trPr>
        <w:tc>
          <w:tcPr>
            <w:tcW w:w="4644" w:type="dxa"/>
          </w:tcPr>
          <w:p w14:paraId="71B5383A" w14:textId="1C000644"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Data</w:t>
            </w:r>
            <w:r w:rsidR="006331FA">
              <w:rPr>
                <w:rFonts w:ascii="Times New Roman" w:hAnsi="Times New Roman" w:cs="Times New Roman"/>
                <w:sz w:val="24"/>
                <w:szCs w:val="24"/>
              </w:rPr>
              <w:t>b</w:t>
            </w:r>
            <w:r w:rsidRPr="00EF2C1D">
              <w:rPr>
                <w:rFonts w:ascii="Times New Roman" w:hAnsi="Times New Roman" w:cs="Times New Roman"/>
                <w:sz w:val="24"/>
                <w:szCs w:val="24"/>
              </w:rPr>
              <w:t>ase</w:t>
            </w:r>
          </w:p>
          <w:p w14:paraId="3E80312E" w14:textId="77777777" w:rsidR="000719F6" w:rsidRPr="00EF2C1D" w:rsidRDefault="000719F6" w:rsidP="006331FA">
            <w:pPr>
              <w:jc w:val="both"/>
              <w:rPr>
                <w:rFonts w:ascii="Times New Roman" w:hAnsi="Times New Roman" w:cs="Times New Roman"/>
                <w:sz w:val="24"/>
                <w:szCs w:val="24"/>
              </w:rPr>
            </w:pPr>
          </w:p>
        </w:tc>
        <w:tc>
          <w:tcPr>
            <w:tcW w:w="4644" w:type="dxa"/>
          </w:tcPr>
          <w:p w14:paraId="56EB9105" w14:textId="508B792D" w:rsidR="000719F6" w:rsidRPr="00EF2C1D" w:rsidRDefault="00A7258F" w:rsidP="006331FA">
            <w:pPr>
              <w:jc w:val="both"/>
              <w:rPr>
                <w:rFonts w:ascii="Times New Roman" w:hAnsi="Times New Roman" w:cs="Times New Roman"/>
                <w:sz w:val="24"/>
                <w:szCs w:val="24"/>
              </w:rPr>
            </w:pPr>
            <w:proofErr w:type="spellStart"/>
            <w:r w:rsidRPr="00EF2C1D">
              <w:rPr>
                <w:rFonts w:ascii="Times New Roman" w:hAnsi="Times New Roman" w:cs="Times New Roman"/>
                <w:sz w:val="24"/>
                <w:szCs w:val="24"/>
              </w:rPr>
              <w:t>PostGre</w:t>
            </w:r>
            <w:r w:rsidR="008911C6">
              <w:rPr>
                <w:rFonts w:ascii="Times New Roman" w:hAnsi="Times New Roman" w:cs="Times New Roman"/>
                <w:sz w:val="24"/>
                <w:szCs w:val="24"/>
              </w:rPr>
              <w:t>SQL</w:t>
            </w:r>
            <w:proofErr w:type="spellEnd"/>
          </w:p>
        </w:tc>
      </w:tr>
      <w:tr w:rsidR="000719F6" w:rsidRPr="00EF2C1D" w14:paraId="7F620449" w14:textId="77777777" w:rsidTr="000719F6">
        <w:trPr>
          <w:trHeight w:val="552"/>
        </w:trPr>
        <w:tc>
          <w:tcPr>
            <w:tcW w:w="4644" w:type="dxa"/>
          </w:tcPr>
          <w:p w14:paraId="55C014CE"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Browser</w:t>
            </w:r>
          </w:p>
          <w:p w14:paraId="2FC461C0" w14:textId="77777777" w:rsidR="000719F6" w:rsidRPr="00EF2C1D" w:rsidRDefault="000719F6" w:rsidP="006331FA">
            <w:pPr>
              <w:jc w:val="both"/>
              <w:rPr>
                <w:rFonts w:ascii="Times New Roman" w:hAnsi="Times New Roman" w:cs="Times New Roman"/>
                <w:sz w:val="24"/>
                <w:szCs w:val="24"/>
              </w:rPr>
            </w:pPr>
          </w:p>
        </w:tc>
        <w:tc>
          <w:tcPr>
            <w:tcW w:w="4644" w:type="dxa"/>
          </w:tcPr>
          <w:p w14:paraId="1BE6C6B6" w14:textId="3B25EFD6" w:rsidR="000719F6"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 xml:space="preserve">Google Chrome/ </w:t>
            </w:r>
            <w:proofErr w:type="spellStart"/>
            <w:r w:rsidRPr="00EF2C1D">
              <w:rPr>
                <w:rFonts w:ascii="Times New Roman" w:hAnsi="Times New Roman" w:cs="Times New Roman"/>
                <w:sz w:val="24"/>
                <w:szCs w:val="24"/>
              </w:rPr>
              <w:t>FireFox</w:t>
            </w:r>
            <w:proofErr w:type="spellEnd"/>
          </w:p>
        </w:tc>
      </w:tr>
      <w:tr w:rsidR="008911C6" w:rsidRPr="00EF2C1D" w14:paraId="36B6286F" w14:textId="77777777" w:rsidTr="000719F6">
        <w:trPr>
          <w:trHeight w:val="552"/>
        </w:trPr>
        <w:tc>
          <w:tcPr>
            <w:tcW w:w="4644" w:type="dxa"/>
          </w:tcPr>
          <w:p w14:paraId="05656DC6" w14:textId="43279218" w:rsidR="008911C6" w:rsidRPr="00EF2C1D" w:rsidRDefault="008911C6" w:rsidP="006331FA">
            <w:pPr>
              <w:jc w:val="both"/>
              <w:rPr>
                <w:rFonts w:ascii="Times New Roman" w:hAnsi="Times New Roman" w:cs="Times New Roman"/>
                <w:sz w:val="24"/>
                <w:szCs w:val="24"/>
              </w:rPr>
            </w:pPr>
            <w:r>
              <w:rPr>
                <w:rFonts w:ascii="Times New Roman" w:hAnsi="Times New Roman" w:cs="Times New Roman"/>
                <w:sz w:val="24"/>
                <w:szCs w:val="24"/>
              </w:rPr>
              <w:t>IDE (Development Environment)</w:t>
            </w:r>
          </w:p>
        </w:tc>
        <w:tc>
          <w:tcPr>
            <w:tcW w:w="4644" w:type="dxa"/>
          </w:tcPr>
          <w:p w14:paraId="1F3105BF" w14:textId="117AFAA5" w:rsidR="008911C6" w:rsidRPr="00EF2C1D" w:rsidRDefault="008911C6" w:rsidP="006331FA">
            <w:pPr>
              <w:jc w:val="both"/>
              <w:rPr>
                <w:rFonts w:ascii="Times New Roman" w:hAnsi="Times New Roman" w:cs="Times New Roman"/>
                <w:sz w:val="24"/>
                <w:szCs w:val="24"/>
              </w:rPr>
            </w:pPr>
            <w:r>
              <w:rPr>
                <w:rFonts w:ascii="Times New Roman" w:hAnsi="Times New Roman" w:cs="Times New Roman"/>
                <w:sz w:val="24"/>
                <w:szCs w:val="24"/>
              </w:rPr>
              <w:t>Vs Code</w:t>
            </w:r>
          </w:p>
        </w:tc>
      </w:tr>
      <w:tr w:rsidR="008911C6" w:rsidRPr="00EF2C1D" w14:paraId="4BAF1A65" w14:textId="77777777" w:rsidTr="000719F6">
        <w:trPr>
          <w:trHeight w:val="552"/>
        </w:trPr>
        <w:tc>
          <w:tcPr>
            <w:tcW w:w="4644" w:type="dxa"/>
          </w:tcPr>
          <w:p w14:paraId="7C531DD7" w14:textId="3DF91517" w:rsidR="008911C6" w:rsidRDefault="008911C6" w:rsidP="006331FA">
            <w:pPr>
              <w:jc w:val="both"/>
              <w:rPr>
                <w:rFonts w:ascii="Times New Roman" w:hAnsi="Times New Roman" w:cs="Times New Roman"/>
                <w:sz w:val="24"/>
                <w:szCs w:val="24"/>
              </w:rPr>
            </w:pPr>
            <w:r>
              <w:rPr>
                <w:rFonts w:ascii="Times New Roman" w:hAnsi="Times New Roman" w:cs="Times New Roman"/>
                <w:sz w:val="24"/>
                <w:szCs w:val="24"/>
              </w:rPr>
              <w:t>Tech</w:t>
            </w:r>
            <w:r w:rsidR="005640DE">
              <w:rPr>
                <w:rFonts w:ascii="Times New Roman" w:hAnsi="Times New Roman" w:cs="Times New Roman"/>
                <w:sz w:val="24"/>
                <w:szCs w:val="24"/>
              </w:rPr>
              <w:t xml:space="preserve">nology </w:t>
            </w:r>
            <w:r>
              <w:rPr>
                <w:rFonts w:ascii="Times New Roman" w:hAnsi="Times New Roman" w:cs="Times New Roman"/>
                <w:sz w:val="24"/>
                <w:szCs w:val="24"/>
              </w:rPr>
              <w:t>Tools</w:t>
            </w:r>
          </w:p>
        </w:tc>
        <w:tc>
          <w:tcPr>
            <w:tcW w:w="4644" w:type="dxa"/>
          </w:tcPr>
          <w:p w14:paraId="1BACB52C" w14:textId="3EF01D0D" w:rsidR="008911C6" w:rsidRDefault="008911C6" w:rsidP="006331F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GitHub,Netlify</w:t>
            </w:r>
            <w:proofErr w:type="gramEnd"/>
            <w:r w:rsidR="006331FA">
              <w:rPr>
                <w:rFonts w:ascii="Times New Roman" w:hAnsi="Times New Roman" w:cs="Times New Roman"/>
                <w:sz w:val="24"/>
                <w:szCs w:val="24"/>
              </w:rPr>
              <w:t>,Git</w:t>
            </w:r>
            <w:proofErr w:type="spellEnd"/>
          </w:p>
        </w:tc>
      </w:tr>
    </w:tbl>
    <w:p w14:paraId="618B3293" w14:textId="77777777" w:rsidR="00E33755" w:rsidRPr="00EF2C1D" w:rsidRDefault="00E33755" w:rsidP="00FC557C">
      <w:pPr>
        <w:rPr>
          <w:rFonts w:ascii="Times New Roman" w:hAnsi="Times New Roman" w:cs="Times New Roman"/>
        </w:rPr>
      </w:pPr>
    </w:p>
    <w:p w14:paraId="05E636E5" w14:textId="77777777" w:rsidR="007E7D31" w:rsidRPr="00EF2C1D" w:rsidRDefault="007E7D31" w:rsidP="00E33755">
      <w:pPr>
        <w:rPr>
          <w:rFonts w:ascii="Times New Roman" w:hAnsi="Times New Roman" w:cs="Times New Roman"/>
          <w:sz w:val="24"/>
          <w:szCs w:val="24"/>
        </w:rPr>
      </w:pPr>
    </w:p>
    <w:p w14:paraId="752FE0DF" w14:textId="23FC6E85"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Estimated Project Timeline – Fluently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5160"/>
        <w:gridCol w:w="1360"/>
      </w:tblGrid>
      <w:tr w:rsidR="00EF2C1D" w:rsidRPr="00EF2C1D" w14:paraId="4769BAD6" w14:textId="77777777" w:rsidTr="00EF2C1D">
        <w:trPr>
          <w:tblHeader/>
          <w:tblCellSpacing w:w="15" w:type="dxa"/>
        </w:trPr>
        <w:tc>
          <w:tcPr>
            <w:tcW w:w="0" w:type="auto"/>
            <w:vAlign w:val="center"/>
            <w:hideMark/>
          </w:tcPr>
          <w:p w14:paraId="48D2CD29"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Phase</w:t>
            </w:r>
          </w:p>
        </w:tc>
        <w:tc>
          <w:tcPr>
            <w:tcW w:w="0" w:type="auto"/>
            <w:vAlign w:val="center"/>
            <w:hideMark/>
          </w:tcPr>
          <w:p w14:paraId="5A158B5D"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Modules / Milestones</w:t>
            </w:r>
          </w:p>
        </w:tc>
        <w:tc>
          <w:tcPr>
            <w:tcW w:w="0" w:type="auto"/>
            <w:vAlign w:val="center"/>
            <w:hideMark/>
          </w:tcPr>
          <w:p w14:paraId="0790571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Estimated Time</w:t>
            </w:r>
          </w:p>
        </w:tc>
      </w:tr>
      <w:tr w:rsidR="00EF2C1D" w:rsidRPr="00EF2C1D" w14:paraId="651D2212" w14:textId="77777777" w:rsidTr="00EF2C1D">
        <w:trPr>
          <w:tblCellSpacing w:w="15" w:type="dxa"/>
        </w:trPr>
        <w:tc>
          <w:tcPr>
            <w:tcW w:w="0" w:type="auto"/>
            <w:vAlign w:val="center"/>
            <w:hideMark/>
          </w:tcPr>
          <w:p w14:paraId="3E318766" w14:textId="01E34F6D"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1. Requirement Gathering &amp; Planning</w:t>
            </w:r>
          </w:p>
        </w:tc>
        <w:tc>
          <w:tcPr>
            <w:tcW w:w="0" w:type="auto"/>
            <w:vAlign w:val="center"/>
            <w:hideMark/>
          </w:tcPr>
          <w:p w14:paraId="0D241DD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Define features, user roles, UX expectations, wireframes, tech stack decisions, database schema design</w:t>
            </w:r>
          </w:p>
        </w:tc>
        <w:tc>
          <w:tcPr>
            <w:tcW w:w="0" w:type="auto"/>
            <w:vAlign w:val="center"/>
            <w:hideMark/>
          </w:tcPr>
          <w:p w14:paraId="3D9A578A" w14:textId="6DC04D70" w:rsidR="00EF2C1D" w:rsidRPr="00EF2C1D" w:rsidRDefault="00DA30D0" w:rsidP="00EF2C1D">
            <w:pPr>
              <w:rPr>
                <w:rFonts w:ascii="Times New Roman" w:hAnsi="Times New Roman" w:cs="Times New Roman"/>
                <w:sz w:val="24"/>
                <w:szCs w:val="24"/>
              </w:rPr>
            </w:pPr>
            <w:r>
              <w:rPr>
                <w:rFonts w:ascii="Times New Roman" w:hAnsi="Times New Roman" w:cs="Times New Roman"/>
                <w:sz w:val="24"/>
                <w:szCs w:val="24"/>
              </w:rPr>
              <w:t>7</w:t>
            </w:r>
            <w:r w:rsidR="00EF2C1D" w:rsidRPr="00EF2C1D">
              <w:rPr>
                <w:rFonts w:ascii="Times New Roman" w:hAnsi="Times New Roman" w:cs="Times New Roman"/>
                <w:sz w:val="24"/>
                <w:szCs w:val="24"/>
              </w:rPr>
              <w:t>–</w:t>
            </w:r>
            <w:r>
              <w:rPr>
                <w:rFonts w:ascii="Times New Roman" w:hAnsi="Times New Roman" w:cs="Times New Roman"/>
                <w:sz w:val="24"/>
                <w:szCs w:val="24"/>
              </w:rPr>
              <w:t>14</w:t>
            </w:r>
            <w:r w:rsidR="00EF2C1D" w:rsidRPr="00EF2C1D">
              <w:rPr>
                <w:rFonts w:ascii="Times New Roman" w:hAnsi="Times New Roman" w:cs="Times New Roman"/>
                <w:sz w:val="24"/>
                <w:szCs w:val="24"/>
              </w:rPr>
              <w:t xml:space="preserve"> days</w:t>
            </w:r>
          </w:p>
        </w:tc>
      </w:tr>
      <w:tr w:rsidR="00EF2C1D" w:rsidRPr="00EF2C1D" w14:paraId="4A45F28E" w14:textId="77777777" w:rsidTr="00EF2C1D">
        <w:trPr>
          <w:tblCellSpacing w:w="15" w:type="dxa"/>
        </w:trPr>
        <w:tc>
          <w:tcPr>
            <w:tcW w:w="0" w:type="auto"/>
            <w:vAlign w:val="center"/>
            <w:hideMark/>
          </w:tcPr>
          <w:p w14:paraId="29B0FDAF" w14:textId="015F1AD9"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2. UI/UX Design Phase</w:t>
            </w:r>
          </w:p>
        </w:tc>
        <w:tc>
          <w:tcPr>
            <w:tcW w:w="0" w:type="auto"/>
            <w:vAlign w:val="center"/>
            <w:hideMark/>
          </w:tcPr>
          <w:p w14:paraId="0600E0B2"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Design landing page, learning interface, dashboard, mobile views using Figma or other tools</w:t>
            </w:r>
          </w:p>
        </w:tc>
        <w:tc>
          <w:tcPr>
            <w:tcW w:w="0" w:type="auto"/>
            <w:vAlign w:val="center"/>
            <w:hideMark/>
          </w:tcPr>
          <w:p w14:paraId="6AB8B007"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4–6 days</w:t>
            </w:r>
          </w:p>
        </w:tc>
      </w:tr>
      <w:tr w:rsidR="00EF2C1D" w:rsidRPr="00EF2C1D" w14:paraId="4618F552" w14:textId="77777777" w:rsidTr="00EF2C1D">
        <w:trPr>
          <w:tblCellSpacing w:w="15" w:type="dxa"/>
        </w:trPr>
        <w:tc>
          <w:tcPr>
            <w:tcW w:w="0" w:type="auto"/>
            <w:vAlign w:val="center"/>
            <w:hideMark/>
          </w:tcPr>
          <w:p w14:paraId="78770EA5" w14:textId="61768598"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3. Project Setup</w:t>
            </w:r>
          </w:p>
        </w:tc>
        <w:tc>
          <w:tcPr>
            <w:tcW w:w="0" w:type="auto"/>
            <w:vAlign w:val="center"/>
            <w:hideMark/>
          </w:tcPr>
          <w:p w14:paraId="0A79C0B6" w14:textId="0090E160"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Set up Next.js 14</w:t>
            </w:r>
            <w:r w:rsidR="002768BE">
              <w:rPr>
                <w:rFonts w:ascii="Times New Roman" w:hAnsi="Times New Roman" w:cs="Times New Roman"/>
                <w:sz w:val="24"/>
                <w:szCs w:val="24"/>
              </w:rPr>
              <w:t>/15</w:t>
            </w:r>
            <w:r w:rsidRPr="00EF2C1D">
              <w:rPr>
                <w:rFonts w:ascii="Times New Roman" w:hAnsi="Times New Roman" w:cs="Times New Roman"/>
                <w:sz w:val="24"/>
                <w:szCs w:val="24"/>
              </w:rPr>
              <w:t xml:space="preserve"> with TypeScript, folder structure, Tailwind + </w:t>
            </w:r>
            <w:proofErr w:type="spellStart"/>
            <w:r w:rsidRPr="00EF2C1D">
              <w:rPr>
                <w:rFonts w:ascii="Times New Roman" w:hAnsi="Times New Roman" w:cs="Times New Roman"/>
                <w:sz w:val="24"/>
                <w:szCs w:val="24"/>
              </w:rPr>
              <w:t>Shadcn</w:t>
            </w:r>
            <w:proofErr w:type="spellEnd"/>
            <w:r w:rsidRPr="00EF2C1D">
              <w:rPr>
                <w:rFonts w:ascii="Times New Roman" w:hAnsi="Times New Roman" w:cs="Times New Roman"/>
                <w:sz w:val="24"/>
                <w:szCs w:val="24"/>
              </w:rPr>
              <w:t xml:space="preserve"> UI, routing, Clerk authentication</w:t>
            </w:r>
          </w:p>
        </w:tc>
        <w:tc>
          <w:tcPr>
            <w:tcW w:w="0" w:type="auto"/>
            <w:vAlign w:val="center"/>
            <w:hideMark/>
          </w:tcPr>
          <w:p w14:paraId="7BE2C7D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bl>
    <w:p w14:paraId="46881472" w14:textId="644D3221" w:rsidR="00EF2C1D" w:rsidRDefault="00EF2C1D" w:rsidP="00EF2C1D">
      <w:pPr>
        <w:rPr>
          <w:rFonts w:ascii="Times New Roman" w:hAnsi="Times New Roman" w:cs="Times New Roman"/>
          <w:sz w:val="24"/>
          <w:szCs w:val="24"/>
        </w:rPr>
      </w:pPr>
    </w:p>
    <w:p w14:paraId="6C6F20D0" w14:textId="77777777" w:rsidR="00E468EB" w:rsidRDefault="00E468EB" w:rsidP="00EF2C1D">
      <w:pPr>
        <w:rPr>
          <w:rFonts w:ascii="Times New Roman" w:hAnsi="Times New Roman" w:cs="Times New Roman"/>
          <w:sz w:val="24"/>
          <w:szCs w:val="24"/>
        </w:rPr>
      </w:pPr>
    </w:p>
    <w:p w14:paraId="15895A9D" w14:textId="77777777" w:rsidR="00E468EB" w:rsidRDefault="00E468EB" w:rsidP="00EF2C1D">
      <w:pPr>
        <w:rPr>
          <w:rFonts w:ascii="Times New Roman" w:hAnsi="Times New Roman" w:cs="Times New Roman"/>
          <w:sz w:val="24"/>
          <w:szCs w:val="24"/>
        </w:rPr>
      </w:pPr>
    </w:p>
    <w:p w14:paraId="4DA53578" w14:textId="77777777" w:rsidR="00E468EB" w:rsidRPr="00EF2C1D" w:rsidRDefault="00E468EB" w:rsidP="00EF2C1D">
      <w:pPr>
        <w:rPr>
          <w:rFonts w:ascii="Times New Roman" w:hAnsi="Times New Roman" w:cs="Times New Roman"/>
          <w:sz w:val="24"/>
          <w:szCs w:val="24"/>
        </w:rPr>
      </w:pPr>
    </w:p>
    <w:p w14:paraId="6D852218" w14:textId="1AEFF6B5"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 xml:space="preserve"> 4. Core Development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5395"/>
        <w:gridCol w:w="1374"/>
      </w:tblGrid>
      <w:tr w:rsidR="00EF2C1D" w:rsidRPr="00EF2C1D" w14:paraId="42B81028" w14:textId="77777777" w:rsidTr="00EF2C1D">
        <w:trPr>
          <w:tblHeader/>
          <w:tblCellSpacing w:w="15" w:type="dxa"/>
        </w:trPr>
        <w:tc>
          <w:tcPr>
            <w:tcW w:w="0" w:type="auto"/>
            <w:vAlign w:val="center"/>
            <w:hideMark/>
          </w:tcPr>
          <w:p w14:paraId="2779D3E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Feature / Module</w:t>
            </w:r>
          </w:p>
        </w:tc>
        <w:tc>
          <w:tcPr>
            <w:tcW w:w="0" w:type="auto"/>
            <w:vAlign w:val="center"/>
            <w:hideMark/>
          </w:tcPr>
          <w:p w14:paraId="07C30F0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Subtasks</w:t>
            </w:r>
          </w:p>
        </w:tc>
        <w:tc>
          <w:tcPr>
            <w:tcW w:w="0" w:type="auto"/>
            <w:vAlign w:val="center"/>
            <w:hideMark/>
          </w:tcPr>
          <w:p w14:paraId="6124254E"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Time Estimate</w:t>
            </w:r>
          </w:p>
        </w:tc>
      </w:tr>
      <w:tr w:rsidR="00EF2C1D" w:rsidRPr="00EF2C1D" w14:paraId="12A308C2" w14:textId="77777777" w:rsidTr="00EF2C1D">
        <w:trPr>
          <w:tblCellSpacing w:w="15" w:type="dxa"/>
        </w:trPr>
        <w:tc>
          <w:tcPr>
            <w:tcW w:w="0" w:type="auto"/>
            <w:vAlign w:val="center"/>
            <w:hideMark/>
          </w:tcPr>
          <w:p w14:paraId="2A509AC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User Authentication</w:t>
            </w:r>
          </w:p>
        </w:tc>
        <w:tc>
          <w:tcPr>
            <w:tcW w:w="0" w:type="auto"/>
            <w:vAlign w:val="center"/>
            <w:hideMark/>
          </w:tcPr>
          <w:p w14:paraId="714FCD97"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Clerk integration, session management, protected routes</w:t>
            </w:r>
          </w:p>
        </w:tc>
        <w:tc>
          <w:tcPr>
            <w:tcW w:w="0" w:type="auto"/>
            <w:vAlign w:val="center"/>
            <w:hideMark/>
          </w:tcPr>
          <w:p w14:paraId="1D8F0442"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0AEE0B1F" w14:textId="77777777" w:rsidTr="00EF2C1D">
        <w:trPr>
          <w:tblCellSpacing w:w="15" w:type="dxa"/>
        </w:trPr>
        <w:tc>
          <w:tcPr>
            <w:tcW w:w="0" w:type="auto"/>
            <w:vAlign w:val="center"/>
            <w:hideMark/>
          </w:tcPr>
          <w:p w14:paraId="1393B77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Landing Page</w:t>
            </w:r>
          </w:p>
        </w:tc>
        <w:tc>
          <w:tcPr>
            <w:tcW w:w="0" w:type="auto"/>
            <w:vAlign w:val="center"/>
            <w:hideMark/>
          </w:tcPr>
          <w:p w14:paraId="24F24AE4" w14:textId="039B286E"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Responsive UI, animations</w:t>
            </w:r>
          </w:p>
        </w:tc>
        <w:tc>
          <w:tcPr>
            <w:tcW w:w="0" w:type="auto"/>
            <w:vAlign w:val="center"/>
            <w:hideMark/>
          </w:tcPr>
          <w:p w14:paraId="7E2FCD9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55CED7DB" w14:textId="77777777" w:rsidTr="00EF2C1D">
        <w:trPr>
          <w:tblCellSpacing w:w="15" w:type="dxa"/>
        </w:trPr>
        <w:tc>
          <w:tcPr>
            <w:tcW w:w="0" w:type="auto"/>
            <w:vAlign w:val="center"/>
            <w:hideMark/>
          </w:tcPr>
          <w:p w14:paraId="692D56D6"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Lesson System</w:t>
            </w:r>
          </w:p>
        </w:tc>
        <w:tc>
          <w:tcPr>
            <w:tcW w:w="0" w:type="auto"/>
            <w:vAlign w:val="center"/>
            <w:hideMark/>
          </w:tcPr>
          <w:p w14:paraId="0B6940E3" w14:textId="034592C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Lesson UI (questions, answers), progress tracker, lesson data fetch/store</w:t>
            </w:r>
          </w:p>
        </w:tc>
        <w:tc>
          <w:tcPr>
            <w:tcW w:w="0" w:type="auto"/>
            <w:vAlign w:val="center"/>
            <w:hideMark/>
          </w:tcPr>
          <w:p w14:paraId="5FEB0294"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5–7 days</w:t>
            </w:r>
          </w:p>
        </w:tc>
      </w:tr>
      <w:tr w:rsidR="00EF2C1D" w:rsidRPr="00EF2C1D" w14:paraId="17855794" w14:textId="77777777" w:rsidTr="00EF2C1D">
        <w:trPr>
          <w:tblCellSpacing w:w="15" w:type="dxa"/>
        </w:trPr>
        <w:tc>
          <w:tcPr>
            <w:tcW w:w="0" w:type="auto"/>
            <w:vAlign w:val="center"/>
            <w:hideMark/>
          </w:tcPr>
          <w:p w14:paraId="7B3BE291"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AI Voice Integration</w:t>
            </w:r>
          </w:p>
        </w:tc>
        <w:tc>
          <w:tcPr>
            <w:tcW w:w="0" w:type="auto"/>
            <w:vAlign w:val="center"/>
            <w:hideMark/>
          </w:tcPr>
          <w:p w14:paraId="436FD81A" w14:textId="77777777" w:rsidR="00EF2C1D" w:rsidRPr="00EF2C1D" w:rsidRDefault="00EF2C1D" w:rsidP="00EF2C1D">
            <w:pPr>
              <w:rPr>
                <w:rFonts w:ascii="Times New Roman" w:hAnsi="Times New Roman" w:cs="Times New Roman"/>
                <w:sz w:val="24"/>
                <w:szCs w:val="24"/>
              </w:rPr>
            </w:pPr>
            <w:proofErr w:type="spellStart"/>
            <w:r w:rsidRPr="00EF2C1D">
              <w:rPr>
                <w:rFonts w:ascii="Times New Roman" w:hAnsi="Times New Roman" w:cs="Times New Roman"/>
                <w:sz w:val="24"/>
                <w:szCs w:val="24"/>
              </w:rPr>
              <w:t>ElevenLabs</w:t>
            </w:r>
            <w:proofErr w:type="spellEnd"/>
            <w:r w:rsidRPr="00EF2C1D">
              <w:rPr>
                <w:rFonts w:ascii="Times New Roman" w:hAnsi="Times New Roman" w:cs="Times New Roman"/>
                <w:sz w:val="24"/>
                <w:szCs w:val="24"/>
              </w:rPr>
              <w:t xml:space="preserve"> API setup, pronunciation playback in lessons</w:t>
            </w:r>
          </w:p>
        </w:tc>
        <w:tc>
          <w:tcPr>
            <w:tcW w:w="0" w:type="auto"/>
            <w:vAlign w:val="center"/>
            <w:hideMark/>
          </w:tcPr>
          <w:p w14:paraId="34C2280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40E36EBF" w14:textId="77777777" w:rsidTr="00EF2C1D">
        <w:trPr>
          <w:tblCellSpacing w:w="15" w:type="dxa"/>
        </w:trPr>
        <w:tc>
          <w:tcPr>
            <w:tcW w:w="0" w:type="auto"/>
            <w:vAlign w:val="center"/>
            <w:hideMark/>
          </w:tcPr>
          <w:p w14:paraId="717D787E"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Gamification System</w:t>
            </w:r>
          </w:p>
        </w:tc>
        <w:tc>
          <w:tcPr>
            <w:tcW w:w="0" w:type="auto"/>
            <w:vAlign w:val="center"/>
            <w:hideMark/>
          </w:tcPr>
          <w:p w14:paraId="75846EA9" w14:textId="03CBA073"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XP engine, streak logic, achievement tracker</w:t>
            </w:r>
          </w:p>
        </w:tc>
        <w:tc>
          <w:tcPr>
            <w:tcW w:w="0" w:type="auto"/>
            <w:vAlign w:val="center"/>
            <w:hideMark/>
          </w:tcPr>
          <w:p w14:paraId="74963104"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3–4 days</w:t>
            </w:r>
          </w:p>
        </w:tc>
      </w:tr>
      <w:tr w:rsidR="00EF2C1D" w:rsidRPr="00EF2C1D" w14:paraId="5075A1A6" w14:textId="77777777" w:rsidTr="00EF2C1D">
        <w:trPr>
          <w:tblCellSpacing w:w="15" w:type="dxa"/>
        </w:trPr>
        <w:tc>
          <w:tcPr>
            <w:tcW w:w="0" w:type="auto"/>
            <w:vAlign w:val="center"/>
            <w:hideMark/>
          </w:tcPr>
          <w:p w14:paraId="701C7EC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Hearts System</w:t>
            </w:r>
          </w:p>
        </w:tc>
        <w:tc>
          <w:tcPr>
            <w:tcW w:w="0" w:type="auto"/>
            <w:vAlign w:val="center"/>
            <w:hideMark/>
          </w:tcPr>
          <w:p w14:paraId="1039BAD8"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Deduction/addition logic, heart popups, practice unlock</w:t>
            </w:r>
          </w:p>
        </w:tc>
        <w:tc>
          <w:tcPr>
            <w:tcW w:w="0" w:type="auto"/>
            <w:vAlign w:val="center"/>
            <w:hideMark/>
          </w:tcPr>
          <w:p w14:paraId="11C1BCD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472138FB" w14:textId="77777777" w:rsidTr="00EF2C1D">
        <w:trPr>
          <w:tblCellSpacing w:w="15" w:type="dxa"/>
        </w:trPr>
        <w:tc>
          <w:tcPr>
            <w:tcW w:w="0" w:type="auto"/>
            <w:vAlign w:val="center"/>
            <w:hideMark/>
          </w:tcPr>
          <w:p w14:paraId="4BC7439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Shop Module</w:t>
            </w:r>
          </w:p>
        </w:tc>
        <w:tc>
          <w:tcPr>
            <w:tcW w:w="0" w:type="auto"/>
            <w:vAlign w:val="center"/>
            <w:hideMark/>
          </w:tcPr>
          <w:p w14:paraId="367882A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UI, item logic, XP redemption, heart purchase flow</w:t>
            </w:r>
          </w:p>
        </w:tc>
        <w:tc>
          <w:tcPr>
            <w:tcW w:w="0" w:type="auto"/>
            <w:vAlign w:val="center"/>
            <w:hideMark/>
          </w:tcPr>
          <w:p w14:paraId="4838D3C6"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 days</w:t>
            </w:r>
          </w:p>
        </w:tc>
      </w:tr>
      <w:tr w:rsidR="00EF2C1D" w:rsidRPr="00EF2C1D" w14:paraId="36F63FAD" w14:textId="77777777" w:rsidTr="00EF2C1D">
        <w:trPr>
          <w:tblCellSpacing w:w="15" w:type="dxa"/>
        </w:trPr>
        <w:tc>
          <w:tcPr>
            <w:tcW w:w="0" w:type="auto"/>
            <w:vAlign w:val="center"/>
            <w:hideMark/>
          </w:tcPr>
          <w:p w14:paraId="6093DE28"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Subscription with Stripe</w:t>
            </w:r>
          </w:p>
        </w:tc>
        <w:tc>
          <w:tcPr>
            <w:tcW w:w="0" w:type="auto"/>
            <w:vAlign w:val="center"/>
            <w:hideMark/>
          </w:tcPr>
          <w:p w14:paraId="23BE90B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Stripe integration, pricing plans, webhooks, upgrade/downgrade handling</w:t>
            </w:r>
          </w:p>
        </w:tc>
        <w:tc>
          <w:tcPr>
            <w:tcW w:w="0" w:type="auto"/>
            <w:vAlign w:val="center"/>
            <w:hideMark/>
          </w:tcPr>
          <w:p w14:paraId="60C3147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1651755E" w14:textId="77777777" w:rsidTr="00EF2C1D">
        <w:trPr>
          <w:tblCellSpacing w:w="15" w:type="dxa"/>
        </w:trPr>
        <w:tc>
          <w:tcPr>
            <w:tcW w:w="0" w:type="auto"/>
            <w:vAlign w:val="center"/>
            <w:hideMark/>
          </w:tcPr>
          <w:p w14:paraId="1FF5AD2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Leaderboard &amp; Quests</w:t>
            </w:r>
          </w:p>
        </w:tc>
        <w:tc>
          <w:tcPr>
            <w:tcW w:w="0" w:type="auto"/>
            <w:vAlign w:val="center"/>
            <w:hideMark/>
          </w:tcPr>
          <w:p w14:paraId="2EFFD0A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XP tracking, global leaderboard logic, milestone quest logic</w:t>
            </w:r>
          </w:p>
        </w:tc>
        <w:tc>
          <w:tcPr>
            <w:tcW w:w="0" w:type="auto"/>
            <w:vAlign w:val="center"/>
            <w:hideMark/>
          </w:tcPr>
          <w:p w14:paraId="26F4BF0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4D457B4E" w14:textId="77777777" w:rsidTr="00EF2C1D">
        <w:trPr>
          <w:tblCellSpacing w:w="15" w:type="dxa"/>
        </w:trPr>
        <w:tc>
          <w:tcPr>
            <w:tcW w:w="0" w:type="auto"/>
            <w:vAlign w:val="center"/>
            <w:hideMark/>
          </w:tcPr>
          <w:p w14:paraId="4E105A5C"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Sound Effects</w:t>
            </w:r>
          </w:p>
        </w:tc>
        <w:tc>
          <w:tcPr>
            <w:tcW w:w="0" w:type="auto"/>
            <w:vAlign w:val="center"/>
            <w:hideMark/>
          </w:tcPr>
          <w:p w14:paraId="646752A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SFX integration for user actions and feedback</w:t>
            </w:r>
          </w:p>
        </w:tc>
        <w:tc>
          <w:tcPr>
            <w:tcW w:w="0" w:type="auto"/>
            <w:vAlign w:val="center"/>
            <w:hideMark/>
          </w:tcPr>
          <w:p w14:paraId="6ADA218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 day</w:t>
            </w:r>
          </w:p>
        </w:tc>
      </w:tr>
      <w:tr w:rsidR="00EF2C1D" w:rsidRPr="00EF2C1D" w14:paraId="51C7E687" w14:textId="77777777" w:rsidTr="00EF2C1D">
        <w:trPr>
          <w:tblCellSpacing w:w="15" w:type="dxa"/>
        </w:trPr>
        <w:tc>
          <w:tcPr>
            <w:tcW w:w="0" w:type="auto"/>
            <w:vAlign w:val="center"/>
            <w:hideMark/>
          </w:tcPr>
          <w:p w14:paraId="7D9846F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Exit/Error Handling</w:t>
            </w:r>
          </w:p>
        </w:tc>
        <w:tc>
          <w:tcPr>
            <w:tcW w:w="0" w:type="auto"/>
            <w:vAlign w:val="center"/>
            <w:hideMark/>
          </w:tcPr>
          <w:p w14:paraId="55E72D3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Unsaved progress warning, custom 404s, heart exhaustion warnings</w:t>
            </w:r>
          </w:p>
        </w:tc>
        <w:tc>
          <w:tcPr>
            <w:tcW w:w="0" w:type="auto"/>
            <w:vAlign w:val="center"/>
            <w:hideMark/>
          </w:tcPr>
          <w:p w14:paraId="20BEC63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1–2 days</w:t>
            </w:r>
          </w:p>
        </w:tc>
      </w:tr>
      <w:tr w:rsidR="00EF2C1D" w:rsidRPr="00EF2C1D" w14:paraId="70A290C2" w14:textId="77777777" w:rsidTr="00EF2C1D">
        <w:trPr>
          <w:tblCellSpacing w:w="15" w:type="dxa"/>
        </w:trPr>
        <w:tc>
          <w:tcPr>
            <w:tcW w:w="0" w:type="auto"/>
            <w:vAlign w:val="center"/>
            <w:hideMark/>
          </w:tcPr>
          <w:p w14:paraId="7CE3B71C"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Admin Dashboard</w:t>
            </w:r>
          </w:p>
        </w:tc>
        <w:tc>
          <w:tcPr>
            <w:tcW w:w="0" w:type="auto"/>
            <w:vAlign w:val="center"/>
            <w:hideMark/>
          </w:tcPr>
          <w:p w14:paraId="46F4A6D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React Admin setup, lesson CRUD, user management, shop item updates</w:t>
            </w:r>
          </w:p>
        </w:tc>
        <w:tc>
          <w:tcPr>
            <w:tcW w:w="0" w:type="auto"/>
            <w:vAlign w:val="center"/>
            <w:hideMark/>
          </w:tcPr>
          <w:p w14:paraId="32B1F8C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13AF1314" w14:textId="77777777" w:rsidTr="00EF2C1D">
        <w:trPr>
          <w:tblCellSpacing w:w="15" w:type="dxa"/>
        </w:trPr>
        <w:tc>
          <w:tcPr>
            <w:tcW w:w="0" w:type="auto"/>
            <w:vAlign w:val="center"/>
            <w:hideMark/>
          </w:tcPr>
          <w:p w14:paraId="27985CD6"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Practice Module</w:t>
            </w:r>
          </w:p>
        </w:tc>
        <w:tc>
          <w:tcPr>
            <w:tcW w:w="0" w:type="auto"/>
            <w:vAlign w:val="center"/>
            <w:hideMark/>
          </w:tcPr>
          <w:p w14:paraId="1B2E490C"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List past lessons, retry mode, regain heart conditions</w:t>
            </w:r>
          </w:p>
        </w:tc>
        <w:tc>
          <w:tcPr>
            <w:tcW w:w="0" w:type="auto"/>
            <w:vAlign w:val="center"/>
            <w:hideMark/>
          </w:tcPr>
          <w:p w14:paraId="59B519E4"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1–2 days</w:t>
            </w:r>
          </w:p>
        </w:tc>
      </w:tr>
    </w:tbl>
    <w:p w14:paraId="3E7B922D" w14:textId="77777777" w:rsidR="00EF2C1D" w:rsidRPr="00EF2C1D" w:rsidRDefault="00000000" w:rsidP="00EF2C1D">
      <w:pPr>
        <w:rPr>
          <w:rFonts w:ascii="Times New Roman" w:hAnsi="Times New Roman" w:cs="Times New Roman"/>
          <w:sz w:val="24"/>
          <w:szCs w:val="24"/>
        </w:rPr>
      </w:pPr>
      <w:r>
        <w:rPr>
          <w:rFonts w:ascii="Times New Roman" w:hAnsi="Times New Roman" w:cs="Times New Roman"/>
          <w:sz w:val="24"/>
          <w:szCs w:val="24"/>
        </w:rPr>
        <w:pict w14:anchorId="49FDB898">
          <v:rect id="_x0000_i1025" style="width:0;height:1.5pt" o:hralign="center" o:hrstd="t" o:hr="t" fillcolor="#a0a0a0" stroked="f"/>
        </w:pict>
      </w:r>
    </w:p>
    <w:p w14:paraId="25A38CC2" w14:textId="3B2D52DF"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5. Backend &amp; Database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4950"/>
        <w:gridCol w:w="1460"/>
      </w:tblGrid>
      <w:tr w:rsidR="00EF2C1D" w:rsidRPr="00EF2C1D" w14:paraId="277C6C81" w14:textId="77777777" w:rsidTr="00EF2C1D">
        <w:trPr>
          <w:tblHeader/>
          <w:tblCellSpacing w:w="15" w:type="dxa"/>
        </w:trPr>
        <w:tc>
          <w:tcPr>
            <w:tcW w:w="0" w:type="auto"/>
            <w:vAlign w:val="center"/>
            <w:hideMark/>
          </w:tcPr>
          <w:p w14:paraId="0E5BC21A"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lastRenderedPageBreak/>
              <w:t>Module</w:t>
            </w:r>
          </w:p>
        </w:tc>
        <w:tc>
          <w:tcPr>
            <w:tcW w:w="0" w:type="auto"/>
            <w:vAlign w:val="center"/>
            <w:hideMark/>
          </w:tcPr>
          <w:p w14:paraId="713207D4"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Tasks</w:t>
            </w:r>
          </w:p>
        </w:tc>
        <w:tc>
          <w:tcPr>
            <w:tcW w:w="0" w:type="auto"/>
            <w:vAlign w:val="center"/>
            <w:hideMark/>
          </w:tcPr>
          <w:p w14:paraId="27634C8C"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Time Estimate</w:t>
            </w:r>
          </w:p>
        </w:tc>
      </w:tr>
      <w:tr w:rsidR="00EF2C1D" w:rsidRPr="00EF2C1D" w14:paraId="32F8190B" w14:textId="77777777" w:rsidTr="00EF2C1D">
        <w:trPr>
          <w:tblCellSpacing w:w="15" w:type="dxa"/>
        </w:trPr>
        <w:tc>
          <w:tcPr>
            <w:tcW w:w="0" w:type="auto"/>
            <w:vAlign w:val="center"/>
            <w:hideMark/>
          </w:tcPr>
          <w:p w14:paraId="6B5B5BF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 xml:space="preserve">Database </w:t>
            </w:r>
            <w:proofErr w:type="spellStart"/>
            <w:r w:rsidRPr="00EF2C1D">
              <w:rPr>
                <w:rFonts w:ascii="Times New Roman" w:hAnsi="Times New Roman" w:cs="Times New Roman"/>
                <w:b/>
                <w:bCs/>
                <w:sz w:val="24"/>
                <w:szCs w:val="24"/>
              </w:rPr>
              <w:t>Modeling</w:t>
            </w:r>
            <w:proofErr w:type="spellEnd"/>
          </w:p>
        </w:tc>
        <w:tc>
          <w:tcPr>
            <w:tcW w:w="0" w:type="auto"/>
            <w:vAlign w:val="center"/>
            <w:hideMark/>
          </w:tcPr>
          <w:p w14:paraId="2AE3068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Define schema for users, XP, lessons, shop, subscriptions</w:t>
            </w:r>
          </w:p>
        </w:tc>
        <w:tc>
          <w:tcPr>
            <w:tcW w:w="0" w:type="auto"/>
            <w:vAlign w:val="center"/>
            <w:hideMark/>
          </w:tcPr>
          <w:p w14:paraId="627EBBD1" w14:textId="0F286DF6" w:rsidR="00EF2C1D" w:rsidRPr="00EF2C1D" w:rsidRDefault="005C7646" w:rsidP="00EF2C1D">
            <w:pPr>
              <w:rPr>
                <w:rFonts w:ascii="Times New Roman" w:hAnsi="Times New Roman" w:cs="Times New Roman"/>
                <w:sz w:val="24"/>
                <w:szCs w:val="24"/>
              </w:rPr>
            </w:pPr>
            <w:r>
              <w:rPr>
                <w:rFonts w:ascii="Times New Roman" w:hAnsi="Times New Roman" w:cs="Times New Roman"/>
                <w:sz w:val="24"/>
                <w:szCs w:val="24"/>
              </w:rPr>
              <w:t>4</w:t>
            </w:r>
            <w:r w:rsidR="00EF2C1D" w:rsidRPr="00EF2C1D">
              <w:rPr>
                <w:rFonts w:ascii="Times New Roman" w:hAnsi="Times New Roman" w:cs="Times New Roman"/>
                <w:sz w:val="24"/>
                <w:szCs w:val="24"/>
              </w:rPr>
              <w:t>–</w:t>
            </w:r>
            <w:r>
              <w:rPr>
                <w:rFonts w:ascii="Times New Roman" w:hAnsi="Times New Roman" w:cs="Times New Roman"/>
                <w:sz w:val="24"/>
                <w:szCs w:val="24"/>
              </w:rPr>
              <w:t>7</w:t>
            </w:r>
            <w:r w:rsidR="00EF2C1D" w:rsidRPr="00EF2C1D">
              <w:rPr>
                <w:rFonts w:ascii="Times New Roman" w:hAnsi="Times New Roman" w:cs="Times New Roman"/>
                <w:sz w:val="24"/>
                <w:szCs w:val="24"/>
              </w:rPr>
              <w:t xml:space="preserve"> days</w:t>
            </w:r>
          </w:p>
        </w:tc>
      </w:tr>
      <w:tr w:rsidR="00EF2C1D" w:rsidRPr="00EF2C1D" w14:paraId="11B96AF9" w14:textId="77777777" w:rsidTr="00EF2C1D">
        <w:trPr>
          <w:tblCellSpacing w:w="15" w:type="dxa"/>
        </w:trPr>
        <w:tc>
          <w:tcPr>
            <w:tcW w:w="0" w:type="auto"/>
            <w:vAlign w:val="center"/>
            <w:hideMark/>
          </w:tcPr>
          <w:p w14:paraId="72E585D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Drizzle ORM Integration</w:t>
            </w:r>
          </w:p>
        </w:tc>
        <w:tc>
          <w:tcPr>
            <w:tcW w:w="0" w:type="auto"/>
            <w:vAlign w:val="center"/>
            <w:hideMark/>
          </w:tcPr>
          <w:p w14:paraId="6A4CC147"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Model tables, relationships, migrations</w:t>
            </w:r>
          </w:p>
        </w:tc>
        <w:tc>
          <w:tcPr>
            <w:tcW w:w="0" w:type="auto"/>
            <w:vAlign w:val="center"/>
            <w:hideMark/>
          </w:tcPr>
          <w:p w14:paraId="1D9FACE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 days</w:t>
            </w:r>
          </w:p>
        </w:tc>
      </w:tr>
      <w:tr w:rsidR="00EF2C1D" w:rsidRPr="00EF2C1D" w14:paraId="3D40DA27" w14:textId="77777777" w:rsidTr="00EF2C1D">
        <w:trPr>
          <w:tblCellSpacing w:w="15" w:type="dxa"/>
        </w:trPr>
        <w:tc>
          <w:tcPr>
            <w:tcW w:w="0" w:type="auto"/>
            <w:vAlign w:val="center"/>
            <w:hideMark/>
          </w:tcPr>
          <w:p w14:paraId="11497D6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API Routes / Server Actions</w:t>
            </w:r>
          </w:p>
        </w:tc>
        <w:tc>
          <w:tcPr>
            <w:tcW w:w="0" w:type="auto"/>
            <w:vAlign w:val="center"/>
            <w:hideMark/>
          </w:tcPr>
          <w:p w14:paraId="4B5C423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Server logic for fetching/storing lesson data, XP, purchases</w:t>
            </w:r>
          </w:p>
        </w:tc>
        <w:tc>
          <w:tcPr>
            <w:tcW w:w="0" w:type="auto"/>
            <w:vAlign w:val="center"/>
            <w:hideMark/>
          </w:tcPr>
          <w:p w14:paraId="2D6600FE"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3–4 days</w:t>
            </w:r>
          </w:p>
        </w:tc>
      </w:tr>
    </w:tbl>
    <w:p w14:paraId="7BFDE7C0" w14:textId="77777777" w:rsidR="00EF2C1D" w:rsidRPr="00EF2C1D" w:rsidRDefault="00000000" w:rsidP="00EF2C1D">
      <w:pPr>
        <w:rPr>
          <w:rFonts w:ascii="Times New Roman" w:hAnsi="Times New Roman" w:cs="Times New Roman"/>
          <w:sz w:val="24"/>
          <w:szCs w:val="24"/>
        </w:rPr>
      </w:pPr>
      <w:r>
        <w:rPr>
          <w:rFonts w:ascii="Times New Roman" w:hAnsi="Times New Roman" w:cs="Times New Roman"/>
          <w:sz w:val="24"/>
          <w:szCs w:val="24"/>
        </w:rPr>
        <w:pict w14:anchorId="259F8EA4">
          <v:rect id="_x0000_i1026" style="width:0;height:1.5pt" o:hralign="center" o:hrstd="t" o:hr="t" fillcolor="#a0a0a0" stroked="f"/>
        </w:pict>
      </w:r>
    </w:p>
    <w:p w14:paraId="56B0ABEE" w14:textId="74F135D2"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6. Finalization &amp;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5071"/>
        <w:gridCol w:w="1310"/>
      </w:tblGrid>
      <w:tr w:rsidR="00EF2C1D" w:rsidRPr="00EF2C1D" w14:paraId="3A2E942E" w14:textId="77777777" w:rsidTr="00EF2C1D">
        <w:trPr>
          <w:tblHeader/>
          <w:tblCellSpacing w:w="15" w:type="dxa"/>
        </w:trPr>
        <w:tc>
          <w:tcPr>
            <w:tcW w:w="0" w:type="auto"/>
            <w:vAlign w:val="center"/>
            <w:hideMark/>
          </w:tcPr>
          <w:p w14:paraId="52C0BAFA"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Activity</w:t>
            </w:r>
          </w:p>
        </w:tc>
        <w:tc>
          <w:tcPr>
            <w:tcW w:w="0" w:type="auto"/>
            <w:vAlign w:val="center"/>
            <w:hideMark/>
          </w:tcPr>
          <w:p w14:paraId="46D1E9C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Tasks</w:t>
            </w:r>
          </w:p>
        </w:tc>
        <w:tc>
          <w:tcPr>
            <w:tcW w:w="0" w:type="auto"/>
            <w:vAlign w:val="center"/>
            <w:hideMark/>
          </w:tcPr>
          <w:p w14:paraId="7E0252C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Time Estimate</w:t>
            </w:r>
          </w:p>
        </w:tc>
      </w:tr>
      <w:tr w:rsidR="00EF2C1D" w:rsidRPr="00EF2C1D" w14:paraId="38FBC96C" w14:textId="77777777" w:rsidTr="00EF2C1D">
        <w:trPr>
          <w:tblCellSpacing w:w="15" w:type="dxa"/>
        </w:trPr>
        <w:tc>
          <w:tcPr>
            <w:tcW w:w="0" w:type="auto"/>
            <w:vAlign w:val="center"/>
            <w:hideMark/>
          </w:tcPr>
          <w:p w14:paraId="27F7742A"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Mobile Responsiveness Polishing</w:t>
            </w:r>
          </w:p>
        </w:tc>
        <w:tc>
          <w:tcPr>
            <w:tcW w:w="0" w:type="auto"/>
            <w:vAlign w:val="center"/>
            <w:hideMark/>
          </w:tcPr>
          <w:p w14:paraId="5B3045B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Ensure all views adapt to mobile/tablet</w:t>
            </w:r>
          </w:p>
        </w:tc>
        <w:tc>
          <w:tcPr>
            <w:tcW w:w="0" w:type="auto"/>
            <w:vAlign w:val="center"/>
            <w:hideMark/>
          </w:tcPr>
          <w:p w14:paraId="65EFBB92"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1–2 days</w:t>
            </w:r>
          </w:p>
        </w:tc>
      </w:tr>
      <w:tr w:rsidR="00EF2C1D" w:rsidRPr="00EF2C1D" w14:paraId="1245B4BD" w14:textId="77777777" w:rsidTr="00EF2C1D">
        <w:trPr>
          <w:tblCellSpacing w:w="15" w:type="dxa"/>
        </w:trPr>
        <w:tc>
          <w:tcPr>
            <w:tcW w:w="0" w:type="auto"/>
            <w:vAlign w:val="center"/>
            <w:hideMark/>
          </w:tcPr>
          <w:p w14:paraId="4BA1F91B" w14:textId="77777777" w:rsid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Testing &amp; Debugging</w:t>
            </w:r>
          </w:p>
          <w:p w14:paraId="2E6B17F7" w14:textId="77777777" w:rsidR="00ED746A" w:rsidRPr="00EF2C1D" w:rsidRDefault="00ED746A" w:rsidP="00EF2C1D">
            <w:pPr>
              <w:rPr>
                <w:rFonts w:ascii="Times New Roman" w:hAnsi="Times New Roman" w:cs="Times New Roman"/>
                <w:sz w:val="24"/>
                <w:szCs w:val="24"/>
              </w:rPr>
            </w:pPr>
          </w:p>
        </w:tc>
        <w:tc>
          <w:tcPr>
            <w:tcW w:w="0" w:type="auto"/>
            <w:vAlign w:val="center"/>
            <w:hideMark/>
          </w:tcPr>
          <w:p w14:paraId="5D832F8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Bug fixing, UX testing, error handling</w:t>
            </w:r>
          </w:p>
        </w:tc>
        <w:tc>
          <w:tcPr>
            <w:tcW w:w="0" w:type="auto"/>
            <w:vAlign w:val="center"/>
            <w:hideMark/>
          </w:tcPr>
          <w:p w14:paraId="0CC23A5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3–4 days</w:t>
            </w:r>
          </w:p>
        </w:tc>
      </w:tr>
      <w:tr w:rsidR="00EF2C1D" w:rsidRPr="00EF2C1D" w14:paraId="7AA55BD0" w14:textId="77777777" w:rsidTr="00EF2C1D">
        <w:trPr>
          <w:tblCellSpacing w:w="15" w:type="dxa"/>
        </w:trPr>
        <w:tc>
          <w:tcPr>
            <w:tcW w:w="0" w:type="auto"/>
            <w:vAlign w:val="center"/>
            <w:hideMark/>
          </w:tcPr>
          <w:p w14:paraId="17337DE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Deployment</w:t>
            </w:r>
          </w:p>
        </w:tc>
        <w:tc>
          <w:tcPr>
            <w:tcW w:w="0" w:type="auto"/>
            <w:vAlign w:val="center"/>
            <w:hideMark/>
          </w:tcPr>
          <w:p w14:paraId="2D72703F" w14:textId="77777777" w:rsidR="00EF2C1D" w:rsidRPr="00EF2C1D" w:rsidRDefault="00EF2C1D" w:rsidP="00EF2C1D">
            <w:pPr>
              <w:rPr>
                <w:rFonts w:ascii="Times New Roman" w:hAnsi="Times New Roman" w:cs="Times New Roman"/>
                <w:sz w:val="24"/>
                <w:szCs w:val="24"/>
              </w:rPr>
            </w:pPr>
            <w:proofErr w:type="spellStart"/>
            <w:r w:rsidRPr="00EF2C1D">
              <w:rPr>
                <w:rFonts w:ascii="Times New Roman" w:hAnsi="Times New Roman" w:cs="Times New Roman"/>
                <w:sz w:val="24"/>
                <w:szCs w:val="24"/>
              </w:rPr>
              <w:t>Vercel</w:t>
            </w:r>
            <w:proofErr w:type="spellEnd"/>
            <w:r w:rsidRPr="00EF2C1D">
              <w:rPr>
                <w:rFonts w:ascii="Times New Roman" w:hAnsi="Times New Roman" w:cs="Times New Roman"/>
                <w:sz w:val="24"/>
                <w:szCs w:val="24"/>
              </w:rPr>
              <w:t xml:space="preserve"> deployment, env config, Stripe/Clerk/</w:t>
            </w:r>
            <w:proofErr w:type="spellStart"/>
            <w:r w:rsidRPr="00EF2C1D">
              <w:rPr>
                <w:rFonts w:ascii="Times New Roman" w:hAnsi="Times New Roman" w:cs="Times New Roman"/>
                <w:sz w:val="24"/>
                <w:szCs w:val="24"/>
              </w:rPr>
              <w:t>ElevenLabs</w:t>
            </w:r>
            <w:proofErr w:type="spellEnd"/>
            <w:r w:rsidRPr="00EF2C1D">
              <w:rPr>
                <w:rFonts w:ascii="Times New Roman" w:hAnsi="Times New Roman" w:cs="Times New Roman"/>
                <w:sz w:val="24"/>
                <w:szCs w:val="24"/>
              </w:rPr>
              <w:t xml:space="preserve"> production setup</w:t>
            </w:r>
          </w:p>
        </w:tc>
        <w:tc>
          <w:tcPr>
            <w:tcW w:w="0" w:type="auto"/>
            <w:vAlign w:val="center"/>
            <w:hideMark/>
          </w:tcPr>
          <w:p w14:paraId="1A48EC7E" w14:textId="53F8C0C8"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w:t>
            </w:r>
            <w:r w:rsidR="00DA30D0">
              <w:rPr>
                <w:rFonts w:ascii="Times New Roman" w:hAnsi="Times New Roman" w:cs="Times New Roman"/>
                <w:sz w:val="24"/>
                <w:szCs w:val="24"/>
              </w:rPr>
              <w:t>-3</w:t>
            </w:r>
            <w:r w:rsidRPr="00EF2C1D">
              <w:rPr>
                <w:rFonts w:ascii="Times New Roman" w:hAnsi="Times New Roman" w:cs="Times New Roman"/>
                <w:sz w:val="24"/>
                <w:szCs w:val="24"/>
              </w:rPr>
              <w:t xml:space="preserve"> day</w:t>
            </w:r>
            <w:r w:rsidR="00DA30D0">
              <w:rPr>
                <w:rFonts w:ascii="Times New Roman" w:hAnsi="Times New Roman" w:cs="Times New Roman"/>
                <w:sz w:val="24"/>
                <w:szCs w:val="24"/>
              </w:rPr>
              <w:t>s</w:t>
            </w:r>
          </w:p>
        </w:tc>
      </w:tr>
      <w:tr w:rsidR="00EF2C1D" w:rsidRPr="00EF2C1D" w14:paraId="21D96CDE" w14:textId="77777777" w:rsidTr="00EF2C1D">
        <w:trPr>
          <w:tblCellSpacing w:w="15" w:type="dxa"/>
        </w:trPr>
        <w:tc>
          <w:tcPr>
            <w:tcW w:w="0" w:type="auto"/>
            <w:vAlign w:val="center"/>
            <w:hideMark/>
          </w:tcPr>
          <w:p w14:paraId="34C023B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Buffer Time</w:t>
            </w:r>
          </w:p>
        </w:tc>
        <w:tc>
          <w:tcPr>
            <w:tcW w:w="0" w:type="auto"/>
            <w:vAlign w:val="center"/>
            <w:hideMark/>
          </w:tcPr>
          <w:p w14:paraId="4A25EAC8"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Unexpected issues, polish, feedback rounds</w:t>
            </w:r>
          </w:p>
        </w:tc>
        <w:tc>
          <w:tcPr>
            <w:tcW w:w="0" w:type="auto"/>
            <w:vAlign w:val="center"/>
            <w:hideMark/>
          </w:tcPr>
          <w:p w14:paraId="2BACDE50" w14:textId="53E7BA24" w:rsidR="00EF2C1D" w:rsidRPr="00EF2C1D" w:rsidRDefault="00DA30D0" w:rsidP="00EF2C1D">
            <w:pPr>
              <w:rPr>
                <w:rFonts w:ascii="Times New Roman" w:hAnsi="Times New Roman" w:cs="Times New Roman"/>
                <w:sz w:val="24"/>
                <w:szCs w:val="24"/>
              </w:rPr>
            </w:pPr>
            <w:r>
              <w:rPr>
                <w:rFonts w:ascii="Times New Roman" w:hAnsi="Times New Roman" w:cs="Times New Roman"/>
                <w:sz w:val="24"/>
                <w:szCs w:val="24"/>
              </w:rPr>
              <w:t>7</w:t>
            </w:r>
            <w:r w:rsidR="00EF2C1D" w:rsidRPr="00EF2C1D">
              <w:rPr>
                <w:rFonts w:ascii="Times New Roman" w:hAnsi="Times New Roman" w:cs="Times New Roman"/>
                <w:sz w:val="24"/>
                <w:szCs w:val="24"/>
              </w:rPr>
              <w:t>–</w:t>
            </w:r>
            <w:r>
              <w:rPr>
                <w:rFonts w:ascii="Times New Roman" w:hAnsi="Times New Roman" w:cs="Times New Roman"/>
                <w:sz w:val="24"/>
                <w:szCs w:val="24"/>
              </w:rPr>
              <w:t xml:space="preserve">10 </w:t>
            </w:r>
            <w:r w:rsidR="00EF2C1D" w:rsidRPr="00EF2C1D">
              <w:rPr>
                <w:rFonts w:ascii="Times New Roman" w:hAnsi="Times New Roman" w:cs="Times New Roman"/>
                <w:sz w:val="24"/>
                <w:szCs w:val="24"/>
              </w:rPr>
              <w:t>days</w:t>
            </w:r>
          </w:p>
        </w:tc>
      </w:tr>
    </w:tbl>
    <w:p w14:paraId="55DEDDE6" w14:textId="77777777" w:rsidR="007E7D31" w:rsidRPr="00EF2C1D" w:rsidRDefault="007E7D31" w:rsidP="00E33755">
      <w:pPr>
        <w:rPr>
          <w:rFonts w:ascii="Times New Roman" w:hAnsi="Times New Roman" w:cs="Times New Roman"/>
          <w:sz w:val="24"/>
          <w:szCs w:val="24"/>
        </w:rPr>
      </w:pPr>
    </w:p>
    <w:p w14:paraId="795EEDD6" w14:textId="16CF6A4D" w:rsidR="007E7D31" w:rsidRPr="00EF2C1D" w:rsidRDefault="00E33755" w:rsidP="00E33755">
      <w:pPr>
        <w:rPr>
          <w:rFonts w:ascii="Times New Roman" w:hAnsi="Times New Roman" w:cs="Times New Roman"/>
          <w:sz w:val="24"/>
          <w:szCs w:val="24"/>
        </w:rPr>
      </w:pPr>
      <w:r w:rsidRPr="00EF2C1D">
        <w:rPr>
          <w:rFonts w:ascii="Times New Roman" w:hAnsi="Times New Roman" w:cs="Times New Roman"/>
          <w:sz w:val="24"/>
          <w:szCs w:val="24"/>
        </w:rPr>
        <w:t>Gantt Chart:</w:t>
      </w:r>
    </w:p>
    <w:p w14:paraId="723A9EB2" w14:textId="5B4C7FDB" w:rsidR="007E7D31" w:rsidRPr="00EF2C1D" w:rsidRDefault="007E7D31" w:rsidP="00E33755">
      <w:pPr>
        <w:rPr>
          <w:rFonts w:ascii="Times New Roman" w:hAnsi="Times New Roman" w:cs="Times New Roman"/>
          <w:sz w:val="24"/>
          <w:szCs w:val="24"/>
        </w:rPr>
      </w:pPr>
      <w:r w:rsidRPr="00EF2C1D">
        <w:rPr>
          <w:rFonts w:ascii="Times New Roman" w:hAnsi="Times New Roman" w:cs="Times New Roman"/>
          <w:sz w:val="24"/>
          <w:szCs w:val="24"/>
        </w:rPr>
        <w:t xml:space="preserve">Requirement specification  </w:t>
      </w:r>
    </w:p>
    <w:tbl>
      <w:tblPr>
        <w:tblStyle w:val="TableGrid"/>
        <w:tblW w:w="9776" w:type="dxa"/>
        <w:tblLook w:val="04A0" w:firstRow="1" w:lastRow="0" w:firstColumn="1" w:lastColumn="0" w:noHBand="0" w:noVBand="1"/>
      </w:tblPr>
      <w:tblGrid>
        <w:gridCol w:w="1850"/>
        <w:gridCol w:w="1850"/>
        <w:gridCol w:w="1850"/>
        <w:gridCol w:w="1850"/>
        <w:gridCol w:w="2376"/>
      </w:tblGrid>
      <w:tr w:rsidR="00970AEB" w:rsidRPr="00EF2C1D" w14:paraId="50BDD30B" w14:textId="77777777" w:rsidTr="00970AEB">
        <w:trPr>
          <w:trHeight w:val="513"/>
        </w:trPr>
        <w:tc>
          <w:tcPr>
            <w:tcW w:w="1850" w:type="dxa"/>
          </w:tcPr>
          <w:p w14:paraId="3114BD28"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SRS /SRA</w:t>
            </w:r>
          </w:p>
          <w:p w14:paraId="6A3FE6DA" w14:textId="77777777" w:rsidR="00970AEB" w:rsidRPr="00EF2C1D" w:rsidRDefault="00970AEB" w:rsidP="00FC557C">
            <w:pPr>
              <w:rPr>
                <w:rFonts w:ascii="Times New Roman" w:hAnsi="Times New Roman" w:cs="Times New Roman"/>
              </w:rPr>
            </w:pPr>
          </w:p>
        </w:tc>
        <w:tc>
          <w:tcPr>
            <w:tcW w:w="1850" w:type="dxa"/>
          </w:tcPr>
          <w:p w14:paraId="7D7E0649"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System Design</w:t>
            </w:r>
          </w:p>
          <w:p w14:paraId="30882A6A" w14:textId="38CD5451" w:rsidR="00970AEB" w:rsidRPr="00EF2C1D" w:rsidRDefault="00970AEB" w:rsidP="00FC557C">
            <w:pPr>
              <w:rPr>
                <w:rFonts w:ascii="Times New Roman" w:hAnsi="Times New Roman" w:cs="Times New Roman"/>
              </w:rPr>
            </w:pPr>
            <w:r w:rsidRPr="00EF2C1D">
              <w:rPr>
                <w:rFonts w:ascii="Times New Roman" w:hAnsi="Times New Roman" w:cs="Times New Roman"/>
              </w:rPr>
              <w:t xml:space="preserve"> </w:t>
            </w:r>
          </w:p>
        </w:tc>
        <w:tc>
          <w:tcPr>
            <w:tcW w:w="1850" w:type="dxa"/>
          </w:tcPr>
          <w:p w14:paraId="1D76A2C2"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Coding</w:t>
            </w:r>
          </w:p>
          <w:p w14:paraId="72CFE997" w14:textId="77777777" w:rsidR="00970AEB" w:rsidRPr="00EF2C1D" w:rsidRDefault="00970AEB" w:rsidP="00FC557C">
            <w:pPr>
              <w:rPr>
                <w:rFonts w:ascii="Times New Roman" w:hAnsi="Times New Roman" w:cs="Times New Roman"/>
              </w:rPr>
            </w:pPr>
          </w:p>
        </w:tc>
        <w:tc>
          <w:tcPr>
            <w:tcW w:w="1850" w:type="dxa"/>
          </w:tcPr>
          <w:p w14:paraId="6EBF941A"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Testing</w:t>
            </w:r>
          </w:p>
          <w:p w14:paraId="2D4131D4" w14:textId="77777777" w:rsidR="00970AEB" w:rsidRPr="00EF2C1D" w:rsidRDefault="00970AEB" w:rsidP="00FC557C">
            <w:pPr>
              <w:rPr>
                <w:rFonts w:ascii="Times New Roman" w:hAnsi="Times New Roman" w:cs="Times New Roman"/>
              </w:rPr>
            </w:pPr>
          </w:p>
        </w:tc>
        <w:tc>
          <w:tcPr>
            <w:tcW w:w="2376" w:type="dxa"/>
          </w:tcPr>
          <w:p w14:paraId="1BB34878"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Deployment and Report</w:t>
            </w:r>
          </w:p>
          <w:p w14:paraId="3921621D" w14:textId="77777777" w:rsidR="00970AEB" w:rsidRPr="00EF2C1D" w:rsidRDefault="00970AEB" w:rsidP="00FC557C">
            <w:pPr>
              <w:rPr>
                <w:rFonts w:ascii="Times New Roman" w:hAnsi="Times New Roman" w:cs="Times New Roman"/>
              </w:rPr>
            </w:pPr>
          </w:p>
        </w:tc>
      </w:tr>
      <w:tr w:rsidR="00970AEB" w:rsidRPr="00EF2C1D" w14:paraId="3C80CB71" w14:textId="77777777" w:rsidTr="00970AEB">
        <w:trPr>
          <w:trHeight w:val="513"/>
        </w:trPr>
        <w:tc>
          <w:tcPr>
            <w:tcW w:w="1850" w:type="dxa"/>
          </w:tcPr>
          <w:p w14:paraId="1D56250A" w14:textId="15E0ABFE" w:rsidR="00970AEB" w:rsidRPr="00EF2C1D" w:rsidRDefault="0037050F" w:rsidP="00FC557C">
            <w:pPr>
              <w:rPr>
                <w:rFonts w:ascii="Times New Roman" w:hAnsi="Times New Roman" w:cs="Times New Roman"/>
              </w:rPr>
            </w:pPr>
            <w:r w:rsidRPr="00EF2C1D">
              <w:rPr>
                <w:rFonts w:ascii="Times New Roman" w:hAnsi="Times New Roman" w:cs="Times New Roman"/>
              </w:rPr>
              <w:t>2 weeks</w:t>
            </w:r>
          </w:p>
        </w:tc>
        <w:tc>
          <w:tcPr>
            <w:tcW w:w="1850" w:type="dxa"/>
          </w:tcPr>
          <w:p w14:paraId="0CD7B485" w14:textId="12EC319F" w:rsidR="00970AEB" w:rsidRPr="00EF2C1D" w:rsidRDefault="0037050F" w:rsidP="00FC557C">
            <w:pPr>
              <w:rPr>
                <w:rFonts w:ascii="Times New Roman" w:hAnsi="Times New Roman" w:cs="Times New Roman"/>
              </w:rPr>
            </w:pPr>
            <w:r w:rsidRPr="00EF2C1D">
              <w:rPr>
                <w:rFonts w:ascii="Times New Roman" w:hAnsi="Times New Roman" w:cs="Times New Roman"/>
              </w:rPr>
              <w:t>1 week</w:t>
            </w:r>
          </w:p>
        </w:tc>
        <w:tc>
          <w:tcPr>
            <w:tcW w:w="1850" w:type="dxa"/>
          </w:tcPr>
          <w:p w14:paraId="4A351B85" w14:textId="113FF574" w:rsidR="00970AEB" w:rsidRPr="00EF2C1D" w:rsidRDefault="0037050F" w:rsidP="00FC557C">
            <w:pPr>
              <w:rPr>
                <w:rFonts w:ascii="Times New Roman" w:hAnsi="Times New Roman" w:cs="Times New Roman"/>
              </w:rPr>
            </w:pPr>
            <w:r w:rsidRPr="00EF2C1D">
              <w:rPr>
                <w:rFonts w:ascii="Times New Roman" w:hAnsi="Times New Roman" w:cs="Times New Roman"/>
              </w:rPr>
              <w:t>4 weeks</w:t>
            </w:r>
          </w:p>
        </w:tc>
        <w:tc>
          <w:tcPr>
            <w:tcW w:w="1850" w:type="dxa"/>
          </w:tcPr>
          <w:p w14:paraId="726DA8E9" w14:textId="13790DB7" w:rsidR="00970AEB" w:rsidRPr="00EF2C1D" w:rsidRDefault="0037050F" w:rsidP="00FC557C">
            <w:pPr>
              <w:rPr>
                <w:rFonts w:ascii="Times New Roman" w:hAnsi="Times New Roman" w:cs="Times New Roman"/>
              </w:rPr>
            </w:pPr>
            <w:r w:rsidRPr="00EF2C1D">
              <w:rPr>
                <w:rFonts w:ascii="Times New Roman" w:hAnsi="Times New Roman" w:cs="Times New Roman"/>
              </w:rPr>
              <w:t>2 weeks</w:t>
            </w:r>
          </w:p>
        </w:tc>
        <w:tc>
          <w:tcPr>
            <w:tcW w:w="2376" w:type="dxa"/>
          </w:tcPr>
          <w:p w14:paraId="73F5EC8D" w14:textId="2C5D1BE4" w:rsidR="00970AEB" w:rsidRPr="00EF2C1D" w:rsidRDefault="0037050F" w:rsidP="00FC557C">
            <w:pPr>
              <w:rPr>
                <w:rFonts w:ascii="Times New Roman" w:hAnsi="Times New Roman" w:cs="Times New Roman"/>
              </w:rPr>
            </w:pPr>
            <w:r w:rsidRPr="00EF2C1D">
              <w:rPr>
                <w:rFonts w:ascii="Times New Roman" w:hAnsi="Times New Roman" w:cs="Times New Roman"/>
              </w:rPr>
              <w:t>1 week</w:t>
            </w:r>
          </w:p>
        </w:tc>
      </w:tr>
    </w:tbl>
    <w:p w14:paraId="4DC92AC5" w14:textId="77777777" w:rsidR="00E33755" w:rsidRPr="00EF2C1D" w:rsidRDefault="00E33755" w:rsidP="00FC557C">
      <w:pPr>
        <w:rPr>
          <w:rFonts w:ascii="Times New Roman" w:hAnsi="Times New Roman" w:cs="Times New Roman"/>
        </w:rPr>
      </w:pPr>
    </w:p>
    <w:p w14:paraId="328BAD90" w14:textId="46D882F3" w:rsidR="00E33755" w:rsidRPr="00EF2C1D" w:rsidRDefault="00A53C41" w:rsidP="00FC557C">
      <w:pPr>
        <w:rPr>
          <w:rFonts w:ascii="Times New Roman" w:hAnsi="Times New Roman" w:cs="Times New Roman"/>
        </w:rPr>
      </w:pPr>
      <w:r>
        <w:rPr>
          <w:rFonts w:ascii="Times New Roman" w:hAnsi="Times New Roman" w:cs="Times New Roman"/>
        </w:rPr>
        <w:t xml:space="preserve"> </w:t>
      </w:r>
    </w:p>
    <w:p w14:paraId="0B30EE15" w14:textId="77777777" w:rsidR="00E33755" w:rsidRPr="00EF2C1D" w:rsidRDefault="00E33755" w:rsidP="00FC557C">
      <w:pPr>
        <w:rPr>
          <w:rFonts w:ascii="Times New Roman" w:hAnsi="Times New Roman" w:cs="Times New Roman"/>
        </w:rPr>
      </w:pPr>
    </w:p>
    <w:p w14:paraId="0D55180A" w14:textId="77777777" w:rsidR="00E33755" w:rsidRPr="00EF2C1D" w:rsidRDefault="00E33755" w:rsidP="00E33755">
      <w:pPr>
        <w:rPr>
          <w:rFonts w:ascii="Times New Roman" w:hAnsi="Times New Roman" w:cs="Times New Roman"/>
          <w:sz w:val="28"/>
          <w:szCs w:val="28"/>
        </w:rPr>
      </w:pPr>
      <w:r w:rsidRPr="00EF2C1D">
        <w:rPr>
          <w:rFonts w:ascii="Times New Roman" w:hAnsi="Times New Roman" w:cs="Times New Roman"/>
          <w:sz w:val="28"/>
          <w:szCs w:val="28"/>
        </w:rPr>
        <w:t>Guide Signature</w:t>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t xml:space="preserve">Student Signature </w:t>
      </w:r>
    </w:p>
    <w:p w14:paraId="0E98528C" w14:textId="77777777" w:rsidR="00E33755" w:rsidRPr="00EF2C1D" w:rsidRDefault="00E33755" w:rsidP="00FC557C">
      <w:pPr>
        <w:rPr>
          <w:rFonts w:ascii="Times New Roman" w:hAnsi="Times New Roman" w:cs="Times New Roman"/>
        </w:rPr>
      </w:pPr>
    </w:p>
    <w:sectPr w:rsidR="00E33755" w:rsidRPr="00EF2C1D" w:rsidSect="004723EA">
      <w:headerReference w:type="default" r:id="rId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EA4FF" w14:textId="77777777" w:rsidR="00570AF0" w:rsidRDefault="00570AF0" w:rsidP="00FC557C">
      <w:pPr>
        <w:spacing w:after="0" w:line="240" w:lineRule="auto"/>
      </w:pPr>
      <w:r>
        <w:separator/>
      </w:r>
    </w:p>
  </w:endnote>
  <w:endnote w:type="continuationSeparator" w:id="0">
    <w:p w14:paraId="0DE50F8D" w14:textId="77777777" w:rsidR="00570AF0" w:rsidRDefault="00570AF0" w:rsidP="00FC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1CACE" w14:textId="77777777" w:rsidR="00570AF0" w:rsidRDefault="00570AF0" w:rsidP="00FC557C">
      <w:pPr>
        <w:spacing w:after="0" w:line="240" w:lineRule="auto"/>
      </w:pPr>
      <w:r>
        <w:separator/>
      </w:r>
    </w:p>
  </w:footnote>
  <w:footnote w:type="continuationSeparator" w:id="0">
    <w:p w14:paraId="61850A3D" w14:textId="77777777" w:rsidR="00570AF0" w:rsidRDefault="00570AF0" w:rsidP="00FC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3684C" w14:textId="66679A15" w:rsidR="00FC557C" w:rsidRDefault="00FC557C">
    <w:pPr>
      <w:pStyle w:val="Header"/>
    </w:pPr>
    <w:r>
      <w:rPr>
        <w:noProof/>
        <w:lang w:val="en-US"/>
      </w:rPr>
      <w:drawing>
        <wp:inline distT="0" distB="0" distL="0" distR="0" wp14:anchorId="2F8EFA29" wp14:editId="4D96F207">
          <wp:extent cx="5974080" cy="964565"/>
          <wp:effectExtent l="0" t="0" r="7620" b="6985"/>
          <wp:docPr id="56516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65317" name="Picture 565165317"/>
                  <pic:cNvPicPr/>
                </pic:nvPicPr>
                <pic:blipFill>
                  <a:blip r:embed="rId1">
                    <a:extLst>
                      <a:ext uri="{28A0092B-C50C-407E-A947-70E740481C1C}">
                        <a14:useLocalDpi xmlns:a14="http://schemas.microsoft.com/office/drawing/2010/main" val="0"/>
                      </a:ext>
                    </a:extLst>
                  </a:blip>
                  <a:stretch>
                    <a:fillRect/>
                  </a:stretch>
                </pic:blipFill>
                <pic:spPr>
                  <a:xfrm>
                    <a:off x="0" y="0"/>
                    <a:ext cx="5974080" cy="964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51E"/>
    <w:multiLevelType w:val="multilevel"/>
    <w:tmpl w:val="57A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46609"/>
    <w:multiLevelType w:val="multilevel"/>
    <w:tmpl w:val="81D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12A3"/>
    <w:multiLevelType w:val="multilevel"/>
    <w:tmpl w:val="6E6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43561"/>
    <w:multiLevelType w:val="multilevel"/>
    <w:tmpl w:val="14D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C764D"/>
    <w:multiLevelType w:val="multilevel"/>
    <w:tmpl w:val="801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A30C9"/>
    <w:multiLevelType w:val="multilevel"/>
    <w:tmpl w:val="AFBC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014548">
    <w:abstractNumId w:val="1"/>
  </w:num>
  <w:num w:numId="2" w16cid:durableId="2091539402">
    <w:abstractNumId w:val="5"/>
  </w:num>
  <w:num w:numId="3" w16cid:durableId="1908228094">
    <w:abstractNumId w:val="0"/>
  </w:num>
  <w:num w:numId="4" w16cid:durableId="921253403">
    <w:abstractNumId w:val="3"/>
  </w:num>
  <w:num w:numId="5" w16cid:durableId="1482188954">
    <w:abstractNumId w:val="4"/>
  </w:num>
  <w:num w:numId="6" w16cid:durableId="146626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57C"/>
    <w:rsid w:val="00061BF9"/>
    <w:rsid w:val="00070460"/>
    <w:rsid w:val="000719F6"/>
    <w:rsid w:val="0007682F"/>
    <w:rsid w:val="000D3535"/>
    <w:rsid w:val="000E543A"/>
    <w:rsid w:val="00100F4D"/>
    <w:rsid w:val="001342D8"/>
    <w:rsid w:val="001772A9"/>
    <w:rsid w:val="001E75C1"/>
    <w:rsid w:val="002768BE"/>
    <w:rsid w:val="002B1818"/>
    <w:rsid w:val="00301971"/>
    <w:rsid w:val="0034239D"/>
    <w:rsid w:val="00351869"/>
    <w:rsid w:val="003519FA"/>
    <w:rsid w:val="0037050F"/>
    <w:rsid w:val="003C5B77"/>
    <w:rsid w:val="003D59BF"/>
    <w:rsid w:val="00427FCE"/>
    <w:rsid w:val="004723EA"/>
    <w:rsid w:val="00492952"/>
    <w:rsid w:val="004C673D"/>
    <w:rsid w:val="005640DE"/>
    <w:rsid w:val="00570AF0"/>
    <w:rsid w:val="005B08FE"/>
    <w:rsid w:val="005C7646"/>
    <w:rsid w:val="005D07FE"/>
    <w:rsid w:val="005F5C32"/>
    <w:rsid w:val="006272A6"/>
    <w:rsid w:val="006331FA"/>
    <w:rsid w:val="00644BCA"/>
    <w:rsid w:val="00660207"/>
    <w:rsid w:val="00684485"/>
    <w:rsid w:val="006D5F40"/>
    <w:rsid w:val="00705FD1"/>
    <w:rsid w:val="00774DAB"/>
    <w:rsid w:val="007917E1"/>
    <w:rsid w:val="00791A49"/>
    <w:rsid w:val="00791CEB"/>
    <w:rsid w:val="007E6DB9"/>
    <w:rsid w:val="007E7D31"/>
    <w:rsid w:val="008911C6"/>
    <w:rsid w:val="008F323C"/>
    <w:rsid w:val="00970AEB"/>
    <w:rsid w:val="00972AD6"/>
    <w:rsid w:val="009C6455"/>
    <w:rsid w:val="00A045E1"/>
    <w:rsid w:val="00A26315"/>
    <w:rsid w:val="00A334F0"/>
    <w:rsid w:val="00A41777"/>
    <w:rsid w:val="00A478A6"/>
    <w:rsid w:val="00A53C41"/>
    <w:rsid w:val="00A7258F"/>
    <w:rsid w:val="00AB11D7"/>
    <w:rsid w:val="00B509A6"/>
    <w:rsid w:val="00B70C82"/>
    <w:rsid w:val="00BA0662"/>
    <w:rsid w:val="00BB10FE"/>
    <w:rsid w:val="00C3170F"/>
    <w:rsid w:val="00CA7468"/>
    <w:rsid w:val="00D519B4"/>
    <w:rsid w:val="00DA30D0"/>
    <w:rsid w:val="00DA5FBF"/>
    <w:rsid w:val="00E33755"/>
    <w:rsid w:val="00E468EB"/>
    <w:rsid w:val="00ED746A"/>
    <w:rsid w:val="00EF2C1D"/>
    <w:rsid w:val="00FC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4C8C"/>
  <w15:chartTrackingRefBased/>
  <w15:docId w15:val="{5169C412-6D33-45CE-9EC3-005DEDE4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55"/>
  </w:style>
  <w:style w:type="paragraph" w:styleId="Heading1">
    <w:name w:val="heading 1"/>
    <w:basedOn w:val="Normal"/>
    <w:next w:val="Normal"/>
    <w:link w:val="Heading1Char"/>
    <w:uiPriority w:val="9"/>
    <w:qFormat/>
    <w:rsid w:val="00FC5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5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5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5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5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5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5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5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57C"/>
    <w:rPr>
      <w:rFonts w:eastAsiaTheme="majorEastAsia" w:cstheme="majorBidi"/>
      <w:color w:val="272727" w:themeColor="text1" w:themeTint="D8"/>
    </w:rPr>
  </w:style>
  <w:style w:type="paragraph" w:styleId="Title">
    <w:name w:val="Title"/>
    <w:basedOn w:val="Normal"/>
    <w:next w:val="Normal"/>
    <w:link w:val="TitleChar"/>
    <w:uiPriority w:val="10"/>
    <w:qFormat/>
    <w:rsid w:val="00FC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57C"/>
    <w:pPr>
      <w:spacing w:before="160"/>
      <w:jc w:val="center"/>
    </w:pPr>
    <w:rPr>
      <w:i/>
      <w:iCs/>
      <w:color w:val="404040" w:themeColor="text1" w:themeTint="BF"/>
    </w:rPr>
  </w:style>
  <w:style w:type="character" w:customStyle="1" w:styleId="QuoteChar">
    <w:name w:val="Quote Char"/>
    <w:basedOn w:val="DefaultParagraphFont"/>
    <w:link w:val="Quote"/>
    <w:uiPriority w:val="29"/>
    <w:rsid w:val="00FC557C"/>
    <w:rPr>
      <w:i/>
      <w:iCs/>
      <w:color w:val="404040" w:themeColor="text1" w:themeTint="BF"/>
    </w:rPr>
  </w:style>
  <w:style w:type="paragraph" w:styleId="ListParagraph">
    <w:name w:val="List Paragraph"/>
    <w:basedOn w:val="Normal"/>
    <w:uiPriority w:val="34"/>
    <w:qFormat/>
    <w:rsid w:val="00FC557C"/>
    <w:pPr>
      <w:ind w:left="720"/>
      <w:contextualSpacing/>
    </w:pPr>
  </w:style>
  <w:style w:type="character" w:styleId="IntenseEmphasis">
    <w:name w:val="Intense Emphasis"/>
    <w:basedOn w:val="DefaultParagraphFont"/>
    <w:uiPriority w:val="21"/>
    <w:qFormat/>
    <w:rsid w:val="00FC557C"/>
    <w:rPr>
      <w:i/>
      <w:iCs/>
      <w:color w:val="2F5496" w:themeColor="accent1" w:themeShade="BF"/>
    </w:rPr>
  </w:style>
  <w:style w:type="paragraph" w:styleId="IntenseQuote">
    <w:name w:val="Intense Quote"/>
    <w:basedOn w:val="Normal"/>
    <w:next w:val="Normal"/>
    <w:link w:val="IntenseQuoteChar"/>
    <w:uiPriority w:val="30"/>
    <w:qFormat/>
    <w:rsid w:val="00FC5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57C"/>
    <w:rPr>
      <w:i/>
      <w:iCs/>
      <w:color w:val="2F5496" w:themeColor="accent1" w:themeShade="BF"/>
    </w:rPr>
  </w:style>
  <w:style w:type="character" w:styleId="IntenseReference">
    <w:name w:val="Intense Reference"/>
    <w:basedOn w:val="DefaultParagraphFont"/>
    <w:uiPriority w:val="32"/>
    <w:qFormat/>
    <w:rsid w:val="00FC557C"/>
    <w:rPr>
      <w:b/>
      <w:bCs/>
      <w:smallCaps/>
      <w:color w:val="2F5496" w:themeColor="accent1" w:themeShade="BF"/>
      <w:spacing w:val="5"/>
    </w:rPr>
  </w:style>
  <w:style w:type="paragraph" w:styleId="Header">
    <w:name w:val="header"/>
    <w:basedOn w:val="Normal"/>
    <w:link w:val="HeaderChar"/>
    <w:uiPriority w:val="99"/>
    <w:unhideWhenUsed/>
    <w:rsid w:val="00FC5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57C"/>
  </w:style>
  <w:style w:type="paragraph" w:styleId="Footer">
    <w:name w:val="footer"/>
    <w:basedOn w:val="Normal"/>
    <w:link w:val="FooterChar"/>
    <w:uiPriority w:val="99"/>
    <w:unhideWhenUsed/>
    <w:rsid w:val="00FC5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57C"/>
  </w:style>
  <w:style w:type="paragraph" w:styleId="NoSpacing">
    <w:name w:val="No Spacing"/>
    <w:uiPriority w:val="1"/>
    <w:qFormat/>
    <w:rsid w:val="00FC557C"/>
    <w:pPr>
      <w:spacing w:after="0" w:line="240" w:lineRule="auto"/>
    </w:pPr>
  </w:style>
  <w:style w:type="paragraph" w:styleId="NormalWeb">
    <w:name w:val="Normal (Web)"/>
    <w:basedOn w:val="Normal"/>
    <w:uiPriority w:val="99"/>
    <w:semiHidden/>
    <w:unhideWhenUsed/>
    <w:rsid w:val="00FC557C"/>
    <w:rPr>
      <w:rFonts w:ascii="Times New Roman" w:hAnsi="Times New Roman" w:cs="Times New Roman"/>
      <w:sz w:val="24"/>
      <w:szCs w:val="24"/>
    </w:rPr>
  </w:style>
  <w:style w:type="table" w:styleId="TableGrid">
    <w:name w:val="Table Grid"/>
    <w:basedOn w:val="TableNormal"/>
    <w:uiPriority w:val="39"/>
    <w:rsid w:val="00E33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2D8"/>
    <w:rPr>
      <w:color w:val="0563C1" w:themeColor="hyperlink"/>
      <w:u w:val="single"/>
    </w:rPr>
  </w:style>
  <w:style w:type="character" w:styleId="UnresolvedMention">
    <w:name w:val="Unresolved Mention"/>
    <w:basedOn w:val="DefaultParagraphFont"/>
    <w:uiPriority w:val="99"/>
    <w:semiHidden/>
    <w:unhideWhenUsed/>
    <w:rsid w:val="00134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4527">
      <w:bodyDiv w:val="1"/>
      <w:marLeft w:val="0"/>
      <w:marRight w:val="0"/>
      <w:marTop w:val="0"/>
      <w:marBottom w:val="0"/>
      <w:divBdr>
        <w:top w:val="none" w:sz="0" w:space="0" w:color="auto"/>
        <w:left w:val="none" w:sz="0" w:space="0" w:color="auto"/>
        <w:bottom w:val="none" w:sz="0" w:space="0" w:color="auto"/>
        <w:right w:val="none" w:sz="0" w:space="0" w:color="auto"/>
      </w:divBdr>
    </w:div>
    <w:div w:id="137262079">
      <w:bodyDiv w:val="1"/>
      <w:marLeft w:val="0"/>
      <w:marRight w:val="0"/>
      <w:marTop w:val="0"/>
      <w:marBottom w:val="0"/>
      <w:divBdr>
        <w:top w:val="none" w:sz="0" w:space="0" w:color="auto"/>
        <w:left w:val="none" w:sz="0" w:space="0" w:color="auto"/>
        <w:bottom w:val="none" w:sz="0" w:space="0" w:color="auto"/>
        <w:right w:val="none" w:sz="0" w:space="0" w:color="auto"/>
      </w:divBdr>
    </w:div>
    <w:div w:id="150875595">
      <w:bodyDiv w:val="1"/>
      <w:marLeft w:val="0"/>
      <w:marRight w:val="0"/>
      <w:marTop w:val="0"/>
      <w:marBottom w:val="0"/>
      <w:divBdr>
        <w:top w:val="none" w:sz="0" w:space="0" w:color="auto"/>
        <w:left w:val="none" w:sz="0" w:space="0" w:color="auto"/>
        <w:bottom w:val="none" w:sz="0" w:space="0" w:color="auto"/>
        <w:right w:val="none" w:sz="0" w:space="0" w:color="auto"/>
      </w:divBdr>
    </w:div>
    <w:div w:id="173421437">
      <w:bodyDiv w:val="1"/>
      <w:marLeft w:val="0"/>
      <w:marRight w:val="0"/>
      <w:marTop w:val="0"/>
      <w:marBottom w:val="0"/>
      <w:divBdr>
        <w:top w:val="none" w:sz="0" w:space="0" w:color="auto"/>
        <w:left w:val="none" w:sz="0" w:space="0" w:color="auto"/>
        <w:bottom w:val="none" w:sz="0" w:space="0" w:color="auto"/>
        <w:right w:val="none" w:sz="0" w:space="0" w:color="auto"/>
      </w:divBdr>
    </w:div>
    <w:div w:id="190532209">
      <w:bodyDiv w:val="1"/>
      <w:marLeft w:val="0"/>
      <w:marRight w:val="0"/>
      <w:marTop w:val="0"/>
      <w:marBottom w:val="0"/>
      <w:divBdr>
        <w:top w:val="none" w:sz="0" w:space="0" w:color="auto"/>
        <w:left w:val="none" w:sz="0" w:space="0" w:color="auto"/>
        <w:bottom w:val="none" w:sz="0" w:space="0" w:color="auto"/>
        <w:right w:val="none" w:sz="0" w:space="0" w:color="auto"/>
      </w:divBdr>
    </w:div>
    <w:div w:id="236980961">
      <w:bodyDiv w:val="1"/>
      <w:marLeft w:val="0"/>
      <w:marRight w:val="0"/>
      <w:marTop w:val="0"/>
      <w:marBottom w:val="0"/>
      <w:divBdr>
        <w:top w:val="none" w:sz="0" w:space="0" w:color="auto"/>
        <w:left w:val="none" w:sz="0" w:space="0" w:color="auto"/>
        <w:bottom w:val="none" w:sz="0" w:space="0" w:color="auto"/>
        <w:right w:val="none" w:sz="0" w:space="0" w:color="auto"/>
      </w:divBdr>
    </w:div>
    <w:div w:id="341401021">
      <w:bodyDiv w:val="1"/>
      <w:marLeft w:val="0"/>
      <w:marRight w:val="0"/>
      <w:marTop w:val="0"/>
      <w:marBottom w:val="0"/>
      <w:divBdr>
        <w:top w:val="none" w:sz="0" w:space="0" w:color="auto"/>
        <w:left w:val="none" w:sz="0" w:space="0" w:color="auto"/>
        <w:bottom w:val="none" w:sz="0" w:space="0" w:color="auto"/>
        <w:right w:val="none" w:sz="0" w:space="0" w:color="auto"/>
      </w:divBdr>
    </w:div>
    <w:div w:id="343635250">
      <w:bodyDiv w:val="1"/>
      <w:marLeft w:val="0"/>
      <w:marRight w:val="0"/>
      <w:marTop w:val="0"/>
      <w:marBottom w:val="0"/>
      <w:divBdr>
        <w:top w:val="none" w:sz="0" w:space="0" w:color="auto"/>
        <w:left w:val="none" w:sz="0" w:space="0" w:color="auto"/>
        <w:bottom w:val="none" w:sz="0" w:space="0" w:color="auto"/>
        <w:right w:val="none" w:sz="0" w:space="0" w:color="auto"/>
      </w:divBdr>
    </w:div>
    <w:div w:id="392394208">
      <w:bodyDiv w:val="1"/>
      <w:marLeft w:val="0"/>
      <w:marRight w:val="0"/>
      <w:marTop w:val="0"/>
      <w:marBottom w:val="0"/>
      <w:divBdr>
        <w:top w:val="none" w:sz="0" w:space="0" w:color="auto"/>
        <w:left w:val="none" w:sz="0" w:space="0" w:color="auto"/>
        <w:bottom w:val="none" w:sz="0" w:space="0" w:color="auto"/>
        <w:right w:val="none" w:sz="0" w:space="0" w:color="auto"/>
      </w:divBdr>
    </w:div>
    <w:div w:id="497310049">
      <w:bodyDiv w:val="1"/>
      <w:marLeft w:val="0"/>
      <w:marRight w:val="0"/>
      <w:marTop w:val="0"/>
      <w:marBottom w:val="0"/>
      <w:divBdr>
        <w:top w:val="none" w:sz="0" w:space="0" w:color="auto"/>
        <w:left w:val="none" w:sz="0" w:space="0" w:color="auto"/>
        <w:bottom w:val="none" w:sz="0" w:space="0" w:color="auto"/>
        <w:right w:val="none" w:sz="0" w:space="0" w:color="auto"/>
      </w:divBdr>
    </w:div>
    <w:div w:id="534079514">
      <w:bodyDiv w:val="1"/>
      <w:marLeft w:val="0"/>
      <w:marRight w:val="0"/>
      <w:marTop w:val="0"/>
      <w:marBottom w:val="0"/>
      <w:divBdr>
        <w:top w:val="none" w:sz="0" w:space="0" w:color="auto"/>
        <w:left w:val="none" w:sz="0" w:space="0" w:color="auto"/>
        <w:bottom w:val="none" w:sz="0" w:space="0" w:color="auto"/>
        <w:right w:val="none" w:sz="0" w:space="0" w:color="auto"/>
      </w:divBdr>
    </w:div>
    <w:div w:id="540095863">
      <w:bodyDiv w:val="1"/>
      <w:marLeft w:val="0"/>
      <w:marRight w:val="0"/>
      <w:marTop w:val="0"/>
      <w:marBottom w:val="0"/>
      <w:divBdr>
        <w:top w:val="none" w:sz="0" w:space="0" w:color="auto"/>
        <w:left w:val="none" w:sz="0" w:space="0" w:color="auto"/>
        <w:bottom w:val="none" w:sz="0" w:space="0" w:color="auto"/>
        <w:right w:val="none" w:sz="0" w:space="0" w:color="auto"/>
      </w:divBdr>
    </w:div>
    <w:div w:id="567613475">
      <w:bodyDiv w:val="1"/>
      <w:marLeft w:val="0"/>
      <w:marRight w:val="0"/>
      <w:marTop w:val="0"/>
      <w:marBottom w:val="0"/>
      <w:divBdr>
        <w:top w:val="none" w:sz="0" w:space="0" w:color="auto"/>
        <w:left w:val="none" w:sz="0" w:space="0" w:color="auto"/>
        <w:bottom w:val="none" w:sz="0" w:space="0" w:color="auto"/>
        <w:right w:val="none" w:sz="0" w:space="0" w:color="auto"/>
      </w:divBdr>
    </w:div>
    <w:div w:id="580025249">
      <w:bodyDiv w:val="1"/>
      <w:marLeft w:val="0"/>
      <w:marRight w:val="0"/>
      <w:marTop w:val="0"/>
      <w:marBottom w:val="0"/>
      <w:divBdr>
        <w:top w:val="none" w:sz="0" w:space="0" w:color="auto"/>
        <w:left w:val="none" w:sz="0" w:space="0" w:color="auto"/>
        <w:bottom w:val="none" w:sz="0" w:space="0" w:color="auto"/>
        <w:right w:val="none" w:sz="0" w:space="0" w:color="auto"/>
      </w:divBdr>
    </w:div>
    <w:div w:id="660472801">
      <w:bodyDiv w:val="1"/>
      <w:marLeft w:val="0"/>
      <w:marRight w:val="0"/>
      <w:marTop w:val="0"/>
      <w:marBottom w:val="0"/>
      <w:divBdr>
        <w:top w:val="none" w:sz="0" w:space="0" w:color="auto"/>
        <w:left w:val="none" w:sz="0" w:space="0" w:color="auto"/>
        <w:bottom w:val="none" w:sz="0" w:space="0" w:color="auto"/>
        <w:right w:val="none" w:sz="0" w:space="0" w:color="auto"/>
      </w:divBdr>
    </w:div>
    <w:div w:id="703486386">
      <w:bodyDiv w:val="1"/>
      <w:marLeft w:val="0"/>
      <w:marRight w:val="0"/>
      <w:marTop w:val="0"/>
      <w:marBottom w:val="0"/>
      <w:divBdr>
        <w:top w:val="none" w:sz="0" w:space="0" w:color="auto"/>
        <w:left w:val="none" w:sz="0" w:space="0" w:color="auto"/>
        <w:bottom w:val="none" w:sz="0" w:space="0" w:color="auto"/>
        <w:right w:val="none" w:sz="0" w:space="0" w:color="auto"/>
      </w:divBdr>
    </w:div>
    <w:div w:id="723405236">
      <w:bodyDiv w:val="1"/>
      <w:marLeft w:val="0"/>
      <w:marRight w:val="0"/>
      <w:marTop w:val="0"/>
      <w:marBottom w:val="0"/>
      <w:divBdr>
        <w:top w:val="none" w:sz="0" w:space="0" w:color="auto"/>
        <w:left w:val="none" w:sz="0" w:space="0" w:color="auto"/>
        <w:bottom w:val="none" w:sz="0" w:space="0" w:color="auto"/>
        <w:right w:val="none" w:sz="0" w:space="0" w:color="auto"/>
      </w:divBdr>
    </w:div>
    <w:div w:id="736366075">
      <w:bodyDiv w:val="1"/>
      <w:marLeft w:val="0"/>
      <w:marRight w:val="0"/>
      <w:marTop w:val="0"/>
      <w:marBottom w:val="0"/>
      <w:divBdr>
        <w:top w:val="none" w:sz="0" w:space="0" w:color="auto"/>
        <w:left w:val="none" w:sz="0" w:space="0" w:color="auto"/>
        <w:bottom w:val="none" w:sz="0" w:space="0" w:color="auto"/>
        <w:right w:val="none" w:sz="0" w:space="0" w:color="auto"/>
      </w:divBdr>
    </w:div>
    <w:div w:id="755437390">
      <w:bodyDiv w:val="1"/>
      <w:marLeft w:val="0"/>
      <w:marRight w:val="0"/>
      <w:marTop w:val="0"/>
      <w:marBottom w:val="0"/>
      <w:divBdr>
        <w:top w:val="none" w:sz="0" w:space="0" w:color="auto"/>
        <w:left w:val="none" w:sz="0" w:space="0" w:color="auto"/>
        <w:bottom w:val="none" w:sz="0" w:space="0" w:color="auto"/>
        <w:right w:val="none" w:sz="0" w:space="0" w:color="auto"/>
      </w:divBdr>
    </w:div>
    <w:div w:id="757599540">
      <w:bodyDiv w:val="1"/>
      <w:marLeft w:val="0"/>
      <w:marRight w:val="0"/>
      <w:marTop w:val="0"/>
      <w:marBottom w:val="0"/>
      <w:divBdr>
        <w:top w:val="none" w:sz="0" w:space="0" w:color="auto"/>
        <w:left w:val="none" w:sz="0" w:space="0" w:color="auto"/>
        <w:bottom w:val="none" w:sz="0" w:space="0" w:color="auto"/>
        <w:right w:val="none" w:sz="0" w:space="0" w:color="auto"/>
      </w:divBdr>
    </w:div>
    <w:div w:id="759300925">
      <w:bodyDiv w:val="1"/>
      <w:marLeft w:val="0"/>
      <w:marRight w:val="0"/>
      <w:marTop w:val="0"/>
      <w:marBottom w:val="0"/>
      <w:divBdr>
        <w:top w:val="none" w:sz="0" w:space="0" w:color="auto"/>
        <w:left w:val="none" w:sz="0" w:space="0" w:color="auto"/>
        <w:bottom w:val="none" w:sz="0" w:space="0" w:color="auto"/>
        <w:right w:val="none" w:sz="0" w:space="0" w:color="auto"/>
      </w:divBdr>
    </w:div>
    <w:div w:id="784424437">
      <w:bodyDiv w:val="1"/>
      <w:marLeft w:val="0"/>
      <w:marRight w:val="0"/>
      <w:marTop w:val="0"/>
      <w:marBottom w:val="0"/>
      <w:divBdr>
        <w:top w:val="none" w:sz="0" w:space="0" w:color="auto"/>
        <w:left w:val="none" w:sz="0" w:space="0" w:color="auto"/>
        <w:bottom w:val="none" w:sz="0" w:space="0" w:color="auto"/>
        <w:right w:val="none" w:sz="0" w:space="0" w:color="auto"/>
      </w:divBdr>
      <w:divsChild>
        <w:div w:id="174807617">
          <w:marLeft w:val="0"/>
          <w:marRight w:val="0"/>
          <w:marTop w:val="0"/>
          <w:marBottom w:val="0"/>
          <w:divBdr>
            <w:top w:val="none" w:sz="0" w:space="0" w:color="auto"/>
            <w:left w:val="none" w:sz="0" w:space="0" w:color="auto"/>
            <w:bottom w:val="none" w:sz="0" w:space="0" w:color="auto"/>
            <w:right w:val="none" w:sz="0" w:space="0" w:color="auto"/>
          </w:divBdr>
          <w:divsChild>
            <w:div w:id="344404338">
              <w:marLeft w:val="0"/>
              <w:marRight w:val="0"/>
              <w:marTop w:val="0"/>
              <w:marBottom w:val="0"/>
              <w:divBdr>
                <w:top w:val="none" w:sz="0" w:space="0" w:color="auto"/>
                <w:left w:val="none" w:sz="0" w:space="0" w:color="auto"/>
                <w:bottom w:val="none" w:sz="0" w:space="0" w:color="auto"/>
                <w:right w:val="none" w:sz="0" w:space="0" w:color="auto"/>
              </w:divBdr>
            </w:div>
          </w:divsChild>
        </w:div>
        <w:div w:id="1808429789">
          <w:marLeft w:val="0"/>
          <w:marRight w:val="0"/>
          <w:marTop w:val="0"/>
          <w:marBottom w:val="0"/>
          <w:divBdr>
            <w:top w:val="none" w:sz="0" w:space="0" w:color="auto"/>
            <w:left w:val="none" w:sz="0" w:space="0" w:color="auto"/>
            <w:bottom w:val="none" w:sz="0" w:space="0" w:color="auto"/>
            <w:right w:val="none" w:sz="0" w:space="0" w:color="auto"/>
          </w:divBdr>
          <w:divsChild>
            <w:div w:id="1337071994">
              <w:marLeft w:val="0"/>
              <w:marRight w:val="0"/>
              <w:marTop w:val="0"/>
              <w:marBottom w:val="0"/>
              <w:divBdr>
                <w:top w:val="none" w:sz="0" w:space="0" w:color="auto"/>
                <w:left w:val="none" w:sz="0" w:space="0" w:color="auto"/>
                <w:bottom w:val="none" w:sz="0" w:space="0" w:color="auto"/>
                <w:right w:val="none" w:sz="0" w:space="0" w:color="auto"/>
              </w:divBdr>
            </w:div>
          </w:divsChild>
        </w:div>
        <w:div w:id="215287703">
          <w:marLeft w:val="0"/>
          <w:marRight w:val="0"/>
          <w:marTop w:val="0"/>
          <w:marBottom w:val="0"/>
          <w:divBdr>
            <w:top w:val="none" w:sz="0" w:space="0" w:color="auto"/>
            <w:left w:val="none" w:sz="0" w:space="0" w:color="auto"/>
            <w:bottom w:val="none" w:sz="0" w:space="0" w:color="auto"/>
            <w:right w:val="none" w:sz="0" w:space="0" w:color="auto"/>
          </w:divBdr>
          <w:divsChild>
            <w:div w:id="699211398">
              <w:marLeft w:val="0"/>
              <w:marRight w:val="0"/>
              <w:marTop w:val="0"/>
              <w:marBottom w:val="0"/>
              <w:divBdr>
                <w:top w:val="none" w:sz="0" w:space="0" w:color="auto"/>
                <w:left w:val="none" w:sz="0" w:space="0" w:color="auto"/>
                <w:bottom w:val="none" w:sz="0" w:space="0" w:color="auto"/>
                <w:right w:val="none" w:sz="0" w:space="0" w:color="auto"/>
              </w:divBdr>
            </w:div>
          </w:divsChild>
        </w:div>
        <w:div w:id="1930238145">
          <w:marLeft w:val="0"/>
          <w:marRight w:val="0"/>
          <w:marTop w:val="0"/>
          <w:marBottom w:val="0"/>
          <w:divBdr>
            <w:top w:val="none" w:sz="0" w:space="0" w:color="auto"/>
            <w:left w:val="none" w:sz="0" w:space="0" w:color="auto"/>
            <w:bottom w:val="none" w:sz="0" w:space="0" w:color="auto"/>
            <w:right w:val="none" w:sz="0" w:space="0" w:color="auto"/>
          </w:divBdr>
          <w:divsChild>
            <w:div w:id="8228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1052">
      <w:bodyDiv w:val="1"/>
      <w:marLeft w:val="0"/>
      <w:marRight w:val="0"/>
      <w:marTop w:val="0"/>
      <w:marBottom w:val="0"/>
      <w:divBdr>
        <w:top w:val="none" w:sz="0" w:space="0" w:color="auto"/>
        <w:left w:val="none" w:sz="0" w:space="0" w:color="auto"/>
        <w:bottom w:val="none" w:sz="0" w:space="0" w:color="auto"/>
        <w:right w:val="none" w:sz="0" w:space="0" w:color="auto"/>
      </w:divBdr>
    </w:div>
    <w:div w:id="894969005">
      <w:bodyDiv w:val="1"/>
      <w:marLeft w:val="0"/>
      <w:marRight w:val="0"/>
      <w:marTop w:val="0"/>
      <w:marBottom w:val="0"/>
      <w:divBdr>
        <w:top w:val="none" w:sz="0" w:space="0" w:color="auto"/>
        <w:left w:val="none" w:sz="0" w:space="0" w:color="auto"/>
        <w:bottom w:val="none" w:sz="0" w:space="0" w:color="auto"/>
        <w:right w:val="none" w:sz="0" w:space="0" w:color="auto"/>
      </w:divBdr>
    </w:div>
    <w:div w:id="923497098">
      <w:bodyDiv w:val="1"/>
      <w:marLeft w:val="0"/>
      <w:marRight w:val="0"/>
      <w:marTop w:val="0"/>
      <w:marBottom w:val="0"/>
      <w:divBdr>
        <w:top w:val="none" w:sz="0" w:space="0" w:color="auto"/>
        <w:left w:val="none" w:sz="0" w:space="0" w:color="auto"/>
        <w:bottom w:val="none" w:sz="0" w:space="0" w:color="auto"/>
        <w:right w:val="none" w:sz="0" w:space="0" w:color="auto"/>
      </w:divBdr>
    </w:div>
    <w:div w:id="936013909">
      <w:bodyDiv w:val="1"/>
      <w:marLeft w:val="0"/>
      <w:marRight w:val="0"/>
      <w:marTop w:val="0"/>
      <w:marBottom w:val="0"/>
      <w:divBdr>
        <w:top w:val="none" w:sz="0" w:space="0" w:color="auto"/>
        <w:left w:val="none" w:sz="0" w:space="0" w:color="auto"/>
        <w:bottom w:val="none" w:sz="0" w:space="0" w:color="auto"/>
        <w:right w:val="none" w:sz="0" w:space="0" w:color="auto"/>
      </w:divBdr>
    </w:div>
    <w:div w:id="974673838">
      <w:bodyDiv w:val="1"/>
      <w:marLeft w:val="0"/>
      <w:marRight w:val="0"/>
      <w:marTop w:val="0"/>
      <w:marBottom w:val="0"/>
      <w:divBdr>
        <w:top w:val="none" w:sz="0" w:space="0" w:color="auto"/>
        <w:left w:val="none" w:sz="0" w:space="0" w:color="auto"/>
        <w:bottom w:val="none" w:sz="0" w:space="0" w:color="auto"/>
        <w:right w:val="none" w:sz="0" w:space="0" w:color="auto"/>
      </w:divBdr>
    </w:div>
    <w:div w:id="985548044">
      <w:bodyDiv w:val="1"/>
      <w:marLeft w:val="0"/>
      <w:marRight w:val="0"/>
      <w:marTop w:val="0"/>
      <w:marBottom w:val="0"/>
      <w:divBdr>
        <w:top w:val="none" w:sz="0" w:space="0" w:color="auto"/>
        <w:left w:val="none" w:sz="0" w:space="0" w:color="auto"/>
        <w:bottom w:val="none" w:sz="0" w:space="0" w:color="auto"/>
        <w:right w:val="none" w:sz="0" w:space="0" w:color="auto"/>
      </w:divBdr>
    </w:div>
    <w:div w:id="1061709419">
      <w:bodyDiv w:val="1"/>
      <w:marLeft w:val="0"/>
      <w:marRight w:val="0"/>
      <w:marTop w:val="0"/>
      <w:marBottom w:val="0"/>
      <w:divBdr>
        <w:top w:val="none" w:sz="0" w:space="0" w:color="auto"/>
        <w:left w:val="none" w:sz="0" w:space="0" w:color="auto"/>
        <w:bottom w:val="none" w:sz="0" w:space="0" w:color="auto"/>
        <w:right w:val="none" w:sz="0" w:space="0" w:color="auto"/>
      </w:divBdr>
    </w:div>
    <w:div w:id="1092242802">
      <w:bodyDiv w:val="1"/>
      <w:marLeft w:val="0"/>
      <w:marRight w:val="0"/>
      <w:marTop w:val="0"/>
      <w:marBottom w:val="0"/>
      <w:divBdr>
        <w:top w:val="none" w:sz="0" w:space="0" w:color="auto"/>
        <w:left w:val="none" w:sz="0" w:space="0" w:color="auto"/>
        <w:bottom w:val="none" w:sz="0" w:space="0" w:color="auto"/>
        <w:right w:val="none" w:sz="0" w:space="0" w:color="auto"/>
      </w:divBdr>
    </w:div>
    <w:div w:id="1104348554">
      <w:bodyDiv w:val="1"/>
      <w:marLeft w:val="0"/>
      <w:marRight w:val="0"/>
      <w:marTop w:val="0"/>
      <w:marBottom w:val="0"/>
      <w:divBdr>
        <w:top w:val="none" w:sz="0" w:space="0" w:color="auto"/>
        <w:left w:val="none" w:sz="0" w:space="0" w:color="auto"/>
        <w:bottom w:val="none" w:sz="0" w:space="0" w:color="auto"/>
        <w:right w:val="none" w:sz="0" w:space="0" w:color="auto"/>
      </w:divBdr>
    </w:div>
    <w:div w:id="1109084771">
      <w:bodyDiv w:val="1"/>
      <w:marLeft w:val="0"/>
      <w:marRight w:val="0"/>
      <w:marTop w:val="0"/>
      <w:marBottom w:val="0"/>
      <w:divBdr>
        <w:top w:val="none" w:sz="0" w:space="0" w:color="auto"/>
        <w:left w:val="none" w:sz="0" w:space="0" w:color="auto"/>
        <w:bottom w:val="none" w:sz="0" w:space="0" w:color="auto"/>
        <w:right w:val="none" w:sz="0" w:space="0" w:color="auto"/>
      </w:divBdr>
    </w:div>
    <w:div w:id="1165317582">
      <w:bodyDiv w:val="1"/>
      <w:marLeft w:val="0"/>
      <w:marRight w:val="0"/>
      <w:marTop w:val="0"/>
      <w:marBottom w:val="0"/>
      <w:divBdr>
        <w:top w:val="none" w:sz="0" w:space="0" w:color="auto"/>
        <w:left w:val="none" w:sz="0" w:space="0" w:color="auto"/>
        <w:bottom w:val="none" w:sz="0" w:space="0" w:color="auto"/>
        <w:right w:val="none" w:sz="0" w:space="0" w:color="auto"/>
      </w:divBdr>
    </w:div>
    <w:div w:id="1203980057">
      <w:bodyDiv w:val="1"/>
      <w:marLeft w:val="0"/>
      <w:marRight w:val="0"/>
      <w:marTop w:val="0"/>
      <w:marBottom w:val="0"/>
      <w:divBdr>
        <w:top w:val="none" w:sz="0" w:space="0" w:color="auto"/>
        <w:left w:val="none" w:sz="0" w:space="0" w:color="auto"/>
        <w:bottom w:val="none" w:sz="0" w:space="0" w:color="auto"/>
        <w:right w:val="none" w:sz="0" w:space="0" w:color="auto"/>
      </w:divBdr>
    </w:div>
    <w:div w:id="1225947400">
      <w:bodyDiv w:val="1"/>
      <w:marLeft w:val="0"/>
      <w:marRight w:val="0"/>
      <w:marTop w:val="0"/>
      <w:marBottom w:val="0"/>
      <w:divBdr>
        <w:top w:val="none" w:sz="0" w:space="0" w:color="auto"/>
        <w:left w:val="none" w:sz="0" w:space="0" w:color="auto"/>
        <w:bottom w:val="none" w:sz="0" w:space="0" w:color="auto"/>
        <w:right w:val="none" w:sz="0" w:space="0" w:color="auto"/>
      </w:divBdr>
    </w:div>
    <w:div w:id="1229070518">
      <w:bodyDiv w:val="1"/>
      <w:marLeft w:val="0"/>
      <w:marRight w:val="0"/>
      <w:marTop w:val="0"/>
      <w:marBottom w:val="0"/>
      <w:divBdr>
        <w:top w:val="none" w:sz="0" w:space="0" w:color="auto"/>
        <w:left w:val="none" w:sz="0" w:space="0" w:color="auto"/>
        <w:bottom w:val="none" w:sz="0" w:space="0" w:color="auto"/>
        <w:right w:val="none" w:sz="0" w:space="0" w:color="auto"/>
      </w:divBdr>
    </w:div>
    <w:div w:id="1231309531">
      <w:bodyDiv w:val="1"/>
      <w:marLeft w:val="0"/>
      <w:marRight w:val="0"/>
      <w:marTop w:val="0"/>
      <w:marBottom w:val="0"/>
      <w:divBdr>
        <w:top w:val="none" w:sz="0" w:space="0" w:color="auto"/>
        <w:left w:val="none" w:sz="0" w:space="0" w:color="auto"/>
        <w:bottom w:val="none" w:sz="0" w:space="0" w:color="auto"/>
        <w:right w:val="none" w:sz="0" w:space="0" w:color="auto"/>
      </w:divBdr>
    </w:div>
    <w:div w:id="1266495328">
      <w:bodyDiv w:val="1"/>
      <w:marLeft w:val="0"/>
      <w:marRight w:val="0"/>
      <w:marTop w:val="0"/>
      <w:marBottom w:val="0"/>
      <w:divBdr>
        <w:top w:val="none" w:sz="0" w:space="0" w:color="auto"/>
        <w:left w:val="none" w:sz="0" w:space="0" w:color="auto"/>
        <w:bottom w:val="none" w:sz="0" w:space="0" w:color="auto"/>
        <w:right w:val="none" w:sz="0" w:space="0" w:color="auto"/>
      </w:divBdr>
    </w:div>
    <w:div w:id="1333681176">
      <w:bodyDiv w:val="1"/>
      <w:marLeft w:val="0"/>
      <w:marRight w:val="0"/>
      <w:marTop w:val="0"/>
      <w:marBottom w:val="0"/>
      <w:divBdr>
        <w:top w:val="none" w:sz="0" w:space="0" w:color="auto"/>
        <w:left w:val="none" w:sz="0" w:space="0" w:color="auto"/>
        <w:bottom w:val="none" w:sz="0" w:space="0" w:color="auto"/>
        <w:right w:val="none" w:sz="0" w:space="0" w:color="auto"/>
      </w:divBdr>
      <w:divsChild>
        <w:div w:id="246767178">
          <w:marLeft w:val="0"/>
          <w:marRight w:val="0"/>
          <w:marTop w:val="0"/>
          <w:marBottom w:val="0"/>
          <w:divBdr>
            <w:top w:val="none" w:sz="0" w:space="0" w:color="auto"/>
            <w:left w:val="none" w:sz="0" w:space="0" w:color="auto"/>
            <w:bottom w:val="none" w:sz="0" w:space="0" w:color="auto"/>
            <w:right w:val="none" w:sz="0" w:space="0" w:color="auto"/>
          </w:divBdr>
          <w:divsChild>
            <w:div w:id="1541553660">
              <w:marLeft w:val="0"/>
              <w:marRight w:val="0"/>
              <w:marTop w:val="0"/>
              <w:marBottom w:val="0"/>
              <w:divBdr>
                <w:top w:val="none" w:sz="0" w:space="0" w:color="auto"/>
                <w:left w:val="none" w:sz="0" w:space="0" w:color="auto"/>
                <w:bottom w:val="none" w:sz="0" w:space="0" w:color="auto"/>
                <w:right w:val="none" w:sz="0" w:space="0" w:color="auto"/>
              </w:divBdr>
            </w:div>
          </w:divsChild>
        </w:div>
        <w:div w:id="174153591">
          <w:marLeft w:val="0"/>
          <w:marRight w:val="0"/>
          <w:marTop w:val="0"/>
          <w:marBottom w:val="0"/>
          <w:divBdr>
            <w:top w:val="none" w:sz="0" w:space="0" w:color="auto"/>
            <w:left w:val="none" w:sz="0" w:space="0" w:color="auto"/>
            <w:bottom w:val="none" w:sz="0" w:space="0" w:color="auto"/>
            <w:right w:val="none" w:sz="0" w:space="0" w:color="auto"/>
          </w:divBdr>
          <w:divsChild>
            <w:div w:id="59401757">
              <w:marLeft w:val="0"/>
              <w:marRight w:val="0"/>
              <w:marTop w:val="0"/>
              <w:marBottom w:val="0"/>
              <w:divBdr>
                <w:top w:val="none" w:sz="0" w:space="0" w:color="auto"/>
                <w:left w:val="none" w:sz="0" w:space="0" w:color="auto"/>
                <w:bottom w:val="none" w:sz="0" w:space="0" w:color="auto"/>
                <w:right w:val="none" w:sz="0" w:space="0" w:color="auto"/>
              </w:divBdr>
            </w:div>
          </w:divsChild>
        </w:div>
        <w:div w:id="429083450">
          <w:marLeft w:val="0"/>
          <w:marRight w:val="0"/>
          <w:marTop w:val="0"/>
          <w:marBottom w:val="0"/>
          <w:divBdr>
            <w:top w:val="none" w:sz="0" w:space="0" w:color="auto"/>
            <w:left w:val="none" w:sz="0" w:space="0" w:color="auto"/>
            <w:bottom w:val="none" w:sz="0" w:space="0" w:color="auto"/>
            <w:right w:val="none" w:sz="0" w:space="0" w:color="auto"/>
          </w:divBdr>
          <w:divsChild>
            <w:div w:id="193080223">
              <w:marLeft w:val="0"/>
              <w:marRight w:val="0"/>
              <w:marTop w:val="0"/>
              <w:marBottom w:val="0"/>
              <w:divBdr>
                <w:top w:val="none" w:sz="0" w:space="0" w:color="auto"/>
                <w:left w:val="none" w:sz="0" w:space="0" w:color="auto"/>
                <w:bottom w:val="none" w:sz="0" w:space="0" w:color="auto"/>
                <w:right w:val="none" w:sz="0" w:space="0" w:color="auto"/>
              </w:divBdr>
            </w:div>
          </w:divsChild>
        </w:div>
        <w:div w:id="408769350">
          <w:marLeft w:val="0"/>
          <w:marRight w:val="0"/>
          <w:marTop w:val="0"/>
          <w:marBottom w:val="0"/>
          <w:divBdr>
            <w:top w:val="none" w:sz="0" w:space="0" w:color="auto"/>
            <w:left w:val="none" w:sz="0" w:space="0" w:color="auto"/>
            <w:bottom w:val="none" w:sz="0" w:space="0" w:color="auto"/>
            <w:right w:val="none" w:sz="0" w:space="0" w:color="auto"/>
          </w:divBdr>
          <w:divsChild>
            <w:div w:id="945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7010">
      <w:bodyDiv w:val="1"/>
      <w:marLeft w:val="0"/>
      <w:marRight w:val="0"/>
      <w:marTop w:val="0"/>
      <w:marBottom w:val="0"/>
      <w:divBdr>
        <w:top w:val="none" w:sz="0" w:space="0" w:color="auto"/>
        <w:left w:val="none" w:sz="0" w:space="0" w:color="auto"/>
        <w:bottom w:val="none" w:sz="0" w:space="0" w:color="auto"/>
        <w:right w:val="none" w:sz="0" w:space="0" w:color="auto"/>
      </w:divBdr>
    </w:div>
    <w:div w:id="1390835990">
      <w:bodyDiv w:val="1"/>
      <w:marLeft w:val="0"/>
      <w:marRight w:val="0"/>
      <w:marTop w:val="0"/>
      <w:marBottom w:val="0"/>
      <w:divBdr>
        <w:top w:val="none" w:sz="0" w:space="0" w:color="auto"/>
        <w:left w:val="none" w:sz="0" w:space="0" w:color="auto"/>
        <w:bottom w:val="none" w:sz="0" w:space="0" w:color="auto"/>
        <w:right w:val="none" w:sz="0" w:space="0" w:color="auto"/>
      </w:divBdr>
    </w:div>
    <w:div w:id="1398623705">
      <w:bodyDiv w:val="1"/>
      <w:marLeft w:val="0"/>
      <w:marRight w:val="0"/>
      <w:marTop w:val="0"/>
      <w:marBottom w:val="0"/>
      <w:divBdr>
        <w:top w:val="none" w:sz="0" w:space="0" w:color="auto"/>
        <w:left w:val="none" w:sz="0" w:space="0" w:color="auto"/>
        <w:bottom w:val="none" w:sz="0" w:space="0" w:color="auto"/>
        <w:right w:val="none" w:sz="0" w:space="0" w:color="auto"/>
      </w:divBdr>
    </w:div>
    <w:div w:id="1430276922">
      <w:bodyDiv w:val="1"/>
      <w:marLeft w:val="0"/>
      <w:marRight w:val="0"/>
      <w:marTop w:val="0"/>
      <w:marBottom w:val="0"/>
      <w:divBdr>
        <w:top w:val="none" w:sz="0" w:space="0" w:color="auto"/>
        <w:left w:val="none" w:sz="0" w:space="0" w:color="auto"/>
        <w:bottom w:val="none" w:sz="0" w:space="0" w:color="auto"/>
        <w:right w:val="none" w:sz="0" w:space="0" w:color="auto"/>
      </w:divBdr>
    </w:div>
    <w:div w:id="1430465075">
      <w:bodyDiv w:val="1"/>
      <w:marLeft w:val="0"/>
      <w:marRight w:val="0"/>
      <w:marTop w:val="0"/>
      <w:marBottom w:val="0"/>
      <w:divBdr>
        <w:top w:val="none" w:sz="0" w:space="0" w:color="auto"/>
        <w:left w:val="none" w:sz="0" w:space="0" w:color="auto"/>
        <w:bottom w:val="none" w:sz="0" w:space="0" w:color="auto"/>
        <w:right w:val="none" w:sz="0" w:space="0" w:color="auto"/>
      </w:divBdr>
    </w:div>
    <w:div w:id="1461649707">
      <w:bodyDiv w:val="1"/>
      <w:marLeft w:val="0"/>
      <w:marRight w:val="0"/>
      <w:marTop w:val="0"/>
      <w:marBottom w:val="0"/>
      <w:divBdr>
        <w:top w:val="none" w:sz="0" w:space="0" w:color="auto"/>
        <w:left w:val="none" w:sz="0" w:space="0" w:color="auto"/>
        <w:bottom w:val="none" w:sz="0" w:space="0" w:color="auto"/>
        <w:right w:val="none" w:sz="0" w:space="0" w:color="auto"/>
      </w:divBdr>
    </w:div>
    <w:div w:id="1479617123">
      <w:bodyDiv w:val="1"/>
      <w:marLeft w:val="0"/>
      <w:marRight w:val="0"/>
      <w:marTop w:val="0"/>
      <w:marBottom w:val="0"/>
      <w:divBdr>
        <w:top w:val="none" w:sz="0" w:space="0" w:color="auto"/>
        <w:left w:val="none" w:sz="0" w:space="0" w:color="auto"/>
        <w:bottom w:val="none" w:sz="0" w:space="0" w:color="auto"/>
        <w:right w:val="none" w:sz="0" w:space="0" w:color="auto"/>
      </w:divBdr>
    </w:div>
    <w:div w:id="1493376899">
      <w:bodyDiv w:val="1"/>
      <w:marLeft w:val="0"/>
      <w:marRight w:val="0"/>
      <w:marTop w:val="0"/>
      <w:marBottom w:val="0"/>
      <w:divBdr>
        <w:top w:val="none" w:sz="0" w:space="0" w:color="auto"/>
        <w:left w:val="none" w:sz="0" w:space="0" w:color="auto"/>
        <w:bottom w:val="none" w:sz="0" w:space="0" w:color="auto"/>
        <w:right w:val="none" w:sz="0" w:space="0" w:color="auto"/>
      </w:divBdr>
    </w:div>
    <w:div w:id="1541210786">
      <w:bodyDiv w:val="1"/>
      <w:marLeft w:val="0"/>
      <w:marRight w:val="0"/>
      <w:marTop w:val="0"/>
      <w:marBottom w:val="0"/>
      <w:divBdr>
        <w:top w:val="none" w:sz="0" w:space="0" w:color="auto"/>
        <w:left w:val="none" w:sz="0" w:space="0" w:color="auto"/>
        <w:bottom w:val="none" w:sz="0" w:space="0" w:color="auto"/>
        <w:right w:val="none" w:sz="0" w:space="0" w:color="auto"/>
      </w:divBdr>
    </w:div>
    <w:div w:id="1586572904">
      <w:bodyDiv w:val="1"/>
      <w:marLeft w:val="0"/>
      <w:marRight w:val="0"/>
      <w:marTop w:val="0"/>
      <w:marBottom w:val="0"/>
      <w:divBdr>
        <w:top w:val="none" w:sz="0" w:space="0" w:color="auto"/>
        <w:left w:val="none" w:sz="0" w:space="0" w:color="auto"/>
        <w:bottom w:val="none" w:sz="0" w:space="0" w:color="auto"/>
        <w:right w:val="none" w:sz="0" w:space="0" w:color="auto"/>
      </w:divBdr>
    </w:div>
    <w:div w:id="1597127354">
      <w:bodyDiv w:val="1"/>
      <w:marLeft w:val="0"/>
      <w:marRight w:val="0"/>
      <w:marTop w:val="0"/>
      <w:marBottom w:val="0"/>
      <w:divBdr>
        <w:top w:val="none" w:sz="0" w:space="0" w:color="auto"/>
        <w:left w:val="none" w:sz="0" w:space="0" w:color="auto"/>
        <w:bottom w:val="none" w:sz="0" w:space="0" w:color="auto"/>
        <w:right w:val="none" w:sz="0" w:space="0" w:color="auto"/>
      </w:divBdr>
    </w:div>
    <w:div w:id="1634675507">
      <w:bodyDiv w:val="1"/>
      <w:marLeft w:val="0"/>
      <w:marRight w:val="0"/>
      <w:marTop w:val="0"/>
      <w:marBottom w:val="0"/>
      <w:divBdr>
        <w:top w:val="none" w:sz="0" w:space="0" w:color="auto"/>
        <w:left w:val="none" w:sz="0" w:space="0" w:color="auto"/>
        <w:bottom w:val="none" w:sz="0" w:space="0" w:color="auto"/>
        <w:right w:val="none" w:sz="0" w:space="0" w:color="auto"/>
      </w:divBdr>
    </w:div>
    <w:div w:id="1640374965">
      <w:bodyDiv w:val="1"/>
      <w:marLeft w:val="0"/>
      <w:marRight w:val="0"/>
      <w:marTop w:val="0"/>
      <w:marBottom w:val="0"/>
      <w:divBdr>
        <w:top w:val="none" w:sz="0" w:space="0" w:color="auto"/>
        <w:left w:val="none" w:sz="0" w:space="0" w:color="auto"/>
        <w:bottom w:val="none" w:sz="0" w:space="0" w:color="auto"/>
        <w:right w:val="none" w:sz="0" w:space="0" w:color="auto"/>
      </w:divBdr>
    </w:div>
    <w:div w:id="1665619360">
      <w:bodyDiv w:val="1"/>
      <w:marLeft w:val="0"/>
      <w:marRight w:val="0"/>
      <w:marTop w:val="0"/>
      <w:marBottom w:val="0"/>
      <w:divBdr>
        <w:top w:val="none" w:sz="0" w:space="0" w:color="auto"/>
        <w:left w:val="none" w:sz="0" w:space="0" w:color="auto"/>
        <w:bottom w:val="none" w:sz="0" w:space="0" w:color="auto"/>
        <w:right w:val="none" w:sz="0" w:space="0" w:color="auto"/>
      </w:divBdr>
    </w:div>
    <w:div w:id="1714191907">
      <w:bodyDiv w:val="1"/>
      <w:marLeft w:val="0"/>
      <w:marRight w:val="0"/>
      <w:marTop w:val="0"/>
      <w:marBottom w:val="0"/>
      <w:divBdr>
        <w:top w:val="none" w:sz="0" w:space="0" w:color="auto"/>
        <w:left w:val="none" w:sz="0" w:space="0" w:color="auto"/>
        <w:bottom w:val="none" w:sz="0" w:space="0" w:color="auto"/>
        <w:right w:val="none" w:sz="0" w:space="0" w:color="auto"/>
      </w:divBdr>
    </w:div>
    <w:div w:id="1729764726">
      <w:bodyDiv w:val="1"/>
      <w:marLeft w:val="0"/>
      <w:marRight w:val="0"/>
      <w:marTop w:val="0"/>
      <w:marBottom w:val="0"/>
      <w:divBdr>
        <w:top w:val="none" w:sz="0" w:space="0" w:color="auto"/>
        <w:left w:val="none" w:sz="0" w:space="0" w:color="auto"/>
        <w:bottom w:val="none" w:sz="0" w:space="0" w:color="auto"/>
        <w:right w:val="none" w:sz="0" w:space="0" w:color="auto"/>
      </w:divBdr>
    </w:div>
    <w:div w:id="1744908848">
      <w:bodyDiv w:val="1"/>
      <w:marLeft w:val="0"/>
      <w:marRight w:val="0"/>
      <w:marTop w:val="0"/>
      <w:marBottom w:val="0"/>
      <w:divBdr>
        <w:top w:val="none" w:sz="0" w:space="0" w:color="auto"/>
        <w:left w:val="none" w:sz="0" w:space="0" w:color="auto"/>
        <w:bottom w:val="none" w:sz="0" w:space="0" w:color="auto"/>
        <w:right w:val="none" w:sz="0" w:space="0" w:color="auto"/>
      </w:divBdr>
    </w:div>
    <w:div w:id="1907522838">
      <w:bodyDiv w:val="1"/>
      <w:marLeft w:val="0"/>
      <w:marRight w:val="0"/>
      <w:marTop w:val="0"/>
      <w:marBottom w:val="0"/>
      <w:divBdr>
        <w:top w:val="none" w:sz="0" w:space="0" w:color="auto"/>
        <w:left w:val="none" w:sz="0" w:space="0" w:color="auto"/>
        <w:bottom w:val="none" w:sz="0" w:space="0" w:color="auto"/>
        <w:right w:val="none" w:sz="0" w:space="0" w:color="auto"/>
      </w:divBdr>
    </w:div>
    <w:div w:id="1979259141">
      <w:bodyDiv w:val="1"/>
      <w:marLeft w:val="0"/>
      <w:marRight w:val="0"/>
      <w:marTop w:val="0"/>
      <w:marBottom w:val="0"/>
      <w:divBdr>
        <w:top w:val="none" w:sz="0" w:space="0" w:color="auto"/>
        <w:left w:val="none" w:sz="0" w:space="0" w:color="auto"/>
        <w:bottom w:val="none" w:sz="0" w:space="0" w:color="auto"/>
        <w:right w:val="none" w:sz="0" w:space="0" w:color="auto"/>
      </w:divBdr>
    </w:div>
    <w:div w:id="2053772975">
      <w:bodyDiv w:val="1"/>
      <w:marLeft w:val="0"/>
      <w:marRight w:val="0"/>
      <w:marTop w:val="0"/>
      <w:marBottom w:val="0"/>
      <w:divBdr>
        <w:top w:val="none" w:sz="0" w:space="0" w:color="auto"/>
        <w:left w:val="none" w:sz="0" w:space="0" w:color="auto"/>
        <w:bottom w:val="none" w:sz="0" w:space="0" w:color="auto"/>
        <w:right w:val="none" w:sz="0" w:space="0" w:color="auto"/>
      </w:divBdr>
    </w:div>
    <w:div w:id="2078358734">
      <w:bodyDiv w:val="1"/>
      <w:marLeft w:val="0"/>
      <w:marRight w:val="0"/>
      <w:marTop w:val="0"/>
      <w:marBottom w:val="0"/>
      <w:divBdr>
        <w:top w:val="none" w:sz="0" w:space="0" w:color="auto"/>
        <w:left w:val="none" w:sz="0" w:space="0" w:color="auto"/>
        <w:bottom w:val="none" w:sz="0" w:space="0" w:color="auto"/>
        <w:right w:val="none" w:sz="0" w:space="0" w:color="auto"/>
      </w:divBdr>
    </w:div>
    <w:div w:id="2095544153">
      <w:bodyDiv w:val="1"/>
      <w:marLeft w:val="0"/>
      <w:marRight w:val="0"/>
      <w:marTop w:val="0"/>
      <w:marBottom w:val="0"/>
      <w:divBdr>
        <w:top w:val="none" w:sz="0" w:space="0" w:color="auto"/>
        <w:left w:val="none" w:sz="0" w:space="0" w:color="auto"/>
        <w:bottom w:val="none" w:sz="0" w:space="0" w:color="auto"/>
        <w:right w:val="none" w:sz="0" w:space="0" w:color="auto"/>
      </w:divBdr>
    </w:div>
    <w:div w:id="21386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2FE7-B52B-4498-8CD2-63DF0CD7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kmpavan681@gmail.com</dc:creator>
  <cp:keywords/>
  <dc:description/>
  <cp:lastModifiedBy>adarshakumara B L</cp:lastModifiedBy>
  <cp:revision>58</cp:revision>
  <cp:lastPrinted>2025-06-23T09:09:00Z</cp:lastPrinted>
  <dcterms:created xsi:type="dcterms:W3CDTF">2025-06-18T09:06:00Z</dcterms:created>
  <dcterms:modified xsi:type="dcterms:W3CDTF">2025-06-25T03:32:00Z</dcterms:modified>
</cp:coreProperties>
</file>