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Free Bets Ireland</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https://www.topendsports.com/sport/betting/ireland/free-bets.htm</w:t>
      </w:r>
    </w:p>
    <w:p>
      <w:pPr>
        <w:pStyle w:val="ListBullet"/>
        <w:spacing w:after="60"/>
        <w:ind w:left="360"/>
      </w:pPr>
      <w:r>
        <w:t>Target Keyword: "free bets ireland"</w:t>
      </w:r>
    </w:p>
    <w:p>
      <w:pPr>
        <w:pStyle w:val="ListBullet"/>
        <w:spacing w:after="60"/>
        <w:ind w:left="360"/>
      </w:pPr>
      <w:r>
        <w:t>Primary Search Volume: 300/mo</w:t>
      </w:r>
    </w:p>
    <w:p>
      <w:pPr>
        <w:pStyle w:val="ListBullet"/>
        <w:spacing w:after="60"/>
        <w:ind w:left="360"/>
      </w:pPr>
      <w:r>
        <w:t>Total Keyword Cluster Volume: 2,640/mo (880% increase)</w:t>
      </w:r>
    </w:p>
    <w:p>
      <w:pPr>
        <w:pStyle w:val="ListBullet"/>
        <w:spacing w:after="60"/>
        <w:ind w:left="360"/>
      </w:pPr>
      <w:r>
        <w:t>Word Count Target: 6,500-7,000 words</w:t>
      </w:r>
    </w:p>
    <w:p>
      <w:pPr>
        <w:pStyle w:val="ListBullet"/>
        <w:spacing w:after="60"/>
        <w:ind w:left="360"/>
      </w:pPr>
      <w:r>
        <w:t>Template: 2 - Comparison</w:t>
      </w:r>
    </w:p>
    <w:p>
      <w:pPr>
        <w:pStyle w:val="ListBullet"/>
        <w:spacing w:after="60"/>
        <w:ind w:left="360"/>
      </w:pPr>
      <w:r>
        <w:t>Market: Ireland (18+, EUR currency)</w:t>
      </w:r>
    </w:p>
    <w:p>
      <w:pPr>
        <w:pStyle w:val="ListBullet"/>
        <w:spacing w:after="60"/>
        <w:ind w:left="360"/>
      </w:pPr>
      <w:r>
        <w:t>Estimated Time: 12-15 hours</w:t>
      </w:r>
    </w:p>
    <w:p/>
    <w:p/>
    <w:p>
      <w:pPr>
        <w:pStyle w:val="Heading2"/>
      </w:pPr>
      <w:r>
        <w:rPr>
          <w:b/>
          <w:color w:val="2E7D32"/>
          <w:sz w:val="32"/>
        </w:rPr>
        <w:t>SECONDARY KEYWORD OPTIMIZATION</w:t>
      </w:r>
    </w:p>
    <w:p/>
    <w:p>
      <w:pPr>
        <w:spacing w:after="120"/>
      </w:pPr>
      <w:r>
        <w:t>All 14 secondary keywords MUST be mapped to specific sections:</w:t>
      </w:r>
    </w:p>
    <w:p/>
    <w:p>
      <w:pPr>
        <w:pStyle w:val="Heading3"/>
      </w:pPr>
      <w:r>
        <w:rPr>
          <w:b/>
          <w:color w:val="333333"/>
          <w:sz w:val="28"/>
        </w:rPr>
        <w:t>H2-Level Keywords (500 volume)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Title</w:t>
            </w:r>
          </w:p>
        </w:tc>
        <w:tc>
          <w:tcPr>
            <w:tcW w:type="dxa" w:w="2340"/>
          </w:tcPr>
          <w:p>
            <w:r>
              <w:rPr>
                <w:b/>
              </w:rPr>
              <w:t>Word Count</w:t>
            </w:r>
          </w:p>
        </w:tc>
      </w:tr>
      <w:tr>
        <w:tc>
          <w:tcPr>
            <w:tcW w:type="dxa" w:w="2340"/>
          </w:tcPr>
          <w:p>
            <w:r>
              <w:t>**sports betting ireland**</w:t>
            </w:r>
          </w:p>
        </w:tc>
        <w:tc>
          <w:tcPr>
            <w:tcW w:type="dxa" w:w="2340"/>
          </w:tcPr>
          <w:p>
            <w:r>
              <w:t>500/mo</w:t>
            </w:r>
          </w:p>
        </w:tc>
        <w:tc>
          <w:tcPr>
            <w:tcW w:type="dxa" w:w="2340"/>
          </w:tcPr>
          <w:p>
            <w:r>
              <w:t>"Sports Betting Ireland: Best Free Bet Markets"</w:t>
            </w:r>
          </w:p>
        </w:tc>
        <w:tc>
          <w:tcPr>
            <w:tcW w:type="dxa" w:w="2340"/>
          </w:tcPr>
          <w:p>
            <w:r>
              <w:t>400w</w:t>
            </w:r>
          </w:p>
        </w:tc>
      </w:tr>
      <w:tr>
        <w:tc>
          <w:tcPr>
            <w:tcW w:type="dxa" w:w="2340"/>
          </w:tcPr>
          <w:p>
            <w:r>
              <w:t>**no deposit bonus ireland**</w:t>
            </w:r>
          </w:p>
        </w:tc>
        <w:tc>
          <w:tcPr>
            <w:tcW w:type="dxa" w:w="2340"/>
          </w:tcPr>
          <w:p>
            <w:r>
              <w:t>200/mo</w:t>
            </w:r>
          </w:p>
        </w:tc>
        <w:tc>
          <w:tcPr>
            <w:tcW w:type="dxa" w:w="2340"/>
          </w:tcPr>
          <w:p>
            <w:r>
              <w:t>"No Deposit Bonus Ireland: Get Started Free"</w:t>
            </w:r>
          </w:p>
        </w:tc>
        <w:tc>
          <w:tcPr>
            <w:tcW w:type="dxa" w:w="2340"/>
          </w:tcPr>
          <w:p>
            <w:r>
              <w:t>400w</w:t>
            </w:r>
          </w:p>
        </w:tc>
      </w:tr>
      <w:tr>
        <w:tc>
          <w:tcPr>
            <w:tcW w:type="dxa" w:w="2340"/>
          </w:tcPr>
          <w:p>
            <w:r>
              <w:t>**free bet no deposit ireland**</w:t>
            </w:r>
          </w:p>
        </w:tc>
        <w:tc>
          <w:tcPr>
            <w:tcW w:type="dxa" w:w="2340"/>
          </w:tcPr>
          <w:p>
            <w:r>
              <w:t>100/mo</w:t>
            </w:r>
          </w:p>
        </w:tc>
        <w:tc>
          <w:tcPr>
            <w:tcW w:type="dxa" w:w="2340"/>
          </w:tcPr>
          <w:p>
            <w:r>
              <w:t>"Free Bet No Deposit Ireland: Complete Guide"</w:t>
            </w:r>
          </w:p>
        </w:tc>
        <w:tc>
          <w:tcPr>
            <w:tcW w:type="dxa" w:w="2340"/>
          </w:tcPr>
          <w:p>
            <w:r>
              <w:t>350w</w:t>
            </w:r>
          </w:p>
        </w:tc>
      </w:tr>
      <w:tr>
        <w:tc>
          <w:tcPr>
            <w:tcW w:type="dxa" w:w="2340"/>
          </w:tcPr>
          <w:p>
            <w:r>
              <w:t>**betting offers ireland**</w:t>
            </w:r>
          </w:p>
        </w:tc>
        <w:tc>
          <w:tcPr>
            <w:tcW w:type="dxa" w:w="2340"/>
          </w:tcPr>
          <w:p>
            <w:r>
              <w:t>60/mo</w:t>
            </w:r>
          </w:p>
        </w:tc>
        <w:tc>
          <w:tcPr>
            <w:tcW w:type="dxa" w:w="2340"/>
          </w:tcPr>
          <w:p>
            <w:r>
              <w:t>"Best Betting Offers Ireland: Beyond Free Bets"</w:t>
            </w:r>
          </w:p>
        </w:tc>
        <w:tc>
          <w:tcPr>
            <w:tcW w:type="dxa" w:w="2340"/>
          </w:tcPr>
          <w:p>
            <w:r>
              <w:t>350w</w:t>
            </w:r>
          </w:p>
        </w:tc>
      </w:tr>
    </w:tbl>
    <w:p/>
    <w:p/>
    <w:p>
      <w:pPr>
        <w:pStyle w:val="Heading3"/>
      </w:pPr>
      <w:r>
        <w:rPr>
          <w:b/>
          <w:color w:val="333333"/>
          <w:sz w:val="28"/>
        </w:rPr>
        <w:t>H3-Level Keywords (100-400 volume)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Parent Section</w:t>
            </w:r>
          </w:p>
        </w:tc>
        <w:tc>
          <w:tcPr>
            <w:tcW w:type="dxa" w:w="1872"/>
          </w:tcPr>
          <w:p>
            <w:r>
              <w:rPr>
                <w:b/>
              </w:rPr>
              <w:t>H3 Title</w:t>
            </w:r>
          </w:p>
        </w:tc>
        <w:tc>
          <w:tcPr>
            <w:tcW w:type="dxa" w:w="1872"/>
          </w:tcPr>
          <w:p>
            <w:r>
              <w:rPr>
                <w:b/>
              </w:rPr>
              <w:t>Word Count</w:t>
            </w:r>
          </w:p>
        </w:tc>
      </w:tr>
      <w:tr>
        <w:tc>
          <w:tcPr>
            <w:tcW w:type="dxa" w:w="1872"/>
          </w:tcPr>
          <w:p>
            <w:r>
              <w:t>**irish betting sites**</w:t>
            </w:r>
          </w:p>
        </w:tc>
        <w:tc>
          <w:tcPr>
            <w:tcW w:type="dxa" w:w="1872"/>
          </w:tcPr>
          <w:p>
            <w:r>
              <w:t>400/mo</w:t>
            </w:r>
          </w:p>
        </w:tc>
        <w:tc>
          <w:tcPr>
            <w:tcW w:type="dxa" w:w="1872"/>
          </w:tcPr>
          <w:p>
            <w:r>
              <w:t>Introduction</w:t>
            </w:r>
          </w:p>
        </w:tc>
        <w:tc>
          <w:tcPr>
            <w:tcW w:type="dxa" w:w="1872"/>
          </w:tcPr>
          <w:p>
            <w:r>
              <w:t>"Irish Betting Sites: Free Bet Landscape"</w:t>
            </w:r>
          </w:p>
        </w:tc>
        <w:tc>
          <w:tcPr>
            <w:tcW w:type="dxa" w:w="1872"/>
          </w:tcPr>
          <w:p>
            <w:r>
              <w:t>200w</w:t>
            </w:r>
          </w:p>
        </w:tc>
      </w:tr>
      <w:tr>
        <w:tc>
          <w:tcPr>
            <w:tcW w:type="dxa" w:w="1872"/>
          </w:tcPr>
          <w:p>
            <w:r>
              <w:t>**online betting sites ireland**</w:t>
            </w:r>
          </w:p>
        </w:tc>
        <w:tc>
          <w:tcPr>
            <w:tcW w:type="dxa" w:w="1872"/>
          </w:tcPr>
          <w:p>
            <w:r>
              <w:t>200/mo</w:t>
            </w:r>
          </w:p>
        </w:tc>
        <w:tc>
          <w:tcPr>
            <w:tcW w:type="dxa" w:w="1872"/>
          </w:tcPr>
          <w:p>
            <w:r>
              <w:t>How to Claim</w:t>
            </w:r>
          </w:p>
        </w:tc>
        <w:tc>
          <w:tcPr>
            <w:tcW w:type="dxa" w:w="1872"/>
          </w:tcPr>
          <w:p>
            <w:r>
              <w:t>"Online Betting Sites Ireland: Claiming Process"</w:t>
            </w:r>
          </w:p>
        </w:tc>
        <w:tc>
          <w:tcPr>
            <w:tcW w:type="dxa" w:w="1872"/>
          </w:tcPr>
          <w:p>
            <w:r>
              <w:t>150w</w:t>
            </w:r>
          </w:p>
        </w:tc>
      </w:tr>
      <w:tr>
        <w:tc>
          <w:tcPr>
            <w:tcW w:type="dxa" w:w="1872"/>
          </w:tcPr>
          <w:p>
            <w:r>
              <w:t>**best gambling sites ireland**</w:t>
            </w:r>
          </w:p>
        </w:tc>
        <w:tc>
          <w:tcPr>
            <w:tcW w:type="dxa" w:w="1872"/>
          </w:tcPr>
          <w:p>
            <w:r>
              <w:t>150/mo</w:t>
            </w:r>
          </w:p>
        </w:tc>
        <w:tc>
          <w:tcPr>
            <w:tcW w:type="dxa" w:w="1872"/>
          </w:tcPr>
          <w:p>
            <w:r>
              <w:t>Types of Free Bets</w:t>
            </w:r>
          </w:p>
        </w:tc>
        <w:tc>
          <w:tcPr>
            <w:tcW w:type="dxa" w:w="1872"/>
          </w:tcPr>
          <w:p>
            <w:r>
              <w:t>"Best Gambling Sites Ireland: Offer Comparison"</w:t>
            </w:r>
          </w:p>
        </w:tc>
        <w:tc>
          <w:tcPr>
            <w:tcW w:type="dxa" w:w="1872"/>
          </w:tcPr>
          <w:p>
            <w:r>
              <w:t>150w</w:t>
            </w:r>
          </w:p>
        </w:tc>
      </w:tr>
      <w:tr>
        <w:tc>
          <w:tcPr>
            <w:tcW w:type="dxa" w:w="1872"/>
          </w:tcPr>
          <w:p>
            <w:r>
              <w:t>**betting sites with free bets**</w:t>
            </w:r>
          </w:p>
        </w:tc>
        <w:tc>
          <w:tcPr>
            <w:tcW w:type="dxa" w:w="1872"/>
          </w:tcPr>
          <w:p>
            <w:r>
              <w:t>100/mo</w:t>
            </w:r>
          </w:p>
        </w:tc>
        <w:tc>
          <w:tcPr>
            <w:tcW w:type="dxa" w:w="1872"/>
          </w:tcPr>
          <w:p>
            <w:r>
              <w:t>Comparison Table</w:t>
            </w:r>
          </w:p>
        </w:tc>
        <w:tc>
          <w:tcPr>
            <w:tcW w:type="dxa" w:w="1872"/>
          </w:tcPr>
          <w:p>
            <w:r>
              <w:t>"Betting Sites with Free Bets: Quick Comparison"</w:t>
            </w:r>
          </w:p>
        </w:tc>
        <w:tc>
          <w:tcPr>
            <w:tcW w:type="dxa" w:w="1872"/>
          </w:tcPr>
          <w:p>
            <w:r>
              <w:t>100w</w:t>
            </w:r>
          </w:p>
        </w:tc>
      </w:tr>
      <w:tr>
        <w:tc>
          <w:tcPr>
            <w:tcW w:type="dxa" w:w="1872"/>
          </w:tcPr>
          <w:p>
            <w:r>
              <w:t>**casino bonus ireland**</w:t>
            </w:r>
          </w:p>
        </w:tc>
        <w:tc>
          <w:tcPr>
            <w:tcW w:type="dxa" w:w="1872"/>
          </w:tcPr>
          <w:p>
            <w:r>
              <w:t>150/mo</w:t>
            </w:r>
          </w:p>
        </w:tc>
        <w:tc>
          <w:tcPr>
            <w:tcW w:type="dxa" w:w="1872"/>
          </w:tcPr>
          <w:p>
            <w:r>
              <w:t>Types of Free Bets</w:t>
            </w:r>
          </w:p>
        </w:tc>
        <w:tc>
          <w:tcPr>
            <w:tcW w:type="dxa" w:w="1872"/>
          </w:tcPr>
          <w:p>
            <w:r>
              <w:t>"Casino Bonus Ireland vs Sports Free Bets"</w:t>
            </w:r>
          </w:p>
        </w:tc>
        <w:tc>
          <w:tcPr>
            <w:tcW w:type="dxa" w:w="1872"/>
          </w:tcPr>
          <w:p>
            <w:r>
              <w:t>150w</w:t>
            </w:r>
          </w:p>
        </w:tc>
      </w:tr>
      <w:tr>
        <w:tc>
          <w:tcPr>
            <w:tcW w:type="dxa" w:w="1872"/>
          </w:tcPr>
          <w:p>
            <w:r>
              <w:t>**no deposit casino bonus ireland**</w:t>
            </w:r>
          </w:p>
        </w:tc>
        <w:tc>
          <w:tcPr>
            <w:tcW w:type="dxa" w:w="1872"/>
          </w:tcPr>
          <w:p>
            <w:r>
              <w:t>100/mo</w:t>
            </w:r>
          </w:p>
        </w:tc>
        <w:tc>
          <w:tcPr>
            <w:tcW w:type="dxa" w:w="1872"/>
          </w:tcPr>
          <w:p>
            <w:r>
              <w:t>No Deposit Bonus</w:t>
            </w:r>
          </w:p>
        </w:tc>
        <w:tc>
          <w:tcPr>
            <w:tcW w:type="dxa" w:w="1872"/>
          </w:tcPr>
          <w:p>
            <w:r>
              <w:t>"No Deposit Casino Bonus Ireland: Sports Crossover"</w:t>
            </w:r>
          </w:p>
        </w:tc>
        <w:tc>
          <w:tcPr>
            <w:tcW w:type="dxa" w:w="1872"/>
          </w:tcPr>
          <w:p>
            <w:r>
              <w:t>100w</w:t>
            </w:r>
          </w:p>
        </w:tc>
      </w:tr>
    </w:tbl>
    <w:p/>
    <w:p/>
    <w:p>
      <w:pPr>
        <w:pStyle w:val="Heading3"/>
      </w:pPr>
      <w:r>
        <w:rPr>
          <w:b/>
          <w:color w:val="333333"/>
          <w:sz w:val="28"/>
        </w:rPr>
        <w:t>FAQ Keywords (40-90 volume)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FAQ Question</w:t>
            </w:r>
          </w:p>
        </w:tc>
      </w:tr>
      <w:tr>
        <w:tc>
          <w:tcPr>
            <w:tcW w:type="dxa" w:w="3120"/>
          </w:tcPr>
          <w:p>
            <w:r>
              <w:t>**best online bookies**</w:t>
            </w:r>
          </w:p>
        </w:tc>
        <w:tc>
          <w:tcPr>
            <w:tcW w:type="dxa" w:w="3120"/>
          </w:tcPr>
          <w:p>
            <w:r>
              <w:t>90/mo</w:t>
            </w:r>
          </w:p>
        </w:tc>
        <w:tc>
          <w:tcPr>
            <w:tcW w:type="dxa" w:w="3120"/>
          </w:tcPr>
          <w:p>
            <w:r>
              <w:t>"What are the best online bookies for free bets in Ireland?"</w:t>
            </w:r>
          </w:p>
        </w:tc>
      </w:tr>
      <w:tr>
        <w:tc>
          <w:tcPr>
            <w:tcW w:type="dxa" w:w="3120"/>
          </w:tcPr>
          <w:p>
            <w:r>
              <w:t>**welcome offer**</w:t>
            </w:r>
          </w:p>
        </w:tc>
        <w:tc>
          <w:tcPr>
            <w:tcW w:type="dxa" w:w="3120"/>
          </w:tcPr>
          <w:p>
            <w:r>
              <w:t>80/mo</w:t>
            </w:r>
          </w:p>
        </w:tc>
        <w:tc>
          <w:tcPr>
            <w:tcW w:type="dxa" w:w="3120"/>
          </w:tcPr>
          <w:p>
            <w:r>
              <w:t>"How do welcome offers work at Irish betting sites?"</w:t>
            </w:r>
          </w:p>
        </w:tc>
      </w:tr>
      <w:tr>
        <w:tc>
          <w:tcPr>
            <w:tcW w:type="dxa" w:w="3120"/>
          </w:tcPr>
          <w:p>
            <w:r>
              <w:t>**free bet casino**</w:t>
            </w:r>
          </w:p>
        </w:tc>
        <w:tc>
          <w:tcPr>
            <w:tcW w:type="dxa" w:w="3120"/>
          </w:tcPr>
          <w:p>
            <w:r>
              <w:t>70/mo</w:t>
            </w:r>
          </w:p>
        </w:tc>
        <w:tc>
          <w:tcPr>
            <w:tcW w:type="dxa" w:w="3120"/>
          </w:tcPr>
          <w:p>
            <w:r>
              <w:t>"Can I use free bets on casino games in Ireland?"</w:t>
            </w:r>
          </w:p>
        </w:tc>
      </w:tr>
      <w:tr>
        <w:tc>
          <w:tcPr>
            <w:tcW w:type="dxa" w:w="3120"/>
          </w:tcPr>
          <w:p>
            <w:r>
              <w:t>**free bet offers ireland**</w:t>
            </w:r>
          </w:p>
        </w:tc>
        <w:tc>
          <w:tcPr>
            <w:tcW w:type="dxa" w:w="3120"/>
          </w:tcPr>
          <w:p>
            <w:r>
              <w:t>40/mo</w:t>
            </w:r>
          </w:p>
        </w:tc>
        <w:tc>
          <w:tcPr>
            <w:tcW w:type="dxa" w:w="3120"/>
          </w:tcPr>
          <w:p>
            <w:r>
              <w:t>"What are the current free bet offers in Ireland?"</w:t>
            </w:r>
          </w:p>
        </w:tc>
      </w:tr>
      <w:tr>
        <w:tc>
          <w:tcPr>
            <w:tcW w:type="dxa" w:w="3120"/>
          </w:tcPr>
          <w:p>
            <w:r>
              <w:t>**free 10 euro no deposit**</w:t>
            </w:r>
          </w:p>
        </w:tc>
        <w:tc>
          <w:tcPr>
            <w:tcW w:type="dxa" w:w="3120"/>
          </w:tcPr>
          <w:p>
            <w:r>
              <w:t>40/mo</w:t>
            </w:r>
          </w:p>
        </w:tc>
        <w:tc>
          <w:tcPr>
            <w:tcW w:type="dxa" w:w="3120"/>
          </w:tcPr>
          <w:p>
            <w:r>
              <w:t>"Which sites offer free €10 no deposit bonuses in Ireland?"</w:t>
            </w:r>
          </w:p>
        </w:tc>
      </w:tr>
    </w:tbl>
    <w:p/>
    <w:p/>
    <w:p>
      <w:pPr>
        <w:spacing w:after="120"/>
      </w:pPr>
      <w:r>
        <w:rPr>
          <w:b/>
        </w:rPr>
        <w:t>Meta Keywords (for AI to add):</w:t>
      </w:r>
    </w:p>
    <w:p>
      <w:pPr>
        <w:pStyle w:val="NoSpacing"/>
        <w:spacing w:before="120" w:after="120"/>
        <w:ind w:left="720"/>
      </w:pPr>
      <w:r>
        <w:rPr>
          <w:rFonts w:ascii="Courier New" w:hAnsi="Courier New"/>
          <w:sz w:val="18"/>
        </w:rPr>
        <w:t>free bets ireland, free bet no deposit ireland, no deposit bonus ireland, betting offers ireland, sports betting ireland, irish betting sites, online betting sites ireland, best gambling sites ireland, betting sites with free bets, casino bonus ireland, no deposit casino bonus ireland, best online bookies, welcome offer, free bet offers ireland, free 10 euro no deposit</w:t>
      </w:r>
    </w:p>
    <w:p/>
    <w:p/>
    <w:p>
      <w:pPr>
        <w:pStyle w:val="Heading2"/>
      </w:pPr>
      <w:r>
        <w:rPr>
          <w:b/>
          <w:color w:val="2E7D32"/>
          <w:sz w:val="32"/>
        </w:rPr>
        <w:t>MANDATORY INTRO FORMAT</w:t>
      </w:r>
    </w:p>
    <w:p/>
    <w:p>
      <w:pPr>
        <w:spacing w:after="120"/>
      </w:pPr>
      <w:r>
        <w:rPr>
          <w:b/>
        </w:rPr>
        <w:t>Total Length:</w:t>
      </w:r>
      <w:r>
        <w:t xml:space="preserve"> 100-150 words (STRICT LIMIT)</w:t>
      </w:r>
    </w:p>
    <w:p/>
    <w:p>
      <w:pPr>
        <w:spacing w:after="120"/>
      </w:pPr>
      <w:r>
        <w:rPr>
          <w:b/>
        </w:rPr>
        <w:t>Structure:</w:t>
      </w:r>
    </w:p>
    <w:p>
      <w:pPr>
        <w:pStyle w:val="ListNumber"/>
        <w:spacing w:after="60"/>
        <w:ind w:left="360"/>
      </w:pPr>
      <w:r>
        <w:t>Sentence 1: Direct answer - "The best free bets in Ireland are [Lunubet €X], [Betalright €X], and [Casina €X]."</w:t>
      </w:r>
    </w:p>
    <w:p>
      <w:pPr>
        <w:pStyle w:val="ListNumber"/>
        <w:spacing w:after="60"/>
        <w:ind w:left="360"/>
      </w:pPr>
      <w:r>
        <w:t>Sentence 2: Authority statement - "We tested over 30 Irish betting offers, analyzing wagering requirements, expiry terms, and market restrictions to identify genuine value."</w:t>
      </w:r>
    </w:p>
    <w:p>
      <w:pPr>
        <w:pStyle w:val="ListNumber"/>
        <w:spacing w:after="60"/>
        <w:ind w:left="360"/>
      </w:pPr>
      <w:r>
        <w:t>Sentences 3-4: What makes a good free bet (low wagering requirements, flexible markets, reasonable expiry)</w:t>
      </w:r>
    </w:p>
    <w:p>
      <w:pPr>
        <w:pStyle w:val="ListNumber"/>
        <w:spacing w:after="60"/>
        <w:ind w:left="360"/>
      </w:pPr>
      <w:r>
        <w:t>Disclosure paragraph: 50-75 words explaining affiliate partnerships, editorial independence, commission structure</w:t>
      </w:r>
    </w:p>
    <w:p/>
    <w:p>
      <w:pPr>
        <w:spacing w:after="120"/>
      </w:pPr>
      <w:r>
        <w:rPr>
          <w:b/>
        </w:rPr>
        <w:t>FORBIDDEN:</w:t>
      </w:r>
    </w:p>
    <w:p>
      <w:pPr>
        <w:pStyle w:val="ListBullet"/>
        <w:spacing w:after="60"/>
        <w:ind w:left="360"/>
      </w:pPr>
      <w:r>
        <w:t>❌ "Welcome to our guide..."</w:t>
      </w:r>
    </w:p>
    <w:p>
      <w:pPr>
        <w:pStyle w:val="ListBullet"/>
        <w:spacing w:after="60"/>
        <w:ind w:left="360"/>
      </w:pPr>
      <w:r>
        <w:t>❌ "Looking for the best free bets?"</w:t>
      </w:r>
    </w:p>
    <w:p>
      <w:pPr>
        <w:pStyle w:val="ListBullet"/>
        <w:spacing w:after="60"/>
        <w:ind w:left="360"/>
      </w:pPr>
      <w:r>
        <w:t>❌ Any rhetorical questions</w:t>
      </w:r>
    </w:p>
    <w:p>
      <w:pPr>
        <w:pStyle w:val="ListBullet"/>
        <w:spacing w:after="60"/>
        <w:ind w:left="360"/>
      </w:pPr>
      <w:r>
        <w:t>❌ Dated language ("2025", "this year")</w:t>
      </w:r>
    </w:p>
    <w:p>
      <w:pPr>
        <w:pStyle w:val="ListBullet"/>
        <w:spacing w:after="60"/>
        <w:ind w:left="360"/>
      </w:pPr>
      <w:r>
        <w:t>❌ More than 150 words total</w:t>
      </w:r>
    </w:p>
    <w:p/>
    <w:p/>
    <w:p>
      <w:pPr>
        <w:pStyle w:val="Heading2"/>
      </w:pPr>
      <w:r>
        <w:rPr>
          <w:b/>
          <w:color w:val="2E7D32"/>
          <w:sz w:val="32"/>
        </w:rPr>
        <w:t>NO DATED LANGUAGE IN H1</w:t>
      </w:r>
    </w:p>
    <w:p/>
    <w:p>
      <w:pPr>
        <w:spacing w:after="120"/>
      </w:pPr>
      <w:r>
        <w:rPr>
          <w:b/>
        </w:rPr>
        <w:t>FORBIDDEN:</w:t>
      </w:r>
      <w:r>
        <w:t xml:space="preserve"> "Best Free Bets Ireland 2025" or "Ireland Free Bets Review 2025"</w:t>
      </w:r>
    </w:p>
    <w:p/>
    <w:p>
      <w:pPr>
        <w:spacing w:after="120"/>
      </w:pPr>
      <w:r>
        <w:rPr>
          <w:b/>
        </w:rPr>
        <w:t>CORRECT H1:</w:t>
      </w:r>
      <w:r>
        <w:t xml:space="preserve"> "Best Free Bets Ireland: Top No Deposit Offers &amp; Betting Bonuses"</w:t>
      </w:r>
    </w:p>
    <w:p/>
    <w:p>
      <w:pPr>
        <w:spacing w:after="120"/>
      </w:pPr>
      <w:r>
        <w:rPr>
          <w:b/>
        </w:rPr>
        <w:t>Last Updated Badge:</w:t>
      </w:r>
      <w:r>
        <w:t xml:space="preserve"> Place HTML badge IMMEDIATELY after H1 (AI will add code in Phase 3)</w:t>
      </w:r>
    </w:p>
    <w:p/>
    <w:p/>
    <w:p>
      <w:pPr>
        <w:pStyle w:val="Heading2"/>
      </w:pPr>
      <w:r>
        <w:rPr>
          <w:b/>
          <w:color w:val="2E7D32"/>
          <w:sz w:val="32"/>
        </w:rPr>
        <w:t>CONTENT OUTLINE</w:t>
      </w:r>
    </w:p>
    <w:p/>
    <w:p>
      <w:pPr>
        <w:pStyle w:val="Heading3"/>
      </w:pPr>
      <w:r>
        <w:rPr>
          <w:b/>
          <w:color w:val="333333"/>
          <w:sz w:val="28"/>
        </w:rPr>
        <w:t>1. Introduction (150 words)</w:t>
      </w:r>
    </w:p>
    <w:p>
      <w:pPr>
        <w:pStyle w:val="ListBullet"/>
        <w:spacing w:after="60"/>
        <w:ind w:left="360"/>
      </w:pPr>
      <w:r>
        <w:t>Top 3 free bet offers with amounts</w:t>
      </w:r>
    </w:p>
    <w:p>
      <w:pPr>
        <w:pStyle w:val="ListBullet"/>
        <w:spacing w:after="60"/>
        <w:ind w:left="360"/>
      </w:pPr>
      <w:r>
        <w:t>Authority statement</w:t>
      </w:r>
    </w:p>
    <w:p>
      <w:pPr>
        <w:pStyle w:val="ListBullet"/>
        <w:spacing w:after="60"/>
        <w:ind w:left="360"/>
      </w:pPr>
      <w:r>
        <w:t>Affiliate disclosure</w:t>
      </w:r>
    </w:p>
    <w:p>
      <w:pPr>
        <w:pStyle w:val="ListBullet"/>
        <w:spacing w:after="60"/>
        <w:ind w:left="360"/>
      </w:pPr>
      <w:r>
        <w:t>Internal Links: Ireland betting hub, best betting sites Ireland</w:t>
      </w:r>
    </w:p>
    <w:p/>
    <w:p>
      <w:pPr>
        <w:pStyle w:val="Heading3"/>
      </w:pPr>
      <w:r>
        <w:rPr>
          <w:b/>
          <w:color w:val="333333"/>
          <w:sz w:val="28"/>
        </w:rPr>
        <w:t>2. Quick Answer Box (100 words)</w:t>
      </w:r>
    </w:p>
    <w:p>
      <w:pPr>
        <w:pStyle w:val="ListBullet"/>
        <w:spacing w:after="60"/>
        <w:ind w:left="360"/>
      </w:pPr>
      <w:r>
        <w:t>Top 3 offers in bullet format</w:t>
      </w:r>
    </w:p>
    <w:p>
      <w:pPr>
        <w:pStyle w:val="ListBullet"/>
        <w:spacing w:after="60"/>
        <w:ind w:left="360"/>
      </w:pPr>
      <w:r>
        <w:t>Key benefit for each</w:t>
      </w:r>
    </w:p>
    <w:p>
      <w:pPr>
        <w:pStyle w:val="ListBullet"/>
        <w:spacing w:after="60"/>
        <w:ind w:left="360"/>
      </w:pPr>
      <w:r>
        <w:t>Styled with border/background (AI adds code)</w:t>
      </w:r>
    </w:p>
    <w:p/>
    <w:p>
      <w:pPr>
        <w:pStyle w:val="Heading3"/>
      </w:pPr>
      <w:r>
        <w:rPr>
          <w:b/>
          <w:color w:val="333333"/>
          <w:sz w:val="28"/>
        </w:rPr>
        <w:t>3. H3: Betting Sites with Free Bets: Interactive Comparison (100 words)</w:t>
      </w:r>
    </w:p>
    <w:p>
      <w:pPr>
        <w:pStyle w:val="ListBullet"/>
        <w:spacing w:after="60"/>
        <w:ind w:left="360"/>
      </w:pPr>
      <w:r>
        <w:t>Introduce the comparison table</w:t>
      </w:r>
    </w:p>
    <w:p>
      <w:pPr>
        <w:pStyle w:val="ListBullet"/>
        <w:spacing w:after="60"/>
        <w:ind w:left="360"/>
      </w:pPr>
      <w:r>
        <w:t>Explain sortable columns</w:t>
      </w:r>
    </w:p>
    <w:p>
      <w:pPr>
        <w:pStyle w:val="ListBullet"/>
        <w:spacing w:after="60"/>
        <w:ind w:left="360"/>
      </w:pPr>
      <w:r>
        <w:t>Mention filtering by offer type</w:t>
      </w:r>
    </w:p>
    <w:p>
      <w:pPr>
        <w:pStyle w:val="ListBullet"/>
        <w:spacing w:after="60"/>
        <w:ind w:left="360"/>
      </w:pPr>
      <w:r>
        <w:t>Keyword: betting sites with free bets (100/mo)</w:t>
      </w:r>
    </w:p>
    <w:p/>
    <w:p>
      <w:pPr>
        <w:pStyle w:val="Heading3"/>
      </w:pPr>
      <w:r>
        <w:rPr>
          <w:b/>
          <w:color w:val="333333"/>
          <w:sz w:val="28"/>
        </w:rPr>
        <w:t>4. Comparison Table (Interactive - Code in Phase 3)</w:t>
      </w:r>
    </w:p>
    <w:p>
      <w:pPr>
        <w:spacing w:after="120"/>
      </w:pPr>
      <w:r>
        <w:rPr>
          <w:b/>
        </w:rPr>
        <w:t>Columns:</w:t>
      </w:r>
      <w:r>
        <w:t xml:space="preserve"> Brand | Free Bet Amount | Offer Type | Min Deposit | Wagering | Expiry | Promo Code | Claim CTA</w:t>
      </w:r>
    </w:p>
    <w:p>
      <w:pPr>
        <w:spacing w:after="120"/>
      </w:pPr>
      <w:r>
        <w:rPr>
          <w:b/>
        </w:rPr>
        <w:t>All 10 brands must be included</w:t>
      </w:r>
    </w:p>
    <w:p/>
    <w:p>
      <w:pPr>
        <w:pStyle w:val="Heading3"/>
      </w:pPr>
      <w:r>
        <w:rPr>
          <w:b/>
          <w:color w:val="333333"/>
          <w:sz w:val="28"/>
        </w:rPr>
        <w:t>5. Individual Free Bet Reviews (5,000 words total)</w:t>
      </w:r>
    </w:p>
    <w:p/>
    <w:p>
      <w:pPr>
        <w:spacing w:after="120"/>
      </w:pPr>
      <w:r>
        <w:rPr>
          <w:b/>
        </w:rPr>
        <w:t>Each brand review: 500 words</w:t>
      </w:r>
    </w:p>
    <w:p/>
    <w:p>
      <w:pPr>
        <w:pStyle w:val="Heading4"/>
      </w:pPr>
      <w:r>
        <w:rPr>
          <w:sz w:val="24"/>
        </w:rPr>
        <w:t>Brand Review Structure (repeat for all 10):</w:t>
      </w:r>
    </w:p>
    <w:p/>
    <w:p>
      <w:pPr>
        <w:spacing w:after="120"/>
      </w:pPr>
      <w:r>
        <w:rPr>
          <w:b/>
        </w:rPr>
        <w:t>Lunubet, Betalright, Casina, Festival Play, Millioner, Betovo, 22bet, Big Clash, Rabona, Wonder Luck</w:t>
      </w:r>
    </w:p>
    <w:p/>
    <w:p>
      <w:pPr>
        <w:spacing w:after="120"/>
      </w:pPr>
      <w:r>
        <w:rPr>
          <w:b/>
        </w:rPr>
        <w:t>Subsections per brand (500 words total):</w:t>
      </w:r>
    </w:p>
    <w:p/>
    <w:p>
      <w:pPr>
        <w:pStyle w:val="ListNumber"/>
        <w:spacing w:after="60"/>
        <w:ind w:left="360"/>
      </w:pPr>
      <w:r>
        <w:t>[Brand] Free Bet: Key Details (150 words)</w:t>
      </w:r>
    </w:p>
    <w:p>
      <w:pPr>
        <w:pStyle w:val="ListBullet"/>
        <w:spacing w:after="60"/>
        <w:ind w:left="360"/>
      </w:pPr>
      <w:r>
        <w:t>Free bet amount (in euros)</w:t>
      </w:r>
    </w:p>
    <w:p>
      <w:pPr>
        <w:pStyle w:val="ListBullet"/>
        <w:spacing w:after="60"/>
        <w:ind w:left="360"/>
      </w:pPr>
      <w:r>
        <w:t>Offer type (matched/no deposit/risk-free)</w:t>
      </w:r>
    </w:p>
    <w:p>
      <w:pPr>
        <w:pStyle w:val="ListBullet"/>
        <w:spacing w:after="60"/>
        <w:ind w:left="360"/>
      </w:pPr>
      <w:r>
        <w:t>Wagering requirements (e.g., 1x, 3x, 5x)</w:t>
      </w:r>
    </w:p>
    <w:p>
      <w:pPr>
        <w:pStyle w:val="ListBullet"/>
        <w:spacing w:after="60"/>
        <w:ind w:left="360"/>
      </w:pPr>
      <w:r>
        <w:t>Minimum deposit (if required)</w:t>
      </w:r>
    </w:p>
    <w:p>
      <w:pPr>
        <w:pStyle w:val="ListBullet"/>
        <w:spacing w:after="60"/>
        <w:ind w:left="360"/>
      </w:pPr>
      <w:r>
        <w:t>Expiry period (days)</w:t>
      </w:r>
    </w:p>
    <w:p>
      <w:pPr>
        <w:pStyle w:val="ListBullet"/>
        <w:spacing w:after="60"/>
        <w:ind w:left="360"/>
      </w:pPr>
      <w:r>
        <w:t>Promo code (if required)</w:t>
      </w:r>
    </w:p>
    <w:p/>
    <w:p>
      <w:pPr>
        <w:pStyle w:val="ListNumber"/>
        <w:spacing w:after="60"/>
        <w:ind w:left="360"/>
      </w:pPr>
      <w:r>
        <w:t>Mobile Experience: [Brand] App &amp; Mobile Site (100-150 words) - MANDATORY</w:t>
      </w:r>
    </w:p>
    <w:p>
      <w:pPr>
        <w:pStyle w:val="ListBullet"/>
        <w:spacing w:after="60"/>
        <w:ind w:left="360"/>
      </w:pPr>
      <w:r>
        <w:t>iOS app availability (yes/no, App Store rating if available)</w:t>
      </w:r>
    </w:p>
    <w:p>
      <w:pPr>
        <w:pStyle w:val="ListBullet"/>
        <w:spacing w:after="60"/>
        <w:ind w:left="360"/>
      </w:pPr>
      <w:r>
        <w:t>Android app availability (yes/no, Google Play rating if available)</w:t>
      </w:r>
    </w:p>
    <w:p>
      <w:pPr>
        <w:pStyle w:val="ListBullet"/>
        <w:spacing w:after="60"/>
        <w:ind w:left="360"/>
      </w:pPr>
      <w:r>
        <w:t>Mobile browser experience quality</w:t>
      </w:r>
    </w:p>
    <w:p>
      <w:pPr>
        <w:pStyle w:val="ListBullet"/>
        <w:spacing w:after="60"/>
        <w:ind w:left="360"/>
      </w:pPr>
      <w:r>
        <w:t>Mobile claiming process (app vs browser)</w:t>
      </w:r>
    </w:p>
    <w:p>
      <w:pPr>
        <w:pStyle w:val="ListBullet"/>
        <w:spacing w:after="60"/>
        <w:ind w:left="360"/>
      </w:pPr>
      <w:r>
        <w:t>Mobile-specific features or restrictions</w:t>
      </w:r>
    </w:p>
    <w:p>
      <w:pPr>
        <w:pStyle w:val="ListBullet"/>
        <w:spacing w:after="60"/>
        <w:ind w:left="360"/>
      </w:pPr>
      <w:r>
        <w:t>User experience insights from App Store/Google Play reviews</w:t>
      </w:r>
    </w:p>
    <w:p/>
    <w:p>
      <w:pPr>
        <w:pStyle w:val="ListNumber"/>
        <w:spacing w:after="60"/>
        <w:ind w:left="360"/>
      </w:pPr>
      <w:r>
        <w:t>How to Claim the [Brand] Free Bet (100 words)</w:t>
      </w:r>
    </w:p>
    <w:p>
      <w:pPr>
        <w:pStyle w:val="ListBullet"/>
        <w:spacing w:after="60"/>
        <w:ind w:left="360"/>
      </w:pPr>
      <w:r>
        <w:t>Step 1: Registration</w:t>
      </w:r>
    </w:p>
    <w:p>
      <w:pPr>
        <w:pStyle w:val="ListBullet"/>
        <w:spacing w:after="60"/>
        <w:ind w:left="360"/>
      </w:pPr>
      <w:r>
        <w:t>Step 2: Verification (ID required)</w:t>
      </w:r>
    </w:p>
    <w:p>
      <w:pPr>
        <w:pStyle w:val="ListBullet"/>
        <w:spacing w:after="60"/>
        <w:ind w:left="360"/>
      </w:pPr>
      <w:r>
        <w:t>Step 3: Deposit (if required, specify amount)</w:t>
      </w:r>
    </w:p>
    <w:p>
      <w:pPr>
        <w:pStyle w:val="ListBullet"/>
        <w:spacing w:after="60"/>
        <w:ind w:left="360"/>
      </w:pPr>
      <w:r>
        <w:t>Step 4: Promo code entry (if required)</w:t>
      </w:r>
    </w:p>
    <w:p>
      <w:pPr>
        <w:pStyle w:val="ListBullet"/>
        <w:spacing w:after="60"/>
        <w:ind w:left="360"/>
      </w:pPr>
      <w:r>
        <w:t>Step 5: Qualifying bet placement</w:t>
      </w:r>
    </w:p>
    <w:p>
      <w:pPr>
        <w:pStyle w:val="ListBullet"/>
        <w:spacing w:after="60"/>
        <w:ind w:left="360"/>
      </w:pPr>
      <w:r>
        <w:t>Step 6: Free bet activation</w:t>
      </w:r>
    </w:p>
    <w:p/>
    <w:p>
      <w:pPr>
        <w:pStyle w:val="ListNumber"/>
        <w:spacing w:after="60"/>
        <w:ind w:left="360"/>
      </w:pPr>
      <w:r>
        <w:t>Terms &amp; Conditions Breakdown (75 words)</w:t>
      </w:r>
    </w:p>
    <w:p>
      <w:pPr>
        <w:pStyle w:val="ListBullet"/>
        <w:spacing w:after="60"/>
        <w:ind w:left="360"/>
      </w:pPr>
      <w:r>
        <w:t>Minimum odds requirement</w:t>
      </w:r>
    </w:p>
    <w:p>
      <w:pPr>
        <w:pStyle w:val="ListBullet"/>
        <w:spacing w:after="60"/>
        <w:ind w:left="360"/>
      </w:pPr>
      <w:r>
        <w:t>Excluded bet types (if any)</w:t>
      </w:r>
    </w:p>
    <w:p>
      <w:pPr>
        <w:pStyle w:val="ListBullet"/>
        <w:spacing w:after="60"/>
        <w:ind w:left="360"/>
      </w:pPr>
      <w:r>
        <w:t>Maximum winnings cap (if any)</w:t>
      </w:r>
    </w:p>
    <w:p>
      <w:pPr>
        <w:pStyle w:val="ListBullet"/>
        <w:spacing w:after="60"/>
        <w:ind w:left="360"/>
      </w:pPr>
      <w:r>
        <w:t>Key restrictions (market limitations, time limits)</w:t>
      </w:r>
    </w:p>
    <w:p/>
    <w:p>
      <w:pPr>
        <w:pStyle w:val="ListNumber"/>
        <w:spacing w:after="60"/>
        <w:ind w:left="360"/>
      </w:pPr>
      <w:r>
        <w:t>Value Assessment (50 words)</w:t>
      </w:r>
    </w:p>
    <w:p>
      <w:pPr>
        <w:pStyle w:val="ListBullet"/>
        <w:spacing w:after="60"/>
        <w:ind w:left="360"/>
      </w:pPr>
      <w:r>
        <w:t>True value after wagering requirements</w:t>
      </w:r>
    </w:p>
    <w:p>
      <w:pPr>
        <w:pStyle w:val="ListBullet"/>
        <w:spacing w:after="60"/>
        <w:ind w:left="360"/>
      </w:pPr>
      <w:r>
        <w:t>Comparison to market average</w:t>
      </w:r>
    </w:p>
    <w:p>
      <w:pPr>
        <w:pStyle w:val="ListBullet"/>
        <w:spacing w:after="60"/>
        <w:ind w:left="360"/>
      </w:pPr>
      <w:r>
        <w:t>Best use cases for this offer</w:t>
      </w:r>
    </w:p>
    <w:p/>
    <w:p>
      <w:pPr>
        <w:spacing w:after="120"/>
      </w:pPr>
      <w:r>
        <w:rPr>
          <w:b/>
        </w:rPr>
        <w:t>FOCUS AREAS BY BRAND:</w:t>
      </w:r>
    </w:p>
    <w:p/>
    <w:p>
      <w:pPr>
        <w:pStyle w:val="ListBullet"/>
        <w:spacing w:after="60"/>
        <w:ind w:left="360"/>
      </w:pPr>
      <w:r>
        <w:t>Lunubet: GAA betting markets, Irish payment methods</w:t>
      </w:r>
    </w:p>
    <w:p>
      <w:pPr>
        <w:pStyle w:val="ListBullet"/>
        <w:spacing w:after="60"/>
        <w:ind w:left="360"/>
      </w:pPr>
      <w:r>
        <w:t>Betalright: No deposit availability, horse racing markets</w:t>
      </w:r>
    </w:p>
    <w:p>
      <w:pPr>
        <w:pStyle w:val="ListBullet"/>
        <w:spacing w:after="60"/>
        <w:ind w:left="360"/>
      </w:pPr>
      <w:r>
        <w:t>Casina: Casino/sports crossover offers</w:t>
      </w:r>
    </w:p>
    <w:p>
      <w:pPr>
        <w:pStyle w:val="ListBullet"/>
        <w:spacing w:after="60"/>
        <w:ind w:left="360"/>
      </w:pPr>
      <w:r>
        <w:t>Festival Play: Matched free bet structure, rugby markets</w:t>
      </w:r>
    </w:p>
    <w:p>
      <w:pPr>
        <w:pStyle w:val="ListBullet"/>
        <w:spacing w:after="60"/>
        <w:ind w:left="360"/>
      </w:pPr>
      <w:r>
        <w:t>Millioner: Soccer betting options, payment processing speed</w:t>
      </w:r>
    </w:p>
    <w:p>
      <w:pPr>
        <w:pStyle w:val="ListBullet"/>
        <w:spacing w:after="60"/>
        <w:ind w:left="360"/>
      </w:pPr>
      <w:r>
        <w:t>Betovo: Risk-free bet offers, live betting</w:t>
      </w:r>
    </w:p>
    <w:p>
      <w:pPr>
        <w:pStyle w:val="ListBullet"/>
        <w:spacing w:after="60"/>
        <w:ind w:left="360"/>
      </w:pPr>
      <w:r>
        <w:t>22bet: Market variety, international reputation</w:t>
      </w:r>
    </w:p>
    <w:p>
      <w:pPr>
        <w:pStyle w:val="ListBullet"/>
        <w:spacing w:after="60"/>
        <w:ind w:left="360"/>
      </w:pPr>
      <w:r>
        <w:t>Big Clash: Irish sports coverage, support quality</w:t>
      </w:r>
    </w:p>
    <w:p>
      <w:pPr>
        <w:pStyle w:val="ListBullet"/>
        <w:spacing w:after="60"/>
        <w:ind w:left="360"/>
      </w:pPr>
      <w:r>
        <w:t>Rabona: Accumulator options, reload bonuses</w:t>
      </w:r>
    </w:p>
    <w:p>
      <w:pPr>
        <w:pStyle w:val="ListBullet"/>
        <w:spacing w:after="60"/>
        <w:ind w:left="360"/>
      </w:pPr>
      <w:r>
        <w:t>Wonder Luck: Niche sports coverage, VIP program</w:t>
      </w:r>
    </w:p>
    <w:p/>
    <w:p>
      <w:pPr>
        <w:pStyle w:val="Heading3"/>
      </w:pPr>
      <w:r>
        <w:rPr>
          <w:b/>
          <w:color w:val="333333"/>
          <w:sz w:val="28"/>
        </w:rPr>
        <w:t>6. H2: No Deposit Bonus Ireland: Get Started Free (400 words)</w:t>
      </w:r>
    </w:p>
    <w:p>
      <w:pPr>
        <w:pStyle w:val="ListBullet"/>
        <w:spacing w:after="60"/>
        <w:ind w:left="360"/>
      </w:pPr>
      <w:r>
        <w:t>What is a no deposit bonus</w:t>
      </w:r>
    </w:p>
    <w:p>
      <w:pPr>
        <w:pStyle w:val="ListBullet"/>
        <w:spacing w:after="60"/>
        <w:ind w:left="360"/>
      </w:pPr>
      <w:r>
        <w:t>Which brands offer no deposit (list specific brands)</w:t>
      </w:r>
    </w:p>
    <w:p>
      <w:pPr>
        <w:pStyle w:val="ListBullet"/>
        <w:spacing w:after="60"/>
        <w:ind w:left="360"/>
      </w:pPr>
      <w:r>
        <w:t>How to claim without depositing</w:t>
      </w:r>
    </w:p>
    <w:p>
      <w:pPr>
        <w:pStyle w:val="ListBullet"/>
        <w:spacing w:after="60"/>
        <w:ind w:left="360"/>
      </w:pPr>
      <w:r>
        <w:t>Verification requirements for Irish players</w:t>
      </w:r>
    </w:p>
    <w:p>
      <w:pPr>
        <w:pStyle w:val="ListBullet"/>
        <w:spacing w:after="60"/>
        <w:ind w:left="360"/>
      </w:pPr>
      <w:r>
        <w:t>Wagering requirements comparison</w:t>
      </w:r>
    </w:p>
    <w:p>
      <w:pPr>
        <w:pStyle w:val="ListBullet"/>
        <w:spacing w:after="60"/>
        <w:ind w:left="360"/>
      </w:pPr>
      <w:r>
        <w:t>Keyword: no deposit bonus ireland (200/mo)</w:t>
      </w:r>
    </w:p>
    <w:p>
      <w:pPr>
        <w:pStyle w:val="ListBullet"/>
        <w:spacing w:after="60"/>
        <w:ind w:left="360"/>
      </w:pPr>
      <w:r>
        <w:t>Internal Links: No deposit calculator, wagering requirements guide</w:t>
      </w:r>
    </w:p>
    <w:p/>
    <w:p>
      <w:pPr>
        <w:spacing w:after="120"/>
      </w:pPr>
      <w:r>
        <w:rPr>
          <w:b/>
        </w:rPr>
        <w:t>H3 subsection:</w:t>
      </w:r>
    </w:p>
    <w:p>
      <w:pPr>
        <w:pStyle w:val="ListBullet"/>
        <w:spacing w:after="60"/>
        <w:ind w:left="360"/>
      </w:pPr>
      <w:r>
        <w:t>No Deposit Casino Bonus Ireland: Sports Crossover (100 words)</w:t>
      </w:r>
    </w:p>
    <w:p>
      <w:pPr>
        <w:pStyle w:val="ListBullet"/>
        <w:spacing w:after="60"/>
        <w:ind w:left="360"/>
      </w:pPr>
      <w:r>
        <w:t>Brands offering both casino and sports no deposit</w:t>
      </w:r>
    </w:p>
    <w:p>
      <w:pPr>
        <w:pStyle w:val="ListBullet"/>
        <w:spacing w:after="60"/>
        <w:ind w:left="360"/>
      </w:pPr>
      <w:r>
        <w:t>Claiming process differences</w:t>
      </w:r>
    </w:p>
    <w:p>
      <w:pPr>
        <w:pStyle w:val="ListBullet"/>
        <w:spacing w:after="60"/>
        <w:ind w:left="360"/>
      </w:pPr>
      <w:r>
        <w:t>Keyword: no deposit casino bonus ireland (100/mo)</w:t>
      </w:r>
    </w:p>
    <w:p/>
    <w:p>
      <w:pPr>
        <w:pStyle w:val="Heading3"/>
      </w:pPr>
      <w:r>
        <w:rPr>
          <w:b/>
          <w:color w:val="333333"/>
          <w:sz w:val="28"/>
        </w:rPr>
        <w:t>7. H2: Free Bet No Deposit Ireland: Complete Guide (350 words)</w:t>
      </w:r>
    </w:p>
    <w:p>
      <w:pPr>
        <w:pStyle w:val="ListBullet"/>
        <w:spacing w:after="60"/>
        <w:ind w:left="360"/>
      </w:pPr>
      <w:r>
        <w:t>Difference between no deposit free bets and deposit bonuses</w:t>
      </w:r>
    </w:p>
    <w:p>
      <w:pPr>
        <w:pStyle w:val="ListBullet"/>
        <w:spacing w:after="60"/>
        <w:ind w:left="360"/>
      </w:pPr>
      <w:r>
        <w:t>Typical no deposit amounts (€5-€20)</w:t>
      </w:r>
    </w:p>
    <w:p>
      <w:pPr>
        <w:pStyle w:val="ListBullet"/>
        <w:spacing w:after="60"/>
        <w:ind w:left="360"/>
      </w:pPr>
      <w:r>
        <w:t>Registration-only vs verification requirements</w:t>
      </w:r>
    </w:p>
    <w:p>
      <w:pPr>
        <w:pStyle w:val="ListBullet"/>
        <w:spacing w:after="60"/>
        <w:ind w:left="360"/>
      </w:pPr>
      <w:r>
        <w:t>Value comparison vs matched bonuses</w:t>
      </w:r>
    </w:p>
    <w:p>
      <w:pPr>
        <w:pStyle w:val="ListBullet"/>
        <w:spacing w:after="60"/>
        <w:ind w:left="360"/>
      </w:pPr>
      <w:r>
        <w:t>Best uses for no deposit free bets</w:t>
      </w:r>
    </w:p>
    <w:p>
      <w:pPr>
        <w:pStyle w:val="ListBullet"/>
        <w:spacing w:after="60"/>
        <w:ind w:left="360"/>
      </w:pPr>
      <w:r>
        <w:t>Keyword: free bet no deposit ireland (100/mo)</w:t>
      </w:r>
    </w:p>
    <w:p>
      <w:pPr>
        <w:pStyle w:val="ListBullet"/>
        <w:spacing w:after="60"/>
        <w:ind w:left="360"/>
      </w:pPr>
      <w:r>
        <w:t>Internal Link: Matched betting guide</w:t>
      </w:r>
    </w:p>
    <w:p/>
    <w:p>
      <w:pPr>
        <w:pStyle w:val="Heading3"/>
      </w:pPr>
      <w:r>
        <w:rPr>
          <w:b/>
          <w:color w:val="333333"/>
          <w:sz w:val="28"/>
        </w:rPr>
        <w:t>8. H2: Types of Free Bets Explained (450 words)</w:t>
      </w:r>
    </w:p>
    <w:p>
      <w:pPr>
        <w:pStyle w:val="ListBullet"/>
        <w:spacing w:after="60"/>
        <w:ind w:left="360"/>
      </w:pPr>
      <w:r>
        <w:t>Matched free bets: Deposit match structure (e.g., "Deposit €50, get €50 free bet")</w:t>
      </w:r>
    </w:p>
    <w:p>
      <w:pPr>
        <w:pStyle w:val="ListBullet"/>
        <w:spacing w:after="60"/>
        <w:ind w:left="360"/>
      </w:pPr>
      <w:r>
        <w:t>Risk-free bets: Refund if first bet loses</w:t>
      </w:r>
    </w:p>
    <w:p>
      <w:pPr>
        <w:pStyle w:val="ListBullet"/>
        <w:spacing w:after="60"/>
        <w:ind w:left="360"/>
      </w:pPr>
      <w:r>
        <w:t>No deposit free bets: Registration-only bonuses</w:t>
      </w:r>
    </w:p>
    <w:p>
      <w:pPr>
        <w:pStyle w:val="ListBullet"/>
        <w:spacing w:after="60"/>
        <w:ind w:left="360"/>
      </w:pPr>
      <w:r>
        <w:t>Cash vs bonus bets: Stake returned vs stake not returned</w:t>
      </w:r>
    </w:p>
    <w:p>
      <w:pPr>
        <w:pStyle w:val="ListBullet"/>
        <w:spacing w:after="60"/>
        <w:ind w:left="360"/>
      </w:pPr>
      <w:r>
        <w:t>Accumulator insurance: Free bet if one leg fails</w:t>
      </w:r>
    </w:p>
    <w:p/>
    <w:p>
      <w:pPr>
        <w:spacing w:after="120"/>
      </w:pPr>
      <w:r>
        <w:rPr>
          <w:b/>
        </w:rPr>
        <w:t>H3 subsections:</w:t>
      </w:r>
    </w:p>
    <w:p>
      <w:pPr>
        <w:pStyle w:val="ListNumber"/>
        <w:spacing w:after="60"/>
        <w:ind w:left="360"/>
      </w:pPr>
      <w:r>
        <w:t>Best Gambling Sites Ireland: Offer Comparison (150 words)</w:t>
      </w:r>
    </w:p>
    <w:p>
      <w:pPr>
        <w:pStyle w:val="ListBullet"/>
        <w:spacing w:after="60"/>
        <w:ind w:left="360"/>
      </w:pPr>
      <w:r>
        <w:t>Compare free bet quality across gambling sites</w:t>
      </w:r>
    </w:p>
    <w:p>
      <w:pPr>
        <w:pStyle w:val="ListBullet"/>
        <w:spacing w:after="60"/>
        <w:ind w:left="360"/>
      </w:pPr>
      <w:r>
        <w:t>Sports betting vs casino offer differences</w:t>
      </w:r>
    </w:p>
    <w:p>
      <w:pPr>
        <w:pStyle w:val="ListBullet"/>
        <w:spacing w:after="60"/>
        <w:ind w:left="360"/>
      </w:pPr>
      <w:r>
        <w:t>Keyword: best gambling sites ireland (150/mo)</w:t>
      </w:r>
    </w:p>
    <w:p/>
    <w:p>
      <w:pPr>
        <w:pStyle w:val="ListNumber"/>
        <w:spacing w:after="60"/>
        <w:ind w:left="360"/>
      </w:pPr>
      <w:r>
        <w:t>Casino Bonus Ireland vs Sports Free Bets (150 words)</w:t>
      </w:r>
    </w:p>
    <w:p>
      <w:pPr>
        <w:pStyle w:val="ListBullet"/>
        <w:spacing w:after="60"/>
        <w:ind w:left="360"/>
      </w:pPr>
      <w:r>
        <w:t>Key differences between casino bonuses and sports free bets</w:t>
      </w:r>
    </w:p>
    <w:p>
      <w:pPr>
        <w:pStyle w:val="ListBullet"/>
        <w:spacing w:after="60"/>
        <w:ind w:left="360"/>
      </w:pPr>
      <w:r>
        <w:t>Crossover offers (brands offering both)</w:t>
      </w:r>
    </w:p>
    <w:p>
      <w:pPr>
        <w:pStyle w:val="ListBullet"/>
        <w:spacing w:after="60"/>
        <w:ind w:left="360"/>
      </w:pPr>
      <w:r>
        <w:t>Wagering requirement differences</w:t>
      </w:r>
    </w:p>
    <w:p>
      <w:pPr>
        <w:pStyle w:val="ListBullet"/>
        <w:spacing w:after="60"/>
        <w:ind w:left="360"/>
      </w:pPr>
      <w:r>
        <w:t>Keyword: casino bonus ireland (150/mo)</w:t>
      </w:r>
    </w:p>
    <w:p/>
    <w:p>
      <w:pPr>
        <w:pStyle w:val="Heading3"/>
      </w:pPr>
      <w:r>
        <w:rPr>
          <w:b/>
          <w:color w:val="333333"/>
          <w:sz w:val="28"/>
        </w:rPr>
        <w:t>9. H2: How to Claim Free Bets in Ireland (400 words)</w:t>
      </w:r>
    </w:p>
    <w:p>
      <w:pPr>
        <w:spacing w:after="120"/>
      </w:pPr>
      <w:r>
        <w:rPr>
          <w:b/>
        </w:rPr>
        <w:t>Step-by-step guide:</w:t>
      </w:r>
    </w:p>
    <w:p>
      <w:pPr>
        <w:pStyle w:val="ListBullet"/>
        <w:spacing w:after="60"/>
        <w:ind w:left="360"/>
      </w:pPr>
      <w:r>
        <w:t>Step 1: Choose a licensed operator</w:t>
      </w:r>
    </w:p>
    <w:p>
      <w:pPr>
        <w:pStyle w:val="ListBullet"/>
        <w:spacing w:after="60"/>
        <w:ind w:left="360"/>
      </w:pPr>
      <w:r>
        <w:t>Step 2: Register with Irish details (address, phone)</w:t>
      </w:r>
    </w:p>
    <w:p>
      <w:pPr>
        <w:pStyle w:val="ListBullet"/>
        <w:spacing w:after="60"/>
        <w:ind w:left="360"/>
      </w:pPr>
      <w:r>
        <w:t>Step 3: Verify identity (passport or driver's license)</w:t>
      </w:r>
    </w:p>
    <w:p>
      <w:pPr>
        <w:pStyle w:val="ListBullet"/>
        <w:spacing w:after="60"/>
        <w:ind w:left="360"/>
      </w:pPr>
      <w:r>
        <w:t>Step 4: Make qualifying deposit (if required)</w:t>
      </w:r>
    </w:p>
    <w:p>
      <w:pPr>
        <w:pStyle w:val="ListBullet"/>
        <w:spacing w:after="60"/>
        <w:ind w:left="360"/>
      </w:pPr>
      <w:r>
        <w:t>Step 5: Enter promo code (if required)</w:t>
      </w:r>
    </w:p>
    <w:p>
      <w:pPr>
        <w:pStyle w:val="ListBullet"/>
        <w:spacing w:after="60"/>
        <w:ind w:left="360"/>
      </w:pPr>
      <w:r>
        <w:t>Step 6: Place qualifying bet (min odds, bet type)</w:t>
      </w:r>
    </w:p>
    <w:p>
      <w:pPr>
        <w:pStyle w:val="ListBullet"/>
        <w:spacing w:after="60"/>
        <w:ind w:left="360"/>
      </w:pPr>
      <w:r>
        <w:t>Step 7: Receive and activate free bet</w:t>
      </w:r>
    </w:p>
    <w:p>
      <w:pPr>
        <w:pStyle w:val="ListBullet"/>
        <w:spacing w:after="60"/>
        <w:ind w:left="360"/>
      </w:pPr>
      <w:r>
        <w:t>Internal Links: Ireland betting guide, responsible gambling Ireland</w:t>
      </w:r>
    </w:p>
    <w:p/>
    <w:p>
      <w:pPr>
        <w:spacing w:after="120"/>
      </w:pPr>
      <w:r>
        <w:rPr>
          <w:b/>
        </w:rPr>
        <w:t>H3 subsection:</w:t>
      </w:r>
    </w:p>
    <w:p>
      <w:pPr>
        <w:pStyle w:val="ListBullet"/>
        <w:spacing w:after="60"/>
        <w:ind w:left="360"/>
      </w:pPr>
      <w:r>
        <w:t>Online Betting Sites Ireland: Claiming Process (150 words)</w:t>
      </w:r>
    </w:p>
    <w:p>
      <w:pPr>
        <w:pStyle w:val="ListBullet"/>
        <w:spacing w:after="60"/>
        <w:ind w:left="360"/>
      </w:pPr>
      <w:r>
        <w:t>Desktop vs mobile claiming</w:t>
      </w:r>
    </w:p>
    <w:p>
      <w:pPr>
        <w:pStyle w:val="ListBullet"/>
        <w:spacing w:after="60"/>
        <w:ind w:left="360"/>
      </w:pPr>
      <w:r>
        <w:t>Account verification documents for Irish players</w:t>
      </w:r>
    </w:p>
    <w:p>
      <w:pPr>
        <w:pStyle w:val="ListBullet"/>
        <w:spacing w:after="60"/>
        <w:ind w:left="360"/>
      </w:pPr>
      <w:r>
        <w:t>Common verification issues</w:t>
      </w:r>
    </w:p>
    <w:p>
      <w:pPr>
        <w:pStyle w:val="ListBullet"/>
        <w:spacing w:after="60"/>
        <w:ind w:left="360"/>
      </w:pPr>
      <w:r>
        <w:t>Keyword: online betting sites ireland (200/mo)</w:t>
      </w:r>
    </w:p>
    <w:p/>
    <w:p>
      <w:pPr>
        <w:pStyle w:val="Heading3"/>
      </w:pPr>
      <w:r>
        <w:rPr>
          <w:b/>
          <w:color w:val="333333"/>
          <w:sz w:val="28"/>
        </w:rPr>
        <w:t>10. H2: Wagering Requirements Guide (350 words)</w:t>
      </w:r>
    </w:p>
    <w:p>
      <w:pPr>
        <w:pStyle w:val="ListBullet"/>
        <w:spacing w:after="60"/>
        <w:ind w:left="360"/>
      </w:pPr>
      <w:r>
        <w:t>What are wagering requirements (playthrough)</w:t>
      </w:r>
    </w:p>
    <w:p>
      <w:pPr>
        <w:pStyle w:val="ListBullet"/>
        <w:spacing w:after="60"/>
        <w:ind w:left="360"/>
      </w:pPr>
      <w:r>
        <w:t>Typical requirements for Irish free bets (1x to 5x)</w:t>
      </w:r>
    </w:p>
    <w:p>
      <w:pPr>
        <w:pStyle w:val="ListBullet"/>
        <w:spacing w:after="60"/>
        <w:ind w:left="360"/>
      </w:pPr>
      <w:r>
        <w:t>How to calculate true value (example: €50 free bet with 3x wagering)</w:t>
      </w:r>
    </w:p>
    <w:p>
      <w:pPr>
        <w:pStyle w:val="ListBullet"/>
        <w:spacing w:after="60"/>
        <w:ind w:left="360"/>
      </w:pPr>
      <w:r>
        <w:t>Comparison across featured brands (table format)</w:t>
      </w:r>
    </w:p>
    <w:p>
      <w:pPr>
        <w:pStyle w:val="ListBullet"/>
        <w:spacing w:after="60"/>
        <w:ind w:left="360"/>
      </w:pPr>
      <w:r>
        <w:t>What to look for in T&amp;Cs (hidden requirements)</w:t>
      </w:r>
    </w:p>
    <w:p>
      <w:pPr>
        <w:pStyle w:val="ListBullet"/>
        <w:spacing w:after="60"/>
        <w:ind w:left="360"/>
      </w:pPr>
      <w:r>
        <w:t>Internal Link: Wagering requirements calculator</w:t>
      </w:r>
    </w:p>
    <w:p/>
    <w:p>
      <w:pPr>
        <w:pStyle w:val="Heading3"/>
      </w:pPr>
      <w:r>
        <w:rPr>
          <w:b/>
          <w:color w:val="333333"/>
          <w:sz w:val="28"/>
        </w:rPr>
        <w:t>11. H2: Sports Betting Ireland: Best Free Bet Markets (400 words)</w:t>
      </w:r>
    </w:p>
    <w:p>
      <w:pPr>
        <w:pStyle w:val="ListBullet"/>
        <w:spacing w:after="60"/>
        <w:ind w:left="360"/>
      </w:pPr>
      <w:r>
        <w:t>GAA betting with free bets: Gaelic football and hurling markets, All-Ireland Championship</w:t>
      </w:r>
    </w:p>
    <w:p>
      <w:pPr>
        <w:pStyle w:val="ListBullet"/>
        <w:spacing w:after="60"/>
        <w:ind w:left="360"/>
      </w:pPr>
      <w:r>
        <w:t>Horse racing free bets: Cheltenham Festival, Punchestown Festival, Galway Races</w:t>
      </w:r>
    </w:p>
    <w:p>
      <w:pPr>
        <w:pStyle w:val="ListBullet"/>
        <w:spacing w:after="60"/>
        <w:ind w:left="360"/>
      </w:pPr>
      <w:r>
        <w:t>Rugby betting: Six Nations, Heineken Cup, Irish provincial teams</w:t>
      </w:r>
    </w:p>
    <w:p>
      <w:pPr>
        <w:pStyle w:val="ListBullet"/>
        <w:spacing w:after="60"/>
        <w:ind w:left="360"/>
      </w:pPr>
      <w:r>
        <w:t>Soccer free bets: Premier League, Champions League, League of Ireland</w:t>
      </w:r>
    </w:p>
    <w:p>
      <w:pPr>
        <w:pStyle w:val="ListBullet"/>
        <w:spacing w:after="60"/>
        <w:ind w:left="360"/>
      </w:pPr>
      <w:r>
        <w:t>Market restrictions on free bets (often no accumulators, min odds requirements)</w:t>
      </w:r>
    </w:p>
    <w:p>
      <w:pPr>
        <w:pStyle w:val="ListBullet"/>
        <w:spacing w:after="60"/>
        <w:ind w:left="360"/>
      </w:pPr>
      <w:r>
        <w:t>Keyword: sports betting ireland (500/mo) - HIGHEST VOLUME KEYWORD</w:t>
      </w:r>
    </w:p>
    <w:p>
      <w:pPr>
        <w:pStyle w:val="ListBullet"/>
        <w:spacing w:after="60"/>
        <w:ind w:left="360"/>
      </w:pPr>
      <w:r>
        <w:t>Ireland-specific angle: Emphasize GAA and horse racing as uniquely Irish</w:t>
      </w:r>
    </w:p>
    <w:p>
      <w:pPr>
        <w:pStyle w:val="ListBullet"/>
        <w:spacing w:after="60"/>
        <w:ind w:left="360"/>
      </w:pPr>
      <w:r>
        <w:t>Internal Links: GAA betting guide, horse racing Ireland</w:t>
      </w:r>
    </w:p>
    <w:p/>
    <w:p>
      <w:pPr>
        <w:pStyle w:val="Heading3"/>
      </w:pPr>
      <w:r>
        <w:rPr>
          <w:b/>
          <w:color w:val="333333"/>
          <w:sz w:val="28"/>
        </w:rPr>
        <w:t>12. H2: Best Betting Offers Ireland: Beyond Free Bets (350 words)</w:t>
      </w:r>
    </w:p>
    <w:p>
      <w:pPr>
        <w:pStyle w:val="ListBullet"/>
        <w:spacing w:after="60"/>
        <w:ind w:left="360"/>
      </w:pPr>
      <w:r>
        <w:t>Accumulator insurance (refund if one leg fails)</w:t>
      </w:r>
    </w:p>
    <w:p>
      <w:pPr>
        <w:pStyle w:val="ListBullet"/>
        <w:spacing w:after="60"/>
        <w:ind w:left="360"/>
      </w:pPr>
      <w:r>
        <w:t>Acca boosts (enhanced odds for parlays)</w:t>
      </w:r>
    </w:p>
    <w:p>
      <w:pPr>
        <w:pStyle w:val="ListBullet"/>
        <w:spacing w:after="60"/>
        <w:ind w:left="360"/>
      </w:pPr>
      <w:r>
        <w:t>Enhanced odds promotions (e.g., "Evens on favorite to win")</w:t>
      </w:r>
    </w:p>
    <w:p>
      <w:pPr>
        <w:pStyle w:val="ListBullet"/>
        <w:spacing w:after="60"/>
        <w:ind w:left="360"/>
      </w:pPr>
      <w:r>
        <w:t>Cashback offers (percentage of losses returned)</w:t>
      </w:r>
    </w:p>
    <w:p>
      <w:pPr>
        <w:pStyle w:val="ListBullet"/>
        <w:spacing w:after="60"/>
        <w:ind w:left="360"/>
      </w:pPr>
      <w:r>
        <w:t>Loyalty programs and VIP schemes</w:t>
      </w:r>
    </w:p>
    <w:p>
      <w:pPr>
        <w:pStyle w:val="ListBullet"/>
        <w:spacing w:after="60"/>
        <w:ind w:left="360"/>
      </w:pPr>
      <w:r>
        <w:t>Reload bonuses vs welcome free bets</w:t>
      </w:r>
    </w:p>
    <w:p>
      <w:pPr>
        <w:pStyle w:val="ListBullet"/>
        <w:spacing w:after="60"/>
        <w:ind w:left="360"/>
      </w:pPr>
      <w:r>
        <w:t>Keyword: betting offers ireland (60/mo)</w:t>
      </w:r>
    </w:p>
    <w:p>
      <w:pPr>
        <w:pStyle w:val="ListBullet"/>
        <w:spacing w:after="60"/>
        <w:ind w:left="360"/>
      </w:pPr>
      <w:r>
        <w:t>Internal Links: Best betting offers Ireland hub, accumulator betting guide</w:t>
      </w:r>
    </w:p>
    <w:p/>
    <w:p>
      <w:pPr>
        <w:pStyle w:val="Heading3"/>
      </w:pPr>
      <w:r>
        <w:rPr>
          <w:b/>
          <w:color w:val="333333"/>
          <w:sz w:val="28"/>
        </w:rPr>
        <w:t>13. H2: Free Bet Value Calculator (200 words)</w:t>
      </w:r>
    </w:p>
    <w:p>
      <w:pPr>
        <w:pStyle w:val="ListBullet"/>
        <w:spacing w:after="60"/>
        <w:ind w:left="360"/>
      </w:pPr>
      <w:r>
        <w:t>Link to interactive calculator tool (or embed if available)</w:t>
      </w:r>
    </w:p>
    <w:p>
      <w:pPr>
        <w:pStyle w:val="ListBullet"/>
        <w:spacing w:after="60"/>
        <w:ind w:left="360"/>
      </w:pPr>
      <w:r>
        <w:t>How to calculate true value of free bet offers</w:t>
      </w:r>
    </w:p>
    <w:p>
      <w:pPr>
        <w:pStyle w:val="ListBullet"/>
        <w:spacing w:after="60"/>
        <w:ind w:left="360"/>
      </w:pPr>
      <w:r>
        <w:t>Example calculation: €50 free bet with 3x wagering at 2.0 odds</w:t>
      </w:r>
    </w:p>
    <w:p>
      <w:pPr>
        <w:pStyle w:val="ListBullet"/>
        <w:spacing w:after="60"/>
        <w:ind w:left="360"/>
      </w:pPr>
      <w:r>
        <w:t>Comparing offers using expected value (EV)</w:t>
      </w:r>
    </w:p>
    <w:p>
      <w:pPr>
        <w:pStyle w:val="ListBullet"/>
        <w:spacing w:after="60"/>
        <w:ind w:left="360"/>
      </w:pPr>
      <w:r>
        <w:t>Why nominal amount isn't everything (wagering requirements matter)</w:t>
      </w:r>
    </w:p>
    <w:p>
      <w:pPr>
        <w:pStyle w:val="ListBullet"/>
        <w:spacing w:after="60"/>
        <w:ind w:left="360"/>
      </w:pPr>
      <w:r>
        <w:t>Internal Links: Free bet calculator tool, odds converter</w:t>
      </w:r>
    </w:p>
    <w:p/>
    <w:p>
      <w:pPr>
        <w:pStyle w:val="Heading3"/>
      </w:pPr>
      <w:r>
        <w:rPr>
          <w:b/>
          <w:color w:val="333333"/>
          <w:sz w:val="28"/>
        </w:rPr>
        <w:t>14. H2: Payment Methods for Irish Betting Sites (300 words)</w:t>
      </w:r>
    </w:p>
    <w:p>
      <w:pPr>
        <w:pStyle w:val="ListBullet"/>
        <w:spacing w:after="60"/>
        <w:ind w:left="360"/>
      </w:pPr>
      <w:r>
        <w:t>Popular Irish deposit options: Visa, Mastercard, PayPal, Apple Pay, Revolut</w:t>
      </w:r>
    </w:p>
    <w:p>
      <w:pPr>
        <w:pStyle w:val="ListBullet"/>
        <w:spacing w:after="60"/>
        <w:ind w:left="360"/>
      </w:pPr>
      <w:r>
        <w:t>Deposit methods that qualify for free bets (usually card payments)</w:t>
      </w:r>
    </w:p>
    <w:p>
      <w:pPr>
        <w:pStyle w:val="ListBullet"/>
        <w:spacing w:after="60"/>
        <w:ind w:left="360"/>
      </w:pPr>
      <w:r>
        <w:t>Excluded payment methods (e-wallets often excluded from bonuses)</w:t>
      </w:r>
    </w:p>
    <w:p>
      <w:pPr>
        <w:pStyle w:val="ListBullet"/>
        <w:spacing w:after="60"/>
        <w:ind w:left="360"/>
      </w:pPr>
      <w:r>
        <w:t>Minimum deposit amounts for free bet qualification</w:t>
      </w:r>
    </w:p>
    <w:p>
      <w:pPr>
        <w:pStyle w:val="ListBullet"/>
        <w:spacing w:after="60"/>
        <w:ind w:left="360"/>
      </w:pPr>
      <w:r>
        <w:t>Withdrawal methods for free bet winnings</w:t>
      </w:r>
    </w:p>
    <w:p>
      <w:pPr>
        <w:pStyle w:val="ListBullet"/>
        <w:spacing w:after="60"/>
        <w:ind w:left="360"/>
      </w:pPr>
      <w:r>
        <w:t>Processing times for Irish players (typically 1-5 business days)</w:t>
      </w:r>
    </w:p>
    <w:p/>
    <w:p>
      <w:pPr>
        <w:pStyle w:val="Heading3"/>
      </w:pPr>
      <w:r>
        <w:rPr>
          <w:b/>
          <w:color w:val="333333"/>
          <w:sz w:val="28"/>
        </w:rPr>
        <w:t>15. H2: How We Test &amp; Rank Irish Free Bets (400 words)</w:t>
      </w:r>
    </w:p>
    <w:p>
      <w:pPr>
        <w:pStyle w:val="ListBullet"/>
        <w:spacing w:after="60"/>
        <w:ind w:left="360"/>
      </w:pPr>
      <w:r>
        <w:t>Testing methodology (real money testing)</w:t>
      </w:r>
    </w:p>
    <w:p>
      <w:pPr>
        <w:pStyle w:val="ListBullet"/>
        <w:spacing w:after="60"/>
        <w:ind w:left="360"/>
      </w:pPr>
      <w:r>
        <w:t>Evaluation criteria:</w:t>
      </w:r>
    </w:p>
    <w:p>
      <w:pPr>
        <w:pStyle w:val="ListBullet"/>
        <w:spacing w:after="60"/>
        <w:ind w:left="360"/>
      </w:pPr>
      <w:r>
        <w:t>Bonus amount (size matters)</w:t>
      </w:r>
    </w:p>
    <w:p>
      <w:pPr>
        <w:pStyle w:val="ListBullet"/>
        <w:spacing w:after="60"/>
        <w:ind w:left="360"/>
      </w:pPr>
      <w:r>
        <w:t>Wagering requirements (lower is better)</w:t>
      </w:r>
    </w:p>
    <w:p>
      <w:pPr>
        <w:pStyle w:val="ListBullet"/>
        <w:spacing w:after="60"/>
        <w:ind w:left="360"/>
      </w:pPr>
      <w:r>
        <w:t>Expiry period (longer is better)</w:t>
      </w:r>
    </w:p>
    <w:p>
      <w:pPr>
        <w:pStyle w:val="ListBullet"/>
        <w:spacing w:after="60"/>
        <w:ind w:left="360"/>
      </w:pPr>
      <w:r>
        <w:t>Market restrictions (fewer is better)</w:t>
      </w:r>
    </w:p>
    <w:p>
      <w:pPr>
        <w:pStyle w:val="ListBullet"/>
        <w:spacing w:after="60"/>
        <w:ind w:left="360"/>
      </w:pPr>
      <w:r>
        <w:t>Terms clarity (transparent T&amp;Cs preferred)</w:t>
      </w:r>
    </w:p>
    <w:p>
      <w:pPr>
        <w:pStyle w:val="ListBullet"/>
        <w:spacing w:after="60"/>
        <w:ind w:left="360"/>
      </w:pPr>
      <w:r>
        <w:t>Real money testing with Irish accounts</w:t>
      </w:r>
    </w:p>
    <w:p>
      <w:pPr>
        <w:pStyle w:val="ListBullet"/>
        <w:spacing w:after="60"/>
        <w:ind w:left="360"/>
      </w:pPr>
      <w:r>
        <w:t>Source transparency (T&amp;Cs verification process)</w:t>
      </w:r>
    </w:p>
    <w:p>
      <w:pPr>
        <w:pStyle w:val="ListBullet"/>
        <w:spacing w:after="60"/>
        <w:ind w:left="360"/>
      </w:pPr>
      <w:r>
        <w:t>Regular updates process (quarterly review)</w:t>
      </w:r>
    </w:p>
    <w:p/>
    <w:p>
      <w:pPr>
        <w:pStyle w:val="Heading3"/>
      </w:pPr>
      <w:r>
        <w:rPr>
          <w:b/>
          <w:color w:val="333333"/>
          <w:sz w:val="28"/>
        </w:rPr>
        <w:t>16. H2: FAQs: Free Bets Ireland (1,300 words)</w:t>
      </w:r>
    </w:p>
    <w:p/>
    <w:p>
      <w:pPr>
        <w:spacing w:after="120"/>
      </w:pPr>
      <w:r>
        <w:rPr>
          <w:b/>
        </w:rPr>
        <w:t>10 FAQ questions (100-150 words each):</w:t>
      </w:r>
    </w:p>
    <w:p/>
    <w:p>
      <w:pPr>
        <w:pStyle w:val="ListNumber"/>
        <w:spacing w:after="60"/>
        <w:ind w:left="360"/>
      </w:pPr>
      <w:r>
        <w:t>"What are the best online bookies for free bets in Ireland?" (90/mo)</w:t>
      </w:r>
    </w:p>
    <w:p>
      <w:pPr>
        <w:pStyle w:val="ListBullet"/>
        <w:spacing w:after="60"/>
        <w:ind w:left="360"/>
      </w:pPr>
      <w:r>
        <w:t>List top 3-5 brands with amounts</w:t>
      </w:r>
    </w:p>
    <w:p>
      <w:pPr>
        <w:pStyle w:val="ListBullet"/>
        <w:spacing w:after="60"/>
        <w:ind w:left="360"/>
      </w:pPr>
      <w:r>
        <w:t>Explain selection criteria (wagering, expiry, value)</w:t>
      </w:r>
    </w:p>
    <w:p>
      <w:pPr>
        <w:pStyle w:val="ListBullet"/>
        <w:spacing w:after="60"/>
        <w:ind w:left="360"/>
      </w:pPr>
      <w:r>
        <w:t>Link to individual brand reviews</w:t>
      </w:r>
    </w:p>
    <w:p/>
    <w:p>
      <w:pPr>
        <w:pStyle w:val="ListNumber"/>
        <w:spacing w:after="60"/>
        <w:ind w:left="360"/>
      </w:pPr>
      <w:r>
        <w:t>"How do welcome offers work at Irish betting sites?" (80/mo)</w:t>
      </w:r>
    </w:p>
    <w:p>
      <w:pPr>
        <w:pStyle w:val="ListBullet"/>
        <w:spacing w:after="60"/>
        <w:ind w:left="360"/>
      </w:pPr>
      <w:r>
        <w:t>Explain typical welcome offer structure</w:t>
      </w:r>
    </w:p>
    <w:p>
      <w:pPr>
        <w:pStyle w:val="ListBullet"/>
        <w:spacing w:after="60"/>
        <w:ind w:left="360"/>
      </w:pPr>
      <w:r>
        <w:t>Common requirements (deposit, qualifying bet)</w:t>
      </w:r>
    </w:p>
    <w:p>
      <w:pPr>
        <w:pStyle w:val="ListBullet"/>
        <w:spacing w:after="60"/>
        <w:ind w:left="360"/>
      </w:pPr>
      <w:r>
        <w:t>Typical expiry periods (7-30 days)</w:t>
      </w:r>
    </w:p>
    <w:p/>
    <w:p>
      <w:pPr>
        <w:pStyle w:val="ListNumber"/>
        <w:spacing w:after="60"/>
        <w:ind w:left="360"/>
      </w:pPr>
      <w:r>
        <w:t>"Can I use free bets on casino games in Ireland?" (70/mo)</w:t>
      </w:r>
    </w:p>
    <w:p>
      <w:pPr>
        <w:pStyle w:val="ListBullet"/>
        <w:spacing w:after="60"/>
        <w:ind w:left="360"/>
      </w:pPr>
      <w:r>
        <w:t>Clarify sports-only vs casino-eligible free bets</w:t>
      </w:r>
    </w:p>
    <w:p>
      <w:pPr>
        <w:pStyle w:val="ListBullet"/>
        <w:spacing w:after="60"/>
        <w:ind w:left="360"/>
      </w:pPr>
      <w:r>
        <w:t>List brands with hybrid offers</w:t>
      </w:r>
    </w:p>
    <w:p>
      <w:pPr>
        <w:pStyle w:val="ListBullet"/>
        <w:spacing w:after="60"/>
        <w:ind w:left="360"/>
      </w:pPr>
      <w:r>
        <w:t>Explain wagering differences</w:t>
      </w:r>
    </w:p>
    <w:p/>
    <w:p>
      <w:pPr>
        <w:pStyle w:val="ListNumber"/>
        <w:spacing w:after="60"/>
        <w:ind w:left="360"/>
      </w:pPr>
      <w:r>
        <w:t>"What are the current free bet offers in Ireland?" (40/mo)</w:t>
      </w:r>
    </w:p>
    <w:p>
      <w:pPr>
        <w:pStyle w:val="ListBullet"/>
        <w:spacing w:after="60"/>
        <w:ind w:left="360"/>
      </w:pPr>
      <w:r>
        <w:t>Highlight top 3 current offers with amounts</w:t>
      </w:r>
    </w:p>
    <w:p>
      <w:pPr>
        <w:pStyle w:val="ListBullet"/>
        <w:spacing w:after="60"/>
        <w:ind w:left="360"/>
      </w:pPr>
      <w:r>
        <w:t>Note that offers update regularly</w:t>
      </w:r>
    </w:p>
    <w:p>
      <w:pPr>
        <w:pStyle w:val="ListBullet"/>
        <w:spacing w:after="60"/>
        <w:ind w:left="360"/>
      </w:pPr>
      <w:r>
        <w:t>Link to comparison table</w:t>
      </w:r>
    </w:p>
    <w:p/>
    <w:p>
      <w:pPr>
        <w:pStyle w:val="ListNumber"/>
        <w:spacing w:after="60"/>
        <w:ind w:left="360"/>
      </w:pPr>
      <w:r>
        <w:t>"Which sites offer free €10 no deposit bonuses in Ireland?" (40/mo)</w:t>
      </w:r>
    </w:p>
    <w:p>
      <w:pPr>
        <w:pStyle w:val="ListBullet"/>
        <w:spacing w:after="60"/>
        <w:ind w:left="360"/>
      </w:pPr>
      <w:r>
        <w:t>List specific brands with €10 no deposit offers</w:t>
      </w:r>
    </w:p>
    <w:p>
      <w:pPr>
        <w:pStyle w:val="ListBullet"/>
        <w:spacing w:after="60"/>
        <w:ind w:left="360"/>
      </w:pPr>
      <w:r>
        <w:t>Brief claiming instructions</w:t>
      </w:r>
    </w:p>
    <w:p>
      <w:pPr>
        <w:pStyle w:val="ListBullet"/>
        <w:spacing w:after="60"/>
        <w:ind w:left="360"/>
      </w:pPr>
      <w:r>
        <w:t>Verification requirements</w:t>
      </w:r>
    </w:p>
    <w:p/>
    <w:p>
      <w:pPr>
        <w:pStyle w:val="ListNumber"/>
        <w:spacing w:after="60"/>
        <w:ind w:left="360"/>
      </w:pPr>
      <w:r>
        <w:t>"What are wagering requirements on Irish free bets?"</w:t>
      </w:r>
    </w:p>
    <w:p>
      <w:pPr>
        <w:pStyle w:val="ListBullet"/>
        <w:spacing w:after="60"/>
        <w:ind w:left="360"/>
      </w:pPr>
      <w:r>
        <w:t>Explain typical Irish wagering requirements (1x to 5x)</w:t>
      </w:r>
    </w:p>
    <w:p>
      <w:pPr>
        <w:pStyle w:val="ListBullet"/>
        <w:spacing w:after="60"/>
        <w:ind w:left="360"/>
      </w:pPr>
      <w:r>
        <w:t>Compare across featured brands</w:t>
      </w:r>
    </w:p>
    <w:p>
      <w:pPr>
        <w:pStyle w:val="ListBullet"/>
        <w:spacing w:after="60"/>
        <w:ind w:left="360"/>
      </w:pPr>
      <w:r>
        <w:t>Link to wagering calculator</w:t>
      </w:r>
    </w:p>
    <w:p/>
    <w:p>
      <w:pPr>
        <w:pStyle w:val="ListNumber"/>
        <w:spacing w:after="60"/>
        <w:ind w:left="360"/>
      </w:pPr>
      <w:r>
        <w:t>"Are free bets valid for GAA betting in Ireland?"</w:t>
      </w:r>
    </w:p>
    <w:p>
      <w:pPr>
        <w:pStyle w:val="ListBullet"/>
        <w:spacing w:after="60"/>
        <w:ind w:left="360"/>
      </w:pPr>
      <w:r>
        <w:t>Confirm GAA eligibility (most allow)</w:t>
      </w:r>
    </w:p>
    <w:p>
      <w:pPr>
        <w:pStyle w:val="ListBullet"/>
        <w:spacing w:after="60"/>
        <w:ind w:left="360"/>
      </w:pPr>
      <w:r>
        <w:t>Popular GAA markets for free bets (match winner, handicap)</w:t>
      </w:r>
    </w:p>
    <w:p>
      <w:pPr>
        <w:pStyle w:val="ListBullet"/>
        <w:spacing w:after="60"/>
        <w:ind w:left="360"/>
      </w:pPr>
      <w:r>
        <w:t>Any restrictions (min odds)</w:t>
      </w:r>
    </w:p>
    <w:p/>
    <w:p>
      <w:pPr>
        <w:pStyle w:val="ListNumber"/>
        <w:spacing w:after="60"/>
        <w:ind w:left="360"/>
      </w:pPr>
      <w:r>
        <w:t>"How do I claim free bets on my mobile in Ireland?"</w:t>
      </w:r>
    </w:p>
    <w:p>
      <w:pPr>
        <w:pStyle w:val="ListBullet"/>
        <w:spacing w:after="60"/>
        <w:ind w:left="360"/>
      </w:pPr>
      <w:r>
        <w:t>Mobile claiming process (app vs browser)</w:t>
      </w:r>
    </w:p>
    <w:p>
      <w:pPr>
        <w:pStyle w:val="ListBullet"/>
        <w:spacing w:after="60"/>
        <w:ind w:left="360"/>
      </w:pPr>
      <w:r>
        <w:t>Account verification on mobile (photo upload)</w:t>
      </w:r>
    </w:p>
    <w:p>
      <w:pPr>
        <w:pStyle w:val="ListBullet"/>
        <w:spacing w:after="60"/>
        <w:ind w:left="360"/>
      </w:pPr>
      <w:r>
        <w:t>Mobile-specific issues and solutions</w:t>
      </w:r>
    </w:p>
    <w:p/>
    <w:p>
      <w:pPr>
        <w:pStyle w:val="ListNumber"/>
        <w:spacing w:after="60"/>
        <w:ind w:left="360"/>
      </w:pPr>
      <w:r>
        <w:t>"Do Irish free bets expire?"</w:t>
      </w:r>
    </w:p>
    <w:p>
      <w:pPr>
        <w:pStyle w:val="ListBullet"/>
        <w:spacing w:after="60"/>
        <w:ind w:left="360"/>
      </w:pPr>
      <w:r>
        <w:t>Typical expiry periods (7-30 days)</w:t>
      </w:r>
    </w:p>
    <w:p>
      <w:pPr>
        <w:pStyle w:val="ListBullet"/>
        <w:spacing w:after="60"/>
        <w:ind w:left="360"/>
      </w:pPr>
      <w:r>
        <w:t>What happens if not used in time</w:t>
      </w:r>
    </w:p>
    <w:p>
      <w:pPr>
        <w:pStyle w:val="ListBullet"/>
        <w:spacing w:after="60"/>
        <w:ind w:left="360"/>
      </w:pPr>
      <w:r>
        <w:t>Importance of checking T&amp;Cs</w:t>
      </w:r>
    </w:p>
    <w:p/>
    <w:p>
      <w:pPr>
        <w:pStyle w:val="ListNumber"/>
        <w:spacing w:after="60"/>
        <w:ind w:left="360"/>
      </w:pPr>
      <w:r>
        <w:t>"Can I withdraw free bet winnings immediately in Ireland?"</w:t>
      </w:r>
    </w:p>
    <w:p>
      <w:pPr>
        <w:pStyle w:val="ListBullet"/>
        <w:spacing w:after="60"/>
        <w:ind w:left="360"/>
      </w:pPr>
      <w:r>
        <w:t>Explain wagering requirements before withdrawal</w:t>
      </w:r>
    </w:p>
    <w:p>
      <w:pPr>
        <w:pStyle w:val="ListBullet"/>
        <w:spacing w:after="60"/>
        <w:ind w:left="360"/>
      </w:pPr>
      <w:r>
        <w:t>Processing times for Irish players (1-5 days)</w:t>
      </w:r>
    </w:p>
    <w:p>
      <w:pPr>
        <w:pStyle w:val="ListBullet"/>
        <w:spacing w:after="60"/>
        <w:ind w:left="360"/>
      </w:pPr>
      <w:r>
        <w:t>Verification requirements for withdrawals</w:t>
      </w:r>
    </w:p>
    <w:p/>
    <w:p>
      <w:pPr>
        <w:spacing w:after="120"/>
      </w:pPr>
      <w:r>
        <w:rPr>
          <w:b/>
        </w:rPr>
        <w:t>Note:</w:t>
      </w:r>
      <w:r>
        <w:t xml:space="preserve"> Each FAQ should start with a direct answer in the first sentence, then expand with details.</w:t>
      </w:r>
    </w:p>
    <w:p/>
    <w:p>
      <w:pPr>
        <w:pStyle w:val="Heading3"/>
      </w:pPr>
      <w:r>
        <w:rPr>
          <w:b/>
          <w:color w:val="333333"/>
          <w:sz w:val="28"/>
        </w:rPr>
        <w:t>17. H2: Responsible Gambling in Ireland (200 words)</w:t>
      </w:r>
    </w:p>
    <w:p>
      <w:pPr>
        <w:pStyle w:val="ListBullet"/>
        <w:spacing w:after="60"/>
        <w:ind w:left="360"/>
      </w:pPr>
      <w:r>
        <w:t>Age requirement: 18+ (Ireland legal gambling age - NOT 21+ like USA)</w:t>
      </w:r>
    </w:p>
    <w:p>
      <w:pPr>
        <w:pStyle w:val="ListBullet"/>
        <w:spacing w:after="60"/>
        <w:ind w:left="360"/>
      </w:pPr>
      <w:r>
        <w:t>Problem Gambling Ireland resources</w:t>
      </w:r>
    </w:p>
    <w:p>
      <w:pPr>
        <w:pStyle w:val="ListBullet"/>
        <w:spacing w:after="60"/>
        <w:ind w:left="360"/>
      </w:pPr>
      <w:r>
        <w:t>National Gambling Helpline: 089 241 5401</w:t>
      </w:r>
    </w:p>
    <w:p>
      <w:pPr>
        <w:pStyle w:val="ListBullet"/>
        <w:spacing w:after="60"/>
        <w:ind w:left="360"/>
      </w:pPr>
      <w:r>
        <w:t>Gamblers Anonymous Ireland</w:t>
      </w:r>
    </w:p>
    <w:p>
      <w:pPr>
        <w:pStyle w:val="ListBullet"/>
        <w:spacing w:after="60"/>
        <w:ind w:left="360"/>
      </w:pPr>
      <w:r>
        <w:t>Setting deposit limits before claiming bonuses</w:t>
      </w:r>
    </w:p>
    <w:p>
      <w:pPr>
        <w:pStyle w:val="ListBullet"/>
        <w:spacing w:after="60"/>
        <w:ind w:left="360"/>
      </w:pPr>
      <w:r>
        <w:t>Self-exclusion options at Irish betting sites</w:t>
      </w:r>
    </w:p>
    <w:p>
      <w:pPr>
        <w:pStyle w:val="ListBullet"/>
        <w:spacing w:after="60"/>
        <w:ind w:left="360"/>
      </w:pPr>
      <w:r>
        <w:t>Recognizing problem gambling signs</w:t>
      </w:r>
    </w:p>
    <w:p>
      <w:pPr>
        <w:pStyle w:val="ListBullet"/>
        <w:spacing w:after="60"/>
        <w:ind w:left="360"/>
      </w:pPr>
      <w:r>
        <w:t>Compliance: Ireland-specific resources and legal age</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These sources are MANDATORY for credibility:</w:t>
      </w:r>
    </w:p>
    <w:p/>
    <w:p>
      <w:pPr>
        <w:pStyle w:val="ListNumber"/>
        <w:spacing w:after="60"/>
        <w:ind w:left="360"/>
      </w:pPr>
      <w:r>
        <w:t>Official Brand T&amp;Cs Pages</w:t>
      </w:r>
    </w:p>
    <w:p>
      <w:pPr>
        <w:pStyle w:val="ListBullet"/>
        <w:spacing w:after="60"/>
        <w:ind w:left="360"/>
      </w:pPr>
      <w:r>
        <w:t>Direct verification of all offer details</w:t>
      </w:r>
    </w:p>
    <w:p>
      <w:pPr>
        <w:pStyle w:val="ListBullet"/>
        <w:spacing w:after="60"/>
        <w:ind w:left="360"/>
      </w:pPr>
      <w:r>
        <w:t>Screenshot or archive date for proof</w:t>
      </w:r>
    </w:p>
    <w:p>
      <w:pPr>
        <w:pStyle w:val="ListBullet"/>
        <w:spacing w:after="60"/>
        <w:ind w:left="360"/>
      </w:pPr>
      <w:r>
        <w:t>Citation format: "Verified from [Brand] Terms &amp; Conditions, accessed January 15, 2025"</w:t>
      </w:r>
    </w:p>
    <w:p/>
    <w:p>
      <w:pPr>
        <w:pStyle w:val="ListNumber"/>
        <w:spacing w:after="60"/>
        <w:ind w:left="360"/>
      </w:pPr>
      <w:r>
        <w:t>App Store Reviews (iOS)</w:t>
      </w:r>
    </w:p>
    <w:p>
      <w:pPr>
        <w:pStyle w:val="ListBullet"/>
        <w:spacing w:after="60"/>
        <w:ind w:left="360"/>
      </w:pPr>
      <w:r>
        <w:t>Mobile experience insights</w:t>
      </w:r>
    </w:p>
    <w:p>
      <w:pPr>
        <w:pStyle w:val="ListBullet"/>
        <w:spacing w:after="60"/>
        <w:ind w:left="360"/>
      </w:pPr>
      <w:r>
        <w:t>User ratings and feedback analysis</w:t>
      </w:r>
    </w:p>
    <w:p>
      <w:pPr>
        <w:pStyle w:val="ListBullet"/>
        <w:spacing w:after="60"/>
        <w:ind w:left="360"/>
      </w:pPr>
      <w:r>
        <w:t>Citation format: "[Brand] rated 4.5/5 (12.5K reviews) - analyzed January 2025"</w:t>
      </w:r>
    </w:p>
    <w:p/>
    <w:p>
      <w:pPr>
        <w:pStyle w:val="ListNumber"/>
        <w:spacing w:after="60"/>
        <w:ind w:left="360"/>
      </w:pPr>
      <w:r>
        <w:t>Google Play Reviews (Android)</w:t>
      </w:r>
    </w:p>
    <w:p>
      <w:pPr>
        <w:pStyle w:val="ListBullet"/>
        <w:spacing w:after="60"/>
        <w:ind w:left="360"/>
      </w:pPr>
      <w:r>
        <w:t>Android app experience</w:t>
      </w:r>
    </w:p>
    <w:p>
      <w:pPr>
        <w:pStyle w:val="ListBullet"/>
        <w:spacing w:after="60"/>
        <w:ind w:left="360"/>
      </w:pPr>
      <w:r>
        <w:t>Common user issues or praise</w:t>
      </w:r>
    </w:p>
    <w:p>
      <w:pPr>
        <w:pStyle w:val="ListBullet"/>
        <w:spacing w:after="60"/>
        <w:ind w:left="360"/>
      </w:pPr>
      <w:r>
        <w:t>Citation format: "[Brand] Android app: 4.3/5 (8.2K reviews) - analyzed January 2025"</w:t>
      </w:r>
    </w:p>
    <w:p/>
    <w:p>
      <w:pPr>
        <w:pStyle w:val="ListNumber"/>
        <w:spacing w:after="60"/>
        <w:ind w:left="360"/>
      </w:pPr>
      <w:r>
        <w:t>Reddit Discussions</w:t>
      </w:r>
    </w:p>
    <w:p>
      <w:pPr>
        <w:pStyle w:val="ListBullet"/>
        <w:spacing w:after="60"/>
        <w:ind w:left="360"/>
      </w:pPr>
      <w:r>
        <w:t>Real user experiences with free bets</w:t>
      </w:r>
    </w:p>
    <w:p>
      <w:pPr>
        <w:pStyle w:val="ListBullet"/>
        <w:spacing w:after="60"/>
        <w:ind w:left="360"/>
      </w:pPr>
      <w:r>
        <w:t>r/irishgambling, r/sportsbook threads</w:t>
      </w:r>
    </w:p>
    <w:p>
      <w:pPr>
        <w:pStyle w:val="ListBullet"/>
        <w:spacing w:after="60"/>
        <w:ind w:left="360"/>
      </w:pPr>
      <w:r>
        <w:t>Citation format: "Reddit users report [finding] across 15 threads in r/irishgambling (December 2024-January 2025)"</w:t>
      </w:r>
    </w:p>
    <w:p/>
    <w:p>
      <w:pPr>
        <w:pStyle w:val="ListNumber"/>
        <w:spacing w:after="60"/>
        <w:ind w:left="360"/>
      </w:pPr>
      <w:r>
        <w:t>Trustpilot Reviews</w:t>
      </w:r>
    </w:p>
    <w:p>
      <w:pPr>
        <w:pStyle w:val="ListBullet"/>
        <w:spacing w:after="60"/>
        <w:ind w:left="360"/>
      </w:pPr>
      <w:r>
        <w:t>Overall brand reputation in Ireland</w:t>
      </w:r>
    </w:p>
    <w:p>
      <w:pPr>
        <w:pStyle w:val="ListBullet"/>
        <w:spacing w:after="60"/>
        <w:ind w:left="360"/>
      </w:pPr>
      <w:r>
        <w:t>Withdrawal and customer service experiences</w:t>
      </w:r>
    </w:p>
    <w:p>
      <w:pPr>
        <w:pStyle w:val="ListBullet"/>
        <w:spacing w:after="60"/>
        <w:ind w:left="360"/>
      </w:pPr>
      <w:r>
        <w:t>Citation format: "[Brand] Trustpilot rating: 4.2/5 (1,850 reviews, Ireland filter applied)"</w:t>
      </w:r>
    </w:p>
    <w:p/>
    <w:p>
      <w:pPr>
        <w:pStyle w:val="Heading3"/>
      </w:pPr>
      <w:r>
        <w:rPr>
          <w:b/>
          <w:color w:val="333333"/>
          <w:sz w:val="28"/>
        </w:rPr>
        <w:t>TIER 2 (Verification - Use for Features)</w:t>
      </w:r>
    </w:p>
    <w:p/>
    <w:p>
      <w:pPr>
        <w:pStyle w:val="ListBullet"/>
        <w:spacing w:after="60"/>
        <w:ind w:left="360"/>
      </w:pPr>
      <w:r>
        <w:t>Brand official websites (current offers and features only)</w:t>
      </w:r>
    </w:p>
    <w:p>
      <w:pPr>
        <w:pStyle w:val="ListBullet"/>
        <w:spacing w:after="60"/>
        <w:ind w:left="360"/>
      </w:pPr>
      <w:r>
        <w:t>Irish Revenue / Department of Justice (licensing verification)</w:t>
      </w:r>
    </w:p>
    <w:p>
      <w:pPr>
        <w:pStyle w:val="ListBullet"/>
        <w:spacing w:after="60"/>
        <w:ind w:left="360"/>
      </w:pPr>
      <w:r>
        <w:t>Payment provider sites (deposit method confirmation)</w:t>
      </w:r>
    </w:p>
    <w:p/>
    <w:p>
      <w:pPr>
        <w:pStyle w:val="Heading3"/>
      </w:pPr>
      <w:r>
        <w:rPr>
          <w:b/>
          <w:color w:val="333333"/>
          <w:sz w:val="28"/>
        </w:rPr>
        <w:t>TIER 4 (Sparingly - Research Gaps ONLY)</w:t>
      </w:r>
    </w:p>
    <w:p/>
    <w:p>
      <w:pPr>
        <w:pStyle w:val="ListBullet"/>
        <w:spacing w:after="60"/>
        <w:ind w:left="360"/>
      </w:pPr>
      <w:r>
        <w:t>Competitor affiliate sites (bonusfinder.ie, freebets.ie, gambling.com/ie)</w:t>
      </w:r>
    </w:p>
    <w:p>
      <w:pPr>
        <w:pStyle w:val="ListBullet"/>
        <w:spacing w:after="60"/>
        <w:ind w:left="360"/>
      </w:pPr>
      <w:r>
        <w:t>NEVER cite affiliate sites for pros/cons or recommendations</w:t>
      </w:r>
    </w:p>
    <w:p>
      <w:pPr>
        <w:pStyle w:val="ListBullet"/>
        <w:spacing w:after="60"/>
        <w:ind w:left="360"/>
      </w:pPr>
      <w:r>
        <w:t>Use only to fill knowledge gaps in methodology or market context</w:t>
      </w:r>
    </w:p>
    <w:p/>
    <w:p/>
    <w:p>
      <w:pPr>
        <w:pStyle w:val="Heading2"/>
      </w:pPr>
      <w:r>
        <w:rPr>
          <w:b/>
          <w:color w:val="2E7D32"/>
          <w:sz w:val="32"/>
        </w:rPr>
        <w:t>BRANDS TO FEATURE</w:t>
      </w:r>
    </w:p>
    <w:p/>
    <w:p>
      <w:pPr>
        <w:pStyle w:val="Heading3"/>
      </w:pPr>
      <w:r>
        <w:rPr>
          <w:b/>
          <w:color w:val="333333"/>
          <w:sz w:val="28"/>
        </w:rPr>
        <w:t>All 10 Brands (Equal 500-word reviews each):</w:t>
      </w:r>
    </w:p>
    <w:p/>
    <w:p>
      <w:pPr>
        <w:pStyle w:val="ListNumber"/>
        <w:spacing w:after="60"/>
        <w:ind w:left="360"/>
      </w:pPr>
      <w:r>
        <w:t>Lunubet - Focus: GAA markets, Irish payment methods</w:t>
      </w:r>
    </w:p>
    <w:p>
      <w:pPr>
        <w:pStyle w:val="ListNumber"/>
        <w:spacing w:after="60"/>
        <w:ind w:left="360"/>
      </w:pPr>
      <w:r>
        <w:t>Betalright - Focus: No deposit availability, horse racing</w:t>
      </w:r>
    </w:p>
    <w:p>
      <w:pPr>
        <w:pStyle w:val="ListNumber"/>
        <w:spacing w:after="60"/>
        <w:ind w:left="360"/>
      </w:pPr>
      <w:r>
        <w:t>Casina - Focus: Casino/sports crossover offers</w:t>
      </w:r>
    </w:p>
    <w:p>
      <w:pPr>
        <w:pStyle w:val="ListNumber"/>
        <w:spacing w:after="60"/>
        <w:ind w:left="360"/>
      </w:pPr>
      <w:r>
        <w:t>Festival Play - Focus: Matched free bet structure, rugby</w:t>
      </w:r>
    </w:p>
    <w:p>
      <w:pPr>
        <w:pStyle w:val="ListNumber"/>
        <w:spacing w:after="60"/>
        <w:ind w:left="360"/>
      </w:pPr>
      <w:r>
        <w:t>Millioner - Focus: Soccer betting, payment processing</w:t>
      </w:r>
    </w:p>
    <w:p>
      <w:pPr>
        <w:pStyle w:val="ListNumber"/>
        <w:spacing w:after="60"/>
        <w:ind w:left="360"/>
      </w:pPr>
      <w:r>
        <w:t>Betovo - Focus: Risk-free bets, live betting</w:t>
      </w:r>
    </w:p>
    <w:p>
      <w:pPr>
        <w:pStyle w:val="ListNumber"/>
        <w:spacing w:after="60"/>
        <w:ind w:left="360"/>
      </w:pPr>
      <w:r>
        <w:t>22bet - Focus: Market variety, international reputation</w:t>
      </w:r>
    </w:p>
    <w:p>
      <w:pPr>
        <w:pStyle w:val="ListNumber"/>
        <w:spacing w:after="60"/>
        <w:ind w:left="360"/>
      </w:pPr>
      <w:r>
        <w:t>Big Clash - Focus: Irish sports coverage, support</w:t>
      </w:r>
    </w:p>
    <w:p>
      <w:pPr>
        <w:pStyle w:val="ListNumber"/>
        <w:spacing w:after="60"/>
        <w:ind w:left="360"/>
      </w:pPr>
      <w:r>
        <w:t>Rabona - Focus: Accumulator options, reload bonuses</w:t>
      </w:r>
    </w:p>
    <w:p>
      <w:pPr>
        <w:pStyle w:val="ListNumber"/>
        <w:spacing w:after="60"/>
        <w:ind w:left="360"/>
      </w:pPr>
      <w:r>
        <w:t>Wonder Luck - Focus: Niche sports, VIP program</w:t>
      </w:r>
    </w:p>
    <w:p/>
    <w:p>
      <w:pPr>
        <w:spacing w:after="120"/>
      </w:pPr>
      <w:r>
        <w:rPr>
          <w:b/>
        </w:rPr>
        <w:t>Rationale:</w:t>
      </w:r>
      <w:r>
        <w:t xml:space="preserve"> Client-specified Ireland market brands. Content acknowledges traditional Irish bookmakers (Boylesports, Paddy Power) for market context but features these 10 brands.</w:t>
      </w:r>
    </w:p>
    <w:p/>
    <w:p/>
    <w:p>
      <w:pPr>
        <w:pStyle w:val="Heading2"/>
      </w:pPr>
      <w:r>
        <w:rPr>
          <w:b/>
          <w:color w:val="2E7D32"/>
          <w:sz w:val="32"/>
        </w:rPr>
        <w:t>MANDATORY: MOBILE EXPERIENCE PER BRAND</w:t>
      </w:r>
    </w:p>
    <w:p/>
    <w:p>
      <w:pPr>
        <w:spacing w:after="120"/>
      </w:pPr>
      <w:r>
        <w:rPr>
          <w:b/>
        </w:rPr>
        <w:t>Each brand review MUST include a 100-150 word subsection on mobile experience:</w:t>
      </w:r>
    </w:p>
    <w:p/>
    <w:p>
      <w:pPr>
        <w:spacing w:after="120"/>
      </w:pPr>
      <w:r>
        <w:rPr>
          <w:b/>
        </w:rPr>
        <w:t>Mobile Experience: [Brand] App &amp; Mobile Site</w:t>
      </w:r>
    </w:p>
    <w:p/>
    <w:p>
      <w:pPr>
        <w:spacing w:after="120"/>
      </w:pPr>
      <w:r>
        <w:rPr>
          <w:b/>
        </w:rPr>
        <w:t>Required elements:</w:t>
      </w:r>
    </w:p>
    <w:p>
      <w:pPr>
        <w:pStyle w:val="ListBullet"/>
        <w:spacing w:after="60"/>
        <w:ind w:left="360"/>
      </w:pPr>
      <w:r>
        <w:t>iOS app availability (yes/no, App Store rating if available)</w:t>
      </w:r>
    </w:p>
    <w:p>
      <w:pPr>
        <w:pStyle w:val="ListBullet"/>
        <w:spacing w:after="60"/>
        <w:ind w:left="360"/>
      </w:pPr>
      <w:r>
        <w:t>Android app availability (yes/no, Google Play rating if available)</w:t>
      </w:r>
    </w:p>
    <w:p>
      <w:pPr>
        <w:pStyle w:val="ListBullet"/>
        <w:spacing w:after="60"/>
        <w:ind w:left="360"/>
      </w:pPr>
      <w:r>
        <w:t>Mobile browser experience quality</w:t>
      </w:r>
    </w:p>
    <w:p>
      <w:pPr>
        <w:pStyle w:val="ListBullet"/>
        <w:spacing w:after="60"/>
        <w:ind w:left="360"/>
      </w:pPr>
      <w:r>
        <w:t>Mobile claiming process (easier via app or browser?)</w:t>
      </w:r>
    </w:p>
    <w:p>
      <w:pPr>
        <w:pStyle w:val="ListBullet"/>
        <w:spacing w:after="60"/>
        <w:ind w:left="360"/>
      </w:pPr>
      <w:r>
        <w:t>Mobile-specific features (touch ID, Face ID, push notifications)</w:t>
      </w:r>
    </w:p>
    <w:p>
      <w:pPr>
        <w:pStyle w:val="ListBullet"/>
        <w:spacing w:after="60"/>
        <w:ind w:left="360"/>
      </w:pPr>
      <w:r>
        <w:t>User experience insights from reviews</w:t>
      </w:r>
    </w:p>
    <w:p>
      <w:pPr>
        <w:pStyle w:val="ListBullet"/>
        <w:spacing w:after="60"/>
        <w:ind w:left="360"/>
      </w:pPr>
      <w:r>
        <w:t>Any mobile restrictions or issues</w:t>
      </w:r>
    </w:p>
    <w:p/>
    <w:p>
      <w:pPr>
        <w:spacing w:after="120"/>
      </w:pPr>
      <w:r>
        <w:rPr>
          <w:b/>
        </w:rPr>
        <w:t>Source:</w:t>
      </w:r>
      <w:r>
        <w:t xml:space="preserve"> App Store reviews, Google Play reviews, personal testing</w:t>
      </w:r>
    </w:p>
    <w:p/>
    <w:p>
      <w:pPr>
        <w:spacing w:after="120"/>
      </w:pPr>
      <w:r>
        <w:rPr>
          <w:b/>
        </w:rPr>
        <w:t>Example:</w:t>
      </w:r>
    </w:p>
    <w:p>
      <w:pPr>
        <w:spacing w:before="120" w:after="120"/>
        <w:ind w:left="720"/>
      </w:pPr>
      <w:r>
        <w:rPr>
          <w:i/>
          <w:color w:val="666666"/>
        </w:rPr>
        <w:t>"Lunubet offers dedicated apps for iOS (4.5/5, 12K reviews) and Android (4.3/5, 8K reviews). The claiming process is smoother via the app, with Face ID login and push notifications for free bet activation. Reddit users praise the mobile experience, noting faster loading times than the desktop site. However, some Android users report occasional crashes during live betting."</w:t>
      </w:r>
    </w:p>
    <w:p/>
    <w:p/>
    <w:p>
      <w:pPr>
        <w:pStyle w:val="Heading2"/>
      </w:pPr>
      <w:r>
        <w:rPr>
          <w:b/>
          <w:color w:val="2E7D32"/>
          <w:sz w:val="32"/>
        </w:rPr>
        <w:t>INTERNAL LINKS (12 Required)</w:t>
      </w:r>
    </w:p>
    <w:p/>
    <w:p>
      <w:pPr>
        <w:spacing w:after="120"/>
      </w:pPr>
      <w:r>
        <w:t>Link to these pages throughout the content:</w:t>
      </w:r>
    </w:p>
    <w:p/>
    <w:p>
      <w:pPr>
        <w:pStyle w:val="ListNumber"/>
        <w:spacing w:after="60"/>
        <w:ind w:left="360"/>
      </w:pPr>
      <w:r>
        <w:t>Ireland betting hub → /sport/betting/ireland/</w:t>
      </w:r>
    </w:p>
    <w:p>
      <w:pPr>
        <w:pStyle w:val="ListNumber"/>
        <w:spacing w:after="60"/>
        <w:ind w:left="360"/>
      </w:pPr>
      <w:r>
        <w:t>Best betting sites Ireland → /sport/betting/ireland/best-sites.htm</w:t>
      </w:r>
    </w:p>
    <w:p>
      <w:pPr>
        <w:pStyle w:val="ListNumber"/>
        <w:spacing w:after="60"/>
        <w:ind w:left="360"/>
      </w:pPr>
      <w:r>
        <w:t>Best betting apps Ireland → /sport/betting/ireland/best-apps.htm</w:t>
      </w:r>
    </w:p>
    <w:p>
      <w:pPr>
        <w:pStyle w:val="ListNumber"/>
        <w:spacing w:after="60"/>
        <w:ind w:left="360"/>
      </w:pPr>
      <w:r>
        <w:t>Sports betting Ireland guide → /sport/betting/ireland/sports-betting.htm</w:t>
      </w:r>
    </w:p>
    <w:p>
      <w:pPr>
        <w:pStyle w:val="ListNumber"/>
        <w:spacing w:after="60"/>
        <w:ind w:left="360"/>
      </w:pPr>
      <w:r>
        <w:t>Free bet calculator → /sport/betting/calculators/free-bet-value.htm</w:t>
      </w:r>
    </w:p>
    <w:p>
      <w:pPr>
        <w:pStyle w:val="ListNumber"/>
        <w:spacing w:after="60"/>
        <w:ind w:left="360"/>
      </w:pPr>
      <w:r>
        <w:t>Odds calculator → /sport/betting/calculators/odds.htm</w:t>
      </w:r>
    </w:p>
    <w:p>
      <w:pPr>
        <w:pStyle w:val="ListNumber"/>
        <w:spacing w:after="60"/>
        <w:ind w:left="360"/>
      </w:pPr>
      <w:r>
        <w:t>Wagering requirements calculator → /sport/betting/calculators/wagering.htm</w:t>
      </w:r>
    </w:p>
    <w:p>
      <w:pPr>
        <w:pStyle w:val="ListNumber"/>
        <w:spacing w:after="60"/>
        <w:ind w:left="360"/>
      </w:pPr>
      <w:r>
        <w:t>How to claim bonuses guide → /sport/betting/guides/claim-bonuses.htm</w:t>
      </w:r>
    </w:p>
    <w:p>
      <w:pPr>
        <w:pStyle w:val="ListNumber"/>
        <w:spacing w:after="60"/>
        <w:ind w:left="360"/>
      </w:pPr>
      <w:r>
        <w:t>Responsible gambling Ireland → /sport/betting/ireland/responsible-gambling.htm</w:t>
      </w:r>
    </w:p>
    <w:p>
      <w:pPr>
        <w:pStyle w:val="ListNumber"/>
        <w:spacing w:after="60"/>
        <w:ind w:left="360"/>
      </w:pPr>
      <w:r>
        <w:t>No deposit bonus guide → /sport/betting/guides/no-deposit.htm</w:t>
      </w:r>
    </w:p>
    <w:p>
      <w:pPr>
        <w:pStyle w:val="ListNumber"/>
        <w:spacing w:after="60"/>
        <w:ind w:left="360"/>
      </w:pPr>
      <w:r>
        <w:t>Matched betting guide → /sport/betting/guides/matched-betting.htm</w:t>
      </w:r>
    </w:p>
    <w:p>
      <w:pPr>
        <w:pStyle w:val="ListNumber"/>
        <w:spacing w:after="60"/>
        <w:ind w:left="360"/>
      </w:pPr>
      <w:r>
        <w:t>GAA betting guide → /sport/betting/ireland/gaa.htm</w:t>
      </w:r>
    </w:p>
    <w:p/>
    <w:p>
      <w:pPr>
        <w:spacing w:after="120"/>
      </w:pPr>
      <w:r>
        <w:rPr>
          <w:b/>
        </w:rPr>
        <w:t>Placement:</w:t>
      </w:r>
      <w:r>
        <w:t xml:space="preserve"> Natural context within relevant sections (not forced)</w:t>
      </w:r>
    </w:p>
    <w:p/>
    <w:p/>
    <w:p>
      <w:pPr>
        <w:pStyle w:val="Heading2"/>
      </w:pPr>
      <w:r>
        <w:rPr>
          <w:b/>
          <w:color w:val="2E7D32"/>
          <w:sz w:val="32"/>
        </w:rPr>
        <w:t>IRELAND-SPECIFIC REQUIREMENTS</w:t>
      </w:r>
    </w:p>
    <w:p/>
    <w:p>
      <w:pPr>
        <w:pStyle w:val="Heading3"/>
      </w:pPr>
      <w:r>
        <w:rPr>
          <w:b/>
          <w:color w:val="333333"/>
          <w:sz w:val="28"/>
        </w:rPr>
        <w:t>Legal &amp; Compliance</w:t>
      </w:r>
    </w:p>
    <w:p>
      <w:pPr>
        <w:pStyle w:val="ListBullet"/>
        <w:spacing w:after="60"/>
        <w:ind w:left="360"/>
      </w:pPr>
      <w:r>
        <w:t>Age: 18+ (NOT 21+ like USA)</w:t>
      </w:r>
    </w:p>
    <w:p>
      <w:pPr>
        <w:pStyle w:val="ListBullet"/>
        <w:spacing w:after="60"/>
        <w:ind w:left="360"/>
      </w:pPr>
      <w:r>
        <w:t>Currency: EUR (all amounts in euros, use € symbol)</w:t>
      </w:r>
    </w:p>
    <w:p>
      <w:pPr>
        <w:pStyle w:val="ListBullet"/>
        <w:spacing w:after="60"/>
        <w:ind w:left="360"/>
      </w:pPr>
      <w:r>
        <w:t>Licensing: Reference Irish gambling regulation</w:t>
      </w:r>
    </w:p>
    <w:p/>
    <w:p>
      <w:pPr>
        <w:pStyle w:val="Heading3"/>
      </w:pPr>
      <w:r>
        <w:rPr>
          <w:b/>
          <w:color w:val="333333"/>
          <w:sz w:val="28"/>
        </w:rPr>
        <w:t>Support Resources</w:t>
      </w:r>
    </w:p>
    <w:p>
      <w:pPr>
        <w:pStyle w:val="ListBullet"/>
        <w:spacing w:after="60"/>
        <w:ind w:left="360"/>
      </w:pPr>
      <w:r>
        <w:t>Problem Gambling Ireland</w:t>
      </w:r>
    </w:p>
    <w:p>
      <w:pPr>
        <w:pStyle w:val="ListBullet"/>
        <w:spacing w:after="60"/>
        <w:ind w:left="360"/>
      </w:pPr>
      <w:r>
        <w:t>Gamblers Anonymous Ireland</w:t>
      </w:r>
    </w:p>
    <w:p>
      <w:pPr>
        <w:pStyle w:val="ListBullet"/>
        <w:spacing w:after="60"/>
        <w:ind w:left="360"/>
      </w:pPr>
      <w:r>
        <w:t>National Gambling Helpline: 089 241 5401</w:t>
      </w:r>
    </w:p>
    <w:p/>
    <w:p>
      <w:pPr>
        <w:pStyle w:val="Heading3"/>
      </w:pPr>
      <w:r>
        <w:rPr>
          <w:b/>
          <w:color w:val="333333"/>
          <w:sz w:val="28"/>
        </w:rPr>
        <w:t>Payment Methods</w:t>
      </w:r>
    </w:p>
    <w:p>
      <w:pPr>
        <w:spacing w:after="120"/>
      </w:pPr>
      <w:r>
        <w:t>Highlight Irish-popular methods:</w:t>
      </w:r>
    </w:p>
    <w:p>
      <w:pPr>
        <w:pStyle w:val="ListBullet"/>
        <w:spacing w:after="60"/>
        <w:ind w:left="360"/>
      </w:pPr>
      <w:r>
        <w:t>Visa, Mastercard (most common)</w:t>
      </w:r>
    </w:p>
    <w:p>
      <w:pPr>
        <w:pStyle w:val="ListBullet"/>
        <w:spacing w:after="60"/>
        <w:ind w:left="360"/>
      </w:pPr>
      <w:r>
        <w:t>PayPal, Apple Pay (growing popularity)</w:t>
      </w:r>
    </w:p>
    <w:p>
      <w:pPr>
        <w:pStyle w:val="ListBullet"/>
        <w:spacing w:after="60"/>
        <w:ind w:left="360"/>
      </w:pPr>
      <w:r>
        <w:t>Revolut (popular Irish fintech)</w:t>
      </w:r>
    </w:p>
    <w:p/>
    <w:p>
      <w:pPr>
        <w:pStyle w:val="Heading3"/>
      </w:pPr>
      <w:r>
        <w:rPr>
          <w:b/>
          <w:color w:val="333333"/>
          <w:sz w:val="28"/>
        </w:rPr>
        <w:t>Sports Angle</w:t>
      </w:r>
    </w:p>
    <w:p>
      <w:pPr>
        <w:spacing w:after="120"/>
      </w:pPr>
      <w:r>
        <w:rPr>
          <w:b/>
        </w:rPr>
        <w:t>Emphasize uniquely Irish sports:</w:t>
      </w:r>
    </w:p>
    <w:p>
      <w:pPr>
        <w:pStyle w:val="ListBullet"/>
        <w:spacing w:after="60"/>
        <w:ind w:left="360"/>
      </w:pPr>
      <w:r>
        <w:t>GAA: Gaelic football, hurling (All-Ireland Championship, provincial championships)</w:t>
      </w:r>
    </w:p>
    <w:p>
      <w:pPr>
        <w:pStyle w:val="ListBullet"/>
        <w:spacing w:after="60"/>
        <w:ind w:left="360"/>
      </w:pPr>
      <w:r>
        <w:t>Horse Racing: Cheltenham Festival, Punchestown Festival, Galway Races (Irish horse racing culture)</w:t>
      </w:r>
    </w:p>
    <w:p>
      <w:pPr>
        <w:pStyle w:val="ListBullet"/>
        <w:spacing w:after="60"/>
        <w:ind w:left="360"/>
      </w:pPr>
      <w:r>
        <w:t>Rugby: Six Nations, Heineken Cup, Irish provincial teams (Leinster, Munster, Ulster, Connacht)</w:t>
      </w:r>
    </w:p>
    <w:p>
      <w:pPr>
        <w:pStyle w:val="ListBullet"/>
        <w:spacing w:after="60"/>
        <w:ind w:left="360"/>
      </w:pPr>
      <w:r>
        <w:t>Soccer: Premier League, Champions League, League of Ireland</w:t>
      </w:r>
    </w:p>
    <w:p/>
    <w:p>
      <w:pPr>
        <w:spacing w:after="120"/>
      </w:pPr>
      <w:r>
        <w:rPr>
          <w:b/>
        </w:rPr>
        <w:t>Market Context:</w:t>
      </w:r>
    </w:p>
    <w:p>
      <w:pPr>
        <w:spacing w:after="120"/>
      </w:pPr>
      <w:r>
        <w:t>Reference traditional Irish bookmakers (Boylesports, Paddy Power, Ladbrokes) to establish credibility, then transition to featured brands available to Irish players.</w:t>
      </w:r>
    </w:p>
    <w:p/>
    <w:p/>
    <w:p>
      <w:pPr>
        <w:pStyle w:val="Heading2"/>
      </w:pPr>
      <w:r>
        <w:rPr>
          <w:b/>
          <w:color w:val="2E7D32"/>
          <w:sz w:val="32"/>
        </w:rPr>
        <w:t>COMPLIANCE CHECKLIST</w:t>
      </w:r>
    </w:p>
    <w:p/>
    <w:p>
      <w:pPr>
        <w:spacing w:after="120"/>
      </w:pPr>
      <w:r>
        <w:t>Before submitting, verify:</w:t>
      </w:r>
    </w:p>
    <w:p/>
    <w:p>
      <w:pPr>
        <w:pStyle w:val="ListBullet"/>
        <w:spacing w:after="60"/>
        <w:ind w:left="360"/>
      </w:pPr>
      <w:r>
        <w:t>[ ] Age: 18+ stated (NOT 21+)</w:t>
      </w:r>
    </w:p>
    <w:p>
      <w:pPr>
        <w:pStyle w:val="ListBullet"/>
        <w:spacing w:after="60"/>
        <w:ind w:left="360"/>
      </w:pPr>
      <w:r>
        <w:t>[ ] Helpline: National Gambling Helpline: 089 241 5401</w:t>
      </w:r>
    </w:p>
    <w:p>
      <w:pPr>
        <w:pStyle w:val="ListBullet"/>
        <w:spacing w:after="60"/>
        <w:ind w:left="360"/>
      </w:pPr>
      <w:r>
        <w:t>[ ] Currency: All amounts in EUR with € symbol</w:t>
      </w:r>
    </w:p>
    <w:p>
      <w:pPr>
        <w:pStyle w:val="ListBullet"/>
        <w:spacing w:after="60"/>
        <w:ind w:left="360"/>
      </w:pPr>
      <w:r>
        <w:t>[ ] Affiliate Disclosure: In introduction (50-75 words)</w:t>
      </w:r>
    </w:p>
    <w:p>
      <w:pPr>
        <w:pStyle w:val="ListBullet"/>
        <w:spacing w:after="60"/>
        <w:ind w:left="360"/>
      </w:pPr>
      <w:r>
        <w:t>[ ] Responsible Gambling Section: At end with Irish resources</w:t>
      </w:r>
    </w:p>
    <w:p>
      <w:pPr>
        <w:pStyle w:val="ListBullet"/>
        <w:spacing w:after="60"/>
        <w:ind w:left="360"/>
      </w:pPr>
      <w:r>
        <w:t>[ ] NO Dated Language in H1: No "2025" or "Review 2025"</w:t>
      </w:r>
    </w:p>
    <w:p>
      <w:pPr>
        <w:pStyle w:val="ListBullet"/>
        <w:spacing w:after="60"/>
        <w:ind w:left="360"/>
      </w:pPr>
      <w:r>
        <w:t>[ ] Last Updated Badge: Noted for AI to add after H1</w:t>
      </w:r>
    </w:p>
    <w:p>
      <w:pPr>
        <w:pStyle w:val="ListBullet"/>
        <w:spacing w:after="60"/>
        <w:ind w:left="360"/>
      </w:pPr>
      <w:r>
        <w:t>[ ] Internal Links: All 12 links implemented naturally</w:t>
      </w:r>
    </w:p>
    <w:p>
      <w:pPr>
        <w:pStyle w:val="ListBullet"/>
        <w:spacing w:after="60"/>
        <w:ind w:left="360"/>
      </w:pPr>
      <w:r>
        <w:t>[ ] Mobile Experience: 100-150 words per brand (10 brands = 1,000-1,500 words total)</w:t>
      </w:r>
    </w:p>
    <w:p>
      <w:pPr>
        <w:pStyle w:val="ListBullet"/>
        <w:spacing w:after="60"/>
        <w:ind w:left="360"/>
      </w:pPr>
      <w:r>
        <w:t>[ ] GAA &amp; Horse Racing: Irish sports angles included</w:t>
      </w:r>
    </w:p>
    <w:p>
      <w:pPr>
        <w:pStyle w:val="ListBullet"/>
        <w:spacing w:after="60"/>
        <w:ind w:left="360"/>
      </w:pPr>
      <w:r>
        <w:t>[ ] Keyword Mapping: All 14 secondary keywords in designated sections</w:t>
      </w:r>
    </w:p>
    <w:p>
      <w:pPr>
        <w:pStyle w:val="ListBullet"/>
        <w:spacing w:after="60"/>
        <w:ind w:left="360"/>
      </w:pPr>
      <w:r>
        <w:t>[ ] FAQs: 10 questions with schema markup note</w:t>
      </w:r>
    </w:p>
    <w:p>
      <w:pPr>
        <w:pStyle w:val="ListBullet"/>
        <w:spacing w:after="60"/>
        <w:ind w:left="360"/>
      </w:pPr>
      <w:r>
        <w:t>[ ] Sources: Tier 1 sources cited (App Store, Google Play, Reddit, T&amp;Cs)</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Word Count</w:t>
            </w:r>
          </w:p>
        </w:tc>
      </w:tr>
      <w:tr>
        <w:tc>
          <w:tcPr>
            <w:tcW w:type="dxa" w:w="4680"/>
          </w:tcPr>
          <w:p>
            <w:r>
              <w:t>Introduction + Quick Answer</w:t>
            </w:r>
          </w:p>
        </w:tc>
        <w:tc>
          <w:tcPr>
            <w:tcW w:type="dxa" w:w="4680"/>
          </w:tcPr>
          <w:p>
            <w:r>
              <w:t>250</w:t>
            </w:r>
          </w:p>
        </w:tc>
      </w:tr>
      <w:tr>
        <w:tc>
          <w:tcPr>
            <w:tcW w:type="dxa" w:w="4680"/>
          </w:tcPr>
          <w:p>
            <w:r>
              <w:t>Comparison Table Intro</w:t>
            </w:r>
          </w:p>
        </w:tc>
        <w:tc>
          <w:tcPr>
            <w:tcW w:type="dxa" w:w="4680"/>
          </w:tcPr>
          <w:p>
            <w:r>
              <w:t>100</w:t>
            </w:r>
          </w:p>
        </w:tc>
      </w:tr>
      <w:tr>
        <w:tc>
          <w:tcPr>
            <w:tcW w:type="dxa" w:w="4680"/>
          </w:tcPr>
          <w:p>
            <w:r>
              <w:t>Individual Brand Reviews (10 × 500w)</w:t>
            </w:r>
          </w:p>
        </w:tc>
        <w:tc>
          <w:tcPr>
            <w:tcW w:type="dxa" w:w="4680"/>
          </w:tcPr>
          <w:p>
            <w:r>
              <w:t>5,000</w:t>
            </w:r>
          </w:p>
        </w:tc>
      </w:tr>
      <w:tr>
        <w:tc>
          <w:tcPr>
            <w:tcW w:type="dxa" w:w="4680"/>
          </w:tcPr>
          <w:p>
            <w:r>
              <w:t>No Deposit Bonus Ireland (H2 + H3)</w:t>
            </w:r>
          </w:p>
        </w:tc>
        <w:tc>
          <w:tcPr>
            <w:tcW w:type="dxa" w:w="4680"/>
          </w:tcPr>
          <w:p>
            <w:r>
              <w:t>500</w:t>
            </w:r>
          </w:p>
        </w:tc>
      </w:tr>
      <w:tr>
        <w:tc>
          <w:tcPr>
            <w:tcW w:type="dxa" w:w="4680"/>
          </w:tcPr>
          <w:p>
            <w:r>
              <w:t>Free Bet No Deposit Ireland (H2)</w:t>
            </w:r>
          </w:p>
        </w:tc>
        <w:tc>
          <w:tcPr>
            <w:tcW w:type="dxa" w:w="4680"/>
          </w:tcPr>
          <w:p>
            <w:r>
              <w:t>350</w:t>
            </w:r>
          </w:p>
        </w:tc>
      </w:tr>
      <w:tr>
        <w:tc>
          <w:tcPr>
            <w:tcW w:type="dxa" w:w="4680"/>
          </w:tcPr>
          <w:p>
            <w:r>
              <w:t>Types of Free Bets (H2 + 2 × H3)</w:t>
            </w:r>
          </w:p>
        </w:tc>
        <w:tc>
          <w:tcPr>
            <w:tcW w:type="dxa" w:w="4680"/>
          </w:tcPr>
          <w:p>
            <w:r>
              <w:t>750</w:t>
            </w:r>
          </w:p>
        </w:tc>
      </w:tr>
      <w:tr>
        <w:tc>
          <w:tcPr>
            <w:tcW w:type="dxa" w:w="4680"/>
          </w:tcPr>
          <w:p>
            <w:r>
              <w:t>How to Claim (H2 + H3)</w:t>
            </w:r>
          </w:p>
        </w:tc>
        <w:tc>
          <w:tcPr>
            <w:tcW w:type="dxa" w:w="4680"/>
          </w:tcPr>
          <w:p>
            <w:r>
              <w:t>550</w:t>
            </w:r>
          </w:p>
        </w:tc>
      </w:tr>
      <w:tr>
        <w:tc>
          <w:tcPr>
            <w:tcW w:type="dxa" w:w="4680"/>
          </w:tcPr>
          <w:p>
            <w:r>
              <w:t>Wagering Requirements (H2)</w:t>
            </w:r>
          </w:p>
        </w:tc>
        <w:tc>
          <w:tcPr>
            <w:tcW w:type="dxa" w:w="4680"/>
          </w:tcPr>
          <w:p>
            <w:r>
              <w:t>350</w:t>
            </w:r>
          </w:p>
        </w:tc>
      </w:tr>
      <w:tr>
        <w:tc>
          <w:tcPr>
            <w:tcW w:type="dxa" w:w="4680"/>
          </w:tcPr>
          <w:p>
            <w:r>
              <w:t>Sports Betting Ireland (H2)</w:t>
            </w:r>
          </w:p>
        </w:tc>
        <w:tc>
          <w:tcPr>
            <w:tcW w:type="dxa" w:w="4680"/>
          </w:tcPr>
          <w:p>
            <w:r>
              <w:t>400</w:t>
            </w:r>
          </w:p>
        </w:tc>
      </w:tr>
      <w:tr>
        <w:tc>
          <w:tcPr>
            <w:tcW w:type="dxa" w:w="4680"/>
          </w:tcPr>
          <w:p>
            <w:r>
              <w:t>Best Betting Offers (H2)</w:t>
            </w:r>
          </w:p>
        </w:tc>
        <w:tc>
          <w:tcPr>
            <w:tcW w:type="dxa" w:w="4680"/>
          </w:tcPr>
          <w:p>
            <w:r>
              <w:t>350</w:t>
            </w:r>
          </w:p>
        </w:tc>
      </w:tr>
      <w:tr>
        <w:tc>
          <w:tcPr>
            <w:tcW w:type="dxa" w:w="4680"/>
          </w:tcPr>
          <w:p>
            <w:r>
              <w:t>Free Bet Calculator (H2)</w:t>
            </w:r>
          </w:p>
        </w:tc>
        <w:tc>
          <w:tcPr>
            <w:tcW w:type="dxa" w:w="4680"/>
          </w:tcPr>
          <w:p>
            <w:r>
              <w:t>200</w:t>
            </w:r>
          </w:p>
        </w:tc>
      </w:tr>
      <w:tr>
        <w:tc>
          <w:tcPr>
            <w:tcW w:type="dxa" w:w="4680"/>
          </w:tcPr>
          <w:p>
            <w:r>
              <w:t>Payment Methods (H2)</w:t>
            </w:r>
          </w:p>
        </w:tc>
        <w:tc>
          <w:tcPr>
            <w:tcW w:type="dxa" w:w="4680"/>
          </w:tcPr>
          <w:p>
            <w:r>
              <w:t>300</w:t>
            </w:r>
          </w:p>
        </w:tc>
      </w:tr>
      <w:tr>
        <w:tc>
          <w:tcPr>
            <w:tcW w:type="dxa" w:w="4680"/>
          </w:tcPr>
          <w:p>
            <w:r>
              <w:t>How We Test (H2)</w:t>
            </w:r>
          </w:p>
        </w:tc>
        <w:tc>
          <w:tcPr>
            <w:tcW w:type="dxa" w:w="4680"/>
          </w:tcPr>
          <w:p>
            <w:r>
              <w:t>400</w:t>
            </w:r>
          </w:p>
        </w:tc>
      </w:tr>
      <w:tr>
        <w:tc>
          <w:tcPr>
            <w:tcW w:type="dxa" w:w="4680"/>
          </w:tcPr>
          <w:p>
            <w:r>
              <w:t>FAQs (10 questions)</w:t>
            </w:r>
          </w:p>
        </w:tc>
        <w:tc>
          <w:tcPr>
            <w:tcW w:type="dxa" w:w="4680"/>
          </w:tcPr>
          <w:p>
            <w:r>
              <w:t>1,300</w:t>
            </w:r>
          </w:p>
        </w:tc>
      </w:tr>
      <w:tr>
        <w:tc>
          <w:tcPr>
            <w:tcW w:type="dxa" w:w="4680"/>
          </w:tcPr>
          <w:p>
            <w:r>
              <w:t>Responsible Gambling (H2)</w:t>
            </w:r>
          </w:p>
        </w:tc>
        <w:tc>
          <w:tcPr>
            <w:tcW w:type="dxa" w:w="4680"/>
          </w:tcPr>
          <w:p>
            <w:r>
              <w:t>200</w:t>
            </w:r>
          </w:p>
        </w:tc>
      </w:tr>
      <w:tr>
        <w:tc>
          <w:tcPr>
            <w:tcW w:type="dxa" w:w="4680"/>
          </w:tcPr>
          <w:p>
            <w:r>
              <w:t>**TOTAL**</w:t>
            </w:r>
          </w:p>
        </w:tc>
        <w:tc>
          <w:tcPr>
            <w:tcW w:type="dxa" w:w="4680"/>
          </w:tcPr>
          <w:p>
            <w:r>
              <w:t>**≈7,000 words**</w:t>
            </w:r>
          </w:p>
        </w:tc>
      </w:tr>
    </w:tbl>
    <w:p/>
    <w:p/>
    <w:p/>
    <w:p>
      <w:pPr>
        <w:pStyle w:val="Heading2"/>
      </w:pPr>
      <w:r>
        <w:rPr>
          <w:b/>
          <w:color w:val="2E7D32"/>
          <w:sz w:val="32"/>
        </w:rPr>
        <w:t>TONE &amp; STYLE</w:t>
      </w:r>
    </w:p>
    <w:p/>
    <w:p>
      <w:pPr>
        <w:pStyle w:val="ListBullet"/>
        <w:spacing w:after="60"/>
        <w:ind w:left="360"/>
      </w:pPr>
      <w:r>
        <w:t>Authoritative but conversational (expert advice without jargon)</w:t>
      </w:r>
    </w:p>
    <w:p>
      <w:pPr>
        <w:pStyle w:val="ListBullet"/>
        <w:spacing w:after="60"/>
        <w:ind w:left="360"/>
      </w:pPr>
      <w:r>
        <w:t>Direct answers first (no fluff, answer the question immediately)</w:t>
      </w:r>
    </w:p>
    <w:p>
      <w:pPr>
        <w:pStyle w:val="ListBullet"/>
        <w:spacing w:after="60"/>
        <w:ind w:left="360"/>
      </w:pPr>
      <w:r>
        <w:t>Transparent about limitations (note when offers change, T&amp;Cs apply)</w:t>
      </w:r>
    </w:p>
    <w:p>
      <w:pPr>
        <w:pStyle w:val="ListBullet"/>
        <w:spacing w:after="60"/>
        <w:ind w:left="360"/>
      </w:pPr>
      <w:r>
        <w:t>Irish context throughout (reference GAA, horse racing, Irish culture)</w:t>
      </w:r>
    </w:p>
    <w:p>
      <w:pPr>
        <w:pStyle w:val="ListBullet"/>
        <w:spacing w:after="60"/>
        <w:ind w:left="360"/>
      </w:pPr>
      <w:r>
        <w:t>Mobile-first mindset (most users claim on mobile)</w:t>
      </w:r>
    </w:p>
    <w:p>
      <w:pPr>
        <w:pStyle w:val="ListBullet"/>
        <w:spacing w:after="60"/>
        <w:ind w:left="360"/>
      </w:pPr>
      <w:r>
        <w:t>Value-focused (true value after wagering requirements, not just headline amounts)</w:t>
      </w:r>
    </w:p>
    <w:p/>
    <w:p/>
    <w:p>
      <w:pPr>
        <w:pStyle w:val="Heading2"/>
      </w:pPr>
      <w:r>
        <w:rPr>
          <w:b/>
          <w:color w:val="2E7D32"/>
          <w:sz w:val="32"/>
        </w:rPr>
        <w:t>FINAL NOTES FOR WRITER</w:t>
      </w:r>
    </w:p>
    <w:p/>
    <w:p>
      <w:pPr>
        <w:pStyle w:val="ListNumber"/>
        <w:spacing w:after="60"/>
        <w:ind w:left="360"/>
      </w:pPr>
      <w:r>
        <w:t>Mobile Experience is mandatory per brand - This is a NEW requirement. Dedicate 100-150 words per brand on mobile app/site experience.</w:t>
      </w:r>
    </w:p>
    <w:p/>
    <w:p>
      <w:pPr>
        <w:pStyle w:val="ListNumber"/>
        <w:spacing w:after="60"/>
        <w:ind w:left="360"/>
      </w:pPr>
      <w:r>
        <w:t>GAA and Horse Racing angles are critical - These are uniquely Irish sports that competitors may miss. Use for differentiation.</w:t>
      </w:r>
    </w:p>
    <w:p/>
    <w:p>
      <w:pPr>
        <w:pStyle w:val="ListNumber"/>
        <w:spacing w:after="60"/>
        <w:ind w:left="360"/>
      </w:pPr>
      <w:r>
        <w:t>Real keyword volumes provided - These are from Ahrefs API. Use them to prioritize section depth.</w:t>
      </w:r>
    </w:p>
    <w:p/>
    <w:p>
      <w:pPr>
        <w:pStyle w:val="ListNumber"/>
        <w:spacing w:after="60"/>
        <w:ind w:left="360"/>
      </w:pPr>
      <w:r>
        <w:t>T&amp;Cs will be verified in Phase 3 - You can reference T&amp;Cs generally, but AI will add complete verified T&amp;Cs in Phase 3.</w:t>
      </w:r>
    </w:p>
    <w:p/>
    <w:p>
      <w:pPr>
        <w:pStyle w:val="ListNumber"/>
        <w:spacing w:after="60"/>
        <w:ind w:left="360"/>
      </w:pPr>
      <w:r>
        <w:t>Comparison table is interactive - Just describe the brands in your reviews. AI will build the sortable table in Phase 3.</w:t>
      </w:r>
    </w:p>
    <w:p/>
    <w:p>
      <w:pPr>
        <w:pStyle w:val="ListNumber"/>
        <w:spacing w:after="60"/>
        <w:ind w:left="360"/>
      </w:pPr>
      <w:r>
        <w:t>Calculator tools - Link to calculator pages; AI will determine if embedding is possible in Phase 3.</w:t>
      </w:r>
    </w:p>
    <w:p/>
    <w:p>
      <w:pPr>
        <w:pStyle w:val="ListNumber"/>
        <w:spacing w:after="60"/>
        <w:ind w:left="360"/>
      </w:pPr>
      <w:r>
        <w:t>This is a high-value page - Free bets is a high-intent commercial keyword (300/mo primary + 2,340/mo secondary = 2,640 total). Quality is critical.</w:t>
      </w:r>
    </w:p>
    <w:p/>
    <w:p>
      <w:pPr>
        <w:pStyle w:val="ListNumber"/>
        <w:spacing w:after="60"/>
        <w:ind w:left="360"/>
      </w:pPr>
      <w:r>
        <w:t>Ireland ≠ USA - 18+ not 21+, EUR not USD, GAA not NFL. Keep Ireland context throughout.</w:t>
      </w:r>
    </w:p>
    <w:p/>
    <w:p/>
    <w:p>
      <w:pPr>
        <w:pStyle w:val="Heading2"/>
      </w:pPr>
      <w:r>
        <w:rPr>
          <w:b/>
          <w:color w:val="2E7D32"/>
          <w:sz w:val="32"/>
        </w:rPr>
        <w:t>QUESTIONS?</w:t>
      </w:r>
    </w:p>
    <w:p/>
    <w:p>
      <w:pPr>
        <w:spacing w:after="120"/>
      </w:pPr>
      <w:r>
        <w:t>Contact project lead if you need:</w:t>
      </w:r>
    </w:p>
    <w:p>
      <w:pPr>
        <w:pStyle w:val="ListBullet"/>
        <w:spacing w:after="60"/>
        <w:ind w:left="360"/>
      </w:pPr>
      <w:r>
        <w:t>Clarification on specific brand offers (T&amp;Cs can be complex)</w:t>
      </w:r>
    </w:p>
    <w:p>
      <w:pPr>
        <w:pStyle w:val="ListBullet"/>
        <w:spacing w:after="60"/>
        <w:ind w:left="360"/>
      </w:pPr>
      <w:r>
        <w:t>Access to App Store/Google Play data (if not accessible from Ireland)</w:t>
      </w:r>
    </w:p>
    <w:p>
      <w:pPr>
        <w:pStyle w:val="ListBullet"/>
        <w:spacing w:after="60"/>
        <w:ind w:left="360"/>
      </w:pPr>
      <w:r>
        <w:t>Reddit thread links for research</w:t>
      </w:r>
    </w:p>
    <w:p>
      <w:pPr>
        <w:pStyle w:val="ListBullet"/>
        <w:spacing w:after="60"/>
        <w:ind w:left="360"/>
      </w:pPr>
      <w:r>
        <w:t>Additional Ireland market context</w:t>
      </w:r>
    </w:p>
    <w:p/>
    <w:p>
      <w:pPr>
        <w:spacing w:after="120"/>
      </w:pPr>
      <w:r>
        <w:rPr>
          <w:b/>
        </w:rPr>
        <w:t>Estimated delivery:</w:t>
      </w:r>
      <w:r>
        <w:t xml:space="preserve"> 12-15 hours of writing + research</w:t>
      </w:r>
    </w:p>
    <w:p/>
    <w:p>
      <w:pPr>
        <w:spacing w:after="120"/>
      </w:pPr>
      <w:r>
        <w:rPr>
          <w:b/>
        </w:rPr>
        <w:t>Next step:</w:t>
      </w:r>
      <w:r>
        <w:t xml:space="preserve"> Phase 3 (AI Enhancement) will add HTML/CSS/JS, complete T&amp;Cs, and schema markup.</w:t>
      </w:r>
    </w:p>
    <w:p/>
    <w:p/>
    <w:p>
      <w:pPr>
        <w:spacing w:after="120"/>
      </w:pPr>
      <w:r>
        <w:t>*This brief was generated from Phase 1 research data. All keyword volumes are real data from Ahrefs API (not estimates).*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