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D36B30"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寻找游戏实例中UWorld、GName、GObject的动态地址，方便后续计算偏移</w:t>
      </w:r>
    </w:p>
    <w:p w14:paraId="5636F8F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利用UWorld的特征码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sz w:val="22"/>
          <w:szCs w:val="24"/>
        </w:rPr>
        <w:t>seamlessTravel FlushLevelStreaming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，用xdbg附加进程搜索主模块字符串，然后定位到UWorld的动态地址所在处，记录下UWorld的动态地址0x7FF6A159AD60</w:t>
      </w:r>
    </w:p>
    <w:p w14:paraId="292FE30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9616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07581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F343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用CE搜索字符串ByteProperty去定位GName，ByteProperty的地址减0x8就是None的地址，去搜索十六进制，得到None的静态地址，用None的地址减0x10即GName的地址，即"ShooterGame-Win64-Shipping.exe"+4AB6650-0x10</w:t>
      </w:r>
    </w:p>
    <w:p w14:paraId="5169FBF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19253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9D22">
      <w:pPr>
        <w:numPr>
          <w:ilvl w:val="0"/>
          <w:numId w:val="0"/>
        </w:numPr>
        <w:ind w:leftChars="0"/>
      </w:pPr>
    </w:p>
    <w:p w14:paraId="4DD0CD39">
      <w:pPr>
        <w:numPr>
          <w:ilvl w:val="0"/>
          <w:numId w:val="0"/>
        </w:numPr>
        <w:ind w:leftChars="0"/>
      </w:pPr>
    </w:p>
    <w:p w14:paraId="44AFF19F">
      <w:pPr>
        <w:numPr>
          <w:ilvl w:val="0"/>
          <w:numId w:val="0"/>
        </w:numPr>
        <w:ind w:leftChars="0"/>
      </w:pPr>
    </w:p>
    <w:p w14:paraId="0DF8EA7A">
      <w:pPr>
        <w:numPr>
          <w:ilvl w:val="0"/>
          <w:numId w:val="0"/>
        </w:numPr>
        <w:ind w:leftChars="0"/>
      </w:pPr>
    </w:p>
    <w:p w14:paraId="32529D1C">
      <w:pPr>
        <w:numPr>
          <w:ilvl w:val="0"/>
          <w:numId w:val="0"/>
        </w:numPr>
        <w:ind w:leftChars="0"/>
      </w:pPr>
    </w:p>
    <w:p w14:paraId="0C4A89CD">
      <w:pPr>
        <w:numPr>
          <w:ilvl w:val="0"/>
          <w:numId w:val="0"/>
        </w:numPr>
        <w:ind w:leftChars="0"/>
      </w:pPr>
    </w:p>
    <w:p w14:paraId="01E18F9B">
      <w:pPr>
        <w:numPr>
          <w:ilvl w:val="0"/>
          <w:numId w:val="0"/>
        </w:numPr>
        <w:ind w:leftChars="0"/>
      </w:pPr>
    </w:p>
    <w:p w14:paraId="1B0B0EB9">
      <w:pPr>
        <w:numPr>
          <w:ilvl w:val="0"/>
          <w:numId w:val="0"/>
        </w:numPr>
        <w:ind w:leftChars="0"/>
      </w:pPr>
    </w:p>
    <w:p w14:paraId="7D09812B">
      <w:pPr>
        <w:numPr>
          <w:ilvl w:val="0"/>
          <w:numId w:val="0"/>
        </w:numPr>
        <w:ind w:leftChars="0"/>
      </w:pPr>
    </w:p>
    <w:p w14:paraId="0BCDA42D">
      <w:pPr>
        <w:numPr>
          <w:ilvl w:val="0"/>
          <w:numId w:val="0"/>
        </w:numPr>
        <w:ind w:leftChars="0"/>
      </w:pPr>
    </w:p>
    <w:p w14:paraId="41112ABE">
      <w:pPr>
        <w:numPr>
          <w:ilvl w:val="0"/>
          <w:numId w:val="0"/>
        </w:numPr>
        <w:ind w:leftChars="0"/>
      </w:pPr>
    </w:p>
    <w:p w14:paraId="4A35A09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086610"/>
            <wp:effectExtent l="0" t="0" r="698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B6BB">
      <w:pPr>
        <w:numPr>
          <w:ilvl w:val="0"/>
          <w:numId w:val="0"/>
        </w:numPr>
        <w:ind w:leftChars="0"/>
      </w:pPr>
    </w:p>
    <w:p w14:paraId="544B8FF3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用xdbg搜索字符串canvasobject，定位GObject，找到GObject的动态地址0x00007FF6A1452990</w:t>
      </w:r>
    </w:p>
    <w:p w14:paraId="5FEAD01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58381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A712">
      <w:pPr>
        <w:numPr>
          <w:ilvl w:val="0"/>
          <w:numId w:val="0"/>
        </w:numPr>
        <w:ind w:leftChars="0"/>
      </w:pPr>
    </w:p>
    <w:p w14:paraId="57E998A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790190"/>
            <wp:effectExtent l="0" t="0" r="571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EFCA">
      <w:pPr>
        <w:numPr>
          <w:ilvl w:val="0"/>
          <w:numId w:val="0"/>
        </w:numPr>
        <w:ind w:leftChars="0"/>
      </w:pPr>
    </w:p>
    <w:p w14:paraId="59C405BF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计算UWorld、GName、GObject的静态地址</w:t>
      </w:r>
    </w:p>
    <w:p w14:paraId="511F3B0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由CE易得主模块基地址：0x7FF69C960000</w:t>
      </w:r>
    </w:p>
    <w:p w14:paraId="7E80560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UWorld  </w:t>
      </w:r>
    </w:p>
    <w:p w14:paraId="68E6192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偏移：0x7FF6A159AD60 - 0x7FF69C960000 = 0x4C3AD60</w:t>
      </w:r>
    </w:p>
    <w:p w14:paraId="2BA3A14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静态： "ShooterGame-Win64-Shipping.exe" + 0x4C3AD60</w:t>
      </w:r>
    </w:p>
    <w:p w14:paraId="18D7DC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GName  </w:t>
      </w:r>
    </w:p>
    <w:p w14:paraId="629F2D9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静态："ShooterGame-Win64-Shipping.exe" + 4AB6650 - 0x10</w:t>
      </w:r>
    </w:p>
    <w:p w14:paraId="48520F0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GObject</w:t>
      </w:r>
    </w:p>
    <w:p w14:paraId="7AE89B2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偏移：0x00007FF6A1452990 - 0x7FF69C960000 = 4AF 2990</w:t>
      </w:r>
    </w:p>
    <w:p w14:paraId="518390B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静态："ShooterGame-Win64-Shipping.exe" + 4AF 2990</w:t>
      </w:r>
    </w:p>
    <w:p w14:paraId="65C3405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AB860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9DAD4EE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利用得到的GName偏移与GObject偏移去dump SDK</w:t>
      </w:r>
      <w:r>
        <w:drawing>
          <wp:inline distT="0" distB="0" distL="114300" distR="114300">
            <wp:extent cx="5270500" cy="1344295"/>
            <wp:effectExtent l="0" t="0" r="635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086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3094355"/>
            <wp:effectExtent l="0" t="0" r="952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8552">
      <w:pPr>
        <w:numPr>
          <w:ilvl w:val="0"/>
          <w:numId w:val="0"/>
        </w:numPr>
        <w:ind w:leftChars="0"/>
      </w:pPr>
    </w:p>
    <w:p w14:paraId="6A865A99">
      <w:pPr>
        <w:numPr>
          <w:ilvl w:val="0"/>
          <w:numId w:val="0"/>
        </w:numPr>
        <w:ind w:leftChars="0"/>
      </w:pPr>
    </w:p>
    <w:p w14:paraId="7D1FB71A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关键数据及结构体</w:t>
      </w:r>
    </w:p>
    <w:p w14:paraId="0F2B4F9D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骨骼坐标</w:t>
      </w:r>
    </w:p>
    <w:p w14:paraId="71880C0F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UWorld结构的0x30处有关卡结构指针：</w:t>
      </w:r>
      <w:r>
        <w:rPr>
          <w:rFonts w:hint="eastAsia" w:ascii="新宋体" w:hAnsi="新宋体" w:eastAsia="新宋体"/>
          <w:color w:val="2B91AF"/>
          <w:sz w:val="19"/>
          <w:szCs w:val="24"/>
        </w:rPr>
        <w:t>ULevel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PersistentLevel</w:t>
      </w:r>
    </w:p>
    <w:p w14:paraId="1DA764E4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5A7F567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ULevel结构的0x98处有世界中所有对象的数组：</w:t>
      </w:r>
      <w:r>
        <w:rPr>
          <w:rFonts w:hint="eastAsia" w:ascii="新宋体" w:hAnsi="新宋体" w:eastAsia="新宋体"/>
          <w:color w:val="2B91AF"/>
          <w:sz w:val="19"/>
          <w:szCs w:val="24"/>
        </w:rPr>
        <w:t>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AActor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 Actors</w:t>
      </w:r>
    </w:p>
    <w:p w14:paraId="7098F9EA"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9BD432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AActor→APawn→ACharacter（箭头代表派生关系）</w:t>
      </w:r>
    </w:p>
    <w:p w14:paraId="2CF1F68F">
      <w:pPr>
        <w:numPr>
          <w:ilvl w:val="0"/>
          <w:numId w:val="0"/>
        </w:numPr>
        <w:rPr>
          <w:rFonts w:hint="eastAsia" w:ascii="新宋体" w:hAnsi="新宋体" w:eastAsia="新宋体"/>
          <w:color w:val="2B91AF"/>
          <w:sz w:val="19"/>
          <w:szCs w:val="24"/>
          <w:lang w:eastAsia="zh-CN"/>
        </w:rPr>
      </w:pPr>
    </w:p>
    <w:p w14:paraId="5B1E9B71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ACharacter结构中有骨骼网格组成：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USkeletalMeshComponent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Mesh</w:t>
      </w:r>
    </w:p>
    <w:p w14:paraId="6A29C0E5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6EF276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USkeletalMeshComponent结构的0x4B0处有所有骨骼转换信息的数组：</w:t>
      </w:r>
      <w:r>
        <w:rPr>
          <w:rFonts w:hint="eastAsia" w:ascii="新宋体" w:hAnsi="新宋体" w:eastAsia="新宋体"/>
          <w:color w:val="2B91AF"/>
          <w:sz w:val="19"/>
          <w:szCs w:val="24"/>
        </w:rPr>
        <w:t>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FTransform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BoneTransform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/>
          <w:lang w:val="en-US" w:eastAsia="zh-CN"/>
        </w:rPr>
        <w:t>骨骼坐标在内存中为相对坐标，需要利用矩阵转换才能转换为表示世界信息的矩阵，包含世界坐标。</w:t>
      </w:r>
    </w:p>
    <w:p w14:paraId="3DA47B41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2FB7C0BF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人物ID</w:t>
      </w:r>
    </w:p>
    <w:p w14:paraId="4B6C3ADD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UWorld结构的0x120处有游戏状态指针：</w:t>
      </w:r>
      <w:r>
        <w:rPr>
          <w:rFonts w:hint="eastAsia" w:ascii="新宋体" w:hAnsi="新宋体" w:eastAsia="新宋体"/>
          <w:color w:val="2B91AF"/>
          <w:sz w:val="19"/>
          <w:szCs w:val="24"/>
        </w:rPr>
        <w:t>AGameStateBase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GameState</w:t>
      </w:r>
    </w:p>
    <w:p w14:paraId="30E71A4D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7A82A12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AGameStateBase结构的0x238处有玩家状态的指针数组：</w:t>
      </w:r>
      <w:r>
        <w:rPr>
          <w:rFonts w:hint="eastAsia" w:ascii="新宋体" w:hAnsi="新宋体" w:eastAsia="新宋体"/>
          <w:color w:val="2B91AF"/>
          <w:sz w:val="19"/>
          <w:szCs w:val="24"/>
        </w:rPr>
        <w:t>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APlayerState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   PlayerArray;</w:t>
      </w:r>
    </w:p>
    <w:p w14:paraId="68E05813"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B27E4EA"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APlayerState结构的0x300处有角色名称的FString结构：</w:t>
      </w:r>
      <w:r>
        <w:rPr>
          <w:rFonts w:hint="eastAsia" w:ascii="新宋体" w:hAnsi="新宋体" w:eastAsia="新宋体"/>
          <w:color w:val="000000"/>
          <w:sz w:val="19"/>
          <w:szCs w:val="24"/>
        </w:rPr>
        <w:t>FString  PlayerNamePrivate</w:t>
      </w:r>
    </w:p>
    <w:p w14:paraId="45C663D1"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</w:p>
    <w:p w14:paraId="58A81CAD"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FString结构的第一成员就是TCHAR类型的字符数组：</w:t>
      </w:r>
      <w:r>
        <w:rPr>
          <w:rFonts w:hint="eastAsia" w:ascii="新宋体" w:hAnsi="新宋体" w:eastAsia="新宋体"/>
          <w:color w:val="2B91AF"/>
          <w:sz w:val="19"/>
          <w:szCs w:val="24"/>
        </w:rPr>
        <w:t>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DataType</w:t>
      </w:r>
    </w:p>
    <w:p w14:paraId="30620B44"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2929EEE8"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 w14:paraId="37998FA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E110856"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 w14:paraId="077CF40D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利用虚表Hook去拦截ue引擎绘制函数Present的执行，并利用ImGui在MyPresent中添加我们自己的绘制逻辑，最后将我们生成的dll注入到游戏进程，就可完成cheat。</w:t>
      </w:r>
    </w:p>
    <w:p w14:paraId="438874B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F65995"/>
    <w:multiLevelType w:val="singleLevel"/>
    <w:tmpl w:val="E1F659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BD7EFE9"/>
    <w:multiLevelType w:val="singleLevel"/>
    <w:tmpl w:val="5BD7EF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805404C"/>
    <w:multiLevelType w:val="singleLevel"/>
    <w:tmpl w:val="780540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70EA1"/>
    <w:rsid w:val="0C754DBE"/>
    <w:rsid w:val="0FBF2D19"/>
    <w:rsid w:val="5041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deBlock"/>
    <w:link w:val="5"/>
    <w:unhideWhenUsed/>
    <w:uiPriority w:val="99"/>
    <w:pPr>
      <w:widowControl w:val="0"/>
      <w:pBdr>
        <w:top w:val="single" w:color="E3E5E8" w:sz="6" w:space="6"/>
        <w:left w:val="single" w:color="E3E5E8" w:sz="6" w:space="6"/>
        <w:bottom w:val="single" w:color="E3E5E8" w:sz="6" w:space="4"/>
        <w:right w:val="single" w:color="E3E5E8" w:sz="6" w:space="6"/>
      </w:pBdr>
      <w:shd w:val="clear" w:color="auto" w:fill="F7F7F7"/>
      <w:autoSpaceDE w:val="0"/>
      <w:autoSpaceDN w:val="0"/>
      <w:adjustRightInd w:val="0"/>
      <w:spacing w:before="60" w:beforeLines="0" w:after="96" w:afterLines="0" w:line="288" w:lineRule="auto"/>
      <w:ind w:left="120" w:right="120"/>
    </w:pPr>
    <w:rPr>
      <w:rFonts w:hint="eastAsia" w:ascii="Consolas" w:hAnsi="Consolas" w:eastAsia="Consolas" w:cstheme="minorBidi"/>
      <w:color w:val="000000"/>
      <w:sz w:val="20"/>
      <w:szCs w:val="24"/>
    </w:rPr>
  </w:style>
  <w:style w:type="character" w:customStyle="1" w:styleId="5">
    <w:name w:val="CodeBlock Text"/>
    <w:link w:val="4"/>
    <w:unhideWhenUsed/>
    <w:qFormat/>
    <w:uiPriority w:val="99"/>
    <w:rPr>
      <w:rFonts w:hint="eastAsia" w:ascii="Consolas" w:hAnsi="Consolas" w:eastAsia="Consolas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517</Words>
  <Characters>1312</Characters>
  <Lines>0</Lines>
  <Paragraphs>0</Paragraphs>
  <TotalTime>398</TotalTime>
  <ScaleCrop>false</ScaleCrop>
  <LinksUpToDate>false</LinksUpToDate>
  <CharactersWithSpaces>1349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2024-11-24T12:35:00Z</dcterms:created>
  <dc:creator>zforikm</dc:creator>
  <cp:lastModifiedBy>zforikm</cp:lastModifiedBy>
  <dcterms:modified xsi:type="dcterms:W3CDTF">2024-11-28T16:11:59Z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E5489AF514D54004A2D4CEE78C9B3755_11</vt:lpwstr>
  </property>
</Properties>
</file>