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B5D82" w14:textId="1CCCC1F0" w:rsidR="007665A8" w:rsidRDefault="00CF45FF">
      <w:pPr>
        <w:rPr>
          <w:lang w:val="en-US"/>
        </w:rPr>
      </w:pPr>
      <w:r>
        <w:rPr>
          <w:lang w:val="en-US"/>
        </w:rPr>
        <w:t xml:space="preserve">Microservice Course – </w:t>
      </w:r>
      <w:r>
        <w:t>L</w:t>
      </w:r>
      <w:r>
        <w:t>ibrary</w:t>
      </w:r>
      <w:r>
        <w:t xml:space="preserve"> </w:t>
      </w:r>
      <w:r>
        <w:rPr>
          <w:lang w:val="en-US"/>
        </w:rPr>
        <w:t xml:space="preserve">Project </w:t>
      </w:r>
    </w:p>
    <w:p w14:paraId="7E5E7340" w14:textId="7FBFFC65" w:rsidR="00CF45FF" w:rsidRDefault="00CF45FF">
      <w:pPr>
        <w:rPr>
          <w:lang w:val="en-US"/>
        </w:rPr>
      </w:pPr>
      <w:r w:rsidRPr="00CF45FF">
        <w:rPr>
          <w:lang w:val="en-US"/>
        </w:rPr>
        <w:drawing>
          <wp:inline distT="0" distB="0" distL="0" distR="0" wp14:anchorId="0342B8B7" wp14:editId="3734F300">
            <wp:extent cx="5731510" cy="3222625"/>
            <wp:effectExtent l="0" t="0" r="0" b="0"/>
            <wp:docPr id="2163105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1050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DE9A" w14:textId="77777777" w:rsidR="00CF45FF" w:rsidRDefault="00CF45FF">
      <w:pPr>
        <w:rPr>
          <w:lang w:val="en-US"/>
        </w:rPr>
      </w:pPr>
    </w:p>
    <w:p w14:paraId="34D36728" w14:textId="2A1B806B" w:rsidR="00CF45FF" w:rsidRDefault="00CF45FF">
      <w:pPr>
        <w:rPr>
          <w:lang w:val="en-US"/>
        </w:rPr>
      </w:pPr>
      <w:r w:rsidRPr="00CF45FF">
        <w:rPr>
          <w:lang w:val="en-US"/>
        </w:rPr>
        <w:drawing>
          <wp:inline distT="0" distB="0" distL="0" distR="0" wp14:anchorId="252A371E" wp14:editId="48588CA4">
            <wp:extent cx="5731510" cy="3222625"/>
            <wp:effectExtent l="0" t="0" r="0" b="0"/>
            <wp:docPr id="7658477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4770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 w:rsidR="00843D17">
        <w:rPr>
          <w:lang w:val="en-US"/>
        </w:rPr>
        <w:br/>
      </w:r>
      <w:r w:rsidR="00843D17">
        <w:rPr>
          <w:lang w:val="en-US"/>
        </w:rPr>
        <w:br/>
      </w:r>
    </w:p>
    <w:p w14:paraId="191EEAC0" w14:textId="77777777" w:rsidR="00843D17" w:rsidRDefault="00843D17">
      <w:pPr>
        <w:rPr>
          <w:lang w:val="en-US"/>
        </w:rPr>
      </w:pPr>
    </w:p>
    <w:p w14:paraId="474BC1E4" w14:textId="77777777" w:rsidR="00843D17" w:rsidRDefault="00843D17">
      <w:pPr>
        <w:rPr>
          <w:lang w:val="en-US"/>
        </w:rPr>
      </w:pPr>
    </w:p>
    <w:p w14:paraId="05153C07" w14:textId="77777777" w:rsidR="00843D17" w:rsidRDefault="00843D17">
      <w:pPr>
        <w:rPr>
          <w:lang w:val="en-US"/>
        </w:rPr>
      </w:pPr>
    </w:p>
    <w:p w14:paraId="5E2EDEC1" w14:textId="0E803892" w:rsidR="00843D17" w:rsidRDefault="00843D17" w:rsidP="00843D17">
      <w:pPr>
        <w:rPr>
          <w:lang w:val="en-US"/>
        </w:rPr>
      </w:pPr>
      <w:r>
        <w:rPr>
          <w:lang w:val="en-US"/>
        </w:rPr>
        <w:lastRenderedPageBreak/>
        <w:t>Library Management</w:t>
      </w:r>
    </w:p>
    <w:p w14:paraId="5F255515" w14:textId="28FA3D76" w:rsidR="00843D17" w:rsidRPr="00CF45FF" w:rsidRDefault="00843D17">
      <w:pPr>
        <w:rPr>
          <w:lang w:val="en-US"/>
        </w:rPr>
      </w:pPr>
      <w:r w:rsidRPr="00843D17">
        <w:rPr>
          <w:lang w:val="en-US"/>
        </w:rPr>
        <w:drawing>
          <wp:inline distT="0" distB="0" distL="0" distR="0" wp14:anchorId="28161D7C" wp14:editId="0A1DDB0E">
            <wp:extent cx="5731510" cy="3222625"/>
            <wp:effectExtent l="0" t="0" r="0" b="0"/>
            <wp:docPr id="1172046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465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 w:rsidRPr="00843D17">
        <w:rPr>
          <w:lang w:val="en-US"/>
        </w:rPr>
        <w:drawing>
          <wp:inline distT="0" distB="0" distL="0" distR="0" wp14:anchorId="23149589" wp14:editId="71D920BF">
            <wp:extent cx="5731510" cy="3222625"/>
            <wp:effectExtent l="0" t="0" r="0" b="0"/>
            <wp:docPr id="7312031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0316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D17" w:rsidRPr="00CF4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FF"/>
    <w:rsid w:val="00743A9E"/>
    <w:rsid w:val="007665A8"/>
    <w:rsid w:val="00843D17"/>
    <w:rsid w:val="00C70784"/>
    <w:rsid w:val="00CF45FF"/>
    <w:rsid w:val="00D0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03649"/>
  <w15:chartTrackingRefBased/>
  <w15:docId w15:val="{A9A688C0-F2C7-4887-B740-8254DFA96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link w:val="HeadingChar"/>
    <w:autoRedefine/>
    <w:qFormat/>
    <w:rsid w:val="00C70784"/>
    <w:pPr>
      <w:jc w:val="center"/>
    </w:pPr>
    <w:rPr>
      <w:rFonts w:cs="Segoe UI"/>
      <w:b/>
      <w:color w:val="242424"/>
      <w:sz w:val="32"/>
      <w:szCs w:val="30"/>
      <w:shd w:val="clear" w:color="auto" w:fill="FFFFFF"/>
    </w:rPr>
  </w:style>
  <w:style w:type="character" w:customStyle="1" w:styleId="HeadingChar">
    <w:name w:val="Heading Char"/>
    <w:basedOn w:val="DefaultParagraphFont"/>
    <w:link w:val="Heading"/>
    <w:rsid w:val="00C70784"/>
    <w:rPr>
      <w:rFonts w:cs="Segoe UI"/>
      <w:b/>
      <w:color w:val="242424"/>
      <w:sz w:val="32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doNotRelyOnCSS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Vanave</dc:creator>
  <cp:keywords/>
  <dc:description/>
  <cp:lastModifiedBy>Shruti Vanave</cp:lastModifiedBy>
  <cp:revision>1</cp:revision>
  <dcterms:created xsi:type="dcterms:W3CDTF">2024-05-09T13:57:00Z</dcterms:created>
  <dcterms:modified xsi:type="dcterms:W3CDTF">2024-05-09T15:16:00Z</dcterms:modified>
</cp:coreProperties>
</file>