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3AFC9" w14:textId="77777777" w:rsidR="00B41B03" w:rsidRPr="00B41B03" w:rsidRDefault="00B41B03" w:rsidP="00B41B03">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B41B03">
        <w:rPr>
          <w:rFonts w:ascii="Times New Roman" w:eastAsia="Times New Roman" w:hAnsi="Times New Roman" w:cs="Times New Roman"/>
          <w:b/>
          <w:bCs/>
          <w:kern w:val="36"/>
          <w:sz w:val="48"/>
          <w:szCs w:val="48"/>
          <w:lang w:eastAsia="tr-TR"/>
          <w14:ligatures w14:val="none"/>
        </w:rPr>
        <w:t>PRODUCTS</w:t>
      </w:r>
    </w:p>
    <w:p w14:paraId="445B5E74"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Defense, Tactical &amp; Field Support Solutions</w:t>
      </w:r>
    </w:p>
    <w:p w14:paraId="004356F8"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supplies export-ready defense, tactical equipment, field support systems and security solutions for international B2B buyers, government procurement units, distributors and institutional clients.</w:t>
      </w:r>
    </w:p>
    <w:p w14:paraId="326C1EDE"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Our product portfolio is designed to support defense, security, field deployment, logistics, maritime operations and mission-critical requirements across global markets.</w:t>
      </w:r>
    </w:p>
    <w:p w14:paraId="78E8FC05"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6C15C664">
          <v:rect id="_x0000_i1144" alt="" style="width:453.6pt;height:.05pt;mso-width-percent:0;mso-height-percent:0;mso-width-percent:0;mso-height-percent:0" o:hralign="center" o:hrstd="t" o:hr="t" fillcolor="#a0a0a0" stroked="f"/>
        </w:pict>
      </w:r>
    </w:p>
    <w:p w14:paraId="1D193E16"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Product Categories</w:t>
      </w:r>
    </w:p>
    <w:p w14:paraId="6C6F859E"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Ballistic Protection</w:t>
      </w:r>
    </w:p>
    <w:p w14:paraId="0D65DE03"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Multi-hit ceramic armor plates, NIJ-certified tactical vests and lightweight combat helmets designed to improve personnel protection in high-risk operational environments.</w:t>
      </w:r>
    </w:p>
    <w:p w14:paraId="1802C3E0"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Button:</w:t>
      </w:r>
      <w:r w:rsidRPr="00B41B03">
        <w:rPr>
          <w:rFonts w:ascii="Times New Roman" w:eastAsia="Times New Roman" w:hAnsi="Times New Roman" w:cs="Times New Roman"/>
          <w:kern w:val="0"/>
          <w:lang w:eastAsia="tr-TR"/>
          <w14:ligatures w14:val="none"/>
        </w:rPr>
        <w:t xml:space="preserve"> View Products</w:t>
      </w:r>
    </w:p>
    <w:p w14:paraId="3D21375A"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7D531769">
          <v:rect id="_x0000_i1143" alt="" style="width:453.6pt;height:.05pt;mso-width-percent:0;mso-height-percent:0;mso-width-percent:0;mso-height-percent:0" o:hralign="center" o:hrstd="t" o:hr="t" fillcolor="#a0a0a0" stroked="f"/>
        </w:pict>
      </w:r>
    </w:p>
    <w:p w14:paraId="3E553C68"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Communication &amp; Command Electronics</w:t>
      </w:r>
    </w:p>
    <w:p w14:paraId="66FB2AE9"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Encrypted tactical radios, mobile command center hardware and electronic warfare countermeasure solutions for secure communication and operational control.</w:t>
      </w:r>
    </w:p>
    <w:p w14:paraId="4CAA1146"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Button:</w:t>
      </w:r>
      <w:r w:rsidRPr="00B41B03">
        <w:rPr>
          <w:rFonts w:ascii="Times New Roman" w:eastAsia="Times New Roman" w:hAnsi="Times New Roman" w:cs="Times New Roman"/>
          <w:kern w:val="0"/>
          <w:lang w:eastAsia="tr-TR"/>
          <w14:ligatures w14:val="none"/>
        </w:rPr>
        <w:t xml:space="preserve"> View Products</w:t>
      </w:r>
    </w:p>
    <w:p w14:paraId="33658219"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65848A2D">
          <v:rect id="_x0000_i1142" alt="" style="width:453.6pt;height:.05pt;mso-width-percent:0;mso-height-percent:0;mso-width-percent:0;mso-height-percent:0" o:hralign="center" o:hrstd="t" o:hr="t" fillcolor="#a0a0a0" stroked="f"/>
        </w:pict>
      </w:r>
    </w:p>
    <w:p w14:paraId="583CC07D"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Containerized Field Kitchen &amp; Support Units</w:t>
      </w:r>
    </w:p>
    <w:p w14:paraId="2DB15939"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Rapid-deployment mobile kitchens, bakeries and hygiene units designed to support off-grid military, emergency and institutional field operations.</w:t>
      </w:r>
    </w:p>
    <w:p w14:paraId="07B8A312"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Button:</w:t>
      </w:r>
      <w:r w:rsidRPr="00B41B03">
        <w:rPr>
          <w:rFonts w:ascii="Times New Roman" w:eastAsia="Times New Roman" w:hAnsi="Times New Roman" w:cs="Times New Roman"/>
          <w:kern w:val="0"/>
          <w:lang w:eastAsia="tr-TR"/>
          <w14:ligatures w14:val="none"/>
        </w:rPr>
        <w:t xml:space="preserve"> View Products</w:t>
      </w:r>
    </w:p>
    <w:p w14:paraId="5154A854"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06E262A1">
          <v:rect id="_x0000_i1141" alt="" style="width:453.6pt;height:.05pt;mso-width-percent:0;mso-height-percent:0;mso-width-percent:0;mso-height-percent:0" o:hralign="center" o:hrstd="t" o:hr="t" fillcolor="#a0a0a0" stroked="f"/>
        </w:pict>
      </w:r>
    </w:p>
    <w:p w14:paraId="37CA8099"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Field Support Logistics</w:t>
      </w:r>
    </w:p>
    <w:p w14:paraId="6EB43E81"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Weather-resistant military tents, deployable maintenance workshops and durable fuel and water distribution systems for demanding field conditions.</w:t>
      </w:r>
    </w:p>
    <w:p w14:paraId="13CEBB4D"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lastRenderedPageBreak/>
        <w:t>Button:</w:t>
      </w:r>
      <w:r w:rsidRPr="00B41B03">
        <w:rPr>
          <w:rFonts w:ascii="Times New Roman" w:eastAsia="Times New Roman" w:hAnsi="Times New Roman" w:cs="Times New Roman"/>
          <w:kern w:val="0"/>
          <w:lang w:eastAsia="tr-TR"/>
          <w14:ligatures w14:val="none"/>
        </w:rPr>
        <w:t xml:space="preserve"> View Products</w:t>
      </w:r>
    </w:p>
    <w:p w14:paraId="7CF423C1"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1D038E7F">
          <v:rect id="_x0000_i1140" alt="" style="width:453.6pt;height:.05pt;mso-width-percent:0;mso-height-percent:0;mso-width-percent:0;mso-height-percent:0" o:hralign="center" o:hrstd="t" o:hr="t" fillcolor="#a0a0a0" stroked="f"/>
        </w:pict>
      </w:r>
    </w:p>
    <w:p w14:paraId="3D0C9874"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Naval &amp; Marine Systems</w:t>
      </w:r>
    </w:p>
    <w:p w14:paraId="27415EDA"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Coastal surveillance radars, marine electronics and ballistic vessel protection solutions developed for maritime security and coastal defense operations.</w:t>
      </w:r>
    </w:p>
    <w:p w14:paraId="11E09A54"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Button:</w:t>
      </w:r>
      <w:r w:rsidRPr="00B41B03">
        <w:rPr>
          <w:rFonts w:ascii="Times New Roman" w:eastAsia="Times New Roman" w:hAnsi="Times New Roman" w:cs="Times New Roman"/>
          <w:kern w:val="0"/>
          <w:lang w:eastAsia="tr-TR"/>
          <w14:ligatures w14:val="none"/>
        </w:rPr>
        <w:t xml:space="preserve"> View Products</w:t>
      </w:r>
    </w:p>
    <w:p w14:paraId="708D46C7"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353BD083">
          <v:rect id="_x0000_i1139" alt="" style="width:453.6pt;height:.05pt;mso-width-percent:0;mso-height-percent:0;mso-width-percent:0;mso-height-percent:0" o:hralign="center" o:hrstd="t" o:hr="t" fillcolor="#a0a0a0" stroked="f"/>
        </w:pict>
      </w:r>
    </w:p>
    <w:p w14:paraId="76E13E52"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Power, Battery &amp; Generator Systems</w:t>
      </w:r>
    </w:p>
    <w:p w14:paraId="3A20BD8F"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Rugged tactical diesel generators and military-grade lithium-ion battery systems engineered for reliable performance in extreme climate conditions.</w:t>
      </w:r>
    </w:p>
    <w:p w14:paraId="1514F4D6"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Button:</w:t>
      </w:r>
      <w:r w:rsidRPr="00B41B03">
        <w:rPr>
          <w:rFonts w:ascii="Times New Roman" w:eastAsia="Times New Roman" w:hAnsi="Times New Roman" w:cs="Times New Roman"/>
          <w:kern w:val="0"/>
          <w:lang w:eastAsia="tr-TR"/>
          <w14:ligatures w14:val="none"/>
        </w:rPr>
        <w:t xml:space="preserve"> View Products</w:t>
      </w:r>
    </w:p>
    <w:p w14:paraId="60018012"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5AD9D577">
          <v:rect id="_x0000_i1138" alt="" style="width:453.6pt;height:.05pt;mso-width-percent:0;mso-height-percent:0;mso-width-percent:0;mso-height-percent:0" o:hralign="center" o:hrstd="t" o:hr="t" fillcolor="#a0a0a0" stroked="f"/>
        </w:pict>
      </w:r>
    </w:p>
    <w:p w14:paraId="349B1392"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Shield &amp; Riot Control Solutions</w:t>
      </w:r>
    </w:p>
    <w:p w14:paraId="3C4AAA7F"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Professional riot shields, blunt-trauma protection suits and non-lethal crowd management equipment for security and public order operations.</w:t>
      </w:r>
    </w:p>
    <w:p w14:paraId="177B978A"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Button:</w:t>
      </w:r>
      <w:r w:rsidRPr="00B41B03">
        <w:rPr>
          <w:rFonts w:ascii="Times New Roman" w:eastAsia="Times New Roman" w:hAnsi="Times New Roman" w:cs="Times New Roman"/>
          <w:kern w:val="0"/>
          <w:lang w:eastAsia="tr-TR"/>
          <w14:ligatures w14:val="none"/>
        </w:rPr>
        <w:t xml:space="preserve"> View Products</w:t>
      </w:r>
    </w:p>
    <w:p w14:paraId="7B7154F5"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7703A092">
          <v:rect id="_x0000_i1137" alt="" style="width:453.6pt;height:.05pt;mso-width-percent:0;mso-height-percent:0;mso-width-percent:0;mso-height-percent:0" o:hralign="center" o:hrstd="t" o:hr="t" fillcolor="#a0a0a0" stroked="f"/>
        </w:pict>
      </w:r>
    </w:p>
    <w:p w14:paraId="45D53450"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Surveillance, Sensors &amp; Security</w:t>
      </w:r>
    </w:p>
    <w:p w14:paraId="1F44BDE7"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Long-range EO/IR thermal cameras, tactical UAV systems and perimeter intrusion detection solutions for advanced situational awareness.</w:t>
      </w:r>
    </w:p>
    <w:p w14:paraId="2B35FC6B"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Button:</w:t>
      </w:r>
      <w:r w:rsidRPr="00B41B03">
        <w:rPr>
          <w:rFonts w:ascii="Times New Roman" w:eastAsia="Times New Roman" w:hAnsi="Times New Roman" w:cs="Times New Roman"/>
          <w:kern w:val="0"/>
          <w:lang w:eastAsia="tr-TR"/>
          <w14:ligatures w14:val="none"/>
        </w:rPr>
        <w:t xml:space="preserve"> View Products</w:t>
      </w:r>
    </w:p>
    <w:p w14:paraId="512162DF"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1AD64558">
          <v:rect id="_x0000_i1136" alt="" style="width:453.6pt;height:.05pt;mso-width-percent:0;mso-height-percent:0;mso-width-percent:0;mso-height-percent:0" o:hralign="center" o:hrstd="t" o:hr="t" fillcolor="#a0a0a0" stroked="f"/>
        </w:pict>
      </w:r>
    </w:p>
    <w:p w14:paraId="08DAE23A"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Tactical Gear &amp; Textile</w:t>
      </w:r>
    </w:p>
    <w:p w14:paraId="50257D0C"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Extreme-weather combat uniforms, MOLLE load-bearing equipment and all-terrain military footwear for tactical and field operations.</w:t>
      </w:r>
    </w:p>
    <w:p w14:paraId="493B151E"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Button:</w:t>
      </w:r>
      <w:r w:rsidRPr="00B41B03">
        <w:rPr>
          <w:rFonts w:ascii="Times New Roman" w:eastAsia="Times New Roman" w:hAnsi="Times New Roman" w:cs="Times New Roman"/>
          <w:kern w:val="0"/>
          <w:lang w:eastAsia="tr-TR"/>
          <w14:ligatures w14:val="none"/>
        </w:rPr>
        <w:t xml:space="preserve"> View Products</w:t>
      </w:r>
    </w:p>
    <w:p w14:paraId="7AA5FEFB"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130D4B22">
          <v:rect id="_x0000_i1135" alt="" style="width:453.6pt;height:.05pt;mso-width-percent:0;mso-height-percent:0;mso-width-percent:0;mso-height-percent:0" o:hralign="center" o:hrstd="t" o:hr="t" fillcolor="#a0a0a0" stroked="f"/>
        </w:pict>
      </w:r>
    </w:p>
    <w:p w14:paraId="4D33D047"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lastRenderedPageBreak/>
        <w:t>Training &amp; Simulation Software</w:t>
      </w:r>
    </w:p>
    <w:p w14:paraId="57CA1F9D"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Virtual marksmanship, flight and tactical convoy simulation systems designed to improve readiness while reducing training cost and operational risk.</w:t>
      </w:r>
    </w:p>
    <w:p w14:paraId="002BB27D"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Button:</w:t>
      </w:r>
      <w:r w:rsidRPr="00B41B03">
        <w:rPr>
          <w:rFonts w:ascii="Times New Roman" w:eastAsia="Times New Roman" w:hAnsi="Times New Roman" w:cs="Times New Roman"/>
          <w:kern w:val="0"/>
          <w:lang w:eastAsia="tr-TR"/>
          <w14:ligatures w14:val="none"/>
        </w:rPr>
        <w:t xml:space="preserve"> View Products</w:t>
      </w:r>
    </w:p>
    <w:p w14:paraId="276B20D5"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3BF43D5D">
          <v:rect id="_x0000_i1134" alt="" style="width:453.6pt;height:.05pt;mso-width-percent:0;mso-height-percent:0;mso-width-percent:0;mso-height-percent:0" o:hralign="center" o:hrstd="t" o:hr="t" fillcolor="#a0a0a0" stroked="f"/>
        </w:pict>
      </w:r>
    </w:p>
    <w:p w14:paraId="53D7406E"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Sayfanın altına CTA</w:t>
      </w:r>
    </w:p>
    <w:p w14:paraId="03CF94E8"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Looking for a Reliable Defense Supply Partner?</w:t>
      </w:r>
    </w:p>
    <w:p w14:paraId="4D902CB2"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Share your product requirements, order quantity and destination country with us. Sultan Defense will prepare a tailored B2B export quotation based on your procurement needs.</w:t>
      </w:r>
    </w:p>
    <w:p w14:paraId="2F0F8D25"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Button:</w:t>
      </w:r>
      <w:r w:rsidRPr="00B41B03">
        <w:rPr>
          <w:rFonts w:ascii="Times New Roman" w:eastAsia="Times New Roman" w:hAnsi="Times New Roman" w:cs="Times New Roman"/>
          <w:kern w:val="0"/>
          <w:lang w:eastAsia="tr-TR"/>
          <w14:ligatures w14:val="none"/>
        </w:rPr>
        <w:t xml:space="preserve"> Request a Quote</w:t>
      </w:r>
    </w:p>
    <w:p w14:paraId="02A68E2D"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6CADD400">
          <v:rect id="_x0000_i1133" alt="" style="width:453.6pt;height:.05pt;mso-width-percent:0;mso-height-percent:0;mso-width-percent:0;mso-height-percent:0" o:hralign="center" o:hrstd="t" o:hr="t" fillcolor="#a0a0a0" stroked="f"/>
        </w:pict>
      </w:r>
    </w:p>
    <w:p w14:paraId="4AA8FDA2"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 xml:space="preserve">Benim görsel kartlarda kullanacağım </w:t>
      </w:r>
      <w:r w:rsidRPr="00B41B03">
        <w:rPr>
          <w:rFonts w:ascii="Times New Roman" w:eastAsia="Times New Roman" w:hAnsi="Times New Roman" w:cs="Times New Roman"/>
          <w:b/>
          <w:bCs/>
          <w:kern w:val="0"/>
          <w:lang w:eastAsia="tr-TR"/>
          <w14:ligatures w14:val="none"/>
        </w:rPr>
        <w:t>kısa başlıklar</w:t>
      </w:r>
      <w:r w:rsidRPr="00B41B03">
        <w:rPr>
          <w:rFonts w:ascii="Times New Roman" w:eastAsia="Times New Roman" w:hAnsi="Times New Roman" w:cs="Times New Roman"/>
          <w:kern w:val="0"/>
          <w:lang w:eastAsia="tr-TR"/>
          <w14:ligatures w14:val="none"/>
        </w:rPr>
        <w:t xml:space="preserve"> şöyle olurdu:</w:t>
      </w:r>
    </w:p>
    <w:p w14:paraId="50170CEA" w14:textId="77777777" w:rsidR="00B41B03" w:rsidRPr="00B41B03" w:rsidRDefault="00B41B03" w:rsidP="00B41B03">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Ballistic Protection</w:t>
      </w:r>
      <w:r w:rsidRPr="00B41B03">
        <w:rPr>
          <w:rFonts w:ascii="Times New Roman" w:eastAsia="Times New Roman" w:hAnsi="Times New Roman" w:cs="Times New Roman"/>
          <w:kern w:val="0"/>
          <w:lang w:eastAsia="tr-TR"/>
          <w14:ligatures w14:val="none"/>
        </w:rPr>
        <w:t xml:space="preserve"> </w:t>
      </w:r>
    </w:p>
    <w:p w14:paraId="1F574E6B" w14:textId="77777777" w:rsidR="00B41B03" w:rsidRPr="00B41B03" w:rsidRDefault="00B41B03" w:rsidP="00B41B03">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Command Electronics</w:t>
      </w:r>
      <w:r w:rsidRPr="00B41B03">
        <w:rPr>
          <w:rFonts w:ascii="Times New Roman" w:eastAsia="Times New Roman" w:hAnsi="Times New Roman" w:cs="Times New Roman"/>
          <w:kern w:val="0"/>
          <w:lang w:eastAsia="tr-TR"/>
          <w14:ligatures w14:val="none"/>
        </w:rPr>
        <w:t xml:space="preserve"> </w:t>
      </w:r>
    </w:p>
    <w:p w14:paraId="73681770" w14:textId="77777777" w:rsidR="00B41B03" w:rsidRPr="00B41B03" w:rsidRDefault="00B41B03" w:rsidP="00B41B03">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Field Kitchen Units</w:t>
      </w:r>
      <w:r w:rsidRPr="00B41B03">
        <w:rPr>
          <w:rFonts w:ascii="Times New Roman" w:eastAsia="Times New Roman" w:hAnsi="Times New Roman" w:cs="Times New Roman"/>
          <w:kern w:val="0"/>
          <w:lang w:eastAsia="tr-TR"/>
          <w14:ligatures w14:val="none"/>
        </w:rPr>
        <w:t xml:space="preserve"> </w:t>
      </w:r>
    </w:p>
    <w:p w14:paraId="7B582935" w14:textId="77777777" w:rsidR="00B41B03" w:rsidRPr="00B41B03" w:rsidRDefault="00B41B03" w:rsidP="00B41B03">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Field Logistics</w:t>
      </w:r>
      <w:r w:rsidRPr="00B41B03">
        <w:rPr>
          <w:rFonts w:ascii="Times New Roman" w:eastAsia="Times New Roman" w:hAnsi="Times New Roman" w:cs="Times New Roman"/>
          <w:kern w:val="0"/>
          <w:lang w:eastAsia="tr-TR"/>
          <w14:ligatures w14:val="none"/>
        </w:rPr>
        <w:t xml:space="preserve"> </w:t>
      </w:r>
    </w:p>
    <w:p w14:paraId="0031CA52" w14:textId="77777777" w:rsidR="00B41B03" w:rsidRPr="00B41B03" w:rsidRDefault="00B41B03" w:rsidP="00B41B03">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Naval &amp; Marine Systems</w:t>
      </w:r>
      <w:r w:rsidRPr="00B41B03">
        <w:rPr>
          <w:rFonts w:ascii="Times New Roman" w:eastAsia="Times New Roman" w:hAnsi="Times New Roman" w:cs="Times New Roman"/>
          <w:kern w:val="0"/>
          <w:lang w:eastAsia="tr-TR"/>
          <w14:ligatures w14:val="none"/>
        </w:rPr>
        <w:t xml:space="preserve"> </w:t>
      </w:r>
    </w:p>
    <w:p w14:paraId="112B6D34" w14:textId="77777777" w:rsidR="00B41B03" w:rsidRPr="00B41B03" w:rsidRDefault="00B41B03" w:rsidP="00B41B03">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Power &amp; Battery Systems</w:t>
      </w:r>
      <w:r w:rsidRPr="00B41B03">
        <w:rPr>
          <w:rFonts w:ascii="Times New Roman" w:eastAsia="Times New Roman" w:hAnsi="Times New Roman" w:cs="Times New Roman"/>
          <w:kern w:val="0"/>
          <w:lang w:eastAsia="tr-TR"/>
          <w14:ligatures w14:val="none"/>
        </w:rPr>
        <w:t xml:space="preserve"> </w:t>
      </w:r>
    </w:p>
    <w:p w14:paraId="4A092D52" w14:textId="77777777" w:rsidR="00B41B03" w:rsidRPr="00B41B03" w:rsidRDefault="00B41B03" w:rsidP="00B41B03">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Riot Control Solutions</w:t>
      </w:r>
      <w:r w:rsidRPr="00B41B03">
        <w:rPr>
          <w:rFonts w:ascii="Times New Roman" w:eastAsia="Times New Roman" w:hAnsi="Times New Roman" w:cs="Times New Roman"/>
          <w:kern w:val="0"/>
          <w:lang w:eastAsia="tr-TR"/>
          <w14:ligatures w14:val="none"/>
        </w:rPr>
        <w:t xml:space="preserve"> </w:t>
      </w:r>
    </w:p>
    <w:p w14:paraId="5D1C8B4B" w14:textId="77777777" w:rsidR="00B41B03" w:rsidRPr="00B41B03" w:rsidRDefault="00B41B03" w:rsidP="00B41B03">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Surveillance &amp; Sensors</w:t>
      </w:r>
      <w:r w:rsidRPr="00B41B03">
        <w:rPr>
          <w:rFonts w:ascii="Times New Roman" w:eastAsia="Times New Roman" w:hAnsi="Times New Roman" w:cs="Times New Roman"/>
          <w:kern w:val="0"/>
          <w:lang w:eastAsia="tr-TR"/>
          <w14:ligatures w14:val="none"/>
        </w:rPr>
        <w:t xml:space="preserve"> </w:t>
      </w:r>
    </w:p>
    <w:p w14:paraId="2B18ACDD" w14:textId="77777777" w:rsidR="00B41B03" w:rsidRPr="00B41B03" w:rsidRDefault="00B41B03" w:rsidP="00B41B03">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Tactical Gear &amp; Textile</w:t>
      </w:r>
      <w:r w:rsidRPr="00B41B03">
        <w:rPr>
          <w:rFonts w:ascii="Times New Roman" w:eastAsia="Times New Roman" w:hAnsi="Times New Roman" w:cs="Times New Roman"/>
          <w:kern w:val="0"/>
          <w:lang w:eastAsia="tr-TR"/>
          <w14:ligatures w14:val="none"/>
        </w:rPr>
        <w:t xml:space="preserve"> </w:t>
      </w:r>
    </w:p>
    <w:p w14:paraId="6CAC7459" w14:textId="77777777" w:rsidR="00B41B03" w:rsidRPr="00B41B03" w:rsidRDefault="00B41B03" w:rsidP="00B41B03">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Training &amp; Simulation</w:t>
      </w:r>
      <w:r w:rsidRPr="00B41B03">
        <w:rPr>
          <w:rFonts w:ascii="Times New Roman" w:eastAsia="Times New Roman" w:hAnsi="Times New Roman" w:cs="Times New Roman"/>
          <w:kern w:val="0"/>
          <w:lang w:eastAsia="tr-TR"/>
          <w14:ligatures w14:val="none"/>
        </w:rPr>
        <w:t xml:space="preserve"> </w:t>
      </w:r>
    </w:p>
    <w:p w14:paraId="2EF860E9"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Ürün kartlarında açıklamayı çok uzun tutmayın. Kart içinde 1 cümle, kategori detay sayfasında daha geniş açıklama daha doğru olur. Savunma ürünlerinde ihracat tarafında ayrıca “subject to applicable export regulations” gibi bir not eklemek güven verir.</w:t>
      </w:r>
    </w:p>
    <w:p w14:paraId="14F9E449" w14:textId="77777777" w:rsidR="0009279D" w:rsidRDefault="0009279D"/>
    <w:p w14:paraId="6213FB2D" w14:textId="77777777" w:rsidR="00B41B03" w:rsidRDefault="00B41B03"/>
    <w:p w14:paraId="658F96C2" w14:textId="77777777" w:rsidR="00B41B03" w:rsidRDefault="00B41B03"/>
    <w:p w14:paraId="5BE7B652" w14:textId="77777777" w:rsidR="00B41B03" w:rsidRDefault="00B41B03"/>
    <w:p w14:paraId="34BE7866" w14:textId="77777777" w:rsidR="00B41B03" w:rsidRDefault="00B41B03"/>
    <w:p w14:paraId="32106F6F" w14:textId="77777777" w:rsidR="00B41B03" w:rsidRDefault="00B41B03"/>
    <w:p w14:paraId="1408F298" w14:textId="77777777" w:rsidR="00B41B03" w:rsidRDefault="00B41B03"/>
    <w:p w14:paraId="09C3DBB3" w14:textId="77777777" w:rsidR="00B41B03" w:rsidRPr="00B41B03" w:rsidRDefault="00B41B03" w:rsidP="00B41B03">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B41B03">
        <w:rPr>
          <w:rFonts w:ascii="Times New Roman" w:eastAsia="Times New Roman" w:hAnsi="Times New Roman" w:cs="Times New Roman"/>
          <w:b/>
          <w:bCs/>
          <w:kern w:val="36"/>
          <w:sz w:val="48"/>
          <w:szCs w:val="48"/>
          <w:lang w:eastAsia="tr-TR"/>
          <w14:ligatures w14:val="none"/>
        </w:rPr>
        <w:lastRenderedPageBreak/>
        <w:t>SOLUTIONS</w:t>
      </w:r>
    </w:p>
    <w:p w14:paraId="39D026BD"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Integrated Defense Supply Solutions for Global Buyers</w:t>
      </w:r>
    </w:p>
    <w:p w14:paraId="016AE9CB"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provides integrated defense, tactical equipment and field support solutions for international B2B buyers, government procurement units, distributors and institutional clients.</w:t>
      </w:r>
    </w:p>
    <w:p w14:paraId="7D97CF02"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Our solutions are designed to support mission-critical operations across defense, security, logistics, field deployment, maritime security and tactical readiness. From product sourcing to quotation and export coordination, we help global buyers access reliable, export-ready defense and support systems.</w:t>
      </w:r>
    </w:p>
    <w:p w14:paraId="43ED7DC2"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145F4BCF">
          <v:rect id="_x0000_i1132" alt="" style="width:453.6pt;height:.05pt;mso-width-percent:0;mso-height-percent:0;mso-width-percent:0;mso-height-percent:0" o:hralign="center" o:hrstd="t" o:hr="t" fillcolor="#a0a0a0" stroked="f"/>
        </w:pict>
      </w:r>
    </w:p>
    <w:p w14:paraId="08FE4E6D"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Our Solution Areas</w:t>
      </w:r>
    </w:p>
    <w:p w14:paraId="1F1361FF"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B2B Defense Procurement</w:t>
      </w:r>
    </w:p>
    <w:p w14:paraId="45A34888"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We support international buyers with tailored procurement solutions across multiple defense and tactical product categories. Whether you require a single product group or a multi-category supply package, Sultan Defense helps you identify suitable products, prepare quotations and coordinate the supply process.</w:t>
      </w:r>
    </w:p>
    <w:p w14:paraId="24225B88"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Tactical Equipment Supply</w:t>
      </w:r>
    </w:p>
    <w:p w14:paraId="551E26E1"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offers tactical gear, ballistic protection, communication systems, surveillance equipment and field-ready operational products for defense and security needs. Our supply network is structured to support bulk orders, distributor partnerships and institutional procurement requirements.</w:t>
      </w:r>
    </w:p>
    <w:p w14:paraId="00C6619B"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Field Deployment &amp; Logistics Support</w:t>
      </w:r>
    </w:p>
    <w:p w14:paraId="559B1EF2"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We provide field support solutions including containerized kitchens, mobile support units, military tents, power systems, water and fuel distribution systems, and deployable maintenance workshops. These solutions are developed for demanding off-grid operations and rapid deployment scenarios.</w:t>
      </w:r>
    </w:p>
    <w:p w14:paraId="3AFF0720"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Maritime &amp; Border Security Solutions</w:t>
      </w:r>
    </w:p>
    <w:p w14:paraId="64C13A6D"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For coastal, maritime and border security needs, Sultan Defense supplies naval and marine systems, surveillance radars, EO/IR cameras, UAV solutions and perimeter detection systems. These technologies support situational awareness, monitoring and security operations.</w:t>
      </w:r>
    </w:p>
    <w:p w14:paraId="63EB65B3"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Power &amp; Energy Solutions</w:t>
      </w:r>
    </w:p>
    <w:p w14:paraId="58A978C4"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lastRenderedPageBreak/>
        <w:t>Our ruggedized generator, battery and power distribution solutions are designed for defense, field logistics and emergency operations. These systems support reliable performance in challenging climates and remote deployment environments.</w:t>
      </w:r>
    </w:p>
    <w:p w14:paraId="788AD0E4"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Training &amp; Simulation Solutions</w:t>
      </w:r>
    </w:p>
    <w:p w14:paraId="007CA4EE"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provides training and simulation solutions for virtual marksmanship, tactical convoy operations, flight training and mission readiness. Simulation-based systems help reduce training risks, optimize costs and improve operational preparation.</w:t>
      </w:r>
    </w:p>
    <w:p w14:paraId="48CFF9BB"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34845FA5">
          <v:rect id="_x0000_i1131" alt="" style="width:453.6pt;height:.05pt;mso-width-percent:0;mso-height-percent:0;mso-width-percent:0;mso-height-percent:0" o:hralign="center" o:hrstd="t" o:hr="t" fillcolor="#a0a0a0" stroked="f"/>
        </w:pict>
      </w:r>
    </w:p>
    <w:p w14:paraId="6DAC4868"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Export-Focused Supply Process</w:t>
      </w:r>
    </w:p>
    <w:p w14:paraId="0562C269"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works with international clients through a clear and structured B2B supply process:</w:t>
      </w:r>
    </w:p>
    <w:p w14:paraId="38C8D697" w14:textId="77777777" w:rsidR="00B41B03" w:rsidRPr="00B41B03" w:rsidRDefault="00B41B03" w:rsidP="00B41B03">
      <w:pPr>
        <w:numPr>
          <w:ilvl w:val="0"/>
          <w:numId w:val="2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Requirement Review</w:t>
      </w:r>
      <w:r w:rsidRPr="00B41B03">
        <w:rPr>
          <w:rFonts w:ascii="Times New Roman" w:eastAsia="Times New Roman" w:hAnsi="Times New Roman" w:cs="Times New Roman"/>
          <w:kern w:val="0"/>
          <w:lang w:eastAsia="tr-TR"/>
          <w14:ligatures w14:val="none"/>
        </w:rPr>
        <w:br/>
        <w:t>We evaluate your product needs, target quantity, technical expectations and destination country.</w:t>
      </w:r>
    </w:p>
    <w:p w14:paraId="0BDD2B49" w14:textId="77777777" w:rsidR="00B41B03" w:rsidRPr="00B41B03" w:rsidRDefault="00B41B03" w:rsidP="00B41B03">
      <w:pPr>
        <w:numPr>
          <w:ilvl w:val="0"/>
          <w:numId w:val="2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Product Matching</w:t>
      </w:r>
      <w:r w:rsidRPr="00B41B03">
        <w:rPr>
          <w:rFonts w:ascii="Times New Roman" w:eastAsia="Times New Roman" w:hAnsi="Times New Roman" w:cs="Times New Roman"/>
          <w:kern w:val="0"/>
          <w:lang w:eastAsia="tr-TR"/>
          <w14:ligatures w14:val="none"/>
        </w:rPr>
        <w:br/>
        <w:t>Our team identifies suitable product groups and supply options according to your operational requirements.</w:t>
      </w:r>
    </w:p>
    <w:p w14:paraId="3ED24D7C" w14:textId="77777777" w:rsidR="00B41B03" w:rsidRPr="00B41B03" w:rsidRDefault="00B41B03" w:rsidP="00B41B03">
      <w:pPr>
        <w:numPr>
          <w:ilvl w:val="0"/>
          <w:numId w:val="2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Quotation Preparation</w:t>
      </w:r>
      <w:r w:rsidRPr="00B41B03">
        <w:rPr>
          <w:rFonts w:ascii="Times New Roman" w:eastAsia="Times New Roman" w:hAnsi="Times New Roman" w:cs="Times New Roman"/>
          <w:kern w:val="0"/>
          <w:lang w:eastAsia="tr-TR"/>
          <w14:ligatures w14:val="none"/>
        </w:rPr>
        <w:br/>
        <w:t>We prepare a tailored quotation based on product specifications, order volume and export conditions.</w:t>
      </w:r>
    </w:p>
    <w:p w14:paraId="24F37034" w14:textId="77777777" w:rsidR="00B41B03" w:rsidRPr="00B41B03" w:rsidRDefault="00B41B03" w:rsidP="00B41B03">
      <w:pPr>
        <w:numPr>
          <w:ilvl w:val="0"/>
          <w:numId w:val="2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Export Coordination</w:t>
      </w:r>
      <w:r w:rsidRPr="00B41B03">
        <w:rPr>
          <w:rFonts w:ascii="Times New Roman" w:eastAsia="Times New Roman" w:hAnsi="Times New Roman" w:cs="Times New Roman"/>
          <w:kern w:val="0"/>
          <w:lang w:eastAsia="tr-TR"/>
          <w14:ligatures w14:val="none"/>
        </w:rPr>
        <w:br/>
        <w:t>We support documentation, logistics planning and coordination in line with applicable export regulations.</w:t>
      </w:r>
    </w:p>
    <w:p w14:paraId="2A2452C8" w14:textId="77777777" w:rsidR="00B41B03" w:rsidRPr="00B41B03" w:rsidRDefault="00B41B03" w:rsidP="00B41B03">
      <w:pPr>
        <w:numPr>
          <w:ilvl w:val="0"/>
          <w:numId w:val="2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Long-Term Partnership</w:t>
      </w:r>
      <w:r w:rsidRPr="00B41B03">
        <w:rPr>
          <w:rFonts w:ascii="Times New Roman" w:eastAsia="Times New Roman" w:hAnsi="Times New Roman" w:cs="Times New Roman"/>
          <w:kern w:val="0"/>
          <w:lang w:eastAsia="tr-TR"/>
          <w14:ligatures w14:val="none"/>
        </w:rPr>
        <w:br/>
        <w:t>We aim to build sustainable supply relationships with distributors, procurement companies and institutional buyers.</w:t>
      </w:r>
    </w:p>
    <w:p w14:paraId="4E889EF8"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4608152E">
          <v:rect id="_x0000_i1130" alt="" style="width:453.6pt;height:.05pt;mso-width-percent:0;mso-height-percent:0;mso-width-percent:0;mso-height-percent:0" o:hralign="center" o:hrstd="t" o:hr="t" fillcolor="#a0a0a0" stroked="f"/>
        </w:pict>
      </w:r>
    </w:p>
    <w:p w14:paraId="6A47618A"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Why Choose Sultan Defense?</w:t>
      </w:r>
    </w:p>
    <w:p w14:paraId="4F75D5FB"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Export-Ready Product Portfolio</w:t>
      </w:r>
    </w:p>
    <w:p w14:paraId="769ED8C5"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Our product categories are selected to meet international B2B procurement needs across defense, tactical equipment and field support sectors.</w:t>
      </w:r>
    </w:p>
    <w:p w14:paraId="46EEEE8F"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Multi-Category Supply Capability</w:t>
      </w:r>
    </w:p>
    <w:p w14:paraId="5742BA7E"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We support buyers seeking combined solutions across ballistic protection, communication, logistics, power, surveillance, marine systems and tactical equipment.</w:t>
      </w:r>
    </w:p>
    <w:p w14:paraId="35F945BF"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B2B and Institutional Focus</w:t>
      </w:r>
    </w:p>
    <w:p w14:paraId="36F57F49"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lastRenderedPageBreak/>
        <w:t>Our business model is built for distributors, government procurement units, security organizations and international trade companies.</w:t>
      </w:r>
    </w:p>
    <w:p w14:paraId="0320F7A1"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Tailored Quotation Support</w:t>
      </w:r>
    </w:p>
    <w:p w14:paraId="22C88261"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Every buyer has different requirements. We prepare customized offers based on your product list, quantity, project scope and destination market.</w:t>
      </w:r>
    </w:p>
    <w:p w14:paraId="013E8123"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Reliable Global Partnership</w:t>
      </w:r>
    </w:p>
    <w:p w14:paraId="55ECC12E"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aims to be a trusted supply partner for international buyers seeking professional, responsive and export-oriented defense procurement support.</w:t>
      </w:r>
    </w:p>
    <w:p w14:paraId="76BBD4A8"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7DDEF4D3">
          <v:rect id="_x0000_i1129" alt="" style="width:453.6pt;height:.05pt;mso-width-percent:0;mso-height-percent:0;mso-width-percent:0;mso-height-percent:0" o:hralign="center" o:hrstd="t" o:hr="t" fillcolor="#a0a0a0" stroked="f"/>
        </w:pict>
      </w:r>
    </w:p>
    <w:p w14:paraId="1EDA1942"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Build Your Defense Supply Solution</w:t>
      </w:r>
    </w:p>
    <w:p w14:paraId="3007C5EE"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Share your product requirements, order quantity and destination country with us. Sultan Defense will prepare a tailored B2B export quotation based on your operational and procurement needs.</w:t>
      </w:r>
    </w:p>
    <w:p w14:paraId="354103D8"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Request a Quote</w:t>
      </w:r>
    </w:p>
    <w:p w14:paraId="1D8F2115" w14:textId="77777777" w:rsidR="00B41B03" w:rsidRDefault="00B41B03"/>
    <w:p w14:paraId="3AB70056" w14:textId="77777777" w:rsidR="00B41B03" w:rsidRDefault="00B41B03"/>
    <w:p w14:paraId="7BA7CEF8" w14:textId="77777777" w:rsidR="00B41B03" w:rsidRDefault="00B41B03"/>
    <w:p w14:paraId="180E5042" w14:textId="77777777" w:rsidR="00B41B03" w:rsidRDefault="00B41B03"/>
    <w:p w14:paraId="7400BCAB" w14:textId="77777777" w:rsidR="00B41B03" w:rsidRDefault="00B41B03"/>
    <w:p w14:paraId="151ED679" w14:textId="77777777" w:rsidR="00B41B03" w:rsidRDefault="00B41B03"/>
    <w:p w14:paraId="0F789497" w14:textId="77777777" w:rsidR="00B41B03" w:rsidRDefault="00B41B03"/>
    <w:p w14:paraId="4CD2E0FD" w14:textId="77777777" w:rsidR="00B41B03" w:rsidRDefault="00B41B03"/>
    <w:p w14:paraId="289D95FB" w14:textId="77777777" w:rsidR="00B41B03" w:rsidRDefault="00B41B03"/>
    <w:p w14:paraId="5DF924AC" w14:textId="77777777" w:rsidR="00B41B03" w:rsidRDefault="00B41B03"/>
    <w:p w14:paraId="49B37312" w14:textId="77777777" w:rsidR="00B41B03" w:rsidRDefault="00B41B03"/>
    <w:p w14:paraId="67B4069F" w14:textId="77777777" w:rsidR="00B41B03" w:rsidRDefault="00B41B03"/>
    <w:p w14:paraId="39C5BF47" w14:textId="77777777" w:rsidR="00B41B03" w:rsidRDefault="00B41B03"/>
    <w:p w14:paraId="4C059287" w14:textId="77777777" w:rsidR="00B41B03" w:rsidRDefault="00B41B03"/>
    <w:p w14:paraId="4FD2A0F2" w14:textId="77777777" w:rsidR="00B41B03" w:rsidRDefault="00B41B03"/>
    <w:p w14:paraId="4FFE8EEB" w14:textId="77777777" w:rsidR="00B41B03" w:rsidRPr="00B41B03" w:rsidRDefault="00B41B03" w:rsidP="00B41B03">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B41B03">
        <w:rPr>
          <w:rFonts w:ascii="Times New Roman" w:eastAsia="Times New Roman" w:hAnsi="Times New Roman" w:cs="Times New Roman"/>
          <w:b/>
          <w:bCs/>
          <w:kern w:val="36"/>
          <w:sz w:val="48"/>
          <w:szCs w:val="48"/>
          <w:lang w:eastAsia="tr-TR"/>
          <w14:ligatures w14:val="none"/>
        </w:rPr>
        <w:lastRenderedPageBreak/>
        <w:t>EXPORT</w:t>
      </w:r>
    </w:p>
    <w:p w14:paraId="73BDB392"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Global Defense Export with DDP Delivery Capability</w:t>
      </w:r>
    </w:p>
    <w:p w14:paraId="4F9EDEF3"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provides export-focused defense, tactical equipment and field support solutions for international B2B buyers, distributors, procurement companies and institutional clients.</w:t>
      </w:r>
    </w:p>
    <w:p w14:paraId="1CDBF44F"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 xml:space="preserve">We support global buyers with a structured export process, professional documentation, international logistics coordination and </w:t>
      </w:r>
      <w:r w:rsidRPr="00B41B03">
        <w:rPr>
          <w:rFonts w:ascii="Times New Roman" w:eastAsia="Times New Roman" w:hAnsi="Times New Roman" w:cs="Times New Roman"/>
          <w:b/>
          <w:bCs/>
          <w:kern w:val="0"/>
          <w:lang w:eastAsia="tr-TR"/>
          <w14:ligatures w14:val="none"/>
        </w:rPr>
        <w:t>DDP delivery capability</w:t>
      </w:r>
      <w:r w:rsidRPr="00B41B03">
        <w:rPr>
          <w:rFonts w:ascii="Times New Roman" w:eastAsia="Times New Roman" w:hAnsi="Times New Roman" w:cs="Times New Roman"/>
          <w:kern w:val="0"/>
          <w:lang w:eastAsia="tr-TR"/>
          <w14:ligatures w14:val="none"/>
        </w:rPr>
        <w:t xml:space="preserve"> for eligible products and approved destination countries.</w:t>
      </w:r>
    </w:p>
    <w:p w14:paraId="3D3840FC"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Our goal is to simplify international procurement by helping buyers access reliable defense and tactical products from Türkiye with clear communication, transparent quotation and dependable delivery planning.</w:t>
      </w:r>
    </w:p>
    <w:p w14:paraId="3221C58F"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09E1C840">
          <v:rect id="_x0000_i1128" alt="" style="width:453.6pt;height:.05pt;mso-width-percent:0;mso-height-percent:0;mso-width-percent:0;mso-height-percent:0" o:hralign="center" o:hrstd="t" o:hr="t" fillcolor="#a0a0a0" stroked="f"/>
        </w:pict>
      </w:r>
    </w:p>
    <w:p w14:paraId="54A4D9C3"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DDP Delivery Available</w:t>
      </w:r>
    </w:p>
    <w:p w14:paraId="5342ED5F"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 xml:space="preserve">Sultan Defense can provide </w:t>
      </w:r>
      <w:r w:rsidRPr="00B41B03">
        <w:rPr>
          <w:rFonts w:ascii="Times New Roman" w:eastAsia="Times New Roman" w:hAnsi="Times New Roman" w:cs="Times New Roman"/>
          <w:b/>
          <w:bCs/>
          <w:kern w:val="0"/>
          <w:lang w:eastAsia="tr-TR"/>
          <w14:ligatures w14:val="none"/>
        </w:rPr>
        <w:t>Delivered Duty Paid (DDP)</w:t>
      </w:r>
      <w:r w:rsidRPr="00B41B03">
        <w:rPr>
          <w:rFonts w:ascii="Times New Roman" w:eastAsia="Times New Roman" w:hAnsi="Times New Roman" w:cs="Times New Roman"/>
          <w:kern w:val="0"/>
          <w:lang w:eastAsia="tr-TR"/>
          <w14:ligatures w14:val="none"/>
        </w:rPr>
        <w:t xml:space="preserve"> delivery solutions for eligible orders.</w:t>
      </w:r>
    </w:p>
    <w:p w14:paraId="4999460E"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With DDP delivery, we can coordinate the export process, international transportation, import customs clearance, applicable duties and taxes, and final delivery to the agreed destination.</w:t>
      </w:r>
    </w:p>
    <w:p w14:paraId="18215A2F"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This allows international buyers to receive their orders with a more simplified purchasing process and reduced logistics complexity.</w:t>
      </w:r>
    </w:p>
    <w:p w14:paraId="528D8168"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DDP delivery is subject to product classification, destination country regulations, end-user requirements and applicable export control approvals.</w:t>
      </w:r>
    </w:p>
    <w:p w14:paraId="19AA65CD"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27BA418E">
          <v:rect id="_x0000_i1127" alt="" style="width:453.6pt;height:.05pt;mso-width-percent:0;mso-height-percent:0;mso-width-percent:0;mso-height-percent:0" o:hralign="center" o:hrstd="t" o:hr="t" fillcolor="#a0a0a0" stroked="f"/>
        </w:pict>
      </w:r>
    </w:p>
    <w:p w14:paraId="391015FB"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What Our DDP Export Support May Include</w:t>
      </w:r>
    </w:p>
    <w:p w14:paraId="392813FA"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For eligible products and approved markets, our DDP delivery support may include:</w:t>
      </w:r>
    </w:p>
    <w:p w14:paraId="519336D6" w14:textId="77777777" w:rsidR="00B41B03" w:rsidRPr="00B41B03" w:rsidRDefault="00B41B03" w:rsidP="00B41B03">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Export documentation coordination</w:t>
      </w:r>
    </w:p>
    <w:p w14:paraId="17AB817E" w14:textId="77777777" w:rsidR="00B41B03" w:rsidRPr="00B41B03" w:rsidRDefault="00B41B03" w:rsidP="00B41B03">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International freight planning</w:t>
      </w:r>
    </w:p>
    <w:p w14:paraId="299378C5" w14:textId="77777777" w:rsidR="00B41B03" w:rsidRPr="00B41B03" w:rsidRDefault="00B41B03" w:rsidP="00B41B03">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Import customs clearance coordination</w:t>
      </w:r>
    </w:p>
    <w:p w14:paraId="198CE7AC" w14:textId="77777777" w:rsidR="00B41B03" w:rsidRPr="00B41B03" w:rsidRDefault="00B41B03" w:rsidP="00B41B03">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Duties and tax handling</w:t>
      </w:r>
    </w:p>
    <w:p w14:paraId="4DA07D9C" w14:textId="77777777" w:rsidR="00B41B03" w:rsidRPr="00B41B03" w:rsidRDefault="00B41B03" w:rsidP="00B41B03">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Door-to-door delivery planning</w:t>
      </w:r>
    </w:p>
    <w:p w14:paraId="20FFB87E" w14:textId="77777777" w:rsidR="00B41B03" w:rsidRPr="00B41B03" w:rsidRDefault="00B41B03" w:rsidP="00B41B03">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Shipment tracking and buyer communication</w:t>
      </w:r>
    </w:p>
    <w:p w14:paraId="0D55860E" w14:textId="77777777" w:rsidR="00B41B03" w:rsidRPr="00B41B03" w:rsidRDefault="00B41B03" w:rsidP="00B41B03">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Final delivery to the agreed destination</w:t>
      </w:r>
    </w:p>
    <w:p w14:paraId="2504771E"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Each shipment is reviewed according to the product category, destination country, order volume and applicable trade regulations.</w:t>
      </w:r>
    </w:p>
    <w:p w14:paraId="375A7DEF"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lastRenderedPageBreak/>
        <w:pict w14:anchorId="6A8FFBEE">
          <v:rect id="_x0000_i1126" alt="" style="width:453.6pt;height:.05pt;mso-width-percent:0;mso-height-percent:0;mso-width-percent:0;mso-height-percent:0" o:hralign="center" o:hrstd="t" o:hr="t" fillcolor="#a0a0a0" stroked="f"/>
        </w:pict>
      </w:r>
    </w:p>
    <w:p w14:paraId="259E10F8"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Export Markets</w:t>
      </w:r>
    </w:p>
    <w:p w14:paraId="3BFDB716"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supports international B2B procurement needs in the Middle East, Africa, Central Asia, the Balkans and other global markets.</w:t>
      </w:r>
    </w:p>
    <w:p w14:paraId="0F659B4A"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We work with distributors, government procurement units, security organizations, international trade companies and institutional buyers seeking reliable defense and tactical product supply from Türkiye.</w:t>
      </w:r>
    </w:p>
    <w:p w14:paraId="4803269F"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6610E1B9">
          <v:rect id="_x0000_i1125" alt="" style="width:453.6pt;height:.05pt;mso-width-percent:0;mso-height-percent:0;mso-width-percent:0;mso-height-percent:0" o:hralign="center" o:hrstd="t" o:hr="t" fillcolor="#a0a0a0" stroked="f"/>
        </w:pict>
      </w:r>
    </w:p>
    <w:p w14:paraId="3BED7934"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Export Documentation</w:t>
      </w:r>
    </w:p>
    <w:p w14:paraId="204F98C2"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Depending on the product type, destination country and order structure, Sultan Defense can support buyers with the required export and logistics documentation.</w:t>
      </w:r>
    </w:p>
    <w:p w14:paraId="28A40E4A"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Documentation may include:</w:t>
      </w:r>
    </w:p>
    <w:p w14:paraId="38C4EF1F" w14:textId="77777777" w:rsidR="00B41B03" w:rsidRPr="00B41B03" w:rsidRDefault="00B41B03" w:rsidP="00B41B03">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Commercial invoice</w:t>
      </w:r>
    </w:p>
    <w:p w14:paraId="7616419D" w14:textId="77777777" w:rsidR="00B41B03" w:rsidRPr="00B41B03" w:rsidRDefault="00B41B03" w:rsidP="00B41B03">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Packing list</w:t>
      </w:r>
    </w:p>
    <w:p w14:paraId="4EE01D91" w14:textId="77777777" w:rsidR="00B41B03" w:rsidRPr="00B41B03" w:rsidRDefault="00B41B03" w:rsidP="00B41B03">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Certificate of origin</w:t>
      </w:r>
    </w:p>
    <w:p w14:paraId="06DB3559" w14:textId="77777777" w:rsidR="00B41B03" w:rsidRPr="00B41B03" w:rsidRDefault="00B41B03" w:rsidP="00B41B03">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Technical product documentation</w:t>
      </w:r>
    </w:p>
    <w:p w14:paraId="229A3980" w14:textId="77777777" w:rsidR="00B41B03" w:rsidRPr="00B41B03" w:rsidRDefault="00B41B03" w:rsidP="00B41B03">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Transport documents</w:t>
      </w:r>
    </w:p>
    <w:p w14:paraId="119CB6C0" w14:textId="77777777" w:rsidR="00B41B03" w:rsidRPr="00B41B03" w:rsidRDefault="00B41B03" w:rsidP="00B41B03">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Customs-related documents</w:t>
      </w:r>
    </w:p>
    <w:p w14:paraId="441B8FA8" w14:textId="77777777" w:rsidR="00B41B03" w:rsidRPr="00B41B03" w:rsidRDefault="00B41B03" w:rsidP="00B41B03">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End-user documentation, when required</w:t>
      </w:r>
    </w:p>
    <w:p w14:paraId="70630ACD" w14:textId="77777777" w:rsidR="00B41B03" w:rsidRPr="00B41B03" w:rsidRDefault="00B41B03" w:rsidP="00B41B03">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Export compliance documents, when applicable</w:t>
      </w:r>
    </w:p>
    <w:p w14:paraId="22A25475"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All export operations are evaluated in line with applicable laws, product-specific requirements and destination country regulations.</w:t>
      </w:r>
    </w:p>
    <w:p w14:paraId="488EDB41"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0E8309B3">
          <v:rect id="_x0000_i1124" alt="" style="width:453.6pt;height:.05pt;mso-width-percent:0;mso-height-percent:0;mso-width-percent:0;mso-height-percent:0" o:hralign="center" o:hrstd="t" o:hr="t" fillcolor="#a0a0a0" stroked="f"/>
        </w:pict>
      </w:r>
    </w:p>
    <w:p w14:paraId="2B7E22C8"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Our Export Process</w:t>
      </w:r>
    </w:p>
    <w:p w14:paraId="21092827"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1. Requirement Review</w:t>
      </w:r>
    </w:p>
    <w:p w14:paraId="77561D4E"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You share your required product category, quantity, destination country, delivery address and technical expectations.</w:t>
      </w:r>
    </w:p>
    <w:p w14:paraId="3DAF41EE"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2. Product &amp; Delivery Evaluation</w:t>
      </w:r>
    </w:p>
    <w:p w14:paraId="07812666"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We review product availability, export eligibility, destination requirements and DDP delivery feasibility.</w:t>
      </w:r>
    </w:p>
    <w:p w14:paraId="00AACFDB"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3. Tailored Quotation</w:t>
      </w:r>
    </w:p>
    <w:p w14:paraId="33F4ABE6"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lastRenderedPageBreak/>
        <w:t>Sultan Defense prepares a customized B2B export quotation based on your product list, quantity, destination and delivery requirements.</w:t>
      </w:r>
    </w:p>
    <w:p w14:paraId="4C7357E5"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4. Documentation &amp; Logistics Coordination</w:t>
      </w:r>
    </w:p>
    <w:p w14:paraId="7FFFBA27"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Once the order is confirmed, we coordinate export documentation, logistics planning and customs-related processes.</w:t>
      </w:r>
    </w:p>
    <w:p w14:paraId="1095571E"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5. Delivery to Destination</w:t>
      </w:r>
    </w:p>
    <w:p w14:paraId="4C3BD16B"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For DDP-approved shipments, we manage the delivery process up to the agreed final destination and keep buyers informed throughout the shipment.</w:t>
      </w:r>
    </w:p>
    <w:p w14:paraId="2DDDE691"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52B91FE0">
          <v:rect id="_x0000_i1123" alt="" style="width:453.6pt;height:.05pt;mso-width-percent:0;mso-height-percent:0;mso-width-percent:0;mso-height-percent:0" o:hralign="center" o:hrstd="t" o:hr="t" fillcolor="#a0a0a0" stroked="f"/>
        </w:pict>
      </w:r>
    </w:p>
    <w:p w14:paraId="34E30358"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Why Export with Sultan Defense?</w:t>
      </w:r>
    </w:p>
    <w:p w14:paraId="0404296E"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DDP Delivery Capability</w:t>
      </w:r>
    </w:p>
    <w:p w14:paraId="2EB60800"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We can provide DDP delivery for eligible products and approved countries, helping buyers reduce customs and logistics complexity.</w:t>
      </w:r>
    </w:p>
    <w:p w14:paraId="185DB3D5"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Export-Focused B2B Supply</w:t>
      </w:r>
    </w:p>
    <w:p w14:paraId="5DC89EF6"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Our operation is structured for international buyers, distributors, procurement companies and institutional clients.</w:t>
      </w:r>
    </w:p>
    <w:p w14:paraId="74872020"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Multi-Category Product Portfolio</w:t>
      </w:r>
    </w:p>
    <w:p w14:paraId="7EE866E1"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We supply defense, tactical, field support, logistics, power, surveillance, maritime and training solution categories.</w:t>
      </w:r>
    </w:p>
    <w:p w14:paraId="34BFBE4D"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Professional Documentation Support</w:t>
      </w:r>
    </w:p>
    <w:p w14:paraId="3AF44D7D"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We assist buyers with export, logistics and customs documentation according to product and destination requirements.</w:t>
      </w:r>
    </w:p>
    <w:p w14:paraId="494D931F"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Reliable Global Partnership</w:t>
      </w:r>
    </w:p>
    <w:p w14:paraId="4011D684"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aims to build long-term B2B partnerships through responsive communication, tailored quotations and dependable export coordination.</w:t>
      </w:r>
    </w:p>
    <w:p w14:paraId="075F6005"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605C6D9D">
          <v:rect id="_x0000_i1122" alt="" style="width:453.6pt;height:.05pt;mso-width-percent:0;mso-height-percent:0;mso-width-percent:0;mso-height-percent:0" o:hralign="center" o:hrstd="t" o:hr="t" fillcolor="#a0a0a0" stroked="f"/>
        </w:pict>
      </w:r>
    </w:p>
    <w:p w14:paraId="70F36007"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Request an Export Quotation</w:t>
      </w:r>
    </w:p>
    <w:p w14:paraId="43B7DFEF"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lastRenderedPageBreak/>
        <w:t>Share your product requirements, order quantity, destination country and delivery address with us. Sultan Defense will evaluate your request and prepare a tailored export quotation with DDP delivery options where applicable.</w:t>
      </w:r>
    </w:p>
    <w:p w14:paraId="0016A32D"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Request a Quote</w:t>
      </w:r>
    </w:p>
    <w:p w14:paraId="537B5F06" w14:textId="77777777" w:rsidR="00B41B03" w:rsidRDefault="00B41B03"/>
    <w:p w14:paraId="000AB1B2" w14:textId="77777777" w:rsidR="00B41B03" w:rsidRDefault="00B41B03"/>
    <w:p w14:paraId="4C02B7A4" w14:textId="77777777" w:rsidR="00B41B03" w:rsidRDefault="00B41B03"/>
    <w:p w14:paraId="3D87C966" w14:textId="77777777" w:rsidR="00B41B03" w:rsidRDefault="00B41B03"/>
    <w:p w14:paraId="25A0C2F2" w14:textId="77777777" w:rsidR="00B41B03" w:rsidRDefault="00B41B03"/>
    <w:p w14:paraId="3BDEDA06" w14:textId="77777777" w:rsidR="00B41B03" w:rsidRDefault="00B41B03"/>
    <w:p w14:paraId="26247643" w14:textId="77777777" w:rsidR="00B41B03" w:rsidRDefault="00B41B03"/>
    <w:p w14:paraId="3B88E399" w14:textId="77777777" w:rsidR="00B41B03" w:rsidRDefault="00B41B03"/>
    <w:p w14:paraId="6EFFE633" w14:textId="77777777" w:rsidR="00B41B03" w:rsidRDefault="00B41B03"/>
    <w:p w14:paraId="2FA302B7" w14:textId="77777777" w:rsidR="00B41B03" w:rsidRDefault="00B41B03"/>
    <w:p w14:paraId="30C03986" w14:textId="77777777" w:rsidR="00B41B03" w:rsidRDefault="00B41B03"/>
    <w:p w14:paraId="0DD8003F" w14:textId="77777777" w:rsidR="00B41B03" w:rsidRDefault="00B41B03"/>
    <w:p w14:paraId="138E6485" w14:textId="77777777" w:rsidR="00B41B03" w:rsidRDefault="00B41B03"/>
    <w:p w14:paraId="6410A3FA" w14:textId="77777777" w:rsidR="00B41B03" w:rsidRDefault="00B41B03"/>
    <w:p w14:paraId="6E3227D8" w14:textId="77777777" w:rsidR="00B41B03" w:rsidRDefault="00B41B03"/>
    <w:p w14:paraId="595A38E8" w14:textId="77777777" w:rsidR="00B41B03" w:rsidRDefault="00B41B03"/>
    <w:p w14:paraId="18E8AA76" w14:textId="77777777" w:rsidR="00B41B03" w:rsidRDefault="00B41B03"/>
    <w:p w14:paraId="23888281" w14:textId="77777777" w:rsidR="00B41B03" w:rsidRDefault="00B41B03"/>
    <w:p w14:paraId="63990F54" w14:textId="77777777" w:rsidR="00B41B03" w:rsidRDefault="00B41B03"/>
    <w:p w14:paraId="1E7CE8A1" w14:textId="77777777" w:rsidR="00B41B03" w:rsidRDefault="00B41B03"/>
    <w:p w14:paraId="309A6040" w14:textId="77777777" w:rsidR="00B41B03" w:rsidRDefault="00B41B03"/>
    <w:p w14:paraId="046F8671" w14:textId="77777777" w:rsidR="00B41B03" w:rsidRDefault="00B41B03"/>
    <w:p w14:paraId="2877654F" w14:textId="77777777" w:rsidR="00B41B03" w:rsidRDefault="00B41B03"/>
    <w:p w14:paraId="60EAFAF0" w14:textId="77777777" w:rsidR="00B41B03" w:rsidRDefault="00B41B03"/>
    <w:p w14:paraId="0C7B60A6" w14:textId="77777777" w:rsidR="00B41B03" w:rsidRDefault="00B41B03"/>
    <w:p w14:paraId="23FD6443" w14:textId="77777777" w:rsidR="00B41B03" w:rsidRPr="00B41B03" w:rsidRDefault="00B41B03" w:rsidP="00B41B03">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B41B03">
        <w:rPr>
          <w:rFonts w:ascii="Times New Roman" w:eastAsia="Times New Roman" w:hAnsi="Times New Roman" w:cs="Times New Roman"/>
          <w:b/>
          <w:bCs/>
          <w:kern w:val="36"/>
          <w:sz w:val="48"/>
          <w:szCs w:val="48"/>
          <w:lang w:eastAsia="tr-TR"/>
          <w14:ligatures w14:val="none"/>
        </w:rPr>
        <w:lastRenderedPageBreak/>
        <w:t>ABOUT US</w:t>
      </w:r>
    </w:p>
    <w:p w14:paraId="4AFC2F1D"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Trusted Defense Industry Partner Since 1996</w:t>
      </w:r>
    </w:p>
    <w:p w14:paraId="47A83E08"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Ltd., Co. has been a trusted business partner in the defense industry since 1996, providing reliable defense, tactical equipment, field support and security solutions for international B2B buyers, distributors, procurement companies and institutional clients.</w:t>
      </w:r>
    </w:p>
    <w:p w14:paraId="1C609239"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With decades of experience in defense-oriented supply, export coordination and international trade, Sultan Defense focuses on delivering professional procurement support, export-ready product categories and long-term business partnerships across global markets.</w:t>
      </w:r>
    </w:p>
    <w:p w14:paraId="3FD65BF7"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431364FC">
          <v:rect id="_x0000_i1121" alt="" style="width:453.6pt;height:.05pt;mso-width-percent:0;mso-height-percent:0;mso-width-percent:0;mso-height-percent:0" o:hralign="center" o:hrstd="t" o:hr="t" fillcolor="#a0a0a0" stroked="f"/>
        </w:pict>
      </w:r>
    </w:p>
    <w:p w14:paraId="1D92E29B"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Who We Are</w:t>
      </w:r>
    </w:p>
    <w:p w14:paraId="270C1FEA"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is a Türkiye-based defense supply and export company serving international buyers with a wide range of defense, tactical, field logistics, surveillance, power, marine and training solution categories.</w:t>
      </w:r>
    </w:p>
    <w:p w14:paraId="1731120D"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Our business model is built on trust, responsiveness and professional B2B supply. We work closely with global buyers to understand their product requirements, order quantities, destination markets and delivery expectations in order to prepare tailored export quotations.</w:t>
      </w:r>
    </w:p>
    <w:p w14:paraId="508E3F7C"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From product selection to documentation and delivery coordination, Sultan Defense aims to simplify international defense procurement for its partners.</w:t>
      </w:r>
    </w:p>
    <w:p w14:paraId="7C264BD0"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488F733A">
          <v:rect id="_x0000_i1120" alt="" style="width:453.6pt;height:.05pt;mso-width-percent:0;mso-height-percent:0;mso-width-percent:0;mso-height-percent:0" o:hralign="center" o:hrstd="t" o:hr="t" fillcolor="#a0a0a0" stroked="f"/>
        </w:pict>
      </w:r>
    </w:p>
    <w:p w14:paraId="64376D9C"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Our Global Presence</w:t>
      </w:r>
    </w:p>
    <w:p w14:paraId="3D74EE09"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Ltd., Co. is headquartered in İzmir, Türkiye, at Folkart Time 1 Office Blocks in Bayraklı, one of the city’s modern business districts.</w:t>
      </w:r>
    </w:p>
    <w:p w14:paraId="49DCAC7B"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In addition to our main office in İzmir, Sultan Defense has physical offices in:</w:t>
      </w:r>
    </w:p>
    <w:p w14:paraId="31D1C306" w14:textId="77777777" w:rsidR="00B41B03" w:rsidRPr="00B41B03" w:rsidRDefault="00B41B03" w:rsidP="00B41B03">
      <w:pPr>
        <w:numPr>
          <w:ilvl w:val="0"/>
          <w:numId w:val="2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Madinah, Saudi Arabia</w:t>
      </w:r>
    </w:p>
    <w:p w14:paraId="57339CF0" w14:textId="77777777" w:rsidR="00B41B03" w:rsidRPr="00B41B03" w:rsidRDefault="00B41B03" w:rsidP="00B41B03">
      <w:pPr>
        <w:numPr>
          <w:ilvl w:val="0"/>
          <w:numId w:val="2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Augsburg, Germany</w:t>
      </w:r>
    </w:p>
    <w:p w14:paraId="72188245"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also has a registered presence in the United States, supporting its international business network and global trade operations.</w:t>
      </w:r>
    </w:p>
    <w:p w14:paraId="314A7E2A"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This multi-country presence enables us to communicate more effectively with international partners, support cross-border business development and provide stronger coordination for global B2B procurement needs.</w:t>
      </w:r>
    </w:p>
    <w:p w14:paraId="11D6D6B8"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56FF4AE1">
          <v:rect id="_x0000_i1119" alt="" style="width:453.6pt;height:.05pt;mso-width-percent:0;mso-height-percent:0;mso-width-percent:0;mso-height-percent:0" o:hralign="center" o:hrstd="t" o:hr="t" fillcolor="#a0a0a0" stroked="f"/>
        </w:pict>
      </w:r>
    </w:p>
    <w:p w14:paraId="79F812ED"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lastRenderedPageBreak/>
        <w:t>What We Do</w:t>
      </w:r>
    </w:p>
    <w:p w14:paraId="3CFB163E"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supplies export-ready defense and tactical product categories for global buyers, including:</w:t>
      </w:r>
    </w:p>
    <w:p w14:paraId="07912404" w14:textId="77777777" w:rsidR="00B41B03" w:rsidRPr="00B41B03" w:rsidRDefault="00B41B03" w:rsidP="00B41B03">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Ballistic protection systems</w:t>
      </w:r>
    </w:p>
    <w:p w14:paraId="661F589C" w14:textId="77777777" w:rsidR="00B41B03" w:rsidRPr="00B41B03" w:rsidRDefault="00B41B03" w:rsidP="00B41B03">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Communication and command electronics</w:t>
      </w:r>
    </w:p>
    <w:p w14:paraId="5B974A7D" w14:textId="77777777" w:rsidR="00B41B03" w:rsidRPr="00B41B03" w:rsidRDefault="00B41B03" w:rsidP="00B41B03">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Containerized field kitchen and support units</w:t>
      </w:r>
    </w:p>
    <w:p w14:paraId="561173E0" w14:textId="77777777" w:rsidR="00B41B03" w:rsidRPr="00B41B03" w:rsidRDefault="00B41B03" w:rsidP="00B41B03">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Field support logistics</w:t>
      </w:r>
    </w:p>
    <w:p w14:paraId="769749BD" w14:textId="77777777" w:rsidR="00B41B03" w:rsidRPr="00B41B03" w:rsidRDefault="00B41B03" w:rsidP="00B41B03">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Naval and marine systems</w:t>
      </w:r>
    </w:p>
    <w:p w14:paraId="24F4D10C" w14:textId="77777777" w:rsidR="00B41B03" w:rsidRPr="00B41B03" w:rsidRDefault="00B41B03" w:rsidP="00B41B03">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Power, battery and generator systems</w:t>
      </w:r>
    </w:p>
    <w:p w14:paraId="5F0476B9" w14:textId="77777777" w:rsidR="00B41B03" w:rsidRPr="00B41B03" w:rsidRDefault="00B41B03" w:rsidP="00B41B03">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Shield and riot control solutions</w:t>
      </w:r>
    </w:p>
    <w:p w14:paraId="494B8E58" w14:textId="77777777" w:rsidR="00B41B03" w:rsidRPr="00B41B03" w:rsidRDefault="00B41B03" w:rsidP="00B41B03">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Surveillance, sensors and security systems</w:t>
      </w:r>
    </w:p>
    <w:p w14:paraId="72A09876" w14:textId="77777777" w:rsidR="00B41B03" w:rsidRPr="00B41B03" w:rsidRDefault="00B41B03" w:rsidP="00B41B03">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Tactical gear and textile products</w:t>
      </w:r>
    </w:p>
    <w:p w14:paraId="1605E68C" w14:textId="77777777" w:rsidR="00B41B03" w:rsidRPr="00B41B03" w:rsidRDefault="00B41B03" w:rsidP="00B41B03">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Training and simulation software</w:t>
      </w:r>
    </w:p>
    <w:p w14:paraId="7B6A501D"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Our product portfolio is designed to support defense, security, field deployment, logistics, maritime security and mission-readiness requirements.</w:t>
      </w:r>
    </w:p>
    <w:p w14:paraId="38905EC6"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3594BCE4">
          <v:rect id="_x0000_i1118" alt="" style="width:453.6pt;height:.05pt;mso-width-percent:0;mso-height-percent:0;mso-width-percent:0;mso-height-percent:0" o:hralign="center" o:hrstd="t" o:hr="t" fillcolor="#a0a0a0" stroked="f"/>
        </w:pict>
      </w:r>
    </w:p>
    <w:p w14:paraId="15909D89"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Our Mission</w:t>
      </w:r>
    </w:p>
    <w:p w14:paraId="67F84ECF"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Our mission is to become a reliable global supply partner for international defense and security buyers by providing professional sourcing, tailored quotations, export support and dependable delivery coordination.</w:t>
      </w:r>
    </w:p>
    <w:p w14:paraId="3BF44453"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We aim to create long-term value for our partners through transparent communication, structured processes and a strong focus on B2B export requirements.</w:t>
      </w:r>
    </w:p>
    <w:p w14:paraId="24EDF7ED"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573504A1">
          <v:rect id="_x0000_i1117" alt="" style="width:453.6pt;height:.05pt;mso-width-percent:0;mso-height-percent:0;mso-width-percent:0;mso-height-percent:0" o:hralign="center" o:hrstd="t" o:hr="t" fillcolor="#a0a0a0" stroked="f"/>
        </w:pict>
      </w:r>
    </w:p>
    <w:p w14:paraId="584CF56B"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Our Vision</w:t>
      </w:r>
    </w:p>
    <w:p w14:paraId="1B6FFE2A"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Our vision is to strengthen Sultan Defense as a recognized international defense supply brand connecting Türkiye’s defense and tactical product capabilities with global markets.</w:t>
      </w:r>
    </w:p>
    <w:p w14:paraId="32764123"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By expanding our international network and maintaining reliable business relationships, we aim to serve distributors, procurement companies and institutional buyers with trusted defense supply solutions.</w:t>
      </w:r>
    </w:p>
    <w:p w14:paraId="7DADB82C"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607442B9">
          <v:rect id="_x0000_i1116" alt="" style="width:453.6pt;height:.05pt;mso-width-percent:0;mso-height-percent:0;mso-width-percent:0;mso-height-percent:0" o:hralign="center" o:hrstd="t" o:hr="t" fillcolor="#a0a0a0" stroked="f"/>
        </w:pict>
      </w:r>
    </w:p>
    <w:p w14:paraId="0C7F75BC"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Why Choose Sultan Defense?</w:t>
      </w:r>
    </w:p>
    <w:p w14:paraId="10D4699E"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Experience Since 1996</w:t>
      </w:r>
    </w:p>
    <w:p w14:paraId="3FE48E57"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lastRenderedPageBreak/>
        <w:t>Sultan Defense has been active as a trusted business partner in the defense industry since 1996, bringing decades of sector experience to international procurement projects.</w:t>
      </w:r>
    </w:p>
    <w:p w14:paraId="3E35856F"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International Office Network</w:t>
      </w:r>
    </w:p>
    <w:p w14:paraId="264CC765"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With offices in Türkiye, Saudi Arabia and Germany, as well as a registered presence in the United States, Sultan Defense supports global B2B buyers with a strong international business structure.</w:t>
      </w:r>
    </w:p>
    <w:p w14:paraId="6A8A3FE3"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Export-Focused Supply</w:t>
      </w:r>
    </w:p>
    <w:p w14:paraId="54C1CB45"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Our operations are designed for international trade, B2B procurement, distributor cooperation and institutional supply projects.</w:t>
      </w:r>
    </w:p>
    <w:p w14:paraId="299FEDCF"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Wide Product Portfolio</w:t>
      </w:r>
    </w:p>
    <w:p w14:paraId="7772EC92"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We support multiple defense and tactical product categories, allowing buyers to source different requirements through a single reliable partner.</w:t>
      </w:r>
    </w:p>
    <w:p w14:paraId="0EEA9D18"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DDP Delivery Capability</w:t>
      </w:r>
    </w:p>
    <w:p w14:paraId="59996587"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For eligible products and approved destination countries, Sultan Defense can provide DDP delivery solutions to simplify logistics, customs and final delivery coordination.</w:t>
      </w:r>
    </w:p>
    <w:p w14:paraId="6CD8D4A4"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Long-Term Partnership Approach</w:t>
      </w:r>
    </w:p>
    <w:p w14:paraId="5562874C"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We aim to build lasting business relationships based on trust, responsiveness and professional export support.</w:t>
      </w:r>
    </w:p>
    <w:p w14:paraId="3FED41DB"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06598D29">
          <v:rect id="_x0000_i1115" alt="" style="width:453.6pt;height:.05pt;mso-width-percent:0;mso-height-percent:0;mso-width-percent:0;mso-height-percent:0" o:hralign="center" o:hrstd="t" o:hr="t" fillcolor="#a0a0a0" stroked="f"/>
        </w:pict>
      </w:r>
    </w:p>
    <w:p w14:paraId="0C0440D5"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Your Global Defense Supply Partner</w:t>
      </w:r>
    </w:p>
    <w:p w14:paraId="1A37EFCB"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is ready to support your procurement needs with reliable product categories, international supply experience and export-focused business coordination.</w:t>
      </w:r>
    </w:p>
    <w:p w14:paraId="6EF6EC00"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Share your product requirements, quantity and destination country with us. Our team will prepare a tailored B2B export quotation for your project.</w:t>
      </w:r>
    </w:p>
    <w:p w14:paraId="11C8B11E"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Request a Quote</w:t>
      </w:r>
    </w:p>
    <w:p w14:paraId="0C36CA4B" w14:textId="77777777" w:rsidR="00B41B03" w:rsidRDefault="00B41B03"/>
    <w:p w14:paraId="4422F9A6" w14:textId="77777777" w:rsidR="00B41B03" w:rsidRDefault="00B41B03"/>
    <w:p w14:paraId="293A754A" w14:textId="77777777" w:rsidR="00B41B03" w:rsidRDefault="00B41B03"/>
    <w:p w14:paraId="4EA58736" w14:textId="77777777" w:rsidR="00B41B03" w:rsidRDefault="00B41B03"/>
    <w:p w14:paraId="3CE25200" w14:textId="77777777" w:rsidR="00B41B03" w:rsidRDefault="00B41B03"/>
    <w:p w14:paraId="631A03B4" w14:textId="77777777" w:rsidR="00B41B03" w:rsidRPr="00B41B03" w:rsidRDefault="00B41B03" w:rsidP="00B41B03">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B41B03">
        <w:rPr>
          <w:rFonts w:ascii="Times New Roman" w:eastAsia="Times New Roman" w:hAnsi="Times New Roman" w:cs="Times New Roman"/>
          <w:b/>
          <w:bCs/>
          <w:kern w:val="36"/>
          <w:sz w:val="48"/>
          <w:szCs w:val="48"/>
          <w:lang w:eastAsia="tr-TR"/>
          <w14:ligatures w14:val="none"/>
        </w:rPr>
        <w:lastRenderedPageBreak/>
        <w:t>CONTACT</w:t>
      </w:r>
    </w:p>
    <w:p w14:paraId="780D07E6"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Get in Touch with Sultan Defense</w:t>
      </w:r>
    </w:p>
    <w:p w14:paraId="26F4F7E5"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Looking for defense, tactical equipment, field support solutions or B2B export cooperation?</w:t>
      </w:r>
    </w:p>
    <w:p w14:paraId="1ED6D0E7"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Contact Sultan Defense to share your product requirements, order quantity, destination country and delivery expectations. Our team will review your request and prepare a tailored response for your procurement needs.</w:t>
      </w:r>
    </w:p>
    <w:p w14:paraId="3218F70D"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289504CE">
          <v:rect id="_x0000_i1114" alt="" style="width:453.6pt;height:.05pt;mso-width-percent:0;mso-height-percent:0;mso-width-percent:0;mso-height-percent:0" o:hralign="center" o:hrstd="t" o:hr="t" fillcolor="#a0a0a0" stroked="f"/>
        </w:pict>
      </w:r>
    </w:p>
    <w:p w14:paraId="02CA6BFE"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Contact Form</w:t>
      </w:r>
    </w:p>
    <w:p w14:paraId="2A9DA094"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Form Title</w:t>
      </w:r>
    </w:p>
    <w:p w14:paraId="7C26152C"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Request Information or a Quotation</w:t>
      </w:r>
    </w:p>
    <w:p w14:paraId="5C072DCC"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Form Description</w:t>
      </w:r>
    </w:p>
    <w:p w14:paraId="1A74CBD8"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Please complete the form below with your procurement details. Sultan Defense will contact you regarding product availability, quotation options, export process and delivery possibilities.</w:t>
      </w:r>
    </w:p>
    <w:p w14:paraId="0DBCE40E"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Form Fields</w:t>
      </w:r>
    </w:p>
    <w:p w14:paraId="2285A49C"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Full Name</w:t>
      </w:r>
      <w:r w:rsidRPr="00B41B03">
        <w:rPr>
          <w:rFonts w:ascii="Times New Roman" w:eastAsia="Times New Roman" w:hAnsi="Times New Roman" w:cs="Times New Roman"/>
          <w:kern w:val="0"/>
          <w:lang w:eastAsia="tr-TR"/>
          <w14:ligatures w14:val="none"/>
        </w:rPr>
        <w:br/>
        <w:t>Enter your full name.</w:t>
      </w:r>
    </w:p>
    <w:p w14:paraId="7C08BEFF"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Company Name</w:t>
      </w:r>
      <w:r w:rsidRPr="00B41B03">
        <w:rPr>
          <w:rFonts w:ascii="Times New Roman" w:eastAsia="Times New Roman" w:hAnsi="Times New Roman" w:cs="Times New Roman"/>
          <w:kern w:val="0"/>
          <w:lang w:eastAsia="tr-TR"/>
          <w14:ligatures w14:val="none"/>
        </w:rPr>
        <w:br/>
        <w:t>Enter your company or organization name.</w:t>
      </w:r>
    </w:p>
    <w:p w14:paraId="76944407"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Country</w:t>
      </w:r>
      <w:r w:rsidRPr="00B41B03">
        <w:rPr>
          <w:rFonts w:ascii="Times New Roman" w:eastAsia="Times New Roman" w:hAnsi="Times New Roman" w:cs="Times New Roman"/>
          <w:kern w:val="0"/>
          <w:lang w:eastAsia="tr-TR"/>
          <w14:ligatures w14:val="none"/>
        </w:rPr>
        <w:br/>
        <w:t>Select or enter your country.</w:t>
      </w:r>
    </w:p>
    <w:p w14:paraId="3102C970"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Email Address</w:t>
      </w:r>
      <w:r w:rsidRPr="00B41B03">
        <w:rPr>
          <w:rFonts w:ascii="Times New Roman" w:eastAsia="Times New Roman" w:hAnsi="Times New Roman" w:cs="Times New Roman"/>
          <w:kern w:val="0"/>
          <w:lang w:eastAsia="tr-TR"/>
          <w14:ligatures w14:val="none"/>
        </w:rPr>
        <w:br/>
        <w:t>Enter your business email address.</w:t>
      </w:r>
    </w:p>
    <w:p w14:paraId="52F6A221"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Phone / WhatsApp</w:t>
      </w:r>
      <w:r w:rsidRPr="00B41B03">
        <w:rPr>
          <w:rFonts w:ascii="Times New Roman" w:eastAsia="Times New Roman" w:hAnsi="Times New Roman" w:cs="Times New Roman"/>
          <w:kern w:val="0"/>
          <w:lang w:eastAsia="tr-TR"/>
          <w14:ligatures w14:val="none"/>
        </w:rPr>
        <w:br/>
        <w:t>Enter your phone number with country code.</w:t>
      </w:r>
    </w:p>
    <w:p w14:paraId="5AB6C106"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Product Category of Interest</w:t>
      </w:r>
      <w:r w:rsidRPr="00B41B03">
        <w:rPr>
          <w:rFonts w:ascii="Times New Roman" w:eastAsia="Times New Roman" w:hAnsi="Times New Roman" w:cs="Times New Roman"/>
          <w:kern w:val="0"/>
          <w:lang w:eastAsia="tr-TR"/>
          <w14:ligatures w14:val="none"/>
        </w:rPr>
        <w:br/>
        <w:t>Select the product category you are interested in.</w:t>
      </w:r>
    </w:p>
    <w:p w14:paraId="3017F8BE"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Suggested options:</w:t>
      </w:r>
    </w:p>
    <w:p w14:paraId="22AE6AA4" w14:textId="77777777" w:rsidR="00B41B03" w:rsidRPr="00B41B03" w:rsidRDefault="00B41B03" w:rsidP="00B41B03">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Ballistic Protection</w:t>
      </w:r>
    </w:p>
    <w:p w14:paraId="183DD259" w14:textId="77777777" w:rsidR="00B41B03" w:rsidRPr="00B41B03" w:rsidRDefault="00B41B03" w:rsidP="00B41B03">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Communication &amp; Command Electronics</w:t>
      </w:r>
    </w:p>
    <w:p w14:paraId="16BB5FB9" w14:textId="77777777" w:rsidR="00B41B03" w:rsidRPr="00B41B03" w:rsidRDefault="00B41B03" w:rsidP="00B41B03">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lastRenderedPageBreak/>
        <w:t>Containerized Field Kitchen &amp; Support Units</w:t>
      </w:r>
    </w:p>
    <w:p w14:paraId="2D54094F" w14:textId="77777777" w:rsidR="00B41B03" w:rsidRPr="00B41B03" w:rsidRDefault="00B41B03" w:rsidP="00B41B03">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Field Support Logistics</w:t>
      </w:r>
    </w:p>
    <w:p w14:paraId="0BF5F205" w14:textId="77777777" w:rsidR="00B41B03" w:rsidRPr="00B41B03" w:rsidRDefault="00B41B03" w:rsidP="00B41B03">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Naval &amp; Marine Systems</w:t>
      </w:r>
    </w:p>
    <w:p w14:paraId="755266E1" w14:textId="77777777" w:rsidR="00B41B03" w:rsidRPr="00B41B03" w:rsidRDefault="00B41B03" w:rsidP="00B41B03">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Power, Battery &amp; Generator Systems</w:t>
      </w:r>
    </w:p>
    <w:p w14:paraId="7541C75C" w14:textId="77777777" w:rsidR="00B41B03" w:rsidRPr="00B41B03" w:rsidRDefault="00B41B03" w:rsidP="00B41B03">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Shield &amp; Riot Control Solutions</w:t>
      </w:r>
    </w:p>
    <w:p w14:paraId="778A1DC3" w14:textId="77777777" w:rsidR="00B41B03" w:rsidRPr="00B41B03" w:rsidRDefault="00B41B03" w:rsidP="00B41B03">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Surveillance, Sensors &amp; Security</w:t>
      </w:r>
    </w:p>
    <w:p w14:paraId="08A4C019" w14:textId="77777777" w:rsidR="00B41B03" w:rsidRPr="00B41B03" w:rsidRDefault="00B41B03" w:rsidP="00B41B03">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Tactical Gear &amp; Textile</w:t>
      </w:r>
    </w:p>
    <w:p w14:paraId="336A351B" w14:textId="77777777" w:rsidR="00B41B03" w:rsidRPr="00B41B03" w:rsidRDefault="00B41B03" w:rsidP="00B41B03">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Training &amp; Simulation Software</w:t>
      </w:r>
    </w:p>
    <w:p w14:paraId="0C84253A" w14:textId="77777777" w:rsidR="00B41B03" w:rsidRPr="00B41B03" w:rsidRDefault="00B41B03" w:rsidP="00B41B03">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Other</w:t>
      </w:r>
    </w:p>
    <w:p w14:paraId="4494E26F"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Estimated Quantity</w:t>
      </w:r>
      <w:r w:rsidRPr="00B41B03">
        <w:rPr>
          <w:rFonts w:ascii="Times New Roman" w:eastAsia="Times New Roman" w:hAnsi="Times New Roman" w:cs="Times New Roman"/>
          <w:kern w:val="0"/>
          <w:lang w:eastAsia="tr-TR"/>
          <w14:ligatures w14:val="none"/>
        </w:rPr>
        <w:br/>
        <w:t>Enter the required quantity or project volume.</w:t>
      </w:r>
    </w:p>
    <w:p w14:paraId="1EBF974A"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Destination Country</w:t>
      </w:r>
      <w:r w:rsidRPr="00B41B03">
        <w:rPr>
          <w:rFonts w:ascii="Times New Roman" w:eastAsia="Times New Roman" w:hAnsi="Times New Roman" w:cs="Times New Roman"/>
          <w:kern w:val="0"/>
          <w:lang w:eastAsia="tr-TR"/>
          <w14:ligatures w14:val="none"/>
        </w:rPr>
        <w:br/>
        <w:t>Enter the country where the products will be delivered.</w:t>
      </w:r>
    </w:p>
    <w:p w14:paraId="371BB8FE"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Preferred Delivery Option</w:t>
      </w:r>
      <w:r w:rsidRPr="00B41B03">
        <w:rPr>
          <w:rFonts w:ascii="Times New Roman" w:eastAsia="Times New Roman" w:hAnsi="Times New Roman" w:cs="Times New Roman"/>
          <w:kern w:val="0"/>
          <w:lang w:eastAsia="tr-TR"/>
          <w14:ligatures w14:val="none"/>
        </w:rPr>
        <w:br/>
        <w:t>Select your preferred delivery option.</w:t>
      </w:r>
    </w:p>
    <w:p w14:paraId="3D94AA36"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Suggested options:</w:t>
      </w:r>
    </w:p>
    <w:p w14:paraId="0B52AD77" w14:textId="77777777" w:rsidR="00B41B03" w:rsidRPr="00B41B03" w:rsidRDefault="00B41B03" w:rsidP="00B41B03">
      <w:pPr>
        <w:numPr>
          <w:ilvl w:val="0"/>
          <w:numId w:val="2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DDP Delivery</w:t>
      </w:r>
    </w:p>
    <w:p w14:paraId="7DD56B85" w14:textId="77777777" w:rsidR="00B41B03" w:rsidRPr="00B41B03" w:rsidRDefault="00B41B03" w:rsidP="00B41B03">
      <w:pPr>
        <w:numPr>
          <w:ilvl w:val="0"/>
          <w:numId w:val="2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Standard Export Delivery</w:t>
      </w:r>
    </w:p>
    <w:p w14:paraId="7F8ABD7B" w14:textId="77777777" w:rsidR="00B41B03" w:rsidRPr="00B41B03" w:rsidRDefault="00B41B03" w:rsidP="00B41B03">
      <w:pPr>
        <w:numPr>
          <w:ilvl w:val="0"/>
          <w:numId w:val="2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To Be Discussed</w:t>
      </w:r>
    </w:p>
    <w:p w14:paraId="089414BE"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Message / Requirements</w:t>
      </w:r>
      <w:r w:rsidRPr="00B41B03">
        <w:rPr>
          <w:rFonts w:ascii="Times New Roman" w:eastAsia="Times New Roman" w:hAnsi="Times New Roman" w:cs="Times New Roman"/>
          <w:kern w:val="0"/>
          <w:lang w:eastAsia="tr-TR"/>
          <w14:ligatures w14:val="none"/>
        </w:rPr>
        <w:br/>
        <w:t>Please describe your product requirements, technical specifications, quantity, delivery location and any additional details.</w:t>
      </w:r>
    </w:p>
    <w:p w14:paraId="33EC76A5"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Submit Button</w:t>
      </w:r>
    </w:p>
    <w:p w14:paraId="11906592"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Send Request</w:t>
      </w:r>
    </w:p>
    <w:p w14:paraId="6B954C68"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263F7F37">
          <v:rect id="_x0000_i1113" alt="" style="width:453.6pt;height:.05pt;mso-width-percent:0;mso-height-percent:0;mso-width-percent:0;mso-height-percent:0" o:hralign="center" o:hrstd="t" o:hr="t" fillcolor="#a0a0a0" stroked="f"/>
        </w:pict>
      </w:r>
    </w:p>
    <w:p w14:paraId="59A11EBA"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Our Offices</w:t>
      </w:r>
    </w:p>
    <w:p w14:paraId="1524A375"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Headquarters – Türkiye</w:t>
      </w:r>
    </w:p>
    <w:p w14:paraId="399F89D5"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Ltd., Co. is headquartered in İzmir, Türkiye, at Folkart Time 1 Office Blocks in Bayraklı, one of İzmir’s modern business districts.</w:t>
      </w:r>
    </w:p>
    <w:p w14:paraId="38779169"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Sultan Defense Ltd., Co.</w:t>
      </w:r>
      <w:r w:rsidRPr="00B41B03">
        <w:rPr>
          <w:rFonts w:ascii="Times New Roman" w:eastAsia="Times New Roman" w:hAnsi="Times New Roman" w:cs="Times New Roman"/>
          <w:kern w:val="0"/>
          <w:lang w:eastAsia="tr-TR"/>
          <w14:ligatures w14:val="none"/>
        </w:rPr>
        <w:br/>
        <w:t>Folkart Time 1 Office Blocks</w:t>
      </w:r>
      <w:r w:rsidRPr="00B41B03">
        <w:rPr>
          <w:rFonts w:ascii="Times New Roman" w:eastAsia="Times New Roman" w:hAnsi="Times New Roman" w:cs="Times New Roman"/>
          <w:kern w:val="0"/>
          <w:lang w:eastAsia="tr-TR"/>
          <w14:ligatures w14:val="none"/>
        </w:rPr>
        <w:br/>
        <w:t>Bayraklı, İzmir, Türkiye</w:t>
      </w:r>
    </w:p>
    <w:p w14:paraId="5E124B99"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00667651">
          <v:rect id="_x0000_i1112" alt="" style="width:453.6pt;height:.05pt;mso-width-percent:0;mso-height-percent:0;mso-width-percent:0;mso-height-percent:0" o:hralign="center" o:hrstd="t" o:hr="t" fillcolor="#a0a0a0" stroked="f"/>
        </w:pict>
      </w:r>
    </w:p>
    <w:p w14:paraId="7EEB2058"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Saudi Arabia Office</w:t>
      </w:r>
    </w:p>
    <w:p w14:paraId="1D44C229"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lastRenderedPageBreak/>
        <w:t>Sultan Defense has a physical office in Madinah, Saudi Arabia, supporting regional business development, partner communication and procurement coordination across the Middle East.</w:t>
      </w:r>
    </w:p>
    <w:p w14:paraId="71D971D6"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Madinah, Saudi Arabia</w:t>
      </w:r>
    </w:p>
    <w:p w14:paraId="3DF121DE"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556AE301">
          <v:rect id="_x0000_i1111" alt="" style="width:453.6pt;height:.05pt;mso-width-percent:0;mso-height-percent:0;mso-width-percent:0;mso-height-percent:0" o:hralign="center" o:hrstd="t" o:hr="t" fillcolor="#a0a0a0" stroked="f"/>
        </w:pict>
      </w:r>
    </w:p>
    <w:p w14:paraId="66AD168A"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Germany Office</w:t>
      </w:r>
    </w:p>
    <w:p w14:paraId="1946A49F"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has a physical office in Augsburg, Germany, supporting European business communication, international trade coordination and B2B partnership development.</w:t>
      </w:r>
    </w:p>
    <w:p w14:paraId="46261E3C"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Augsburg, Germany</w:t>
      </w:r>
    </w:p>
    <w:p w14:paraId="3F62BFA9"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1D56CB8B">
          <v:rect id="_x0000_i1110" alt="" style="width:453.6pt;height:.05pt;mso-width-percent:0;mso-height-percent:0;mso-width-percent:0;mso-height-percent:0" o:hralign="center" o:hrstd="t" o:hr="t" fillcolor="#a0a0a0" stroked="f"/>
        </w:pict>
      </w:r>
    </w:p>
    <w:p w14:paraId="4A5F8465"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United States Presence</w:t>
      </w:r>
    </w:p>
    <w:p w14:paraId="4D66F3E7"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also has a registered presence in the United States, supporting its international business network and global trade operations.</w:t>
      </w:r>
    </w:p>
    <w:p w14:paraId="01A7BD43"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United States of America</w:t>
      </w:r>
    </w:p>
    <w:p w14:paraId="1B146CBD"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3A151A7B">
          <v:rect id="_x0000_i1109" alt="" style="width:453.6pt;height:.05pt;mso-width-percent:0;mso-height-percent:0;mso-width-percent:0;mso-height-percent:0" o:hralign="center" o:hrstd="t" o:hr="t" fillcolor="#a0a0a0" stroked="f"/>
        </w:pict>
      </w:r>
    </w:p>
    <w:p w14:paraId="799C4761"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Global B2B Communication</w:t>
      </w:r>
    </w:p>
    <w:p w14:paraId="7B6B4CD5"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With offices and business presence across Türkiye, Saudi Arabia, Germany and the United States, Sultan Defense is positioned to support international buyers with responsive communication, export-focused coordination and reliable procurement support.</w:t>
      </w:r>
    </w:p>
    <w:p w14:paraId="5E6F81E3"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Whether you are a distributor, procurement company, government-related buyer, security organization or institutional client, our team is ready to evaluate your request and provide a tailored B2B export quotation.</w:t>
      </w:r>
    </w:p>
    <w:p w14:paraId="76D6BAB4"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744BF99D">
          <v:rect id="_x0000_i1108" alt="" style="width:453.6pt;height:.05pt;mso-width-percent:0;mso-height-percent:0;mso-width-percent:0;mso-height-percent:0" o:hralign="center" o:hrstd="t" o:hr="t" fillcolor="#a0a0a0" stroked="f"/>
        </w:pict>
      </w:r>
    </w:p>
    <w:p w14:paraId="26C5720B"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Request a Quote</w:t>
      </w:r>
    </w:p>
    <w:p w14:paraId="7FB4E3FD"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Share your product requirements, quantity and destination country with us. Sultan Defense will review your request and prepare a professional export quotation, including DDP delivery options where applicable.</w:t>
      </w:r>
    </w:p>
    <w:p w14:paraId="599B5280"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Send Request</w:t>
      </w:r>
    </w:p>
    <w:p w14:paraId="6A9D7184" w14:textId="77777777" w:rsidR="00B41B03" w:rsidRDefault="00B41B03"/>
    <w:p w14:paraId="7063D751" w14:textId="77777777" w:rsidR="00B41B03" w:rsidRDefault="00B41B03"/>
    <w:p w14:paraId="3F2ADE66" w14:textId="77777777" w:rsidR="00B41B03" w:rsidRPr="00B41B03" w:rsidRDefault="00B41B03" w:rsidP="00B41B03">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B41B03">
        <w:rPr>
          <w:rFonts w:ascii="Times New Roman" w:eastAsia="Times New Roman" w:hAnsi="Times New Roman" w:cs="Times New Roman"/>
          <w:b/>
          <w:bCs/>
          <w:kern w:val="36"/>
          <w:sz w:val="48"/>
          <w:szCs w:val="48"/>
          <w:lang w:eastAsia="tr-TR"/>
          <w14:ligatures w14:val="none"/>
        </w:rPr>
        <w:lastRenderedPageBreak/>
        <w:t>GET A QUOTE</w:t>
      </w:r>
    </w:p>
    <w:p w14:paraId="6AA2D734"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Request a Tailored B2B Export Quotation</w:t>
      </w:r>
    </w:p>
    <w:p w14:paraId="0426D22A"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Please complete the quotation request form below with your product requirements, estimated quantity, destination country and delivery expectations.</w:t>
      </w:r>
    </w:p>
    <w:p w14:paraId="60595ACA"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Sultan Defense will review your request and prepare a tailored B2B export quotation based on product availability, order volume, destination country and applicable export requirements.</w:t>
      </w:r>
    </w:p>
    <w:p w14:paraId="5EFCE6CD"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 xml:space="preserve">For eligible products and approved destination countries, we can also evaluate </w:t>
      </w:r>
      <w:r w:rsidRPr="00B41B03">
        <w:rPr>
          <w:rFonts w:ascii="Times New Roman" w:eastAsia="Times New Roman" w:hAnsi="Times New Roman" w:cs="Times New Roman"/>
          <w:b/>
          <w:bCs/>
          <w:kern w:val="0"/>
          <w:lang w:eastAsia="tr-TR"/>
          <w14:ligatures w14:val="none"/>
        </w:rPr>
        <w:t>DDP delivery options</w:t>
      </w:r>
      <w:r w:rsidRPr="00B41B03">
        <w:rPr>
          <w:rFonts w:ascii="Times New Roman" w:eastAsia="Times New Roman" w:hAnsi="Times New Roman" w:cs="Times New Roman"/>
          <w:kern w:val="0"/>
          <w:lang w:eastAsia="tr-TR"/>
          <w14:ligatures w14:val="none"/>
        </w:rPr>
        <w:t xml:space="preserve"> to simplify your procurement process.</w:t>
      </w:r>
    </w:p>
    <w:p w14:paraId="272F2423"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39795B8E">
          <v:rect id="_x0000_i1107" alt="" style="width:453.6pt;height:.05pt;mso-width-percent:0;mso-height-percent:0;mso-width-percent:0;mso-height-percent:0" o:hralign="center" o:hrstd="t" o:hr="t" fillcolor="#a0a0a0" stroked="f"/>
        </w:pict>
      </w:r>
    </w:p>
    <w:p w14:paraId="568A0823"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Quotation Request Form</w:t>
      </w:r>
    </w:p>
    <w:p w14:paraId="0867141D"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Form Title</w:t>
      </w:r>
    </w:p>
    <w:p w14:paraId="757B5780"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Request Your Export Quotation</w:t>
      </w:r>
    </w:p>
    <w:p w14:paraId="17D8C7D5"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Form Description</w:t>
      </w:r>
    </w:p>
    <w:p w14:paraId="7276F34B"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Please provide as much detail as possible so our team can evaluate your request accurately and prepare a professional quotation.</w:t>
      </w:r>
    </w:p>
    <w:p w14:paraId="586077EF" w14:textId="77777777" w:rsidR="00B41B03" w:rsidRPr="00B41B03" w:rsidRDefault="00B41B03" w:rsidP="00B41B03">
      <w:pPr>
        <w:spacing w:after="0"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pict w14:anchorId="4AE627C9">
          <v:rect id="_x0000_i1100" style="width:0;height:1.5pt" o:hralign="center" o:hrstd="t" o:hr="t" fillcolor="#a0a0a0" stroked="f"/>
        </w:pict>
      </w:r>
    </w:p>
    <w:p w14:paraId="07E5F70D"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Form Fields</w:t>
      </w:r>
    </w:p>
    <w:p w14:paraId="1C435E6E"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1. Buyer Information</w:t>
      </w:r>
    </w:p>
    <w:p w14:paraId="5F8A57FC"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Full Name</w:t>
      </w:r>
      <w:r w:rsidRPr="00B41B03">
        <w:rPr>
          <w:rFonts w:ascii="Times New Roman" w:eastAsia="Times New Roman" w:hAnsi="Times New Roman" w:cs="Times New Roman"/>
          <w:kern w:val="0"/>
          <w:lang w:eastAsia="tr-TR"/>
          <w14:ligatures w14:val="none"/>
        </w:rPr>
        <w:br/>
        <w:t>Enter your full name.</w:t>
      </w:r>
    </w:p>
    <w:p w14:paraId="595E36F6"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Company / Organization Name</w:t>
      </w:r>
      <w:r w:rsidRPr="00B41B03">
        <w:rPr>
          <w:rFonts w:ascii="Times New Roman" w:eastAsia="Times New Roman" w:hAnsi="Times New Roman" w:cs="Times New Roman"/>
          <w:kern w:val="0"/>
          <w:lang w:eastAsia="tr-TR"/>
          <w14:ligatures w14:val="none"/>
        </w:rPr>
        <w:br/>
        <w:t>Enter your company, institution or organization name.</w:t>
      </w:r>
    </w:p>
    <w:p w14:paraId="0E6F6219"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Job Title / Position</w:t>
      </w:r>
      <w:r w:rsidRPr="00B41B03">
        <w:rPr>
          <w:rFonts w:ascii="Times New Roman" w:eastAsia="Times New Roman" w:hAnsi="Times New Roman" w:cs="Times New Roman"/>
          <w:kern w:val="0"/>
          <w:lang w:eastAsia="tr-TR"/>
          <w14:ligatures w14:val="none"/>
        </w:rPr>
        <w:br/>
        <w:t>Enter your position in the company.</w:t>
      </w:r>
    </w:p>
    <w:p w14:paraId="62130DAE"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Country</w:t>
      </w:r>
      <w:r w:rsidRPr="00B41B03">
        <w:rPr>
          <w:rFonts w:ascii="Times New Roman" w:eastAsia="Times New Roman" w:hAnsi="Times New Roman" w:cs="Times New Roman"/>
          <w:kern w:val="0"/>
          <w:lang w:eastAsia="tr-TR"/>
          <w14:ligatures w14:val="none"/>
        </w:rPr>
        <w:br/>
        <w:t>Enter your country.</w:t>
      </w:r>
    </w:p>
    <w:p w14:paraId="1000B9AF"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Business Email Address</w:t>
      </w:r>
      <w:r w:rsidRPr="00B41B03">
        <w:rPr>
          <w:rFonts w:ascii="Times New Roman" w:eastAsia="Times New Roman" w:hAnsi="Times New Roman" w:cs="Times New Roman"/>
          <w:kern w:val="0"/>
          <w:lang w:eastAsia="tr-TR"/>
          <w14:ligatures w14:val="none"/>
        </w:rPr>
        <w:br/>
        <w:t>Enter your business email address.</w:t>
      </w:r>
    </w:p>
    <w:p w14:paraId="06E03084"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lastRenderedPageBreak/>
        <w:t>Phone / WhatsApp Number</w:t>
      </w:r>
      <w:r w:rsidRPr="00B41B03">
        <w:rPr>
          <w:rFonts w:ascii="Times New Roman" w:eastAsia="Times New Roman" w:hAnsi="Times New Roman" w:cs="Times New Roman"/>
          <w:kern w:val="0"/>
          <w:lang w:eastAsia="tr-TR"/>
          <w14:ligatures w14:val="none"/>
        </w:rPr>
        <w:br/>
        <w:t>Enter your phone number with country code.</w:t>
      </w:r>
    </w:p>
    <w:p w14:paraId="61B1E56F"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Company Website</w:t>
      </w:r>
      <w:r w:rsidRPr="00B41B03">
        <w:rPr>
          <w:rFonts w:ascii="Times New Roman" w:eastAsia="Times New Roman" w:hAnsi="Times New Roman" w:cs="Times New Roman"/>
          <w:kern w:val="0"/>
          <w:lang w:eastAsia="tr-TR"/>
          <w14:ligatures w14:val="none"/>
        </w:rPr>
        <w:br/>
        <w:t>Enter your company website, if available.</w:t>
      </w:r>
    </w:p>
    <w:p w14:paraId="00BBB6FC" w14:textId="77777777" w:rsidR="00B41B03" w:rsidRPr="00B41B03" w:rsidRDefault="00B41B03" w:rsidP="00B41B03">
      <w:pPr>
        <w:spacing w:after="0"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pict w14:anchorId="7A912308">
          <v:rect id="_x0000_i1101" style="width:0;height:1.5pt" o:hralign="center" o:hrstd="t" o:hr="t" fillcolor="#a0a0a0" stroked="f"/>
        </w:pict>
      </w:r>
    </w:p>
    <w:p w14:paraId="3C6784FD"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2. Product Requirements</w:t>
      </w:r>
    </w:p>
    <w:p w14:paraId="6A65B487"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Product Category</w:t>
      </w:r>
      <w:r w:rsidRPr="00B41B03">
        <w:rPr>
          <w:rFonts w:ascii="Times New Roman" w:eastAsia="Times New Roman" w:hAnsi="Times New Roman" w:cs="Times New Roman"/>
          <w:kern w:val="0"/>
          <w:lang w:eastAsia="tr-TR"/>
          <w14:ligatures w14:val="none"/>
        </w:rPr>
        <w:br/>
        <w:t>Select the product category you are interested in.</w:t>
      </w:r>
    </w:p>
    <w:p w14:paraId="5ACB8372"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Suggested options:</w:t>
      </w:r>
    </w:p>
    <w:p w14:paraId="4C7E958A" w14:textId="77777777" w:rsidR="00B41B03" w:rsidRPr="00B41B03" w:rsidRDefault="00B41B03" w:rsidP="00B41B03">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Ballistic Protection</w:t>
      </w:r>
    </w:p>
    <w:p w14:paraId="2F3BA2E7" w14:textId="77777777" w:rsidR="00B41B03" w:rsidRPr="00B41B03" w:rsidRDefault="00B41B03" w:rsidP="00B41B03">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Communication &amp; Command Electronics</w:t>
      </w:r>
    </w:p>
    <w:p w14:paraId="1DE5549B" w14:textId="77777777" w:rsidR="00B41B03" w:rsidRPr="00B41B03" w:rsidRDefault="00B41B03" w:rsidP="00B41B03">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Containerized Field Kitchen &amp; Support Units</w:t>
      </w:r>
    </w:p>
    <w:p w14:paraId="01EB8C3D" w14:textId="77777777" w:rsidR="00B41B03" w:rsidRPr="00B41B03" w:rsidRDefault="00B41B03" w:rsidP="00B41B03">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Field Support Logistics</w:t>
      </w:r>
    </w:p>
    <w:p w14:paraId="446FB00A" w14:textId="77777777" w:rsidR="00B41B03" w:rsidRPr="00B41B03" w:rsidRDefault="00B41B03" w:rsidP="00B41B03">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Naval &amp; Marine Systems</w:t>
      </w:r>
    </w:p>
    <w:p w14:paraId="0BC14C1A" w14:textId="77777777" w:rsidR="00B41B03" w:rsidRPr="00B41B03" w:rsidRDefault="00B41B03" w:rsidP="00B41B03">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Power, Battery &amp; Generator Systems</w:t>
      </w:r>
    </w:p>
    <w:p w14:paraId="11912B1C" w14:textId="77777777" w:rsidR="00B41B03" w:rsidRPr="00B41B03" w:rsidRDefault="00B41B03" w:rsidP="00B41B03">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Shield &amp; Riot Control Solutions</w:t>
      </w:r>
    </w:p>
    <w:p w14:paraId="092F845A" w14:textId="77777777" w:rsidR="00B41B03" w:rsidRPr="00B41B03" w:rsidRDefault="00B41B03" w:rsidP="00B41B03">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Surveillance, Sensors &amp; Security</w:t>
      </w:r>
    </w:p>
    <w:p w14:paraId="7EF5267E" w14:textId="77777777" w:rsidR="00B41B03" w:rsidRPr="00B41B03" w:rsidRDefault="00B41B03" w:rsidP="00B41B03">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Tactical Gear &amp; Textile</w:t>
      </w:r>
    </w:p>
    <w:p w14:paraId="1DD299A6" w14:textId="77777777" w:rsidR="00B41B03" w:rsidRPr="00B41B03" w:rsidRDefault="00B41B03" w:rsidP="00B41B03">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Training &amp; Simulation Software</w:t>
      </w:r>
    </w:p>
    <w:p w14:paraId="335D421B" w14:textId="77777777" w:rsidR="00B41B03" w:rsidRPr="00B41B03" w:rsidRDefault="00B41B03" w:rsidP="00B41B03">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Multiple Categories</w:t>
      </w:r>
    </w:p>
    <w:p w14:paraId="1BBDE69E" w14:textId="77777777" w:rsidR="00B41B03" w:rsidRPr="00B41B03" w:rsidRDefault="00B41B03" w:rsidP="00B41B03">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Other</w:t>
      </w:r>
    </w:p>
    <w:p w14:paraId="5F4508F3"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Product Name / Description</w:t>
      </w:r>
      <w:r w:rsidRPr="00B41B03">
        <w:rPr>
          <w:rFonts w:ascii="Times New Roman" w:eastAsia="Times New Roman" w:hAnsi="Times New Roman" w:cs="Times New Roman"/>
          <w:kern w:val="0"/>
          <w:lang w:eastAsia="tr-TR"/>
          <w14:ligatures w14:val="none"/>
        </w:rPr>
        <w:br/>
        <w:t>Enter the product name, model, technical description or required specifications.</w:t>
      </w:r>
    </w:p>
    <w:p w14:paraId="76752C0A"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Estimated Quantity</w:t>
      </w:r>
      <w:r w:rsidRPr="00B41B03">
        <w:rPr>
          <w:rFonts w:ascii="Times New Roman" w:eastAsia="Times New Roman" w:hAnsi="Times New Roman" w:cs="Times New Roman"/>
          <w:kern w:val="0"/>
          <w:lang w:eastAsia="tr-TR"/>
          <w14:ligatures w14:val="none"/>
        </w:rPr>
        <w:br/>
        <w:t>Enter the required quantity or project volume.</w:t>
      </w:r>
    </w:p>
    <w:p w14:paraId="08276CB4"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Target Use / Project Type</w:t>
      </w:r>
      <w:r w:rsidRPr="00B41B03">
        <w:rPr>
          <w:rFonts w:ascii="Times New Roman" w:eastAsia="Times New Roman" w:hAnsi="Times New Roman" w:cs="Times New Roman"/>
          <w:kern w:val="0"/>
          <w:lang w:eastAsia="tr-TR"/>
          <w14:ligatures w14:val="none"/>
        </w:rPr>
        <w:br/>
        <w:t>Select the purpose of the request.</w:t>
      </w:r>
    </w:p>
    <w:p w14:paraId="6B81EC9C"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Suggested options:</w:t>
      </w:r>
    </w:p>
    <w:p w14:paraId="725F17DA" w14:textId="77777777" w:rsidR="00B41B03" w:rsidRPr="00B41B03" w:rsidRDefault="00B41B03" w:rsidP="00B41B03">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Distributor Purchase</w:t>
      </w:r>
    </w:p>
    <w:p w14:paraId="4522F7B6" w14:textId="77777777" w:rsidR="00B41B03" w:rsidRPr="00B41B03" w:rsidRDefault="00B41B03" w:rsidP="00B41B03">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Government / Institutional Procurement</w:t>
      </w:r>
    </w:p>
    <w:p w14:paraId="6985E226" w14:textId="77777777" w:rsidR="00B41B03" w:rsidRPr="00B41B03" w:rsidRDefault="00B41B03" w:rsidP="00B41B03">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Security Organization</w:t>
      </w:r>
    </w:p>
    <w:p w14:paraId="5041AE43" w14:textId="77777777" w:rsidR="00B41B03" w:rsidRPr="00B41B03" w:rsidRDefault="00B41B03" w:rsidP="00B41B03">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Military / Defense Project</w:t>
      </w:r>
    </w:p>
    <w:p w14:paraId="02C70DBF" w14:textId="77777777" w:rsidR="00B41B03" w:rsidRPr="00B41B03" w:rsidRDefault="00B41B03" w:rsidP="00B41B03">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Humanitarian / Field Support Operation</w:t>
      </w:r>
    </w:p>
    <w:p w14:paraId="2966FDDA" w14:textId="77777777" w:rsidR="00B41B03" w:rsidRPr="00B41B03" w:rsidRDefault="00B41B03" w:rsidP="00B41B03">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Reseller / Trading Company</w:t>
      </w:r>
    </w:p>
    <w:p w14:paraId="6F256724" w14:textId="77777777" w:rsidR="00B41B03" w:rsidRPr="00B41B03" w:rsidRDefault="00B41B03" w:rsidP="00B41B03">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Other</w:t>
      </w:r>
    </w:p>
    <w:p w14:paraId="08F2C3D9"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Technical Specifications / Standards Required</w:t>
      </w:r>
      <w:r w:rsidRPr="00B41B03">
        <w:rPr>
          <w:rFonts w:ascii="Times New Roman" w:eastAsia="Times New Roman" w:hAnsi="Times New Roman" w:cs="Times New Roman"/>
          <w:kern w:val="0"/>
          <w:lang w:eastAsia="tr-TR"/>
          <w14:ligatures w14:val="none"/>
        </w:rPr>
        <w:br/>
        <w:t>Please mention any required standards, certifications or technical expectations.</w:t>
      </w:r>
    </w:p>
    <w:p w14:paraId="6450015F"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lastRenderedPageBreak/>
        <w:t>Example: NIJ level, material type, dimensions, power capacity, communication range, environmental conditions, software features, etc.</w:t>
      </w:r>
    </w:p>
    <w:p w14:paraId="6C51736C"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008A0C7D">
          <v:rect id="_x0000_i1106" alt="" style="width:453.6pt;height:.05pt;mso-width-percent:0;mso-height-percent:0;mso-width-percent:0;mso-height-percent:0" o:hralign="center" o:hrstd="t" o:hr="t" fillcolor="#a0a0a0" stroked="f"/>
        </w:pict>
      </w:r>
    </w:p>
    <w:p w14:paraId="0BC5F53E"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3. Delivery &amp; Export Details</w:t>
      </w:r>
    </w:p>
    <w:p w14:paraId="445DFA81"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Destination Country</w:t>
      </w:r>
      <w:r w:rsidRPr="00B41B03">
        <w:rPr>
          <w:rFonts w:ascii="Times New Roman" w:eastAsia="Times New Roman" w:hAnsi="Times New Roman" w:cs="Times New Roman"/>
          <w:kern w:val="0"/>
          <w:lang w:eastAsia="tr-TR"/>
          <w14:ligatures w14:val="none"/>
        </w:rPr>
        <w:br/>
        <w:t>Enter the country where the products will be delivered.</w:t>
      </w:r>
    </w:p>
    <w:p w14:paraId="645FFC6E"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Delivery City / Final Destination</w:t>
      </w:r>
      <w:r w:rsidRPr="00B41B03">
        <w:rPr>
          <w:rFonts w:ascii="Times New Roman" w:eastAsia="Times New Roman" w:hAnsi="Times New Roman" w:cs="Times New Roman"/>
          <w:kern w:val="0"/>
          <w:lang w:eastAsia="tr-TR"/>
          <w14:ligatures w14:val="none"/>
        </w:rPr>
        <w:br/>
        <w:t>Enter the delivery city or final destination, if known.</w:t>
      </w:r>
    </w:p>
    <w:p w14:paraId="5163F26F"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Preferred Delivery Term</w:t>
      </w:r>
      <w:r w:rsidRPr="00B41B03">
        <w:rPr>
          <w:rFonts w:ascii="Times New Roman" w:eastAsia="Times New Roman" w:hAnsi="Times New Roman" w:cs="Times New Roman"/>
          <w:kern w:val="0"/>
          <w:lang w:eastAsia="tr-TR"/>
          <w14:ligatures w14:val="none"/>
        </w:rPr>
        <w:br/>
        <w:t>Select your preferred delivery option.</w:t>
      </w:r>
    </w:p>
    <w:p w14:paraId="02586A70"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Suggested options:</w:t>
      </w:r>
    </w:p>
    <w:p w14:paraId="14F80390" w14:textId="77777777" w:rsidR="00B41B03" w:rsidRPr="00B41B03" w:rsidRDefault="00B41B03" w:rsidP="00B41B03">
      <w:pPr>
        <w:numPr>
          <w:ilvl w:val="0"/>
          <w:numId w:val="3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DDP Delivery</w:t>
      </w:r>
    </w:p>
    <w:p w14:paraId="09AD59A0" w14:textId="77777777" w:rsidR="00B41B03" w:rsidRPr="00B41B03" w:rsidRDefault="00B41B03" w:rsidP="00B41B03">
      <w:pPr>
        <w:numPr>
          <w:ilvl w:val="0"/>
          <w:numId w:val="3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Standard Export Delivery</w:t>
      </w:r>
    </w:p>
    <w:p w14:paraId="5A53FCFB" w14:textId="77777777" w:rsidR="00B41B03" w:rsidRPr="00B41B03" w:rsidRDefault="00B41B03" w:rsidP="00B41B03">
      <w:pPr>
        <w:numPr>
          <w:ilvl w:val="0"/>
          <w:numId w:val="3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To Be Discussed</w:t>
      </w:r>
    </w:p>
    <w:p w14:paraId="631D0951"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Is DDP Delivery Required?</w:t>
      </w:r>
      <w:r w:rsidRPr="00B41B03">
        <w:rPr>
          <w:rFonts w:ascii="Times New Roman" w:eastAsia="Times New Roman" w:hAnsi="Times New Roman" w:cs="Times New Roman"/>
          <w:kern w:val="0"/>
          <w:lang w:eastAsia="tr-TR"/>
          <w14:ligatures w14:val="none"/>
        </w:rPr>
        <w:br/>
        <w:t>Select one:</w:t>
      </w:r>
    </w:p>
    <w:p w14:paraId="6BFB43FC" w14:textId="77777777" w:rsidR="00B41B03" w:rsidRPr="00B41B03" w:rsidRDefault="00B41B03" w:rsidP="00B41B03">
      <w:pPr>
        <w:numPr>
          <w:ilvl w:val="0"/>
          <w:numId w:val="3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Yes</w:t>
      </w:r>
    </w:p>
    <w:p w14:paraId="216C1967" w14:textId="77777777" w:rsidR="00B41B03" w:rsidRPr="00B41B03" w:rsidRDefault="00B41B03" w:rsidP="00B41B03">
      <w:pPr>
        <w:numPr>
          <w:ilvl w:val="0"/>
          <w:numId w:val="3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No</w:t>
      </w:r>
    </w:p>
    <w:p w14:paraId="4B174BD3" w14:textId="77777777" w:rsidR="00B41B03" w:rsidRPr="00B41B03" w:rsidRDefault="00B41B03" w:rsidP="00B41B03">
      <w:pPr>
        <w:numPr>
          <w:ilvl w:val="0"/>
          <w:numId w:val="3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Please evaluate</w:t>
      </w:r>
    </w:p>
    <w:p w14:paraId="57C4BB76"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Estimated Purchase Timeline</w:t>
      </w:r>
      <w:r w:rsidRPr="00B41B03">
        <w:rPr>
          <w:rFonts w:ascii="Times New Roman" w:eastAsia="Times New Roman" w:hAnsi="Times New Roman" w:cs="Times New Roman"/>
          <w:kern w:val="0"/>
          <w:lang w:eastAsia="tr-TR"/>
          <w14:ligatures w14:val="none"/>
        </w:rPr>
        <w:br/>
        <w:t>Select your expected purchase timeline.</w:t>
      </w:r>
    </w:p>
    <w:p w14:paraId="31588798"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Suggested options:</w:t>
      </w:r>
    </w:p>
    <w:p w14:paraId="2C569103" w14:textId="77777777" w:rsidR="00B41B03" w:rsidRPr="00B41B03" w:rsidRDefault="00B41B03" w:rsidP="00B41B03">
      <w:pPr>
        <w:numPr>
          <w:ilvl w:val="0"/>
          <w:numId w:val="3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Immediately</w:t>
      </w:r>
    </w:p>
    <w:p w14:paraId="1005DBD0" w14:textId="77777777" w:rsidR="00B41B03" w:rsidRPr="00B41B03" w:rsidRDefault="00B41B03" w:rsidP="00B41B03">
      <w:pPr>
        <w:numPr>
          <w:ilvl w:val="0"/>
          <w:numId w:val="3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Within 30 Days</w:t>
      </w:r>
    </w:p>
    <w:p w14:paraId="4BCE651F" w14:textId="77777777" w:rsidR="00B41B03" w:rsidRPr="00B41B03" w:rsidRDefault="00B41B03" w:rsidP="00B41B03">
      <w:pPr>
        <w:numPr>
          <w:ilvl w:val="0"/>
          <w:numId w:val="3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Within 60 Days</w:t>
      </w:r>
    </w:p>
    <w:p w14:paraId="480A36B2" w14:textId="77777777" w:rsidR="00B41B03" w:rsidRPr="00B41B03" w:rsidRDefault="00B41B03" w:rsidP="00B41B03">
      <w:pPr>
        <w:numPr>
          <w:ilvl w:val="0"/>
          <w:numId w:val="3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Within 90 Days</w:t>
      </w:r>
    </w:p>
    <w:p w14:paraId="4AE11BBC" w14:textId="77777777" w:rsidR="00B41B03" w:rsidRPr="00B41B03" w:rsidRDefault="00B41B03" w:rsidP="00B41B03">
      <w:pPr>
        <w:numPr>
          <w:ilvl w:val="0"/>
          <w:numId w:val="3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Project-Based / To Be Discussed</w:t>
      </w:r>
    </w:p>
    <w:p w14:paraId="38F1E9AB"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6D5840E5">
          <v:rect id="_x0000_i1105" alt="" style="width:453.6pt;height:.05pt;mso-width-percent:0;mso-height-percent:0;mso-width-percent:0;mso-height-percent:0" o:hralign="center" o:hrstd="t" o:hr="t" fillcolor="#a0a0a0" stroked="f"/>
        </w:pict>
      </w:r>
    </w:p>
    <w:p w14:paraId="339E0DF4" w14:textId="77777777" w:rsidR="00B41B03" w:rsidRPr="00B41B03" w:rsidRDefault="00B41B03" w:rsidP="00B41B03">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41B03">
        <w:rPr>
          <w:rFonts w:ascii="Times New Roman" w:eastAsia="Times New Roman" w:hAnsi="Times New Roman" w:cs="Times New Roman"/>
          <w:b/>
          <w:bCs/>
          <w:kern w:val="0"/>
          <w:sz w:val="27"/>
          <w:szCs w:val="27"/>
          <w:lang w:eastAsia="tr-TR"/>
          <w14:ligatures w14:val="none"/>
        </w:rPr>
        <w:t>4. Additional Information</w:t>
      </w:r>
    </w:p>
    <w:p w14:paraId="518A1265"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Message / Additional Requirements</w:t>
      </w:r>
      <w:r w:rsidRPr="00B41B03">
        <w:rPr>
          <w:rFonts w:ascii="Times New Roman" w:eastAsia="Times New Roman" w:hAnsi="Times New Roman" w:cs="Times New Roman"/>
          <w:kern w:val="0"/>
          <w:lang w:eastAsia="tr-TR"/>
          <w14:ligatures w14:val="none"/>
        </w:rPr>
        <w:br/>
        <w:t>Please share any additional information about your request, delivery expectations, documentation needs or project details.</w:t>
      </w:r>
    </w:p>
    <w:p w14:paraId="38F094D8"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Upload Product List / Technical File</w:t>
      </w:r>
      <w:r w:rsidRPr="00B41B03">
        <w:rPr>
          <w:rFonts w:ascii="Times New Roman" w:eastAsia="Times New Roman" w:hAnsi="Times New Roman" w:cs="Times New Roman"/>
          <w:kern w:val="0"/>
          <w:lang w:eastAsia="tr-TR"/>
          <w14:ligatures w14:val="none"/>
        </w:rPr>
        <w:br/>
        <w:t>Upload your product list, technical specification file or procurement document, if available.</w:t>
      </w:r>
    </w:p>
    <w:p w14:paraId="008AE862"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lastRenderedPageBreak/>
        <w:t>Consent Checkbox</w:t>
      </w:r>
    </w:p>
    <w:p w14:paraId="6C0196C5"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I confirm that the information provided is accurate and I agree to be contacted by Sultan Defense regarding my quotation request.</w:t>
      </w:r>
    </w:p>
    <w:p w14:paraId="1401F2FD"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68393A10">
          <v:rect id="_x0000_i1104" alt="" style="width:453.6pt;height:.05pt;mso-width-percent:0;mso-height-percent:0;mso-width-percent:0;mso-height-percent:0" o:hralign="center" o:hrstd="t" o:hr="t" fillcolor="#a0a0a0" stroked="f"/>
        </w:pict>
      </w:r>
    </w:p>
    <w:p w14:paraId="29D396AC"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Submit Button</w:t>
      </w:r>
    </w:p>
    <w:p w14:paraId="35481841"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Submit Quote Request</w:t>
      </w:r>
    </w:p>
    <w:p w14:paraId="29D7524D"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32C280E7">
          <v:rect id="_x0000_i1103" alt="" style="width:453.6pt;height:.05pt;mso-width-percent:0;mso-height-percent:0;mso-width-percent:0;mso-height-percent:0" o:hralign="center" o:hrstd="t" o:hr="t" fillcolor="#a0a0a0" stroked="f"/>
        </w:pict>
      </w:r>
    </w:p>
    <w:p w14:paraId="447D21E6"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After You Submit</w:t>
      </w:r>
    </w:p>
    <w:p w14:paraId="0F8A4ACD"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Once your request is received, Sultan Defense will review your product requirements, quantity, destination country and delivery expectations.</w:t>
      </w:r>
    </w:p>
    <w:p w14:paraId="47645092"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Our team may contact you for additional technical or commercial details before preparing the quotation.</w:t>
      </w:r>
    </w:p>
    <w:p w14:paraId="6E73D06C"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For suitable orders, DDP delivery options may be evaluated according to product category, destination country, import conditions and applicable export regulations.</w:t>
      </w:r>
    </w:p>
    <w:p w14:paraId="6C0FA1D6" w14:textId="77777777" w:rsidR="00B41B03" w:rsidRPr="00B41B03" w:rsidRDefault="004757E6" w:rsidP="00B41B03">
      <w:pPr>
        <w:spacing w:after="0" w:line="240" w:lineRule="auto"/>
        <w:rPr>
          <w:rFonts w:ascii="Times New Roman" w:eastAsia="Times New Roman" w:hAnsi="Times New Roman" w:cs="Times New Roman"/>
          <w:kern w:val="0"/>
          <w:lang w:eastAsia="tr-TR"/>
          <w14:ligatures w14:val="none"/>
        </w:rPr>
      </w:pPr>
      <w:r w:rsidRPr="004757E6">
        <w:rPr>
          <w:rFonts w:ascii="Times New Roman" w:eastAsia="Times New Roman" w:hAnsi="Times New Roman" w:cs="Times New Roman"/>
          <w:noProof/>
          <w:kern w:val="0"/>
          <w:lang w:eastAsia="tr-TR"/>
        </w:rPr>
        <w:pict w14:anchorId="52FF9C77">
          <v:rect id="_x0000_i1102" alt="" style="width:453.6pt;height:.05pt;mso-width-percent:0;mso-height-percent:0;mso-width-percent:0;mso-height-percent:0" o:hralign="center" o:hrstd="t" o:hr="t" fillcolor="#a0a0a0" stroked="f"/>
        </w:pict>
      </w:r>
    </w:p>
    <w:p w14:paraId="2EC09072" w14:textId="77777777" w:rsidR="00B41B03" w:rsidRPr="00B41B03" w:rsidRDefault="00B41B03" w:rsidP="00B41B03">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41B03">
        <w:rPr>
          <w:rFonts w:ascii="Times New Roman" w:eastAsia="Times New Roman" w:hAnsi="Times New Roman" w:cs="Times New Roman"/>
          <w:b/>
          <w:bCs/>
          <w:kern w:val="0"/>
          <w:sz w:val="36"/>
          <w:szCs w:val="36"/>
          <w:lang w:eastAsia="tr-TR"/>
          <w14:ligatures w14:val="none"/>
        </w:rPr>
        <w:t>Need Assistance?</w:t>
      </w:r>
    </w:p>
    <w:p w14:paraId="2C722913"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kern w:val="0"/>
          <w:lang w:eastAsia="tr-TR"/>
          <w14:ligatures w14:val="none"/>
        </w:rPr>
        <w:t>If you are not sure which product category or delivery option to select, simply describe your requirement in the message field. Our team will review your request and guide you through the next steps.</w:t>
      </w:r>
    </w:p>
    <w:p w14:paraId="329E9891" w14:textId="77777777" w:rsidR="00B41B03" w:rsidRPr="00B41B03" w:rsidRDefault="00B41B03" w:rsidP="00B41B0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41B03">
        <w:rPr>
          <w:rFonts w:ascii="Times New Roman" w:eastAsia="Times New Roman" w:hAnsi="Times New Roman" w:cs="Times New Roman"/>
          <w:b/>
          <w:bCs/>
          <w:kern w:val="0"/>
          <w:lang w:eastAsia="tr-TR"/>
          <w14:ligatures w14:val="none"/>
        </w:rPr>
        <w:t>Sultan Defense Ltd., Co.</w:t>
      </w:r>
      <w:r w:rsidRPr="00B41B03">
        <w:rPr>
          <w:rFonts w:ascii="Times New Roman" w:eastAsia="Times New Roman" w:hAnsi="Times New Roman" w:cs="Times New Roman"/>
          <w:kern w:val="0"/>
          <w:lang w:eastAsia="tr-TR"/>
          <w14:ligatures w14:val="none"/>
        </w:rPr>
        <w:br/>
        <w:t>Global Defense Supply &amp; B2B Export Solutions</w:t>
      </w:r>
    </w:p>
    <w:p w14:paraId="08951AE6" w14:textId="77777777" w:rsidR="00B41B03" w:rsidRDefault="00B41B03"/>
    <w:sectPr w:rsidR="00B41B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482"/>
    <w:multiLevelType w:val="multilevel"/>
    <w:tmpl w:val="35B8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40BEA"/>
    <w:multiLevelType w:val="multilevel"/>
    <w:tmpl w:val="60AE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83EEC"/>
    <w:multiLevelType w:val="multilevel"/>
    <w:tmpl w:val="6302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653AA"/>
    <w:multiLevelType w:val="multilevel"/>
    <w:tmpl w:val="B556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60AB7"/>
    <w:multiLevelType w:val="multilevel"/>
    <w:tmpl w:val="78FE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62864"/>
    <w:multiLevelType w:val="multilevel"/>
    <w:tmpl w:val="A3A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85A3B"/>
    <w:multiLevelType w:val="multilevel"/>
    <w:tmpl w:val="88A8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75DB5"/>
    <w:multiLevelType w:val="multilevel"/>
    <w:tmpl w:val="7C88F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0291C"/>
    <w:multiLevelType w:val="multilevel"/>
    <w:tmpl w:val="8A60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E7780"/>
    <w:multiLevelType w:val="multilevel"/>
    <w:tmpl w:val="5F4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60460"/>
    <w:multiLevelType w:val="multilevel"/>
    <w:tmpl w:val="E81C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B1578"/>
    <w:multiLevelType w:val="multilevel"/>
    <w:tmpl w:val="8E10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C0444"/>
    <w:multiLevelType w:val="multilevel"/>
    <w:tmpl w:val="A72E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4603C"/>
    <w:multiLevelType w:val="multilevel"/>
    <w:tmpl w:val="4296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61228"/>
    <w:multiLevelType w:val="multilevel"/>
    <w:tmpl w:val="8B1E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E25BB"/>
    <w:multiLevelType w:val="multilevel"/>
    <w:tmpl w:val="6B4C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425BB"/>
    <w:multiLevelType w:val="multilevel"/>
    <w:tmpl w:val="80AA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84167"/>
    <w:multiLevelType w:val="multilevel"/>
    <w:tmpl w:val="7AF0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C76D3"/>
    <w:multiLevelType w:val="multilevel"/>
    <w:tmpl w:val="B478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259F0"/>
    <w:multiLevelType w:val="multilevel"/>
    <w:tmpl w:val="2534B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E72D9F"/>
    <w:multiLevelType w:val="multilevel"/>
    <w:tmpl w:val="D586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B4937"/>
    <w:multiLevelType w:val="multilevel"/>
    <w:tmpl w:val="FCBA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DF03F5"/>
    <w:multiLevelType w:val="multilevel"/>
    <w:tmpl w:val="1208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50E55"/>
    <w:multiLevelType w:val="multilevel"/>
    <w:tmpl w:val="1E78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652C6"/>
    <w:multiLevelType w:val="multilevel"/>
    <w:tmpl w:val="B6EC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00EE0"/>
    <w:multiLevelType w:val="multilevel"/>
    <w:tmpl w:val="C738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83314B"/>
    <w:multiLevelType w:val="multilevel"/>
    <w:tmpl w:val="AABC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E7352B"/>
    <w:multiLevelType w:val="multilevel"/>
    <w:tmpl w:val="CA80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F2532"/>
    <w:multiLevelType w:val="multilevel"/>
    <w:tmpl w:val="735C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4A6704"/>
    <w:multiLevelType w:val="multilevel"/>
    <w:tmpl w:val="A908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849F5"/>
    <w:multiLevelType w:val="multilevel"/>
    <w:tmpl w:val="DD10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D16E74"/>
    <w:multiLevelType w:val="multilevel"/>
    <w:tmpl w:val="3218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665EA6"/>
    <w:multiLevelType w:val="multilevel"/>
    <w:tmpl w:val="B4E8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87975"/>
    <w:multiLevelType w:val="multilevel"/>
    <w:tmpl w:val="9C04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102558">
    <w:abstractNumId w:val="24"/>
  </w:num>
  <w:num w:numId="2" w16cid:durableId="1803032804">
    <w:abstractNumId w:val="8"/>
  </w:num>
  <w:num w:numId="3" w16cid:durableId="2092239274">
    <w:abstractNumId w:val="10"/>
  </w:num>
  <w:num w:numId="4" w16cid:durableId="796070394">
    <w:abstractNumId w:val="16"/>
  </w:num>
  <w:num w:numId="5" w16cid:durableId="1584144758">
    <w:abstractNumId w:val="14"/>
  </w:num>
  <w:num w:numId="6" w16cid:durableId="1919559747">
    <w:abstractNumId w:val="26"/>
  </w:num>
  <w:num w:numId="7" w16cid:durableId="1018629081">
    <w:abstractNumId w:val="23"/>
  </w:num>
  <w:num w:numId="8" w16cid:durableId="7800135">
    <w:abstractNumId w:val="13"/>
  </w:num>
  <w:num w:numId="9" w16cid:durableId="1851721972">
    <w:abstractNumId w:val="11"/>
  </w:num>
  <w:num w:numId="10" w16cid:durableId="1624842157">
    <w:abstractNumId w:val="9"/>
  </w:num>
  <w:num w:numId="11" w16cid:durableId="21902715">
    <w:abstractNumId w:val="29"/>
  </w:num>
  <w:num w:numId="12" w16cid:durableId="1096756296">
    <w:abstractNumId w:val="32"/>
  </w:num>
  <w:num w:numId="13" w16cid:durableId="1892574665">
    <w:abstractNumId w:val="3"/>
  </w:num>
  <w:num w:numId="14" w16cid:durableId="797917199">
    <w:abstractNumId w:val="6"/>
  </w:num>
  <w:num w:numId="15" w16cid:durableId="1711879085">
    <w:abstractNumId w:val="5"/>
  </w:num>
  <w:num w:numId="16" w16cid:durableId="75982787">
    <w:abstractNumId w:val="17"/>
  </w:num>
  <w:num w:numId="17" w16cid:durableId="2079401822">
    <w:abstractNumId w:val="1"/>
  </w:num>
  <w:num w:numId="18" w16cid:durableId="1541622789">
    <w:abstractNumId w:val="30"/>
  </w:num>
  <w:num w:numId="19" w16cid:durableId="870190180">
    <w:abstractNumId w:val="31"/>
  </w:num>
  <w:num w:numId="20" w16cid:durableId="876234626">
    <w:abstractNumId w:val="33"/>
  </w:num>
  <w:num w:numId="21" w16cid:durableId="797647831">
    <w:abstractNumId w:val="25"/>
  </w:num>
  <w:num w:numId="22" w16cid:durableId="979188742">
    <w:abstractNumId w:val="7"/>
  </w:num>
  <w:num w:numId="23" w16cid:durableId="2070108161">
    <w:abstractNumId w:val="19"/>
  </w:num>
  <w:num w:numId="24" w16cid:durableId="105319872">
    <w:abstractNumId w:val="21"/>
  </w:num>
  <w:num w:numId="25" w16cid:durableId="114830973">
    <w:abstractNumId w:val="12"/>
  </w:num>
  <w:num w:numId="26" w16cid:durableId="998928284">
    <w:abstractNumId w:val="22"/>
  </w:num>
  <w:num w:numId="27" w16cid:durableId="2060324376">
    <w:abstractNumId w:val="2"/>
  </w:num>
  <w:num w:numId="28" w16cid:durableId="2001497016">
    <w:abstractNumId w:val="28"/>
  </w:num>
  <w:num w:numId="29" w16cid:durableId="31419110">
    <w:abstractNumId w:val="18"/>
  </w:num>
  <w:num w:numId="30" w16cid:durableId="1646618294">
    <w:abstractNumId w:val="0"/>
  </w:num>
  <w:num w:numId="31" w16cid:durableId="363293845">
    <w:abstractNumId w:val="15"/>
  </w:num>
  <w:num w:numId="32" w16cid:durableId="136994281">
    <w:abstractNumId w:val="20"/>
  </w:num>
  <w:num w:numId="33" w16cid:durableId="862521466">
    <w:abstractNumId w:val="4"/>
  </w:num>
  <w:num w:numId="34" w16cid:durableId="186340001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6E5"/>
    <w:rsid w:val="0009279D"/>
    <w:rsid w:val="003E36E5"/>
    <w:rsid w:val="00432D51"/>
    <w:rsid w:val="00474C85"/>
    <w:rsid w:val="004757E6"/>
    <w:rsid w:val="00533E91"/>
    <w:rsid w:val="0095411C"/>
    <w:rsid w:val="00B41B03"/>
    <w:rsid w:val="00E802A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F6358"/>
  <w15:chartTrackingRefBased/>
  <w15:docId w15:val="{B6EE5D73-718F-4449-B406-3CA0C1F7E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E3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3E3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3E36E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E36E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E36E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E36E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E36E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E36E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E36E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E36E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3E36E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3E36E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E36E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E36E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E36E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E36E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E36E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E36E5"/>
    <w:rPr>
      <w:rFonts w:eastAsiaTheme="majorEastAsia" w:cstheme="majorBidi"/>
      <w:color w:val="272727" w:themeColor="text1" w:themeTint="D8"/>
    </w:rPr>
  </w:style>
  <w:style w:type="paragraph" w:styleId="KonuBal">
    <w:name w:val="Title"/>
    <w:basedOn w:val="Normal"/>
    <w:next w:val="Normal"/>
    <w:link w:val="KonuBalChar"/>
    <w:uiPriority w:val="10"/>
    <w:qFormat/>
    <w:rsid w:val="003E3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E36E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E36E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E36E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E36E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E36E5"/>
    <w:rPr>
      <w:i/>
      <w:iCs/>
      <w:color w:val="404040" w:themeColor="text1" w:themeTint="BF"/>
    </w:rPr>
  </w:style>
  <w:style w:type="paragraph" w:styleId="ListeParagraf">
    <w:name w:val="List Paragraph"/>
    <w:basedOn w:val="Normal"/>
    <w:uiPriority w:val="34"/>
    <w:qFormat/>
    <w:rsid w:val="003E36E5"/>
    <w:pPr>
      <w:ind w:left="720"/>
      <w:contextualSpacing/>
    </w:pPr>
  </w:style>
  <w:style w:type="character" w:styleId="GlVurgulama">
    <w:name w:val="Intense Emphasis"/>
    <w:basedOn w:val="VarsaylanParagrafYazTipi"/>
    <w:uiPriority w:val="21"/>
    <w:qFormat/>
    <w:rsid w:val="003E36E5"/>
    <w:rPr>
      <w:i/>
      <w:iCs/>
      <w:color w:val="0F4761" w:themeColor="accent1" w:themeShade="BF"/>
    </w:rPr>
  </w:style>
  <w:style w:type="paragraph" w:styleId="GlAlnt">
    <w:name w:val="Intense Quote"/>
    <w:basedOn w:val="Normal"/>
    <w:next w:val="Normal"/>
    <w:link w:val="GlAlntChar"/>
    <w:uiPriority w:val="30"/>
    <w:qFormat/>
    <w:rsid w:val="003E3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E36E5"/>
    <w:rPr>
      <w:i/>
      <w:iCs/>
      <w:color w:val="0F4761" w:themeColor="accent1" w:themeShade="BF"/>
    </w:rPr>
  </w:style>
  <w:style w:type="character" w:styleId="GlBavuru">
    <w:name w:val="Intense Reference"/>
    <w:basedOn w:val="VarsaylanParagrafYazTipi"/>
    <w:uiPriority w:val="32"/>
    <w:qFormat/>
    <w:rsid w:val="003E36E5"/>
    <w:rPr>
      <w:b/>
      <w:bCs/>
      <w:smallCaps/>
      <w:color w:val="0F4761" w:themeColor="accent1" w:themeShade="BF"/>
      <w:spacing w:val="5"/>
    </w:rPr>
  </w:style>
  <w:style w:type="paragraph" w:styleId="NormalWeb">
    <w:name w:val="Normal (Web)"/>
    <w:basedOn w:val="Normal"/>
    <w:uiPriority w:val="99"/>
    <w:semiHidden/>
    <w:unhideWhenUsed/>
    <w:rsid w:val="003E36E5"/>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3E36E5"/>
    <w:rPr>
      <w:b/>
      <w:bCs/>
    </w:rPr>
  </w:style>
  <w:style w:type="character" w:styleId="HTMLKodu">
    <w:name w:val="HTML Code"/>
    <w:basedOn w:val="VarsaylanParagrafYazTipi"/>
    <w:uiPriority w:val="99"/>
    <w:semiHidden/>
    <w:unhideWhenUsed/>
    <w:rsid w:val="003E36E5"/>
    <w:rPr>
      <w:rFonts w:ascii="Courier New" w:eastAsia="Times New Roman" w:hAnsi="Courier New" w:cs="Courier New"/>
      <w:sz w:val="20"/>
      <w:szCs w:val="20"/>
    </w:rPr>
  </w:style>
  <w:style w:type="character" w:styleId="Kpr">
    <w:name w:val="Hyperlink"/>
    <w:basedOn w:val="VarsaylanParagrafYazTipi"/>
    <w:uiPriority w:val="99"/>
    <w:semiHidden/>
    <w:unhideWhenUsed/>
    <w:rsid w:val="003E36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3638</Words>
  <Characters>20741</Characters>
  <Application>Microsoft Office Word</Application>
  <DocSecurity>0</DocSecurity>
  <Lines>172</Lines>
  <Paragraphs>48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Sultan Dinçer</dc:creator>
  <cp:keywords/>
  <dc:description/>
  <cp:lastModifiedBy>Fatih Sultan Dinçer</cp:lastModifiedBy>
  <cp:revision>2</cp:revision>
  <dcterms:created xsi:type="dcterms:W3CDTF">2026-06-04T16:48:00Z</dcterms:created>
  <dcterms:modified xsi:type="dcterms:W3CDTF">2026-06-07T08:34:00Z</dcterms:modified>
</cp:coreProperties>
</file>