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1746F" w14:textId="7276BE43" w:rsidR="00D22F56" w:rsidRDefault="00D22F56" w:rsidP="00D22F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Отчет по Лабораторной работе №</w:t>
      </w:r>
      <w:r>
        <w:rPr>
          <w:b/>
          <w:bCs/>
          <w:sz w:val="32"/>
          <w:szCs w:val="32"/>
          <w:lang w:val="en-US"/>
        </w:rPr>
        <w:t>4</w:t>
      </w:r>
    </w:p>
    <w:p w14:paraId="506DFF75" w14:textId="0EDE76F0" w:rsidR="00D22F56" w:rsidRDefault="00D22F56" w:rsidP="00D22F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Цели.</w:t>
      </w:r>
    </w:p>
    <w:p w14:paraId="3888B71E" w14:textId="77777777" w:rsidR="00D22F56" w:rsidRDefault="00D22F56" w:rsidP="00D22F56">
      <w:r>
        <w:t xml:space="preserve">1. Построить решение уравнения гармонического осциллятора без затухания </w:t>
      </w:r>
    </w:p>
    <w:p w14:paraId="5D46BEDC" w14:textId="77777777" w:rsidR="00D22F56" w:rsidRDefault="00D22F56" w:rsidP="00D22F56">
      <w:r>
        <w:t xml:space="preserve">2. 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 </w:t>
      </w:r>
    </w:p>
    <w:p w14:paraId="078599D3" w14:textId="6FE5C86C" w:rsidR="00D22F56" w:rsidRPr="00D22F56" w:rsidRDefault="00D22F56" w:rsidP="00D22F56">
      <w:pPr>
        <w:rPr>
          <w:sz w:val="32"/>
          <w:szCs w:val="32"/>
        </w:rPr>
      </w:pPr>
      <w:r>
        <w:t>3. 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p w14:paraId="1B88B9B8" w14:textId="4F719735" w:rsidR="002D5CD7" w:rsidRDefault="00D22F56">
      <w:r>
        <w:t>Задание</w:t>
      </w:r>
    </w:p>
    <w:p w14:paraId="53C29E39" w14:textId="6C3CE5F8" w:rsidR="00D22F56" w:rsidRDefault="00D22F56"/>
    <w:p w14:paraId="774F3F32" w14:textId="28677131" w:rsidR="00D22F56" w:rsidRDefault="00D22F56">
      <w:r>
        <w:t xml:space="preserve">Постройте фазовый портрет гармонического осциллятора и решение уравнения гармонического осциллятора для следующих случаев 1. Колебания гармонического осциллятора без затуханий и без действий внешней силы </w:t>
      </w:r>
      <w:r>
        <w:rPr>
          <w:rFonts w:ascii="Cambria Math" w:hAnsi="Cambria Math" w:cs="Cambria Math"/>
        </w:rPr>
        <w:t>𝑥</w:t>
      </w:r>
      <w:r>
        <w:rPr>
          <w:rFonts w:ascii="Calibri" w:hAnsi="Calibri" w:cs="Calibri"/>
        </w:rPr>
        <w:t>̈</w:t>
      </w:r>
      <w:r>
        <w:t>+ 4.3</w:t>
      </w:r>
      <w:r>
        <w:rPr>
          <w:rFonts w:ascii="Cambria Math" w:hAnsi="Cambria Math" w:cs="Cambria Math"/>
        </w:rPr>
        <w:t>𝑥</w:t>
      </w:r>
      <w:r>
        <w:t xml:space="preserve"> = 0 2. Колебания гармонического осциллятора c затуханием и без действий внешней силы </w:t>
      </w:r>
      <w:r>
        <w:rPr>
          <w:rFonts w:ascii="Cambria Math" w:hAnsi="Cambria Math" w:cs="Cambria Math"/>
        </w:rPr>
        <w:t>𝑥</w:t>
      </w:r>
      <w:r>
        <w:rPr>
          <w:rFonts w:ascii="Calibri" w:hAnsi="Calibri" w:cs="Calibri"/>
        </w:rPr>
        <w:t>̈</w:t>
      </w:r>
      <w:r>
        <w:t>+ 6</w:t>
      </w:r>
      <w:r>
        <w:rPr>
          <w:rFonts w:ascii="Cambria Math" w:hAnsi="Cambria Math" w:cs="Cambria Math"/>
        </w:rPr>
        <w:t>𝑥</w:t>
      </w:r>
      <w:r>
        <w:rPr>
          <w:rFonts w:ascii="Calibri" w:hAnsi="Calibri" w:cs="Calibri"/>
        </w:rPr>
        <w:t>̇</w:t>
      </w:r>
      <w:r>
        <w:t>+ 5</w:t>
      </w:r>
      <w:r>
        <w:rPr>
          <w:rFonts w:ascii="Cambria Math" w:hAnsi="Cambria Math" w:cs="Cambria Math"/>
        </w:rPr>
        <w:t>𝑥</w:t>
      </w:r>
      <w:r>
        <w:t xml:space="preserve"> = 0 3. Колебания гармонического осциллятора c затуханием и под действием внешней силы </w:t>
      </w:r>
      <w:r>
        <w:rPr>
          <w:rFonts w:ascii="Cambria Math" w:hAnsi="Cambria Math" w:cs="Cambria Math"/>
        </w:rPr>
        <w:t>𝑥</w:t>
      </w:r>
      <w:r>
        <w:rPr>
          <w:rFonts w:ascii="Calibri" w:hAnsi="Calibri" w:cs="Calibri"/>
        </w:rPr>
        <w:t>̈</w:t>
      </w:r>
      <w:r>
        <w:t>+ 10</w:t>
      </w:r>
      <w:r>
        <w:rPr>
          <w:rFonts w:ascii="Cambria Math" w:hAnsi="Cambria Math" w:cs="Cambria Math"/>
        </w:rPr>
        <w:t>𝑥</w:t>
      </w:r>
      <w:r>
        <w:rPr>
          <w:rFonts w:ascii="Calibri" w:hAnsi="Calibri" w:cs="Calibri"/>
        </w:rPr>
        <w:t>̇</w:t>
      </w:r>
      <w:r>
        <w:t>+ 9</w:t>
      </w:r>
      <w:r>
        <w:rPr>
          <w:rFonts w:ascii="Cambria Math" w:hAnsi="Cambria Math" w:cs="Cambria Math"/>
        </w:rPr>
        <w:t>𝑥</w:t>
      </w:r>
      <w:r>
        <w:t xml:space="preserve"> = 8</w:t>
      </w:r>
      <w:r>
        <w:rPr>
          <w:rFonts w:ascii="Cambria Math" w:hAnsi="Cambria Math" w:cs="Cambria Math"/>
        </w:rPr>
        <w:t>𝑠𝑖𝑛</w:t>
      </w:r>
      <w:r>
        <w:t>(7</w:t>
      </w:r>
      <w:r>
        <w:rPr>
          <w:rFonts w:ascii="Cambria Math" w:hAnsi="Cambria Math" w:cs="Cambria Math"/>
        </w:rPr>
        <w:t>𝑡</w:t>
      </w:r>
      <w:r>
        <w:t xml:space="preserve">) Н а и н т е р в а л </w:t>
      </w:r>
      <w:r>
        <w:rPr>
          <w:rFonts w:ascii="Cambria Math" w:hAnsi="Cambria Math" w:cs="Cambria Math"/>
        </w:rPr>
        <w:t>𝑡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[0; 80] (</w:t>
      </w:r>
      <w:r>
        <w:rPr>
          <w:rFonts w:ascii="Calibri" w:hAnsi="Calibri" w:cs="Calibri"/>
        </w:rPr>
        <w:t>шаг</w:t>
      </w:r>
      <w:r>
        <w:t xml:space="preserve"> 0.05)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начальными</w:t>
      </w:r>
      <w:r>
        <w:t xml:space="preserve"> </w:t>
      </w:r>
      <w:r>
        <w:rPr>
          <w:rFonts w:ascii="Calibri" w:hAnsi="Calibri" w:cs="Calibri"/>
        </w:rPr>
        <w:t>условиям</w:t>
      </w:r>
      <w:r>
        <w:t>и</w:t>
      </w:r>
    </w:p>
    <w:p w14:paraId="236E2F6E" w14:textId="551E6581" w:rsidR="00D22F56" w:rsidRDefault="00D22F56"/>
    <w:p w14:paraId="0A28D7D7" w14:textId="14732A5D" w:rsidR="00D22F56" w:rsidRDefault="00D22F56">
      <w:r>
        <w:t>Выполнение</w:t>
      </w:r>
    </w:p>
    <w:p w14:paraId="212CFF6A" w14:textId="0B744377" w:rsidR="00D22F56" w:rsidRDefault="00D22F56" w:rsidP="00D22F56">
      <w:pPr>
        <w:pStyle w:val="a3"/>
        <w:numPr>
          <w:ilvl w:val="0"/>
          <w:numId w:val="1"/>
        </w:numPr>
      </w:pPr>
      <w:r>
        <w:t xml:space="preserve">Зададим изначальные значения для решения варианта. w = 4 .3 g = 0 .0 x ₀ = 0.8 y ₀ = - </w:t>
      </w:r>
      <w:proofErr w:type="gramStart"/>
      <w:r>
        <w:t>1 .</w:t>
      </w:r>
      <w:proofErr w:type="gramEnd"/>
      <w:r>
        <w:t xml:space="preserve"> 2 </w:t>
      </w:r>
      <w:proofErr w:type="spellStart"/>
      <w:r>
        <w:t>tspan</w:t>
      </w:r>
      <w:proofErr w:type="spellEnd"/>
      <w:r>
        <w:t xml:space="preserve"> = </w:t>
      </w:r>
      <w:proofErr w:type="gramStart"/>
      <w:r>
        <w:t>( 0</w:t>
      </w:r>
      <w:proofErr w:type="gramEnd"/>
      <w:r>
        <w:t xml:space="preserve"> . </w:t>
      </w:r>
      <w:proofErr w:type="gramStart"/>
      <w:r>
        <w:t>0 ,</w:t>
      </w:r>
      <w:proofErr w:type="gramEnd"/>
      <w:r>
        <w:t xml:space="preserve"> 8 0 . 0 ) 4/25 2. Зададим наше уравнение для нахождения фазового портрета и решения уравнения на языке </w:t>
      </w:r>
      <w:proofErr w:type="spellStart"/>
      <w:r>
        <w:t>Julia</w:t>
      </w:r>
      <w:proofErr w:type="spellEnd"/>
      <w:r>
        <w:t xml:space="preserve"> (Полный исходный код представлен в репозитории) 5/25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ode_fn</w:t>
      </w:r>
      <w:proofErr w:type="spellEnd"/>
      <w:r>
        <w:t>(</w:t>
      </w:r>
      <w:proofErr w:type="spellStart"/>
      <w:r>
        <w:t>du</w:t>
      </w:r>
      <w:proofErr w:type="spellEnd"/>
      <w:r>
        <w:t xml:space="preserve">, u, p, t) x , y = u </w:t>
      </w:r>
      <w:proofErr w:type="spellStart"/>
      <w:r>
        <w:t>du</w:t>
      </w:r>
      <w:proofErr w:type="spellEnd"/>
      <w:r>
        <w:t xml:space="preserve">[ 1 ] = u[ 2 ] </w:t>
      </w:r>
      <w:proofErr w:type="spellStart"/>
      <w:r>
        <w:t>du</w:t>
      </w:r>
      <w:proofErr w:type="spellEnd"/>
      <w:r>
        <w:t xml:space="preserve">[ 2 ] = -w* u[ 1 ] - g * u[ 2 ] </w:t>
      </w:r>
      <w:proofErr w:type="spellStart"/>
      <w:r>
        <w:t>end</w:t>
      </w:r>
      <w:proofErr w:type="spellEnd"/>
      <w:r>
        <w:t xml:space="preserve"> 3. Сохраним наш график в файл и посмотрим, что в нем хранится (рис. </w:t>
      </w:r>
      <w:proofErr w:type="spellStart"/>
      <w:r>
        <w:t>fig</w:t>
      </w:r>
      <w:proofErr w:type="spellEnd"/>
      <w:r>
        <w:t>. 1).</w:t>
      </w:r>
    </w:p>
    <w:p w14:paraId="22F0D050" w14:textId="4DB63442" w:rsidR="00D22F56" w:rsidRDefault="00D22F56" w:rsidP="00D22F56">
      <w:pPr>
        <w:pStyle w:val="a3"/>
      </w:pPr>
      <w:r w:rsidRPr="00D22F56">
        <w:drawing>
          <wp:inline distT="0" distB="0" distL="0" distR="0" wp14:anchorId="13BBEC0B" wp14:editId="3D3C4F2D">
            <wp:extent cx="4389120" cy="2308860"/>
            <wp:effectExtent l="0" t="0" r="0" b="0"/>
            <wp:docPr id="3" name="object 3" descr="Изображение выглядит как текст, снимок экрана, линия, Графи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983" cy="23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A9AE" w14:textId="34348DE3" w:rsidR="00D22F56" w:rsidRDefault="00D22F56" w:rsidP="00D22F56">
      <w:pPr>
        <w:pStyle w:val="a3"/>
      </w:pPr>
      <w:r w:rsidRPr="00D22F56">
        <w:t xml:space="preserve">Решение уравнения и фазовый портрет </w:t>
      </w:r>
      <w:proofErr w:type="gramStart"/>
      <w:r w:rsidRPr="00D22F56">
        <w:t>колебания  гармонического</w:t>
      </w:r>
      <w:proofErr w:type="gramEnd"/>
      <w:r w:rsidRPr="00D22F56">
        <w:t xml:space="preserve"> осциллятора без затуханий и без действий внешней силы</w:t>
      </w:r>
    </w:p>
    <w:p w14:paraId="5F33FA88" w14:textId="681F0EAB" w:rsidR="00D22F56" w:rsidRDefault="00D22F56" w:rsidP="00D22F56">
      <w:pPr>
        <w:pStyle w:val="a3"/>
      </w:pPr>
    </w:p>
    <w:p w14:paraId="0A82991B" w14:textId="66447AF6" w:rsidR="00D22F56" w:rsidRDefault="00D22F56" w:rsidP="00D22F56">
      <w:pPr>
        <w:pStyle w:val="a3"/>
      </w:pPr>
      <w:r w:rsidRPr="00D22F56">
        <w:t>Рассмотрим</w:t>
      </w:r>
      <w:r w:rsidRPr="00D22F56">
        <w:t xml:space="preserve"> решение на </w:t>
      </w:r>
      <w:proofErr w:type="spellStart"/>
      <w:r w:rsidRPr="00D22F56">
        <w:t>OpenModelica</w:t>
      </w:r>
      <w:proofErr w:type="spellEnd"/>
      <w:r w:rsidRPr="00D22F56">
        <w:t xml:space="preserve"> (Полный исходный </w:t>
      </w:r>
      <w:proofErr w:type="gramStart"/>
      <w:r w:rsidRPr="00D22F56">
        <w:t>код  представлен</w:t>
      </w:r>
      <w:proofErr w:type="gramEnd"/>
      <w:r w:rsidRPr="00D22F56">
        <w:t xml:space="preserve"> в репозитории).</w:t>
      </w:r>
    </w:p>
    <w:p w14:paraId="6C2E1D96" w14:textId="4031F037" w:rsidR="00D22F56" w:rsidRDefault="00D22F56" w:rsidP="00D22F56">
      <w:pPr>
        <w:pStyle w:val="a3"/>
      </w:pPr>
    </w:p>
    <w:p w14:paraId="16C5BB57" w14:textId="77777777" w:rsidR="00D22F56" w:rsidRPr="00D22F56" w:rsidRDefault="00D22F56" w:rsidP="00D22F56">
      <w:pPr>
        <w:pStyle w:val="a3"/>
        <w:rPr>
          <w:lang w:val="en-US"/>
        </w:rPr>
      </w:pPr>
      <w:r w:rsidRPr="00D22F56">
        <w:rPr>
          <w:lang w:val="en-US"/>
        </w:rPr>
        <w:t>model lab</w:t>
      </w:r>
      <w:proofErr w:type="gramStart"/>
      <w:r w:rsidRPr="00D22F56">
        <w:rPr>
          <w:lang w:val="en-US"/>
        </w:rPr>
        <w:t>41  Real</w:t>
      </w:r>
      <w:proofErr w:type="gramEnd"/>
      <w:r w:rsidRPr="00D22F56">
        <w:rPr>
          <w:lang w:val="en-US"/>
        </w:rPr>
        <w:t xml:space="preserve">  x;  Real y;</w:t>
      </w:r>
    </w:p>
    <w:p w14:paraId="3AB0BC91" w14:textId="77777777" w:rsidR="00D22F56" w:rsidRPr="00D22F56" w:rsidRDefault="00D22F56" w:rsidP="00D22F56">
      <w:pPr>
        <w:pStyle w:val="a3"/>
        <w:rPr>
          <w:lang w:val="en-US"/>
        </w:rPr>
      </w:pPr>
      <w:r w:rsidRPr="00D22F56">
        <w:rPr>
          <w:lang w:val="en-US"/>
        </w:rPr>
        <w:t xml:space="preserve">Real w </w:t>
      </w:r>
      <w:proofErr w:type="gramStart"/>
      <w:r w:rsidRPr="00D22F56">
        <w:rPr>
          <w:lang w:val="en-US"/>
        </w:rPr>
        <w:t>=  4.3</w:t>
      </w:r>
      <w:proofErr w:type="gramEnd"/>
      <w:r w:rsidRPr="00D22F56">
        <w:rPr>
          <w:lang w:val="en-US"/>
        </w:rPr>
        <w:t>;  Real g =  0.0;  Real t = time;  initial equation  x = 0.8;</w:t>
      </w:r>
    </w:p>
    <w:p w14:paraId="293ED6DA" w14:textId="77777777" w:rsidR="00D22F56" w:rsidRPr="00D22F56" w:rsidRDefault="00D22F56" w:rsidP="00D22F56">
      <w:pPr>
        <w:pStyle w:val="a3"/>
        <w:rPr>
          <w:lang w:val="en-US"/>
        </w:rPr>
      </w:pPr>
      <w:r w:rsidRPr="00D22F56">
        <w:rPr>
          <w:lang w:val="en-US"/>
        </w:rPr>
        <w:lastRenderedPageBreak/>
        <w:t>y = -1.2;</w:t>
      </w:r>
    </w:p>
    <w:p w14:paraId="6AC52A4E" w14:textId="77777777" w:rsidR="00D22F56" w:rsidRPr="00D22F56" w:rsidRDefault="00D22F56" w:rsidP="00D22F56">
      <w:pPr>
        <w:pStyle w:val="a3"/>
        <w:rPr>
          <w:lang w:val="en-US"/>
        </w:rPr>
      </w:pPr>
      <w:proofErr w:type="gramStart"/>
      <w:r w:rsidRPr="00D22F56">
        <w:rPr>
          <w:lang w:val="en-US"/>
        </w:rPr>
        <w:t>equation  der</w:t>
      </w:r>
      <w:proofErr w:type="gramEnd"/>
      <w:r w:rsidRPr="00D22F56">
        <w:rPr>
          <w:lang w:val="en-US"/>
        </w:rPr>
        <w:t>(x) = y;</w:t>
      </w:r>
    </w:p>
    <w:p w14:paraId="28F4EC9F" w14:textId="77777777" w:rsidR="00D22F56" w:rsidRPr="00D22F56" w:rsidRDefault="00D22F56" w:rsidP="00D22F56">
      <w:pPr>
        <w:pStyle w:val="a3"/>
        <w:rPr>
          <w:lang w:val="en-US"/>
        </w:rPr>
      </w:pPr>
      <w:r w:rsidRPr="00D22F56">
        <w:rPr>
          <w:lang w:val="en-US"/>
        </w:rPr>
        <w:t>der(y) = -w*x - g*</w:t>
      </w:r>
      <w:proofErr w:type="gramStart"/>
      <w:r w:rsidRPr="00D22F56">
        <w:rPr>
          <w:lang w:val="en-US"/>
        </w:rPr>
        <w:t>y;  end</w:t>
      </w:r>
      <w:proofErr w:type="gramEnd"/>
      <w:r w:rsidRPr="00D22F56">
        <w:rPr>
          <w:lang w:val="en-US"/>
        </w:rPr>
        <w:t xml:space="preserve"> lab41;</w:t>
      </w:r>
    </w:p>
    <w:p w14:paraId="56D93709" w14:textId="034ED135" w:rsidR="00D22F56" w:rsidRDefault="00D22F56" w:rsidP="00D22F56">
      <w:pPr>
        <w:pStyle w:val="a3"/>
      </w:pPr>
      <w:r w:rsidRPr="00D22F56">
        <w:t>Здесь мы получаем аналогичное решение (</w:t>
      </w:r>
      <w:proofErr w:type="spellStart"/>
      <w:r w:rsidRPr="00D22F56">
        <w:t>fig</w:t>
      </w:r>
      <w:proofErr w:type="spellEnd"/>
      <w:r w:rsidRPr="00D22F56">
        <w:t xml:space="preserve">. 2) и </w:t>
      </w:r>
      <w:proofErr w:type="gramStart"/>
      <w:r w:rsidRPr="00D22F56">
        <w:t>аналогичный  фазовый</w:t>
      </w:r>
      <w:proofErr w:type="gramEnd"/>
      <w:r w:rsidRPr="00D22F56">
        <w:t xml:space="preserve"> портрет (</w:t>
      </w:r>
      <w:proofErr w:type="spellStart"/>
      <w:r w:rsidRPr="00D22F56">
        <w:t>fig</w:t>
      </w:r>
      <w:proofErr w:type="spellEnd"/>
      <w:r w:rsidRPr="00D22F56">
        <w:t>. 3).</w:t>
      </w:r>
    </w:p>
    <w:p w14:paraId="01BC95EE" w14:textId="02009200" w:rsidR="00D22F56" w:rsidRDefault="00D22F56" w:rsidP="00D22F56">
      <w:pPr>
        <w:pStyle w:val="a3"/>
      </w:pPr>
      <w:r w:rsidRPr="00D22F56">
        <w:drawing>
          <wp:inline distT="0" distB="0" distL="0" distR="0" wp14:anchorId="3F2C45F1" wp14:editId="11EB113A">
            <wp:extent cx="4792980" cy="1539240"/>
            <wp:effectExtent l="0" t="0" r="7620" b="3810"/>
            <wp:docPr id="1" name="object 3" descr="Изображение выглядит как линия, Графи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5907" cy="15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B8C1" w14:textId="4D4C770F" w:rsidR="00D22F56" w:rsidRDefault="00D22F56" w:rsidP="00D22F56">
      <w:pPr>
        <w:pStyle w:val="a3"/>
      </w:pPr>
      <w:r w:rsidRPr="00D22F56">
        <w:t xml:space="preserve">Решение уравнения колебания гармонического осциллятора </w:t>
      </w:r>
      <w:proofErr w:type="gramStart"/>
      <w:r w:rsidRPr="00D22F56">
        <w:t>без  затуханий</w:t>
      </w:r>
      <w:proofErr w:type="gramEnd"/>
      <w:r w:rsidRPr="00D22F56">
        <w:t xml:space="preserve"> и без действий внешней силы</w:t>
      </w:r>
    </w:p>
    <w:p w14:paraId="0980520B" w14:textId="5C918738" w:rsidR="00D22F56" w:rsidRDefault="00D22F56" w:rsidP="00D22F56">
      <w:pPr>
        <w:pStyle w:val="a3"/>
      </w:pPr>
      <w:r w:rsidRPr="00D22F56">
        <w:drawing>
          <wp:inline distT="0" distB="0" distL="0" distR="0" wp14:anchorId="24F9D7A4" wp14:editId="618C4074">
            <wp:extent cx="5372100" cy="2560320"/>
            <wp:effectExtent l="0" t="0" r="0" b="0"/>
            <wp:docPr id="2" name="object 2" descr="Изображение выглядит как линия, диаграмма, Графи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310" cy="256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4A75" w14:textId="61C74891" w:rsidR="00D22F56" w:rsidRDefault="00D22F56" w:rsidP="00D22F56">
      <w:pPr>
        <w:pStyle w:val="a3"/>
      </w:pPr>
      <w:r w:rsidRPr="00D22F56">
        <w:t xml:space="preserve">Фазовый портрет колебания гармонического осциллятора </w:t>
      </w:r>
      <w:proofErr w:type="gramStart"/>
      <w:r w:rsidRPr="00D22F56">
        <w:t>без  затуханий</w:t>
      </w:r>
      <w:proofErr w:type="gramEnd"/>
      <w:r w:rsidRPr="00D22F56">
        <w:t xml:space="preserve"> и без действий внешней силы</w:t>
      </w:r>
    </w:p>
    <w:p w14:paraId="3537C595" w14:textId="37A3B5FA" w:rsidR="00D22F56" w:rsidRDefault="00D22F56" w:rsidP="00D22F56">
      <w:pPr>
        <w:pStyle w:val="a3"/>
      </w:pPr>
    </w:p>
    <w:p w14:paraId="56105E75" w14:textId="77777777" w:rsidR="00D22F56" w:rsidRPr="00D22F56" w:rsidRDefault="00D22F56" w:rsidP="00D22F56">
      <w:pPr>
        <w:pStyle w:val="a3"/>
      </w:pPr>
      <w:r w:rsidRPr="00D22F56">
        <w:t>1. Зададим изначальные значения для решения варианта.</w:t>
      </w:r>
    </w:p>
    <w:p w14:paraId="4D049861" w14:textId="77777777" w:rsidR="00D22F56" w:rsidRPr="00D22F56" w:rsidRDefault="00D22F56" w:rsidP="00D22F56">
      <w:pPr>
        <w:pStyle w:val="a3"/>
      </w:pPr>
      <w:r w:rsidRPr="00D22F56">
        <w:t>w = 5.0</w:t>
      </w:r>
    </w:p>
    <w:p w14:paraId="44568DF7" w14:textId="77777777" w:rsidR="00D22F56" w:rsidRPr="00D22F56" w:rsidRDefault="00D22F56" w:rsidP="00D22F56">
      <w:pPr>
        <w:pStyle w:val="a3"/>
      </w:pPr>
      <w:r w:rsidRPr="00D22F56">
        <w:t>g = 6.0</w:t>
      </w:r>
    </w:p>
    <w:p w14:paraId="47911692" w14:textId="77777777" w:rsidR="00D22F56" w:rsidRPr="00D22F56" w:rsidRDefault="00D22F56" w:rsidP="00D22F56">
      <w:pPr>
        <w:pStyle w:val="a3"/>
      </w:pPr>
      <w:r w:rsidRPr="00D22F56">
        <w:t>x₀ = 0.8</w:t>
      </w:r>
    </w:p>
    <w:p w14:paraId="241BB0B7" w14:textId="77777777" w:rsidR="00D22F56" w:rsidRPr="00D22F56" w:rsidRDefault="00D22F56" w:rsidP="00D22F56">
      <w:pPr>
        <w:pStyle w:val="a3"/>
      </w:pPr>
      <w:r w:rsidRPr="00D22F56">
        <w:t>y₀ = -1.2</w:t>
      </w:r>
    </w:p>
    <w:p w14:paraId="1E891149" w14:textId="2D2309F7" w:rsidR="00D22F56" w:rsidRDefault="00D22F56" w:rsidP="00D22F56">
      <w:pPr>
        <w:pStyle w:val="a3"/>
      </w:pPr>
      <w:proofErr w:type="spellStart"/>
      <w:r w:rsidRPr="00D22F56">
        <w:t>tspan</w:t>
      </w:r>
      <w:proofErr w:type="spellEnd"/>
      <w:r w:rsidRPr="00D22F56">
        <w:t xml:space="preserve"> = (0.0, 80.0)</w:t>
      </w:r>
    </w:p>
    <w:p w14:paraId="344222B8" w14:textId="48F71102" w:rsidR="00D22F56" w:rsidRDefault="00D22F56" w:rsidP="00D22F56">
      <w:pPr>
        <w:pStyle w:val="a3"/>
      </w:pPr>
      <w:r w:rsidRPr="00D22F56">
        <w:t xml:space="preserve">Сохраним наш график в файл и посмотрим, что в нем </w:t>
      </w:r>
      <w:proofErr w:type="gramStart"/>
      <w:r w:rsidRPr="00D22F56">
        <w:t>хранится  (</w:t>
      </w:r>
      <w:proofErr w:type="gramEnd"/>
      <w:r w:rsidRPr="00D22F56">
        <w:t xml:space="preserve">рис. </w:t>
      </w:r>
      <w:proofErr w:type="spellStart"/>
      <w:r w:rsidRPr="00D22F56">
        <w:t>fig</w:t>
      </w:r>
      <w:proofErr w:type="spellEnd"/>
      <w:r w:rsidRPr="00D22F56">
        <w:t>. 4).</w:t>
      </w:r>
    </w:p>
    <w:p w14:paraId="49546254" w14:textId="00EA652A" w:rsidR="00D22F56" w:rsidRDefault="00D22F56" w:rsidP="00D22F56">
      <w:pPr>
        <w:pStyle w:val="a3"/>
      </w:pPr>
      <w:r w:rsidRPr="00D22F56">
        <w:lastRenderedPageBreak/>
        <w:drawing>
          <wp:inline distT="0" distB="0" distL="0" distR="0" wp14:anchorId="2834D928" wp14:editId="34ECF11B">
            <wp:extent cx="4526280" cy="2362200"/>
            <wp:effectExtent l="0" t="0" r="7620" b="0"/>
            <wp:docPr id="4" name="object 3" descr="Изображение выглядит как текст, линия, диаграмма, Графи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170" cy="236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B341" w14:textId="2814FCFD" w:rsidR="00D22F56" w:rsidRDefault="00D22F56" w:rsidP="00D22F56">
      <w:pPr>
        <w:pStyle w:val="a3"/>
      </w:pPr>
      <w:r w:rsidRPr="00D22F56">
        <w:t xml:space="preserve">Решение уравнения и фазовый портрет </w:t>
      </w:r>
      <w:proofErr w:type="gramStart"/>
      <w:r w:rsidRPr="00D22F56">
        <w:t>колебания  гармонического</w:t>
      </w:r>
      <w:proofErr w:type="gramEnd"/>
      <w:r w:rsidRPr="00D22F56">
        <w:t xml:space="preserve"> осциллятора с затуханием и без действий внешней силы</w:t>
      </w:r>
    </w:p>
    <w:p w14:paraId="483A47CE" w14:textId="000E12DD" w:rsidR="00D22F56" w:rsidRDefault="00D22F56" w:rsidP="00D22F56">
      <w:pPr>
        <w:pStyle w:val="a3"/>
      </w:pPr>
      <w:proofErr w:type="spellStart"/>
      <w:r w:rsidRPr="00D22F56">
        <w:t>Расмотрим</w:t>
      </w:r>
      <w:proofErr w:type="spellEnd"/>
      <w:r w:rsidRPr="00D22F56">
        <w:t xml:space="preserve"> решение на </w:t>
      </w:r>
      <w:proofErr w:type="spellStart"/>
      <w:r w:rsidRPr="00D22F56">
        <w:t>OpenModelica</w:t>
      </w:r>
      <w:proofErr w:type="spellEnd"/>
      <w:r w:rsidRPr="00D22F56">
        <w:t xml:space="preserve"> (Полный исходный </w:t>
      </w:r>
      <w:proofErr w:type="gramStart"/>
      <w:r w:rsidRPr="00D22F56">
        <w:t>код  представлен</w:t>
      </w:r>
      <w:proofErr w:type="gramEnd"/>
      <w:r w:rsidRPr="00D22F56">
        <w:t xml:space="preserve"> в репозитории).</w:t>
      </w:r>
    </w:p>
    <w:p w14:paraId="481169C4" w14:textId="77777777" w:rsidR="00D22F56" w:rsidRPr="00D22F56" w:rsidRDefault="00D22F56" w:rsidP="00D22F56">
      <w:pPr>
        <w:pStyle w:val="a3"/>
        <w:rPr>
          <w:lang w:val="en-US"/>
        </w:rPr>
      </w:pPr>
      <w:r w:rsidRPr="00D22F56">
        <w:rPr>
          <w:lang w:val="en-US"/>
        </w:rPr>
        <w:t>model lab</w:t>
      </w:r>
      <w:proofErr w:type="gramStart"/>
      <w:r w:rsidRPr="00D22F56">
        <w:rPr>
          <w:lang w:val="en-US"/>
        </w:rPr>
        <w:t>42  Real</w:t>
      </w:r>
      <w:proofErr w:type="gramEnd"/>
      <w:r w:rsidRPr="00D22F56">
        <w:rPr>
          <w:lang w:val="en-US"/>
        </w:rPr>
        <w:t xml:space="preserve">  x;  Real y;</w:t>
      </w:r>
    </w:p>
    <w:p w14:paraId="5F136AB4" w14:textId="77777777" w:rsidR="00D22F56" w:rsidRPr="00D22F56" w:rsidRDefault="00D22F56" w:rsidP="00D22F56">
      <w:pPr>
        <w:pStyle w:val="a3"/>
        <w:rPr>
          <w:lang w:val="en-US"/>
        </w:rPr>
      </w:pPr>
      <w:r w:rsidRPr="00D22F56">
        <w:rPr>
          <w:lang w:val="en-US"/>
        </w:rPr>
        <w:t xml:space="preserve">Real w </w:t>
      </w:r>
      <w:proofErr w:type="gramStart"/>
      <w:r w:rsidRPr="00D22F56">
        <w:rPr>
          <w:lang w:val="en-US"/>
        </w:rPr>
        <w:t>=  5.0</w:t>
      </w:r>
      <w:proofErr w:type="gramEnd"/>
      <w:r w:rsidRPr="00D22F56">
        <w:rPr>
          <w:lang w:val="en-US"/>
        </w:rPr>
        <w:t>;  Real g =  6.0;  Real t = time;  initial equation  x = 0.8;</w:t>
      </w:r>
    </w:p>
    <w:p w14:paraId="06F167D1" w14:textId="77777777" w:rsidR="00D22F56" w:rsidRPr="00D22F56" w:rsidRDefault="00D22F56" w:rsidP="00D22F56">
      <w:pPr>
        <w:pStyle w:val="a3"/>
        <w:rPr>
          <w:lang w:val="en-US"/>
        </w:rPr>
      </w:pPr>
      <w:r w:rsidRPr="00D22F56">
        <w:rPr>
          <w:lang w:val="en-US"/>
        </w:rPr>
        <w:t>y = -1.2;</w:t>
      </w:r>
    </w:p>
    <w:p w14:paraId="76286A08" w14:textId="77777777" w:rsidR="00D22F56" w:rsidRPr="00D22F56" w:rsidRDefault="00D22F56" w:rsidP="00D22F56">
      <w:pPr>
        <w:pStyle w:val="a3"/>
        <w:rPr>
          <w:lang w:val="en-US"/>
        </w:rPr>
      </w:pPr>
      <w:proofErr w:type="gramStart"/>
      <w:r w:rsidRPr="00D22F56">
        <w:rPr>
          <w:lang w:val="en-US"/>
        </w:rPr>
        <w:t>equation  der</w:t>
      </w:r>
      <w:proofErr w:type="gramEnd"/>
      <w:r w:rsidRPr="00D22F56">
        <w:rPr>
          <w:lang w:val="en-US"/>
        </w:rPr>
        <w:t>(x) = y;</w:t>
      </w:r>
    </w:p>
    <w:p w14:paraId="07789C16" w14:textId="77777777" w:rsidR="00D22F56" w:rsidRPr="00D22F56" w:rsidRDefault="00D22F56" w:rsidP="00D22F56">
      <w:pPr>
        <w:pStyle w:val="a3"/>
        <w:rPr>
          <w:lang w:val="en-US"/>
        </w:rPr>
      </w:pPr>
      <w:r w:rsidRPr="00D22F56">
        <w:rPr>
          <w:lang w:val="en-US"/>
        </w:rPr>
        <w:t>der(y) = -w*x - g*</w:t>
      </w:r>
      <w:proofErr w:type="gramStart"/>
      <w:r w:rsidRPr="00D22F56">
        <w:rPr>
          <w:lang w:val="en-US"/>
        </w:rPr>
        <w:t>y;  end</w:t>
      </w:r>
      <w:proofErr w:type="gramEnd"/>
      <w:r w:rsidRPr="00D22F56">
        <w:rPr>
          <w:lang w:val="en-US"/>
        </w:rPr>
        <w:t xml:space="preserve"> lab42;</w:t>
      </w:r>
    </w:p>
    <w:p w14:paraId="36F65445" w14:textId="7CF094AC" w:rsidR="00D22F56" w:rsidRDefault="00D22F56" w:rsidP="00D22F56">
      <w:pPr>
        <w:pStyle w:val="a3"/>
      </w:pPr>
      <w:r w:rsidRPr="00D22F56">
        <w:t>Здесь мы получаем аналогичное решение (</w:t>
      </w:r>
      <w:proofErr w:type="spellStart"/>
      <w:r w:rsidRPr="00D22F56">
        <w:t>fig</w:t>
      </w:r>
      <w:proofErr w:type="spellEnd"/>
      <w:r w:rsidRPr="00D22F56">
        <w:t xml:space="preserve">. 5) и </w:t>
      </w:r>
      <w:proofErr w:type="gramStart"/>
      <w:r w:rsidRPr="00D22F56">
        <w:t>аналогичный  фазовый</w:t>
      </w:r>
      <w:proofErr w:type="gramEnd"/>
      <w:r w:rsidRPr="00D22F56">
        <w:t xml:space="preserve"> портрет (</w:t>
      </w:r>
      <w:proofErr w:type="spellStart"/>
      <w:r w:rsidRPr="00D22F56">
        <w:t>fig</w:t>
      </w:r>
      <w:proofErr w:type="spellEnd"/>
      <w:r w:rsidRPr="00D22F56">
        <w:t>. 6).</w:t>
      </w:r>
    </w:p>
    <w:p w14:paraId="34848E49" w14:textId="02AF5702" w:rsidR="00D22F56" w:rsidRDefault="00D22F56" w:rsidP="00D22F56">
      <w:pPr>
        <w:pStyle w:val="a3"/>
      </w:pPr>
      <w:r w:rsidRPr="00D22F56">
        <w:drawing>
          <wp:inline distT="0" distB="0" distL="0" distR="0" wp14:anchorId="5648258D" wp14:editId="0914EC06">
            <wp:extent cx="5280660" cy="1973580"/>
            <wp:effectExtent l="0" t="0" r="0" b="7620"/>
            <wp:docPr id="5" name="object 3" descr="Изображение выглядит как линия, График, текст,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669" cy="197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9D61" w14:textId="171D8605" w:rsidR="00D22F56" w:rsidRDefault="00D22F56" w:rsidP="00D22F56">
      <w:pPr>
        <w:pStyle w:val="a3"/>
      </w:pPr>
      <w:r w:rsidRPr="00D22F56">
        <w:t xml:space="preserve">Решение уравнения колебания гармонического осциллятора </w:t>
      </w:r>
      <w:proofErr w:type="gramStart"/>
      <w:r w:rsidRPr="00D22F56">
        <w:t>с  затуханием</w:t>
      </w:r>
      <w:proofErr w:type="gramEnd"/>
      <w:r w:rsidRPr="00D22F56">
        <w:t xml:space="preserve"> и без действий внешней силы</w:t>
      </w:r>
    </w:p>
    <w:p w14:paraId="62AB287C" w14:textId="4E166DA8" w:rsidR="00D22F56" w:rsidRDefault="00D22F56" w:rsidP="00D22F56">
      <w:pPr>
        <w:pStyle w:val="a3"/>
      </w:pPr>
      <w:r w:rsidRPr="00D22F56">
        <w:drawing>
          <wp:inline distT="0" distB="0" distL="0" distR="0" wp14:anchorId="2AAB292F" wp14:editId="664DB49A">
            <wp:extent cx="4290060" cy="1623060"/>
            <wp:effectExtent l="0" t="0" r="0" b="0"/>
            <wp:docPr id="6" name="object 2" descr="Изображение выглядит как линия, График, диаграмма, Параллель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957" cy="16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AD95" w14:textId="18AA89EA" w:rsidR="00D22F56" w:rsidRDefault="00D22F56" w:rsidP="00D22F56">
      <w:pPr>
        <w:pStyle w:val="a3"/>
      </w:pPr>
      <w:r w:rsidRPr="00D22F56">
        <w:t xml:space="preserve">Фазовый портрет колебания гармонического осциллятора </w:t>
      </w:r>
      <w:proofErr w:type="gramStart"/>
      <w:r w:rsidRPr="00D22F56">
        <w:t>с  затуханием</w:t>
      </w:r>
      <w:proofErr w:type="gramEnd"/>
      <w:r w:rsidRPr="00D22F56">
        <w:t xml:space="preserve"> и без действий внешней силы</w:t>
      </w:r>
    </w:p>
    <w:p w14:paraId="61798B5B" w14:textId="4EA113EC" w:rsidR="00D22F56" w:rsidRDefault="00D22F56" w:rsidP="00D22F56">
      <w:pPr>
        <w:pStyle w:val="a3"/>
      </w:pPr>
      <w:r w:rsidRPr="00D22F56">
        <w:t xml:space="preserve">Сохраним наш график в файл и посмотрим, что в нем хранится  </w:t>
      </w:r>
    </w:p>
    <w:p w14:paraId="14863714" w14:textId="30EA1E06" w:rsidR="00D22F56" w:rsidRDefault="00D22F56" w:rsidP="00D22F56">
      <w:pPr>
        <w:pStyle w:val="a3"/>
      </w:pPr>
      <w:r w:rsidRPr="00D22F56">
        <w:lastRenderedPageBreak/>
        <w:drawing>
          <wp:inline distT="0" distB="0" distL="0" distR="0" wp14:anchorId="6056EAD3" wp14:editId="087CA59D">
            <wp:extent cx="4320540" cy="2461260"/>
            <wp:effectExtent l="0" t="0" r="3810" b="0"/>
            <wp:docPr id="7" name="object 3" descr="Изображение выглядит как текст, График, линия,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392" cy="24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A98B" w14:textId="79011ECD" w:rsidR="00D22F56" w:rsidRDefault="00D22F56" w:rsidP="00D22F56">
      <w:pPr>
        <w:pStyle w:val="a3"/>
      </w:pPr>
      <w:r w:rsidRPr="00D22F56">
        <w:t xml:space="preserve">Решение уравнения и фазовый портрет </w:t>
      </w:r>
      <w:proofErr w:type="gramStart"/>
      <w:r w:rsidRPr="00D22F56">
        <w:t>колебания  гармонического</w:t>
      </w:r>
      <w:proofErr w:type="gramEnd"/>
      <w:r w:rsidRPr="00D22F56">
        <w:t xml:space="preserve"> осциллятора с затуханий и без действий внешней силы</w:t>
      </w:r>
    </w:p>
    <w:p w14:paraId="56C0FEDB" w14:textId="77777777" w:rsidR="00D22F56" w:rsidRPr="00D22F56" w:rsidRDefault="00D22F56" w:rsidP="00D22F56">
      <w:pPr>
        <w:pStyle w:val="a3"/>
      </w:pPr>
      <w:r w:rsidRPr="00D22F56">
        <w:rPr>
          <w:b/>
          <w:bCs/>
        </w:rPr>
        <w:t>Выводы</w:t>
      </w:r>
    </w:p>
    <w:p w14:paraId="200C7DD4" w14:textId="77777777" w:rsidR="00D22F56" w:rsidRPr="00D22F56" w:rsidRDefault="00D22F56" w:rsidP="00D22F56">
      <w:pPr>
        <w:pStyle w:val="a3"/>
      </w:pPr>
      <w:r w:rsidRPr="00D22F56">
        <w:t xml:space="preserve">Результатом работы стали по три модели в </w:t>
      </w:r>
      <w:proofErr w:type="spellStart"/>
      <w:r w:rsidRPr="00D22F56">
        <w:t>Julia</w:t>
      </w:r>
      <w:proofErr w:type="spellEnd"/>
      <w:r w:rsidRPr="00D22F56">
        <w:t xml:space="preserve"> и </w:t>
      </w:r>
      <w:proofErr w:type="spellStart"/>
      <w:proofErr w:type="gramStart"/>
      <w:r w:rsidRPr="00D22F56">
        <w:t>OpenModelica</w:t>
      </w:r>
      <w:proofErr w:type="spellEnd"/>
      <w:r w:rsidRPr="00D22F56">
        <w:t>:  конструкция</w:t>
      </w:r>
      <w:proofErr w:type="gramEnd"/>
      <w:r w:rsidRPr="00D22F56">
        <w:t xml:space="preserve"> модели колебаний в </w:t>
      </w:r>
      <w:proofErr w:type="spellStart"/>
      <w:r w:rsidRPr="00D22F56">
        <w:t>OpenModelica</w:t>
      </w:r>
      <w:proofErr w:type="spellEnd"/>
      <w:r w:rsidRPr="00D22F56">
        <w:t xml:space="preserve"> содержит меньше  строк, чем аналогичная конструкция в </w:t>
      </w:r>
      <w:proofErr w:type="spellStart"/>
      <w:r w:rsidRPr="00D22F56">
        <w:t>Julia</w:t>
      </w:r>
      <w:proofErr w:type="spellEnd"/>
      <w:r w:rsidRPr="00D22F56">
        <w:t>.</w:t>
      </w:r>
    </w:p>
    <w:p w14:paraId="3B07916A" w14:textId="77777777" w:rsidR="00D22F56" w:rsidRPr="00D22F56" w:rsidRDefault="00D22F56" w:rsidP="00D22F56">
      <w:pPr>
        <w:pStyle w:val="a3"/>
      </w:pPr>
      <w:bookmarkStart w:id="0" w:name="_GoBack"/>
      <w:bookmarkEnd w:id="0"/>
    </w:p>
    <w:sectPr w:rsidR="00D22F56" w:rsidRPr="00D22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D70"/>
    <w:multiLevelType w:val="hybridMultilevel"/>
    <w:tmpl w:val="8D80F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C9"/>
    <w:rsid w:val="002D5CD7"/>
    <w:rsid w:val="00480DC9"/>
    <w:rsid w:val="00D2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A6C3"/>
  <w15:chartTrackingRefBased/>
  <w15:docId w15:val="{4663CC8F-57FD-440E-88CC-50D99647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F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F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22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Рахмедов Орун</dc:creator>
  <cp:keywords/>
  <dc:description/>
  <cp:lastModifiedBy>Рахмедов Орун</cp:lastModifiedBy>
  <cp:revision>2</cp:revision>
  <dcterms:created xsi:type="dcterms:W3CDTF">2024-04-16T08:10:00Z</dcterms:created>
  <dcterms:modified xsi:type="dcterms:W3CDTF">2024-04-16T08:18:00Z</dcterms:modified>
</cp:coreProperties>
</file>