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6E0C5" w14:textId="77777777" w:rsidR="003A71C9" w:rsidRPr="003A71C9" w:rsidRDefault="003A71C9" w:rsidP="003A71C9">
      <w:pPr>
        <w:rPr>
          <w:b/>
          <w:bCs/>
        </w:rPr>
      </w:pPr>
      <w:r w:rsidRPr="003A71C9">
        <w:rPr>
          <w:b/>
          <w:bCs/>
        </w:rPr>
        <w:t>MANIFIESTO MAESTRO DE SOBERANÍA TECNOLÓGICA Y ARQUITECTURA CIVILIZATORIA</w:t>
      </w:r>
    </w:p>
    <w:p w14:paraId="6A39BE6E" w14:textId="77777777" w:rsidR="003A71C9" w:rsidRPr="003A71C9" w:rsidRDefault="003A71C9" w:rsidP="003A71C9">
      <w:r w:rsidRPr="003A71C9">
        <w:rPr>
          <w:b/>
          <w:bCs/>
        </w:rPr>
        <w:t>Ecosistema TAMV Online &amp; RDM Digital como Infraestructura Federada del Sur Global</w:t>
      </w:r>
      <w:r w:rsidRPr="003A71C9">
        <w:br/>
      </w:r>
      <w:r w:rsidRPr="003A71C9">
        <w:rPr>
          <w:b/>
          <w:bCs/>
        </w:rPr>
        <w:t>Versión: Tono Híbrido TAMV ONLINE — Ejecutivo Global Civilizatorio Disruptivo y Antifrágil</w:t>
      </w:r>
      <w:r w:rsidRPr="003A71C9">
        <w:t>tamvonline-oficial.odoo+3</w:t>
      </w:r>
    </w:p>
    <w:p w14:paraId="444B6C22" w14:textId="77777777" w:rsidR="003A71C9" w:rsidRPr="003A71C9" w:rsidRDefault="003A71C9" w:rsidP="003A71C9">
      <w:r w:rsidRPr="003A71C9">
        <w:pict w14:anchorId="1E52D5C2">
          <v:rect id="_x0000_i1080" style="width:0;height:1.5pt" o:hralign="center" o:hrstd="t" o:hr="t" fillcolor="#a0a0a0" stroked="f"/>
        </w:pict>
      </w:r>
    </w:p>
    <w:p w14:paraId="1C803CF4" w14:textId="77777777" w:rsidR="003A71C9" w:rsidRPr="003A71C9" w:rsidRDefault="003A71C9" w:rsidP="003A71C9">
      <w:pPr>
        <w:rPr>
          <w:b/>
          <w:bCs/>
        </w:rPr>
      </w:pPr>
      <w:r w:rsidRPr="003A71C9">
        <w:rPr>
          <w:b/>
          <w:bCs/>
        </w:rPr>
        <w:t>EL TONO HÍBRIDO TAMV ONLINE</w:t>
      </w:r>
    </w:p>
    <w:p w14:paraId="7EAF25FE" w14:textId="77777777" w:rsidR="003A71C9" w:rsidRPr="003A71C9" w:rsidRDefault="003A71C9" w:rsidP="003A71C9">
      <w:r w:rsidRPr="003A71C9">
        <w:t>El Tono Híbrido TAMV ONLINE no es un estilo:</w:t>
      </w:r>
      <w:r w:rsidRPr="003A71C9">
        <w:br/>
        <w:t>es una postura civilizatoria.tamvonlinenetwork.blogspot+1</w:t>
      </w:r>
    </w:p>
    <w:p w14:paraId="20517ACF" w14:textId="77777777" w:rsidR="003A71C9" w:rsidRPr="003A71C9" w:rsidRDefault="003A71C9" w:rsidP="003A71C9">
      <w:r w:rsidRPr="003A71C9">
        <w:t>Es la voz de un ecosistema que no nació en Silicon Valley, ni en Davos, ni en Cambridge, sino en Real del Monte, en un territorio que decidió no esperar permiso para construir su propio futuro.studylib+4</w:t>
      </w:r>
    </w:p>
    <w:p w14:paraId="70E122A6" w14:textId="77777777" w:rsidR="003A71C9" w:rsidRPr="003A71C9" w:rsidRDefault="003A71C9" w:rsidP="003A71C9">
      <w:r w:rsidRPr="003A71C9">
        <w:t>Es:</w:t>
      </w:r>
    </w:p>
    <w:p w14:paraId="07FB3724" w14:textId="77777777" w:rsidR="003A71C9" w:rsidRPr="003A71C9" w:rsidRDefault="003A71C9" w:rsidP="003A71C9">
      <w:pPr>
        <w:numPr>
          <w:ilvl w:val="0"/>
          <w:numId w:val="1"/>
        </w:numPr>
      </w:pPr>
      <w:r w:rsidRPr="003A71C9">
        <w:rPr>
          <w:b/>
          <w:bCs/>
        </w:rPr>
        <w:t>Ejecutivo global</w:t>
      </w:r>
      <w:r w:rsidRPr="003A71C9">
        <w:t xml:space="preserve"> → porque habla el idioma de quienes toman decisiones, presenta métricas, proyecciones, ARPU, estructuras de negocio y escenarios comparables con plataformas de escala mundial.xchange.avixa+1</w:t>
      </w:r>
    </w:p>
    <w:p w14:paraId="4B7F04DE" w14:textId="77777777" w:rsidR="003A71C9" w:rsidRPr="003A71C9" w:rsidRDefault="003A71C9" w:rsidP="003A71C9">
      <w:pPr>
        <w:numPr>
          <w:ilvl w:val="0"/>
          <w:numId w:val="1"/>
        </w:numPr>
      </w:pPr>
      <w:r w:rsidRPr="003A71C9">
        <w:rPr>
          <w:b/>
          <w:bCs/>
        </w:rPr>
        <w:t>Civilizatorio</w:t>
      </w:r>
      <w:r w:rsidRPr="003A71C9">
        <w:t xml:space="preserve"> → porque redefine qué es infraestructura, qué es territorio, qué es ciudad, qué es metaverso y qué es soberanía en el siglo XXI, tratándolos como un solo sistema operativo.studylib+3</w:t>
      </w:r>
    </w:p>
    <w:p w14:paraId="62EA999B" w14:textId="77777777" w:rsidR="003A71C9" w:rsidRPr="003A71C9" w:rsidRDefault="003A71C9" w:rsidP="003A71C9">
      <w:pPr>
        <w:numPr>
          <w:ilvl w:val="0"/>
          <w:numId w:val="1"/>
        </w:numPr>
      </w:pPr>
      <w:r w:rsidRPr="003A71C9">
        <w:rPr>
          <w:b/>
          <w:bCs/>
        </w:rPr>
        <w:t>Disruptivo</w:t>
      </w:r>
      <w:r w:rsidRPr="003A71C9">
        <w:t xml:space="preserve"> → porque no se arrodilla ante los modelos dominantes de plataforma extractiva, smart city corporativa o metaverso especulativo; propone sustituirlos por infraestructura propia.tamvonlinenetwork.blogspot+3</w:t>
      </w:r>
    </w:p>
    <w:p w14:paraId="5D13AACB" w14:textId="77777777" w:rsidR="003A71C9" w:rsidRPr="003A71C9" w:rsidRDefault="003A71C9" w:rsidP="003A71C9">
      <w:pPr>
        <w:numPr>
          <w:ilvl w:val="0"/>
          <w:numId w:val="1"/>
        </w:numPr>
      </w:pPr>
      <w:r w:rsidRPr="003A71C9">
        <w:rPr>
          <w:b/>
          <w:bCs/>
        </w:rPr>
        <w:t>Antifrágil</w:t>
      </w:r>
      <w:r w:rsidRPr="003A71C9">
        <w:t xml:space="preserve"> → porque crece con el caos, no a pesar de él: se diseñó en un contexto de asimetría, precariedad de recursos y dependencia global, y convierte esas condiciones en ventaja arquitectónica.studylib+2</w:t>
      </w:r>
    </w:p>
    <w:p w14:paraId="568C25A1" w14:textId="77777777" w:rsidR="003A71C9" w:rsidRPr="003A71C9" w:rsidRDefault="003A71C9" w:rsidP="003A71C9">
      <w:pPr>
        <w:numPr>
          <w:ilvl w:val="0"/>
          <w:numId w:val="1"/>
        </w:numPr>
      </w:pPr>
      <w:r w:rsidRPr="003A71C9">
        <w:rPr>
          <w:b/>
          <w:bCs/>
        </w:rPr>
        <w:t>Nacido en LATAM</w:t>
      </w:r>
      <w:r w:rsidRPr="003A71C9">
        <w:t xml:space="preserve"> → porque su raíz no es colonial, es originaria: emerge desde un pueblo mágico mexicano (Real del Monte), habla desde el Sur Global y diseña sistemas para territorios históricamente tratados como mercado, no como autor.instagram+4</w:t>
      </w:r>
    </w:p>
    <w:p w14:paraId="598C834E" w14:textId="77777777" w:rsidR="003A71C9" w:rsidRPr="003A71C9" w:rsidRDefault="003A71C9" w:rsidP="003A71C9">
      <w:r w:rsidRPr="003A71C9">
        <w:pict w14:anchorId="6ADF3D94">
          <v:rect id="_x0000_i1081" style="width:0;height:1.5pt" o:hralign="center" o:hrstd="t" o:hr="t" fillcolor="#a0a0a0" stroked="f"/>
        </w:pict>
      </w:r>
    </w:p>
    <w:p w14:paraId="7E961DCD" w14:textId="77777777" w:rsidR="003A71C9" w:rsidRPr="003A71C9" w:rsidRDefault="003A71C9" w:rsidP="003A71C9">
      <w:pPr>
        <w:rPr>
          <w:b/>
          <w:bCs/>
        </w:rPr>
      </w:pPr>
      <w:r w:rsidRPr="003A71C9">
        <w:rPr>
          <w:b/>
          <w:bCs/>
        </w:rPr>
        <w:t>PRÓLOGO</w:t>
      </w:r>
    </w:p>
    <w:p w14:paraId="600232D6" w14:textId="77777777" w:rsidR="003A71C9" w:rsidRPr="003A71C9" w:rsidRDefault="003A71C9" w:rsidP="003A71C9">
      <w:r w:rsidRPr="003A71C9">
        <w:t>Este no es un documento técnico.</w:t>
      </w:r>
      <w:r w:rsidRPr="003A71C9">
        <w:br/>
        <w:t>Es un acto de soberanía.</w:t>
      </w:r>
    </w:p>
    <w:p w14:paraId="4F653533" w14:textId="77777777" w:rsidR="003A71C9" w:rsidRPr="003A71C9" w:rsidRDefault="003A71C9" w:rsidP="003A71C9">
      <w:r w:rsidRPr="003A71C9">
        <w:t>Es la declaración de que el Sur Global ya no será usuario: será autor.tamvonlinenetwork.blogspot+1</w:t>
      </w:r>
    </w:p>
    <w:p w14:paraId="78B6D039" w14:textId="77777777" w:rsidR="003A71C9" w:rsidRPr="003A71C9" w:rsidRDefault="003A71C9" w:rsidP="003A71C9">
      <w:r w:rsidRPr="003A71C9">
        <w:t>Durante décadas, la narrativa tecnológica global se construyó desde centros de poder que jamás miraron hacia los territorios que sostienen la economía del mundo.centromexico+2</w:t>
      </w:r>
    </w:p>
    <w:p w14:paraId="185F0DBA" w14:textId="77777777" w:rsidR="003A71C9" w:rsidRPr="003A71C9" w:rsidRDefault="003A71C9" w:rsidP="003A71C9">
      <w:r w:rsidRPr="003A71C9">
        <w:t>Se habló de innovación, pero no de dignidad.</w:t>
      </w:r>
      <w:r w:rsidRPr="003A71C9">
        <w:br/>
        <w:t>Se habló de conectividad, pero no de autonomía.</w:t>
      </w:r>
      <w:r w:rsidRPr="003A71C9">
        <w:br/>
        <w:t>Se habló de inclusión, pero no de propiedad.tamvonlinenetwork.blogspot+1</w:t>
      </w:r>
    </w:p>
    <w:p w14:paraId="119E4528" w14:textId="77777777" w:rsidR="003A71C9" w:rsidRPr="003A71C9" w:rsidRDefault="003A71C9" w:rsidP="003A71C9">
      <w:r w:rsidRPr="003A71C9">
        <w:t>Este manifiesto nace para corregir esa asimetría.</w:t>
      </w:r>
    </w:p>
    <w:p w14:paraId="7FCFC5ED" w14:textId="77777777" w:rsidR="003A71C9" w:rsidRPr="003A71C9" w:rsidRDefault="003A71C9" w:rsidP="003A71C9">
      <w:r w:rsidRPr="003A71C9">
        <w:t>Aquí se presenta la arquitectura civilizatoria TAMV Online Network 4D™ y su despliegue territorial RDM Digital, diseñados, codificados y ejecutados por Edwin Oswaldo Castillo Trejo (Anubis Villaseñor), un autodidacta mexicano que decidió que la soberanía tecnológica no se pide: se programa.tamvonlinenetwork.blogspot+4</w:t>
      </w:r>
    </w:p>
    <w:p w14:paraId="60E9105A" w14:textId="77777777" w:rsidR="003A71C9" w:rsidRPr="003A71C9" w:rsidRDefault="003A71C9" w:rsidP="003A71C9">
      <w:r w:rsidRPr="003A71C9">
        <w:t>Este documento no busca impresionar.</w:t>
      </w:r>
      <w:r w:rsidRPr="003A71C9">
        <w:br/>
        <w:t>Busca establecer un precedente histórico:</w:t>
      </w:r>
      <w:r w:rsidRPr="003A71C9">
        <w:br/>
        <w:t>demostrar que un solo territorio puede construir su propia infraestructura civilizatoria digital sin pedir permiso a Silicon Valley, sin apadrinaje corporativo y sin renunciar a su identidad.tamvonline-oficial.odoo+3</w:t>
      </w:r>
    </w:p>
    <w:p w14:paraId="68254541" w14:textId="77777777" w:rsidR="003A71C9" w:rsidRPr="003A71C9" w:rsidRDefault="003A71C9" w:rsidP="003A71C9">
      <w:r w:rsidRPr="003A71C9">
        <w:pict w14:anchorId="114A4942">
          <v:rect id="_x0000_i1082" style="width:0;height:1.5pt" o:hralign="center" o:hrstd="t" o:hr="t" fillcolor="#a0a0a0" stroked="f"/>
        </w:pict>
      </w:r>
    </w:p>
    <w:p w14:paraId="78DEB26A" w14:textId="77777777" w:rsidR="003A71C9" w:rsidRPr="003A71C9" w:rsidRDefault="003A71C9" w:rsidP="003A71C9">
      <w:pPr>
        <w:rPr>
          <w:b/>
          <w:bCs/>
        </w:rPr>
      </w:pPr>
      <w:r w:rsidRPr="003A71C9">
        <w:rPr>
          <w:b/>
          <w:bCs/>
        </w:rPr>
        <w:t>1. INTRODUCCIÓN: EL SUR GLOBAL DEJA DE SER CONSUMIDOR</w:t>
      </w:r>
    </w:p>
    <w:p w14:paraId="126F8A9E" w14:textId="77777777" w:rsidR="003A71C9" w:rsidRPr="003A71C9" w:rsidRDefault="003A71C9" w:rsidP="003A71C9">
      <w:r w:rsidRPr="003A71C9">
        <w:t>El mundo digital fue diseñado para que unos pocos controlaran la infraestructura y el resto la consumiera.studylib+1</w:t>
      </w:r>
    </w:p>
    <w:p w14:paraId="5C25777C" w14:textId="77777777" w:rsidR="003A71C9" w:rsidRPr="003A71C9" w:rsidRDefault="003A71C9" w:rsidP="003A71C9">
      <w:r w:rsidRPr="003A71C9">
        <w:t>TAMV rompe ese contrato tácito.</w:t>
      </w:r>
    </w:p>
    <w:p w14:paraId="2465B0B5" w14:textId="77777777" w:rsidR="003A71C9" w:rsidRPr="003A71C9" w:rsidRDefault="003A71C9" w:rsidP="003A71C9">
      <w:r w:rsidRPr="003A71C9">
        <w:t xml:space="preserve">Aquí, lo digital no es </w:t>
      </w:r>
      <w:r w:rsidRPr="003A71C9">
        <w:rPr>
          <w:b/>
          <w:bCs/>
        </w:rPr>
        <w:t>plataforma</w:t>
      </w:r>
      <w:r w:rsidRPr="003A71C9">
        <w:t>:</w:t>
      </w:r>
      <w:r w:rsidRPr="003A71C9">
        <w:br/>
        <w:t xml:space="preserve">es </w:t>
      </w:r>
      <w:r w:rsidRPr="003A71C9">
        <w:rPr>
          <w:b/>
          <w:bCs/>
        </w:rPr>
        <w:t>infraestructura civilizatoria</w:t>
      </w:r>
      <w:r w:rsidRPr="003A71C9">
        <w:t>.studylib+3</w:t>
      </w:r>
    </w:p>
    <w:p w14:paraId="6C38CF5E" w14:textId="77777777" w:rsidR="003A71C9" w:rsidRPr="003A71C9" w:rsidRDefault="003A71C9" w:rsidP="003A71C9">
      <w:r w:rsidRPr="003A71C9">
        <w:t xml:space="preserve">Aquí, la IA no es </w:t>
      </w:r>
      <w:r w:rsidRPr="003A71C9">
        <w:rPr>
          <w:b/>
          <w:bCs/>
        </w:rPr>
        <w:t>producto</w:t>
      </w:r>
      <w:r w:rsidRPr="003A71C9">
        <w:t>:</w:t>
      </w:r>
      <w:r w:rsidRPr="003A71C9">
        <w:br/>
        <w:t xml:space="preserve">es </w:t>
      </w:r>
      <w:r w:rsidRPr="003A71C9">
        <w:rPr>
          <w:b/>
          <w:bCs/>
        </w:rPr>
        <w:t>auditor ético</w:t>
      </w:r>
      <w:r w:rsidRPr="003A71C9">
        <w:t>.xchange.avixa+3</w:t>
      </w:r>
    </w:p>
    <w:p w14:paraId="5A782B27" w14:textId="77777777" w:rsidR="003A71C9" w:rsidRPr="003A71C9" w:rsidRDefault="003A71C9" w:rsidP="003A71C9">
      <w:r w:rsidRPr="003A71C9">
        <w:t xml:space="preserve">Aquí, el territorio no es </w:t>
      </w:r>
      <w:r w:rsidRPr="003A71C9">
        <w:rPr>
          <w:b/>
          <w:bCs/>
        </w:rPr>
        <w:t>mercado</w:t>
      </w:r>
      <w:r w:rsidRPr="003A71C9">
        <w:t>:</w:t>
      </w:r>
      <w:r w:rsidRPr="003A71C9">
        <w:br/>
        <w:t xml:space="preserve">es </w:t>
      </w:r>
      <w:r w:rsidRPr="003A71C9">
        <w:rPr>
          <w:b/>
          <w:bCs/>
        </w:rPr>
        <w:t>sujeto soberano</w:t>
      </w:r>
      <w:r w:rsidRPr="003A71C9">
        <w:t>.facebook+3</w:t>
      </w:r>
    </w:p>
    <w:p w14:paraId="4F1C677C" w14:textId="77777777" w:rsidR="003A71C9" w:rsidRPr="003A71C9" w:rsidRDefault="003A71C9" w:rsidP="003A71C9">
      <w:r w:rsidRPr="003A71C9">
        <w:t xml:space="preserve">Aquí, el usuario no es </w:t>
      </w:r>
      <w:r w:rsidRPr="003A71C9">
        <w:rPr>
          <w:b/>
          <w:bCs/>
        </w:rPr>
        <w:t>dato</w:t>
      </w:r>
      <w:r w:rsidRPr="003A71C9">
        <w:t>:</w:t>
      </w:r>
      <w:r w:rsidRPr="003A71C9">
        <w:br/>
        <w:t xml:space="preserve">es </w:t>
      </w:r>
      <w:r w:rsidRPr="003A71C9">
        <w:rPr>
          <w:b/>
          <w:bCs/>
        </w:rPr>
        <w:t>entidad autónoma</w:t>
      </w:r>
      <w:r w:rsidRPr="003A71C9">
        <w:t>.tamvonlinenetwork.blogspot+2</w:t>
      </w:r>
    </w:p>
    <w:p w14:paraId="0FBAE49B" w14:textId="77777777" w:rsidR="003A71C9" w:rsidRPr="003A71C9" w:rsidRDefault="003A71C9" w:rsidP="003A71C9">
      <w:r w:rsidRPr="003A71C9">
        <w:t>Con más de 21,000 horas de desarrollo independiente, una arquitectura de 7 federaciones, un kernel de gobernanza algorítmica (Isabella), un ledger ético (BookPI) y un despliegue real en Real del Monte, este ecosistema demuestra que:</w:t>
      </w:r>
    </w:p>
    <w:p w14:paraId="0FE0B8A5" w14:textId="77777777" w:rsidR="003A71C9" w:rsidRPr="003A71C9" w:rsidRDefault="003A71C9" w:rsidP="003A71C9">
      <w:r w:rsidRPr="003A71C9">
        <w:t>La soberanía tecnológica no se legisla: se construye.tamvonlinenetwork.blogspot+5</w:t>
      </w:r>
    </w:p>
    <w:p w14:paraId="3B185D78" w14:textId="77777777" w:rsidR="003A71C9" w:rsidRPr="003A71C9" w:rsidRDefault="003A71C9" w:rsidP="003A71C9">
      <w:r w:rsidRPr="003A71C9">
        <w:t xml:space="preserve">El manifiesto se inscribe en la tradición crítica del colonialismo de datos (Couldry &amp; Mejias) y del capitalismo de la vigilancia (Zuboff), pero da un paso que pocos han dado: no solo describe el problema, sino que propone una </w:t>
      </w:r>
      <w:r w:rsidRPr="003A71C9">
        <w:rPr>
          <w:b/>
          <w:bCs/>
        </w:rPr>
        <w:t>infraestructura alternativa</w:t>
      </w:r>
      <w:r w:rsidRPr="003A71C9">
        <w:t xml:space="preserve"> que ya está en despliegue.studylib+2</w:t>
      </w:r>
    </w:p>
    <w:p w14:paraId="30C6A208" w14:textId="77777777" w:rsidR="003A71C9" w:rsidRPr="003A71C9" w:rsidRDefault="003A71C9" w:rsidP="003A71C9">
      <w:r w:rsidRPr="003A71C9">
        <w:pict w14:anchorId="69E9316E">
          <v:rect id="_x0000_i1083" style="width:0;height:1.5pt" o:hralign="center" o:hrstd="t" o:hr="t" fillcolor="#a0a0a0" stroked="f"/>
        </w:pict>
      </w:r>
    </w:p>
    <w:p w14:paraId="4F42D3CA" w14:textId="77777777" w:rsidR="003A71C9" w:rsidRPr="003A71C9" w:rsidRDefault="003A71C9" w:rsidP="003A71C9">
      <w:pPr>
        <w:rPr>
          <w:b/>
          <w:bCs/>
        </w:rPr>
      </w:pPr>
      <w:r w:rsidRPr="003A71C9">
        <w:rPr>
          <w:b/>
          <w:bCs/>
        </w:rPr>
        <w:t>2. MISIÓN, VISIÓN Y CONCEPTUALIZACIÓN</w:t>
      </w:r>
    </w:p>
    <w:p w14:paraId="51C3BFC7" w14:textId="77777777" w:rsidR="003A71C9" w:rsidRPr="003A71C9" w:rsidRDefault="003A71C9" w:rsidP="003A71C9">
      <w:r w:rsidRPr="003A71C9">
        <w:rPr>
          <w:i/>
          <w:iCs/>
        </w:rPr>
        <w:t>(Blindaje ejecutivo + filosófico + civilizatorio + antifrágil)</w:t>
      </w:r>
    </w:p>
    <w:p w14:paraId="5DA11580" w14:textId="77777777" w:rsidR="003A71C9" w:rsidRPr="003A71C9" w:rsidRDefault="003A71C9" w:rsidP="003A71C9">
      <w:pPr>
        <w:rPr>
          <w:b/>
          <w:bCs/>
        </w:rPr>
      </w:pPr>
      <w:r w:rsidRPr="003A71C9">
        <w:rPr>
          <w:b/>
          <w:bCs/>
        </w:rPr>
        <w:t>2.1 MISIÓN</w:t>
      </w:r>
    </w:p>
    <w:p w14:paraId="07C2B209" w14:textId="77777777" w:rsidR="003A71C9" w:rsidRPr="003A71C9" w:rsidRDefault="003A71C9" w:rsidP="003A71C9">
      <w:r w:rsidRPr="003A71C9">
        <w:t>La misión de TAMV no es tecnológica: es civilizatoria.tamvonline-oficial.odoo+3</w:t>
      </w:r>
    </w:p>
    <w:p w14:paraId="5334B146" w14:textId="77777777" w:rsidR="003A71C9" w:rsidRPr="003A71C9" w:rsidRDefault="003A71C9" w:rsidP="003A71C9">
      <w:r w:rsidRPr="003A71C9">
        <w:t xml:space="preserve">Construir una infraestructura federada que permita a comunidades del Sur Global digitalizar su comercio, cultura, turismo y gobernanza sin ceder identidad, datos ni economía es un acto de </w:t>
      </w:r>
      <w:r w:rsidRPr="003A71C9">
        <w:rPr>
          <w:b/>
          <w:bCs/>
        </w:rPr>
        <w:t>emancipación estructural</w:t>
      </w:r>
      <w:r w:rsidRPr="003A71C9">
        <w:t>.instagram+4</w:t>
      </w:r>
    </w:p>
    <w:p w14:paraId="2781B880" w14:textId="77777777" w:rsidR="003A71C9" w:rsidRPr="003A71C9" w:rsidRDefault="003A71C9" w:rsidP="003A71C9">
      <w:r w:rsidRPr="003A71C9">
        <w:t>En un mundo donde la infraestructura digital está diseñada para extraer valor, TAMV propone un modelo donde la tecnología devuelve soberanía, no la captura.tamvonlinenetwork.blogspot+3</w:t>
      </w:r>
    </w:p>
    <w:p w14:paraId="368FD9D2" w14:textId="77777777" w:rsidR="003A71C9" w:rsidRPr="003A71C9" w:rsidRDefault="003A71C9" w:rsidP="003A71C9">
      <w:r w:rsidRPr="003A71C9">
        <w:t>La misión se articula en cuatro ejes:</w:t>
      </w:r>
    </w:p>
    <w:p w14:paraId="47A42687" w14:textId="77777777" w:rsidR="003A71C9" w:rsidRPr="003A71C9" w:rsidRDefault="003A71C9" w:rsidP="003A71C9">
      <w:pPr>
        <w:numPr>
          <w:ilvl w:val="0"/>
          <w:numId w:val="2"/>
        </w:numPr>
      </w:pPr>
      <w:r w:rsidRPr="003A71C9">
        <w:rPr>
          <w:b/>
          <w:bCs/>
        </w:rPr>
        <w:t>Soberanía de Identidad</w:t>
      </w:r>
      <w:r w:rsidRPr="003A71C9">
        <w:br/>
        <w:t>El usuario deja de ser un perfil explotable y se convierte en una entidad soberana, protegida por ZeroTrust, permisos explícitos y un Estatuto de Dignidad que funciona como cinturón de seguridad de la condición humana.tamvonlinenetwork.blogspot+2</w:t>
      </w:r>
    </w:p>
    <w:p w14:paraId="7F66EFB1" w14:textId="77777777" w:rsidR="003A71C9" w:rsidRPr="003A71C9" w:rsidRDefault="003A71C9" w:rsidP="003A71C9">
      <w:pPr>
        <w:numPr>
          <w:ilvl w:val="0"/>
          <w:numId w:val="2"/>
        </w:numPr>
      </w:pPr>
      <w:r w:rsidRPr="003A71C9">
        <w:rPr>
          <w:b/>
          <w:bCs/>
        </w:rPr>
        <w:t>Soberanía de Datos</w:t>
      </w:r>
      <w:r w:rsidRPr="003A71C9">
        <w:br/>
        <w:t>Los datos no se monetizan, no se venden, no se negocian.</w:t>
      </w:r>
      <w:r w:rsidRPr="003A71C9">
        <w:br/>
        <w:t>Se convierten en patrimonio territorial, gobernado por reglas criptográficas, ledger tipo BookPI y auditoría algorítmica.facebook+4</w:t>
      </w:r>
    </w:p>
    <w:p w14:paraId="2B0653A9" w14:textId="77777777" w:rsidR="003A71C9" w:rsidRPr="003A71C9" w:rsidRDefault="003A71C9" w:rsidP="003A71C9">
      <w:pPr>
        <w:numPr>
          <w:ilvl w:val="0"/>
          <w:numId w:val="2"/>
        </w:numPr>
      </w:pPr>
      <w:r w:rsidRPr="003A71C9">
        <w:rPr>
          <w:b/>
          <w:bCs/>
        </w:rPr>
        <w:t>Soberanía Económica</w:t>
      </w:r>
      <w:r w:rsidRPr="003A71C9">
        <w:br/>
        <w:t>El flujo económico permanece en el territorio.</w:t>
      </w:r>
      <w:r w:rsidRPr="003A71C9">
        <w:br/>
        <w:t>La infraestructura no extrae: multiplica.</w:t>
      </w:r>
      <w:r w:rsidRPr="003A71C9">
        <w:br/>
        <w:t>El comercio local se digitaliza sin intermediarios corporativos, mediante marketplace soberano y flujos P2P controlados localmente.facebook+4</w:t>
      </w:r>
    </w:p>
    <w:p w14:paraId="2CC445B3" w14:textId="77777777" w:rsidR="003A71C9" w:rsidRPr="003A71C9" w:rsidRDefault="003A71C9" w:rsidP="003A71C9">
      <w:pPr>
        <w:numPr>
          <w:ilvl w:val="0"/>
          <w:numId w:val="2"/>
        </w:numPr>
      </w:pPr>
      <w:r w:rsidRPr="003A71C9">
        <w:rPr>
          <w:b/>
          <w:bCs/>
        </w:rPr>
        <w:t>Soberanía de Gobernanza</w:t>
      </w:r>
      <w:r w:rsidRPr="003A71C9">
        <w:br/>
        <w:t>La gobernanza deja de ser vertical y se convierte en federada, con IA subordinada, trazabilidad ética y participación comunitaria; el Kernel Isabella y BookPI coordinan esta gobernanza algorítmica.xchange.avixa+4</w:t>
      </w:r>
    </w:p>
    <w:p w14:paraId="00B2AC90" w14:textId="77777777" w:rsidR="003A71C9" w:rsidRPr="003A71C9" w:rsidRDefault="003A71C9" w:rsidP="003A71C9">
      <w:r w:rsidRPr="003A71C9">
        <w:t>La misión de TAMV es demostrar que la autonomía tecnológica no es un lujo del Norte Global, sino un derecho civilizatorio del Sur.studylib+2</w:t>
      </w:r>
    </w:p>
    <w:p w14:paraId="6192BD31" w14:textId="77777777" w:rsidR="003A71C9" w:rsidRPr="003A71C9" w:rsidRDefault="003A71C9" w:rsidP="003A71C9">
      <w:r w:rsidRPr="003A71C9">
        <w:pict w14:anchorId="321A3B9A">
          <v:rect id="_x0000_i1084" style="width:0;height:1.5pt" o:hralign="center" o:hrstd="t" o:hr="t" fillcolor="#a0a0a0" stroked="f"/>
        </w:pict>
      </w:r>
    </w:p>
    <w:p w14:paraId="5570F96F" w14:textId="77777777" w:rsidR="003A71C9" w:rsidRPr="003A71C9" w:rsidRDefault="003A71C9" w:rsidP="003A71C9">
      <w:pPr>
        <w:rPr>
          <w:b/>
          <w:bCs/>
        </w:rPr>
      </w:pPr>
      <w:r w:rsidRPr="003A71C9">
        <w:rPr>
          <w:b/>
          <w:bCs/>
        </w:rPr>
        <w:t>2.2 VISIÓN</w:t>
      </w:r>
    </w:p>
    <w:p w14:paraId="6A1E0D8F" w14:textId="77777777" w:rsidR="003A71C9" w:rsidRPr="003A71C9" w:rsidRDefault="003A71C9" w:rsidP="003A71C9">
      <w:r w:rsidRPr="003A71C9">
        <w:t>La visión de TAMV es convertir MD</w:t>
      </w:r>
      <w:r w:rsidRPr="003A71C9">
        <w:noBreakHyphen/>
        <w:t xml:space="preserve">X4 y RDM Digital en el estándar global de </w:t>
      </w:r>
      <w:r w:rsidRPr="003A71C9">
        <w:rPr>
          <w:b/>
          <w:bCs/>
        </w:rPr>
        <w:t>Sistema Operativo Territorial Soberano</w:t>
      </w:r>
      <w:r w:rsidRPr="003A71C9">
        <w:t>, un modelo replicable para pueblos, ciudades y regiones que buscan independencia tecnológica sin renunciar a su identidad.tamvonline-oficial.odoo+2</w:t>
      </w:r>
    </w:p>
    <w:p w14:paraId="1DFB18EB" w14:textId="77777777" w:rsidR="003A71C9" w:rsidRPr="003A71C9" w:rsidRDefault="003A71C9" w:rsidP="003A71C9">
      <w:r w:rsidRPr="003A71C9">
        <w:t>Esta visión se sostiene en tres principios:</w:t>
      </w:r>
    </w:p>
    <w:p w14:paraId="44F7AD69" w14:textId="77777777" w:rsidR="003A71C9" w:rsidRPr="003A71C9" w:rsidRDefault="003A71C9" w:rsidP="003A71C9">
      <w:pPr>
        <w:numPr>
          <w:ilvl w:val="0"/>
          <w:numId w:val="3"/>
        </w:numPr>
      </w:pPr>
      <w:r w:rsidRPr="003A71C9">
        <w:rPr>
          <w:b/>
          <w:bCs/>
        </w:rPr>
        <w:t>La soberanía no depende de Silicon Valley</w:t>
      </w:r>
      <w:r w:rsidRPr="003A71C9">
        <w:br/>
        <w:t>Depende de propiedad de código, infraestructura local, ética codificada y capacidad de ejecución.tamvonlinenetwork.blogspot+3</w:t>
      </w:r>
      <w:r w:rsidRPr="003A71C9">
        <w:br/>
        <w:t>El Sur Global no necesita pedir acceso a plataformas externas: puede construir las suyas.</w:t>
      </w:r>
    </w:p>
    <w:p w14:paraId="6CC47E44" w14:textId="77777777" w:rsidR="003A71C9" w:rsidRPr="003A71C9" w:rsidRDefault="003A71C9" w:rsidP="003A71C9">
      <w:pPr>
        <w:numPr>
          <w:ilvl w:val="0"/>
          <w:numId w:val="3"/>
        </w:numPr>
      </w:pPr>
      <w:r w:rsidRPr="003A71C9">
        <w:rPr>
          <w:b/>
          <w:bCs/>
        </w:rPr>
        <w:t>La infraestructura digital es la nueva infraestructura civilizatoria</w:t>
      </w:r>
      <w:r w:rsidRPr="003A71C9">
        <w:br/>
        <w:t>Así como en el siglo XX se construyeron carreteras, en el XXI se construyen sistemas operativos territoriales.</w:t>
      </w:r>
      <w:r w:rsidRPr="003A71C9">
        <w:br/>
        <w:t>Quien controla la infraestructura controla el futuro.studylib+2</w:t>
      </w:r>
    </w:p>
    <w:p w14:paraId="492CF0D6" w14:textId="77777777" w:rsidR="003A71C9" w:rsidRPr="003A71C9" w:rsidRDefault="003A71C9" w:rsidP="003A71C9">
      <w:pPr>
        <w:numPr>
          <w:ilvl w:val="0"/>
          <w:numId w:val="3"/>
        </w:numPr>
      </w:pPr>
      <w:r w:rsidRPr="003A71C9">
        <w:rPr>
          <w:b/>
          <w:bCs/>
        </w:rPr>
        <w:t>La ética no es discurso: es protocolo</w:t>
      </w:r>
      <w:r w:rsidRPr="003A71C9">
        <w:br/>
        <w:t xml:space="preserve">La visión de TAMV no es competir con plataformas comerciales, sino </w:t>
      </w:r>
      <w:r w:rsidRPr="003A71C9">
        <w:rPr>
          <w:b/>
          <w:bCs/>
        </w:rPr>
        <w:t>superarlas moralmente</w:t>
      </w:r>
      <w:r w:rsidRPr="003A71C9">
        <w:t>, demostrando que un ecosistema puede ser rentable, escalable y ético al mismo tiempo, como se ilustra en su propio sitio al compararse con plataformas de metaverso y economía creativa.xchange.avixa+1</w:t>
      </w:r>
    </w:p>
    <w:p w14:paraId="5C201E94" w14:textId="77777777" w:rsidR="003A71C9" w:rsidRPr="003A71C9" w:rsidRDefault="003A71C9" w:rsidP="003A71C9">
      <w:r w:rsidRPr="003A71C9">
        <w:t>La visión final es clara:</w:t>
      </w:r>
      <w:r w:rsidRPr="003A71C9">
        <w:br/>
        <w:t>que cada territorio del Sur Global pueda operar su propio sistema operativo urbano, cultural y económico sin depender de nubes, algoritmos o corporaciones externas.studylib+2</w:t>
      </w:r>
    </w:p>
    <w:p w14:paraId="5741EFA0" w14:textId="77777777" w:rsidR="003A71C9" w:rsidRPr="003A71C9" w:rsidRDefault="003A71C9" w:rsidP="003A71C9">
      <w:r w:rsidRPr="003A71C9">
        <w:pict w14:anchorId="336D5957">
          <v:rect id="_x0000_i1085" style="width:0;height:1.5pt" o:hralign="center" o:hrstd="t" o:hr="t" fillcolor="#a0a0a0" stroked="f"/>
        </w:pict>
      </w:r>
    </w:p>
    <w:p w14:paraId="1792C17E" w14:textId="77777777" w:rsidR="003A71C9" w:rsidRPr="003A71C9" w:rsidRDefault="003A71C9" w:rsidP="003A71C9">
      <w:pPr>
        <w:rPr>
          <w:b/>
          <w:bCs/>
        </w:rPr>
      </w:pPr>
      <w:r w:rsidRPr="003A71C9">
        <w:rPr>
          <w:b/>
          <w:bCs/>
        </w:rPr>
        <w:t>2.3 CONCEPTUALIZACIÓN</w:t>
      </w:r>
    </w:p>
    <w:p w14:paraId="7415B59E" w14:textId="77777777" w:rsidR="003A71C9" w:rsidRPr="003A71C9" w:rsidRDefault="003A71C9" w:rsidP="003A71C9">
      <w:pPr>
        <w:rPr>
          <w:b/>
          <w:bCs/>
        </w:rPr>
      </w:pPr>
      <w:r w:rsidRPr="003A71C9">
        <w:rPr>
          <w:b/>
          <w:bCs/>
        </w:rPr>
        <w:t>2.3.1 TAMV MD</w:t>
      </w:r>
      <w:r w:rsidRPr="003A71C9">
        <w:rPr>
          <w:b/>
          <w:bCs/>
        </w:rPr>
        <w:noBreakHyphen/>
        <w:t>X4</w:t>
      </w:r>
    </w:p>
    <w:p w14:paraId="7FE56D19" w14:textId="77777777" w:rsidR="003A71C9" w:rsidRPr="003A71C9" w:rsidRDefault="003A71C9" w:rsidP="003A71C9">
      <w:r w:rsidRPr="003A71C9">
        <w:t>La arquitectura MD</w:t>
      </w:r>
      <w:r w:rsidRPr="003A71C9">
        <w:noBreakHyphen/>
        <w:t>X4 es el núcleo civilizatorio del ecosistema.tamvonlinenetwork.blogspot+1</w:t>
      </w:r>
      <w:r w:rsidRPr="003A71C9">
        <w:br/>
        <w:t>No es una plataforma: es un modelo federado de soberanía técnica.</w:t>
      </w:r>
    </w:p>
    <w:p w14:paraId="1F975E48" w14:textId="77777777" w:rsidR="003A71C9" w:rsidRPr="003A71C9" w:rsidRDefault="003A71C9" w:rsidP="003A71C9">
      <w:r w:rsidRPr="003A71C9">
        <w:t>Sus componentes fundamentales son:</w:t>
      </w:r>
    </w:p>
    <w:p w14:paraId="0D08AFEC" w14:textId="77777777" w:rsidR="003A71C9" w:rsidRPr="003A71C9" w:rsidRDefault="003A71C9" w:rsidP="003A71C9">
      <w:pPr>
        <w:numPr>
          <w:ilvl w:val="0"/>
          <w:numId w:val="4"/>
        </w:numPr>
      </w:pPr>
      <w:r w:rsidRPr="003A71C9">
        <w:rPr>
          <w:b/>
          <w:bCs/>
        </w:rPr>
        <w:t>Arquitectura Federada</w:t>
      </w:r>
      <w:r w:rsidRPr="003A71C9">
        <w:br/>
        <w:t>Siete federaciones autónomas pero interdependientes:tamvonlinenetwork.blogspot+1</w:t>
      </w:r>
    </w:p>
    <w:p w14:paraId="2151BA51" w14:textId="77777777" w:rsidR="003A71C9" w:rsidRPr="003A71C9" w:rsidRDefault="003A71C9" w:rsidP="003A71C9">
      <w:pPr>
        <w:numPr>
          <w:ilvl w:val="1"/>
          <w:numId w:val="4"/>
        </w:numPr>
      </w:pPr>
      <w:r w:rsidRPr="003A71C9">
        <w:t>Gobernanza</w:t>
      </w:r>
    </w:p>
    <w:p w14:paraId="57657723" w14:textId="77777777" w:rsidR="003A71C9" w:rsidRPr="003A71C9" w:rsidRDefault="003A71C9" w:rsidP="003A71C9">
      <w:pPr>
        <w:numPr>
          <w:ilvl w:val="1"/>
          <w:numId w:val="4"/>
        </w:numPr>
      </w:pPr>
      <w:r w:rsidRPr="003A71C9">
        <w:t>Identidad</w:t>
      </w:r>
    </w:p>
    <w:p w14:paraId="6A985F04" w14:textId="77777777" w:rsidR="003A71C9" w:rsidRPr="003A71C9" w:rsidRDefault="003A71C9" w:rsidP="003A71C9">
      <w:pPr>
        <w:numPr>
          <w:ilvl w:val="1"/>
          <w:numId w:val="4"/>
        </w:numPr>
      </w:pPr>
      <w:r w:rsidRPr="003A71C9">
        <w:t>Economía</w:t>
      </w:r>
    </w:p>
    <w:p w14:paraId="72820C78" w14:textId="77777777" w:rsidR="003A71C9" w:rsidRPr="003A71C9" w:rsidRDefault="003A71C9" w:rsidP="003A71C9">
      <w:pPr>
        <w:numPr>
          <w:ilvl w:val="1"/>
          <w:numId w:val="4"/>
        </w:numPr>
      </w:pPr>
      <w:r w:rsidRPr="003A71C9">
        <w:t>Cultura</w:t>
      </w:r>
    </w:p>
    <w:p w14:paraId="022546A4" w14:textId="77777777" w:rsidR="003A71C9" w:rsidRPr="003A71C9" w:rsidRDefault="003A71C9" w:rsidP="003A71C9">
      <w:pPr>
        <w:numPr>
          <w:ilvl w:val="1"/>
          <w:numId w:val="4"/>
        </w:numPr>
      </w:pPr>
      <w:r w:rsidRPr="003A71C9">
        <w:t>Ciberseguridad</w:t>
      </w:r>
    </w:p>
    <w:p w14:paraId="6B13BC8B" w14:textId="77777777" w:rsidR="003A71C9" w:rsidRPr="003A71C9" w:rsidRDefault="003A71C9" w:rsidP="003A71C9">
      <w:pPr>
        <w:numPr>
          <w:ilvl w:val="1"/>
          <w:numId w:val="4"/>
        </w:numPr>
      </w:pPr>
      <w:r w:rsidRPr="003A71C9">
        <w:t>IA</w:t>
      </w:r>
    </w:p>
    <w:p w14:paraId="6F351ED3" w14:textId="77777777" w:rsidR="003A71C9" w:rsidRPr="003A71C9" w:rsidRDefault="003A71C9" w:rsidP="003A71C9">
      <w:pPr>
        <w:numPr>
          <w:ilvl w:val="1"/>
          <w:numId w:val="4"/>
        </w:numPr>
      </w:pPr>
      <w:r w:rsidRPr="003A71C9">
        <w:t>Infraestructura</w:t>
      </w:r>
    </w:p>
    <w:p w14:paraId="63EC7F02" w14:textId="77777777" w:rsidR="003A71C9" w:rsidRPr="003A71C9" w:rsidRDefault="003A71C9" w:rsidP="003A71C9">
      <w:r w:rsidRPr="003A71C9">
        <w:t>Cada federación es un pilar de soberanía. No se coordinan actores, se coordinan sistemas.studylib+2</w:t>
      </w:r>
    </w:p>
    <w:p w14:paraId="02D16166" w14:textId="77777777" w:rsidR="003A71C9" w:rsidRPr="003A71C9" w:rsidRDefault="003A71C9" w:rsidP="003A71C9">
      <w:pPr>
        <w:numPr>
          <w:ilvl w:val="0"/>
          <w:numId w:val="4"/>
        </w:numPr>
      </w:pPr>
      <w:r w:rsidRPr="003A71C9">
        <w:rPr>
          <w:b/>
          <w:bCs/>
        </w:rPr>
        <w:t>IA Soberana (TAMVAI)</w:t>
      </w:r>
      <w:r w:rsidRPr="003A71C9">
        <w:br/>
        <w:t>Una IA diseñada para auditar, no para dominar.</w:t>
      </w:r>
      <w:r w:rsidRPr="003A71C9">
        <w:br/>
        <w:t>Subordinada al Estatuto de Dignidad y al criterio humano, actuando como capa de inteligencia contextual que alimenta a Isabella y otros módulos.xchange.avixa+2</w:t>
      </w:r>
    </w:p>
    <w:p w14:paraId="35922839" w14:textId="77777777" w:rsidR="003A71C9" w:rsidRPr="003A71C9" w:rsidRDefault="003A71C9" w:rsidP="003A71C9">
      <w:pPr>
        <w:numPr>
          <w:ilvl w:val="0"/>
          <w:numId w:val="4"/>
        </w:numPr>
      </w:pPr>
      <w:r w:rsidRPr="003A71C9">
        <w:rPr>
          <w:b/>
          <w:bCs/>
        </w:rPr>
        <w:t>Kernel Isabella</w:t>
      </w:r>
      <w:r w:rsidRPr="003A71C9">
        <w:br/>
        <w:t>El Auditor Maestro de Gobernanza.</w:t>
      </w:r>
      <w:r w:rsidRPr="003A71C9">
        <w:br/>
        <w:t>Clasifica intenciones, filtra ruido, protege al usuario y garantiza experiencias XR/4D seguras.xchange.avixa+2</w:t>
      </w:r>
      <w:r w:rsidRPr="003A71C9">
        <w:br/>
        <w:t>Es la primera IA ética latinoamericana documentada por AVIXA como caso de estudio en seguridad cognitiva XR.</w:t>
      </w:r>
      <w:hyperlink r:id="rId5" w:tgtFrame="_blank" w:history="1">
        <w:r w:rsidRPr="003A71C9">
          <w:rPr>
            <w:rStyle w:val="Hipervnculo"/>
          </w:rPr>
          <w:t>xchange.avixa</w:t>
        </w:r>
      </w:hyperlink>
    </w:p>
    <w:p w14:paraId="431DE5F4" w14:textId="77777777" w:rsidR="003A71C9" w:rsidRPr="003A71C9" w:rsidRDefault="003A71C9" w:rsidP="003A71C9">
      <w:pPr>
        <w:numPr>
          <w:ilvl w:val="0"/>
          <w:numId w:val="4"/>
        </w:numPr>
      </w:pPr>
      <w:r w:rsidRPr="003A71C9">
        <w:rPr>
          <w:b/>
          <w:bCs/>
        </w:rPr>
        <w:t>BookPI</w:t>
      </w:r>
      <w:r w:rsidRPr="003A71C9">
        <w:br/>
        <w:t>Ledger ético de decisiones internas.</w:t>
      </w:r>
      <w:r w:rsidRPr="003A71C9">
        <w:br/>
        <w:t>Transparencia sin vigilancia.</w:t>
      </w:r>
      <w:r w:rsidRPr="003A71C9">
        <w:br/>
        <w:t>Auditoría del poder algorítmico, no de la vida privada: registra lo que el sistema hizo y por qué, sin exponer identidades personales.facebook+2</w:t>
      </w:r>
    </w:p>
    <w:p w14:paraId="6D0BAAEA" w14:textId="77777777" w:rsidR="003A71C9" w:rsidRPr="003A71C9" w:rsidRDefault="003A71C9" w:rsidP="003A71C9">
      <w:pPr>
        <w:numPr>
          <w:ilvl w:val="0"/>
          <w:numId w:val="4"/>
        </w:numPr>
      </w:pPr>
      <w:r w:rsidRPr="003A71C9">
        <w:rPr>
          <w:b/>
          <w:bCs/>
        </w:rPr>
        <w:t>Las 7 Federaciones</w:t>
      </w:r>
      <w:r w:rsidRPr="003A71C9">
        <w:br/>
        <w:t>El modelo que reemplaza a la Triple Hélice y redefine la soberanía digital desde el Sur Global: en lugar de confiar en gobierno–academia–industria sobre infraestructura ajena, TAMV define federaciones sobre infraestructura propia.tamvonlinenetwork.blogspot+2</w:t>
      </w:r>
    </w:p>
    <w:p w14:paraId="73A8B4B6" w14:textId="77777777" w:rsidR="003A71C9" w:rsidRPr="003A71C9" w:rsidRDefault="003A71C9" w:rsidP="003A71C9">
      <w:r w:rsidRPr="003A71C9">
        <w:t>MD</w:t>
      </w:r>
      <w:r w:rsidRPr="003A71C9">
        <w:noBreakHyphen/>
        <w:t xml:space="preserve">X4 es, en suma, la </w:t>
      </w:r>
      <w:r w:rsidRPr="003A71C9">
        <w:rPr>
          <w:b/>
          <w:bCs/>
        </w:rPr>
        <w:t>constitución técnica</w:t>
      </w:r>
      <w:r w:rsidRPr="003A71C9">
        <w:t xml:space="preserve"> del ecosistema: el conjunto de reglas, módulos y relaciones que hacen posible que la misión y la visión se ejecuten en código y no se queden en discurso.tamvonlinenetwork.blogspot+2</w:t>
      </w:r>
    </w:p>
    <w:p w14:paraId="2A29A4ED" w14:textId="77777777" w:rsidR="003A71C9" w:rsidRPr="003A71C9" w:rsidRDefault="003A71C9" w:rsidP="003A71C9">
      <w:r w:rsidRPr="003A71C9">
        <w:pict w14:anchorId="050922A5">
          <v:rect id="_x0000_i1086" style="width:0;height:1.5pt" o:hralign="center" o:hrstd="t" o:hr="t" fillcolor="#a0a0a0" stroked="f"/>
        </w:pict>
      </w:r>
    </w:p>
    <w:p w14:paraId="1AA8E6DA" w14:textId="77777777" w:rsidR="003A71C9" w:rsidRPr="003A71C9" w:rsidRDefault="003A71C9" w:rsidP="003A71C9">
      <w:pPr>
        <w:rPr>
          <w:b/>
          <w:bCs/>
        </w:rPr>
      </w:pPr>
      <w:r w:rsidRPr="003A71C9">
        <w:rPr>
          <w:b/>
          <w:bCs/>
        </w:rPr>
        <w:t>2.3.2 RDM DIGITAL</w:t>
      </w:r>
    </w:p>
    <w:p w14:paraId="5CACE900" w14:textId="77777777" w:rsidR="003A71C9" w:rsidRPr="003A71C9" w:rsidRDefault="003A71C9" w:rsidP="003A71C9">
      <w:r w:rsidRPr="003A71C9">
        <w:t>RDM Digital es la prueba empírica de que la teoría funciona.</w:t>
      </w:r>
      <w:r w:rsidRPr="003A71C9">
        <w:br/>
        <w:t>Es el primer gemelo urbano soberano desplegado en un pueblo mágico mexicano.facebook+3</w:t>
      </w:r>
    </w:p>
    <w:p w14:paraId="70737A7E" w14:textId="77777777" w:rsidR="003A71C9" w:rsidRPr="003A71C9" w:rsidRDefault="003A71C9" w:rsidP="003A71C9">
      <w:pPr>
        <w:numPr>
          <w:ilvl w:val="0"/>
          <w:numId w:val="5"/>
        </w:numPr>
      </w:pPr>
      <w:r w:rsidRPr="003A71C9">
        <w:rPr>
          <w:b/>
          <w:bCs/>
        </w:rPr>
        <w:t>Gemelo Urbano Activo</w:t>
      </w:r>
    </w:p>
    <w:p w14:paraId="192F1748" w14:textId="77777777" w:rsidR="003A71C9" w:rsidRPr="003A71C9" w:rsidRDefault="003A71C9" w:rsidP="003A71C9">
      <w:pPr>
        <w:numPr>
          <w:ilvl w:val="1"/>
          <w:numId w:val="5"/>
        </w:numPr>
      </w:pPr>
      <w:r w:rsidRPr="003A71C9">
        <w:t>Mapbox/Leaflet + Supabase Realtime para cartografía y eventos en tiempo real.studylib+1</w:t>
      </w:r>
    </w:p>
    <w:p w14:paraId="3E9CE106" w14:textId="77777777" w:rsidR="003A71C9" w:rsidRPr="003A71C9" w:rsidRDefault="003A71C9" w:rsidP="003A71C9">
      <w:pPr>
        <w:numPr>
          <w:ilvl w:val="1"/>
          <w:numId w:val="5"/>
        </w:numPr>
      </w:pPr>
      <w:r w:rsidRPr="003A71C9">
        <w:t>48 nodos federados documentados en la matriz de servicios (OsoPanda1), gestionando telemetría, pagos, catálogos y procesos de la ciudad.rdmsoundsystem.bandcamp+1</w:t>
      </w:r>
    </w:p>
    <w:p w14:paraId="2371820A" w14:textId="77777777" w:rsidR="003A71C9" w:rsidRPr="003A71C9" w:rsidRDefault="003A71C9" w:rsidP="003A71C9">
      <w:pPr>
        <w:numPr>
          <w:ilvl w:val="1"/>
          <w:numId w:val="5"/>
        </w:numPr>
      </w:pPr>
      <w:r w:rsidRPr="003A71C9">
        <w:t>Flujos de personas, comercio y cultura sin rastreo invasivo, con protección de identidad y foco en patrones colectivos.instagram+3</w:t>
      </w:r>
    </w:p>
    <w:p w14:paraId="549691D3" w14:textId="77777777" w:rsidR="003A71C9" w:rsidRPr="003A71C9" w:rsidRDefault="003A71C9" w:rsidP="003A71C9">
      <w:pPr>
        <w:numPr>
          <w:ilvl w:val="0"/>
          <w:numId w:val="5"/>
        </w:numPr>
      </w:pPr>
      <w:r w:rsidRPr="003A71C9">
        <w:rPr>
          <w:b/>
          <w:bCs/>
        </w:rPr>
        <w:t>Sistema Operativo Territorial (RDM</w:t>
      </w:r>
      <w:r w:rsidRPr="003A71C9">
        <w:rPr>
          <w:b/>
          <w:bCs/>
        </w:rPr>
        <w:noBreakHyphen/>
        <w:t>TOS)</w:t>
      </w:r>
    </w:p>
    <w:p w14:paraId="2F651D7A" w14:textId="77777777" w:rsidR="003A71C9" w:rsidRPr="003A71C9" w:rsidRDefault="003A71C9" w:rsidP="003A71C9">
      <w:pPr>
        <w:numPr>
          <w:ilvl w:val="1"/>
          <w:numId w:val="5"/>
        </w:numPr>
      </w:pPr>
      <w:r w:rsidRPr="003A71C9">
        <w:t>Rutas inteligentes para turismo.</w:t>
      </w:r>
    </w:p>
    <w:p w14:paraId="55289248" w14:textId="77777777" w:rsidR="003A71C9" w:rsidRPr="003A71C9" w:rsidRDefault="003A71C9" w:rsidP="003A71C9">
      <w:pPr>
        <w:numPr>
          <w:ilvl w:val="1"/>
          <w:numId w:val="5"/>
        </w:numPr>
      </w:pPr>
      <w:r w:rsidRPr="003A71C9">
        <w:t>Marketplace soberano para negocios locales.</w:t>
      </w:r>
    </w:p>
    <w:p w14:paraId="1080C081" w14:textId="77777777" w:rsidR="003A71C9" w:rsidRPr="003A71C9" w:rsidRDefault="003A71C9" w:rsidP="003A71C9">
      <w:pPr>
        <w:numPr>
          <w:ilvl w:val="1"/>
          <w:numId w:val="5"/>
        </w:numPr>
      </w:pPr>
      <w:r w:rsidRPr="003A71C9">
        <w:t>Archivo cultural vivo con memoria del pueblo.</w:t>
      </w:r>
    </w:p>
    <w:p w14:paraId="3665E15E" w14:textId="77777777" w:rsidR="003A71C9" w:rsidRPr="003A71C9" w:rsidRDefault="003A71C9" w:rsidP="003A71C9">
      <w:pPr>
        <w:numPr>
          <w:ilvl w:val="1"/>
          <w:numId w:val="5"/>
        </w:numPr>
      </w:pPr>
      <w:r w:rsidRPr="003A71C9">
        <w:t>Dashboards de gobernanza para actores locales.facebook+4</w:t>
      </w:r>
    </w:p>
    <w:p w14:paraId="7D839814" w14:textId="77777777" w:rsidR="003A71C9" w:rsidRPr="003A71C9" w:rsidRDefault="003A71C9" w:rsidP="003A71C9">
      <w:pPr>
        <w:numPr>
          <w:ilvl w:val="0"/>
          <w:numId w:val="5"/>
        </w:numPr>
      </w:pPr>
      <w:r w:rsidRPr="003A71C9">
        <w:rPr>
          <w:b/>
          <w:bCs/>
        </w:rPr>
        <w:t>Despliegue Empírico</w:t>
      </w:r>
      <w:r w:rsidRPr="003A71C9">
        <w:br/>
        <w:t>No es piloto, no es mockup.</w:t>
      </w:r>
      <w:r w:rsidRPr="003A71C9">
        <w:br/>
        <w:t>Es territorio vivo, con comunicación directa a la comunidad y posicionamiento como “plataforma que digitalizará todo un pueblo mágico por primera ocasión a nivel nacional”.facebook+3</w:t>
      </w:r>
    </w:p>
    <w:p w14:paraId="3C6E3BAA" w14:textId="77777777" w:rsidR="003A71C9" w:rsidRPr="003A71C9" w:rsidRDefault="003A71C9" w:rsidP="003A71C9">
      <w:r w:rsidRPr="003A71C9">
        <w:t>RDM Digital demuestra que la soberanía tecnológica no es un concepto académico, sino una infraestructura que puede desplegarse en cualquier territorio del Sur Global que decida no seguir siendo colonia de plataformas externas.tamvonline-oficial.odoo+2</w:t>
      </w:r>
    </w:p>
    <w:p w14:paraId="26E3D4EF" w14:textId="77777777" w:rsidR="003A71C9" w:rsidRPr="003A71C9" w:rsidRDefault="003A71C9" w:rsidP="003A71C9">
      <w:r w:rsidRPr="003A71C9">
        <w:pict w14:anchorId="706A0423">
          <v:rect id="_x0000_i1190" style="width:0;height:1.5pt" o:hralign="center" o:hrstd="t" o:hr="t" fillcolor="#a0a0a0" stroked="f"/>
        </w:pict>
      </w:r>
    </w:p>
    <w:p w14:paraId="0D6C8BE6" w14:textId="77777777" w:rsidR="003A71C9" w:rsidRPr="003A71C9" w:rsidRDefault="003A71C9" w:rsidP="003A71C9">
      <w:pPr>
        <w:rPr>
          <w:b/>
          <w:bCs/>
        </w:rPr>
      </w:pPr>
      <w:r w:rsidRPr="003A71C9">
        <w:rPr>
          <w:b/>
          <w:bCs/>
        </w:rPr>
        <w:t>3. FILOSOFÍA CIVILIZATORIA: EL ESTATUTO DE DIGNIDAD</w:t>
      </w:r>
    </w:p>
    <w:p w14:paraId="183FBD71" w14:textId="77777777" w:rsidR="003A71C9" w:rsidRPr="003A71C9" w:rsidRDefault="003A71C9" w:rsidP="003A71C9">
      <w:r w:rsidRPr="003A71C9">
        <w:rPr>
          <w:b/>
          <w:bCs/>
        </w:rPr>
        <w:t>La Constitución Ética del Sur Global Digital</w:t>
      </w:r>
    </w:p>
    <w:p w14:paraId="60534515" w14:textId="77777777" w:rsidR="003A71C9" w:rsidRPr="003A71C9" w:rsidRDefault="003A71C9" w:rsidP="003A71C9">
      <w:r w:rsidRPr="003A71C9">
        <w:t>El Estatuto de Dignidad es el núcleo moral, jurídico y operativo del ecosistema TAMV.</w:t>
      </w:r>
      <w:r w:rsidRPr="003A71C9">
        <w:br/>
        <w:t>No es un documento decorativo, ni un manifiesto aspiracional, ni un conjunto de buenas intenciones.studylib+2</w:t>
      </w:r>
    </w:p>
    <w:p w14:paraId="758E16D5" w14:textId="77777777" w:rsidR="003A71C9" w:rsidRPr="003A71C9" w:rsidRDefault="003A71C9" w:rsidP="003A71C9">
      <w:r w:rsidRPr="003A71C9">
        <w:t xml:space="preserve">Es, literalmente, la </w:t>
      </w:r>
      <w:r w:rsidRPr="003A71C9">
        <w:rPr>
          <w:b/>
          <w:bCs/>
        </w:rPr>
        <w:t>Constitución Ética</w:t>
      </w:r>
      <w:r w:rsidRPr="003A71C9">
        <w:t xml:space="preserve"> que gobierna la infraestructura civilizatoria.</w:t>
      </w:r>
    </w:p>
    <w:p w14:paraId="670EF245" w14:textId="77777777" w:rsidR="003A71C9" w:rsidRPr="003A71C9" w:rsidRDefault="003A71C9" w:rsidP="003A71C9">
      <w:r w:rsidRPr="003A71C9">
        <w:t>En TAMV, la ética no se redacta:</w:t>
      </w:r>
      <w:r w:rsidRPr="003A71C9">
        <w:br/>
        <w:t xml:space="preserve">se </w:t>
      </w:r>
      <w:r w:rsidRPr="003A71C9">
        <w:rPr>
          <w:b/>
          <w:bCs/>
        </w:rPr>
        <w:t>codifica</w:t>
      </w:r>
      <w:r w:rsidRPr="003A71C9">
        <w:t>.</w:t>
      </w:r>
    </w:p>
    <w:p w14:paraId="43713BE0" w14:textId="77777777" w:rsidR="003A71C9" w:rsidRPr="003A71C9" w:rsidRDefault="003A71C9" w:rsidP="003A71C9">
      <w:r w:rsidRPr="003A71C9">
        <w:t>No se discute:</w:t>
      </w:r>
      <w:r w:rsidRPr="003A71C9">
        <w:br/>
        <w:t xml:space="preserve">se </w:t>
      </w:r>
      <w:r w:rsidRPr="003A71C9">
        <w:rPr>
          <w:b/>
          <w:bCs/>
        </w:rPr>
        <w:t>ejecuta</w:t>
      </w:r>
      <w:r w:rsidRPr="003A71C9">
        <w:t>.</w:t>
      </w:r>
    </w:p>
    <w:p w14:paraId="6A12CF0C" w14:textId="77777777" w:rsidR="003A71C9" w:rsidRPr="003A71C9" w:rsidRDefault="003A71C9" w:rsidP="003A71C9">
      <w:r w:rsidRPr="003A71C9">
        <w:t>No se promete:</w:t>
      </w:r>
      <w:r w:rsidRPr="003A71C9">
        <w:br/>
        <w:t xml:space="preserve">se </w:t>
      </w:r>
      <w:r w:rsidRPr="003A71C9">
        <w:rPr>
          <w:b/>
          <w:bCs/>
        </w:rPr>
        <w:t>verifica en tiempo real</w:t>
      </w:r>
      <w:r w:rsidRPr="003A71C9">
        <w:t>.tamvonlinenetwork.blogspot+2</w:t>
      </w:r>
    </w:p>
    <w:p w14:paraId="6E9DF4EB" w14:textId="77777777" w:rsidR="003A71C9" w:rsidRPr="003A71C9" w:rsidRDefault="003A71C9" w:rsidP="003A71C9">
      <w:r w:rsidRPr="003A71C9">
        <w:t>El Estatuto de Dignidad es el primer intento serio —nacido desde el Sur Global— de convertir la ética en arquitectura computacional, en reglas de compilación, en protocolos de gobernanza algorítmica y en límites inquebrantables para la IA.tamvonlinenetwork.blogspot+3</w:t>
      </w:r>
    </w:p>
    <w:p w14:paraId="3CC9DB59" w14:textId="77777777" w:rsidR="003A71C9" w:rsidRPr="003A71C9" w:rsidRDefault="003A71C9" w:rsidP="003A71C9">
      <w:r w:rsidRPr="003A71C9">
        <w:t xml:space="preserve">Es, en esencia, un </w:t>
      </w:r>
      <w:r w:rsidRPr="003A71C9">
        <w:rPr>
          <w:b/>
          <w:bCs/>
        </w:rPr>
        <w:t>sistema operativo moral</w:t>
      </w:r>
      <w:r w:rsidRPr="003A71C9">
        <w:t>.</w:t>
      </w:r>
    </w:p>
    <w:p w14:paraId="26F0C877" w14:textId="77777777" w:rsidR="003A71C9" w:rsidRPr="003A71C9" w:rsidRDefault="003A71C9" w:rsidP="003A71C9">
      <w:r w:rsidRPr="003A71C9">
        <w:pict w14:anchorId="2E2DA86E">
          <v:rect id="_x0000_i1191" style="width:0;height:1.5pt" o:hralign="center" o:hrstd="t" o:hr="t" fillcolor="#a0a0a0" stroked="f"/>
        </w:pict>
      </w:r>
    </w:p>
    <w:p w14:paraId="7E473C9E" w14:textId="77777777" w:rsidR="003A71C9" w:rsidRPr="003A71C9" w:rsidRDefault="003A71C9" w:rsidP="003A71C9">
      <w:pPr>
        <w:rPr>
          <w:b/>
          <w:bCs/>
        </w:rPr>
      </w:pPr>
      <w:r w:rsidRPr="003A71C9">
        <w:rPr>
          <w:b/>
          <w:bCs/>
        </w:rPr>
        <w:t>3.1 La ética como infraestructura, no como discurso</w:t>
      </w:r>
    </w:p>
    <w:p w14:paraId="0DED6CDE" w14:textId="77777777" w:rsidR="003A71C9" w:rsidRPr="003A71C9" w:rsidRDefault="003A71C9" w:rsidP="003A71C9">
      <w:r w:rsidRPr="003A71C9">
        <w:t>En el modelo tecnológico dominante, la ética es un PDF que nadie lee.</w:t>
      </w:r>
      <w:r w:rsidRPr="003A71C9">
        <w:br/>
        <w:t>En TAMV, la ética es un mecanismo de control estructural.studylib+1</w:t>
      </w:r>
    </w:p>
    <w:p w14:paraId="687630AD" w14:textId="77777777" w:rsidR="003A71C9" w:rsidRPr="003A71C9" w:rsidRDefault="003A71C9" w:rsidP="003A71C9">
      <w:r w:rsidRPr="003A71C9">
        <w:t>El Estatuto de Dignidad funciona simultáneamente como:</w:t>
      </w:r>
    </w:p>
    <w:p w14:paraId="19364740" w14:textId="77777777" w:rsidR="003A71C9" w:rsidRPr="003A71C9" w:rsidRDefault="003A71C9" w:rsidP="003A71C9">
      <w:pPr>
        <w:numPr>
          <w:ilvl w:val="0"/>
          <w:numId w:val="7"/>
        </w:numPr>
      </w:pPr>
      <w:r w:rsidRPr="003A71C9">
        <w:t>Constitución moral.</w:t>
      </w:r>
    </w:p>
    <w:p w14:paraId="52581307" w14:textId="77777777" w:rsidR="003A71C9" w:rsidRPr="003A71C9" w:rsidRDefault="003A71C9" w:rsidP="003A71C9">
      <w:pPr>
        <w:numPr>
          <w:ilvl w:val="0"/>
          <w:numId w:val="7"/>
        </w:numPr>
      </w:pPr>
      <w:r w:rsidRPr="003A71C9">
        <w:t>Marco jurídico computacional.</w:t>
      </w:r>
    </w:p>
    <w:p w14:paraId="17DED6E7" w14:textId="77777777" w:rsidR="003A71C9" w:rsidRPr="003A71C9" w:rsidRDefault="003A71C9" w:rsidP="003A71C9">
      <w:pPr>
        <w:numPr>
          <w:ilvl w:val="0"/>
          <w:numId w:val="7"/>
        </w:numPr>
      </w:pPr>
      <w:r w:rsidRPr="003A71C9">
        <w:t>Filtro algorítmico.</w:t>
      </w:r>
    </w:p>
    <w:p w14:paraId="5AE709D9" w14:textId="77777777" w:rsidR="003A71C9" w:rsidRPr="003A71C9" w:rsidRDefault="003A71C9" w:rsidP="003A71C9">
      <w:pPr>
        <w:numPr>
          <w:ilvl w:val="0"/>
          <w:numId w:val="7"/>
        </w:numPr>
      </w:pPr>
      <w:r w:rsidRPr="003A71C9">
        <w:t>Protocolo de seguridad cognitiva.</w:t>
      </w:r>
    </w:p>
    <w:p w14:paraId="6C71B0EE" w14:textId="77777777" w:rsidR="003A71C9" w:rsidRPr="003A71C9" w:rsidRDefault="003A71C9" w:rsidP="003A71C9">
      <w:pPr>
        <w:numPr>
          <w:ilvl w:val="0"/>
          <w:numId w:val="7"/>
        </w:numPr>
      </w:pPr>
      <w:r w:rsidRPr="003A71C9">
        <w:t>Sistema de permisos humanos.</w:t>
      </w:r>
    </w:p>
    <w:p w14:paraId="609D9844" w14:textId="77777777" w:rsidR="003A71C9" w:rsidRPr="003A71C9" w:rsidRDefault="003A71C9" w:rsidP="003A71C9">
      <w:pPr>
        <w:numPr>
          <w:ilvl w:val="0"/>
          <w:numId w:val="7"/>
        </w:numPr>
      </w:pPr>
      <w:r w:rsidRPr="003A71C9">
        <w:t>Capa de protección emocional y cultural.tamvonlinenetwork.blogspot+2</w:t>
      </w:r>
    </w:p>
    <w:p w14:paraId="18E741A5" w14:textId="77777777" w:rsidR="003A71C9" w:rsidRPr="003A71C9" w:rsidRDefault="003A71C9" w:rsidP="003A71C9">
      <w:r w:rsidRPr="003A71C9">
        <w:t>Es la primera vez que un ecosistema latinoamericano convierte la ética en código ejecutable, no en retórica.xchange.avixa+2</w:t>
      </w:r>
    </w:p>
    <w:p w14:paraId="7ACE21B7" w14:textId="77777777" w:rsidR="003A71C9" w:rsidRPr="003A71C9" w:rsidRDefault="003A71C9" w:rsidP="003A71C9">
      <w:r w:rsidRPr="003A71C9">
        <w:pict w14:anchorId="28A3453A">
          <v:rect id="_x0000_i1192" style="width:0;height:1.5pt" o:hralign="center" o:hrstd="t" o:hr="t" fillcolor="#a0a0a0" stroked="f"/>
        </w:pict>
      </w:r>
    </w:p>
    <w:p w14:paraId="50F07452" w14:textId="77777777" w:rsidR="003A71C9" w:rsidRPr="003A71C9" w:rsidRDefault="003A71C9" w:rsidP="003A71C9">
      <w:pPr>
        <w:rPr>
          <w:b/>
          <w:bCs/>
        </w:rPr>
      </w:pPr>
      <w:r w:rsidRPr="003A71C9">
        <w:rPr>
          <w:b/>
          <w:bCs/>
        </w:rPr>
        <w:t>3.2 Principios que no se declaran: se compilan</w:t>
      </w:r>
    </w:p>
    <w:p w14:paraId="33AB5DF5" w14:textId="77777777" w:rsidR="003A71C9" w:rsidRPr="003A71C9" w:rsidRDefault="003A71C9" w:rsidP="003A71C9">
      <w:r w:rsidRPr="003A71C9">
        <w:rPr>
          <w:b/>
          <w:bCs/>
        </w:rPr>
        <w:t>Ethics</w:t>
      </w:r>
      <w:r w:rsidRPr="003A71C9">
        <w:rPr>
          <w:b/>
          <w:bCs/>
        </w:rPr>
        <w:noBreakHyphen/>
        <w:t>by</w:t>
      </w:r>
      <w:r w:rsidRPr="003A71C9">
        <w:rPr>
          <w:b/>
          <w:bCs/>
        </w:rPr>
        <w:noBreakHyphen/>
        <w:t>Design</w:t>
      </w:r>
    </w:p>
    <w:p w14:paraId="5040569F" w14:textId="77777777" w:rsidR="003A71C9" w:rsidRPr="003A71C9" w:rsidRDefault="003A71C9" w:rsidP="003A71C9">
      <w:r w:rsidRPr="003A71C9">
        <w:t>Si una operación, módulo, interacción o inferencia viola la dignidad humana:</w:t>
      </w:r>
    </w:p>
    <w:p w14:paraId="4F47EAB3" w14:textId="77777777" w:rsidR="003A71C9" w:rsidRPr="003A71C9" w:rsidRDefault="003A71C9" w:rsidP="003A71C9">
      <w:pPr>
        <w:numPr>
          <w:ilvl w:val="0"/>
          <w:numId w:val="8"/>
        </w:numPr>
      </w:pPr>
      <w:r w:rsidRPr="003A71C9">
        <w:t xml:space="preserve">no </w:t>
      </w:r>
      <w:r w:rsidRPr="003A71C9">
        <w:rPr>
          <w:b/>
          <w:bCs/>
        </w:rPr>
        <w:t>compila</w:t>
      </w:r>
      <w:r w:rsidRPr="003A71C9">
        <w:t>,</w:t>
      </w:r>
    </w:p>
    <w:p w14:paraId="1503C62C" w14:textId="77777777" w:rsidR="003A71C9" w:rsidRPr="003A71C9" w:rsidRDefault="003A71C9" w:rsidP="003A71C9">
      <w:pPr>
        <w:numPr>
          <w:ilvl w:val="0"/>
          <w:numId w:val="8"/>
        </w:numPr>
      </w:pPr>
      <w:r w:rsidRPr="003A71C9">
        <w:t xml:space="preserve">no se </w:t>
      </w:r>
      <w:r w:rsidRPr="003A71C9">
        <w:rPr>
          <w:b/>
          <w:bCs/>
        </w:rPr>
        <w:t>ejecuta</w:t>
      </w:r>
      <w:r w:rsidRPr="003A71C9">
        <w:t>,</w:t>
      </w:r>
    </w:p>
    <w:p w14:paraId="4CD64419" w14:textId="77777777" w:rsidR="003A71C9" w:rsidRPr="003A71C9" w:rsidRDefault="003A71C9" w:rsidP="003A71C9">
      <w:pPr>
        <w:numPr>
          <w:ilvl w:val="0"/>
          <w:numId w:val="8"/>
        </w:numPr>
      </w:pPr>
      <w:r w:rsidRPr="003A71C9">
        <w:t xml:space="preserve">no </w:t>
      </w:r>
      <w:r w:rsidRPr="003A71C9">
        <w:rPr>
          <w:b/>
          <w:bCs/>
        </w:rPr>
        <w:t>pasa</w:t>
      </w:r>
      <w:r w:rsidRPr="003A71C9">
        <w:t>.</w:t>
      </w:r>
    </w:p>
    <w:p w14:paraId="52FF632D" w14:textId="77777777" w:rsidR="003A71C9" w:rsidRPr="003A71C9" w:rsidRDefault="003A71C9" w:rsidP="003A71C9">
      <w:r w:rsidRPr="003A71C9">
        <w:t>No importa quién lo solicite, qué tan rentable sea o qué tan “innovador” parezca.</w:t>
      </w:r>
    </w:p>
    <w:p w14:paraId="2A8C8500" w14:textId="77777777" w:rsidR="003A71C9" w:rsidRPr="003A71C9" w:rsidRDefault="003A71C9" w:rsidP="003A71C9">
      <w:r w:rsidRPr="003A71C9">
        <w:t>La dignidad no es negociable.</w:t>
      </w:r>
      <w:r w:rsidRPr="003A71C9">
        <w:br/>
        <w:t xml:space="preserve">Es un </w:t>
      </w:r>
      <w:r w:rsidRPr="003A71C9">
        <w:rPr>
          <w:b/>
          <w:bCs/>
        </w:rPr>
        <w:t>constraint superior</w:t>
      </w:r>
      <w:r w:rsidRPr="003A71C9">
        <w:t>.tamvonlinenetwork.blogspot+3</w:t>
      </w:r>
    </w:p>
    <w:p w14:paraId="6BD707B2" w14:textId="77777777" w:rsidR="003A71C9" w:rsidRPr="003A71C9" w:rsidRDefault="003A71C9" w:rsidP="003A71C9">
      <w:r w:rsidRPr="003A71C9">
        <w:pict w14:anchorId="1AA37D91">
          <v:rect id="_x0000_i1193" style="width:0;height:1.5pt" o:hralign="center" o:hrstd="t" o:hr="t" fillcolor="#a0a0a0" stroked="f"/>
        </w:pict>
      </w:r>
    </w:p>
    <w:p w14:paraId="334F286F" w14:textId="77777777" w:rsidR="003A71C9" w:rsidRPr="003A71C9" w:rsidRDefault="003A71C9" w:rsidP="003A71C9">
      <w:pPr>
        <w:rPr>
          <w:b/>
          <w:bCs/>
        </w:rPr>
      </w:pPr>
      <w:r w:rsidRPr="003A71C9">
        <w:rPr>
          <w:b/>
          <w:bCs/>
        </w:rPr>
        <w:t>3.3 IA subordinada (Human</w:t>
      </w:r>
      <w:r w:rsidRPr="003A71C9">
        <w:rPr>
          <w:b/>
          <w:bCs/>
        </w:rPr>
        <w:noBreakHyphen/>
        <w:t>in</w:t>
      </w:r>
      <w:r w:rsidRPr="003A71C9">
        <w:rPr>
          <w:b/>
          <w:bCs/>
        </w:rPr>
        <w:noBreakHyphen/>
        <w:t>the</w:t>
      </w:r>
      <w:r w:rsidRPr="003A71C9">
        <w:rPr>
          <w:b/>
          <w:bCs/>
        </w:rPr>
        <w:noBreakHyphen/>
        <w:t>Loop como ley estructural)</w:t>
      </w:r>
    </w:p>
    <w:p w14:paraId="7ECEEC08" w14:textId="77777777" w:rsidR="003A71C9" w:rsidRPr="003A71C9" w:rsidRDefault="003A71C9" w:rsidP="003A71C9">
      <w:r w:rsidRPr="003A71C9">
        <w:t>En TAMV, la IA no gobierna.</w:t>
      </w:r>
    </w:p>
    <w:p w14:paraId="6341FA92" w14:textId="77777777" w:rsidR="003A71C9" w:rsidRPr="003A71C9" w:rsidRDefault="003A71C9" w:rsidP="003A71C9">
      <w:r w:rsidRPr="003A71C9">
        <w:t xml:space="preserve">La IA </w:t>
      </w:r>
      <w:r w:rsidRPr="003A71C9">
        <w:rPr>
          <w:b/>
          <w:bCs/>
        </w:rPr>
        <w:t>audita</w:t>
      </w:r>
      <w:r w:rsidRPr="003A71C9">
        <w:t>, acompaña, filtra, protege y valida, pero nunca decide por encima del humano.xchange.avixa+2</w:t>
      </w:r>
    </w:p>
    <w:p w14:paraId="7536A30E" w14:textId="77777777" w:rsidR="003A71C9" w:rsidRPr="003A71C9" w:rsidRDefault="003A71C9" w:rsidP="003A71C9">
      <w:pPr>
        <w:numPr>
          <w:ilvl w:val="0"/>
          <w:numId w:val="9"/>
        </w:numPr>
      </w:pPr>
      <w:r w:rsidRPr="003A71C9">
        <w:t>La decisión estratégica es humana.</w:t>
      </w:r>
    </w:p>
    <w:p w14:paraId="4C1A3F21" w14:textId="77777777" w:rsidR="003A71C9" w:rsidRPr="003A71C9" w:rsidRDefault="003A71C9" w:rsidP="003A71C9">
      <w:pPr>
        <w:numPr>
          <w:ilvl w:val="0"/>
          <w:numId w:val="9"/>
        </w:numPr>
      </w:pPr>
      <w:r w:rsidRPr="003A71C9">
        <w:t>La responsabilidad es humana.</w:t>
      </w:r>
    </w:p>
    <w:p w14:paraId="25F4B652" w14:textId="77777777" w:rsidR="003A71C9" w:rsidRPr="003A71C9" w:rsidRDefault="003A71C9" w:rsidP="003A71C9">
      <w:pPr>
        <w:numPr>
          <w:ilvl w:val="0"/>
          <w:numId w:val="9"/>
        </w:numPr>
      </w:pPr>
      <w:r w:rsidRPr="003A71C9">
        <w:t>La agencia es humana.</w:t>
      </w:r>
    </w:p>
    <w:p w14:paraId="38033FC1" w14:textId="77777777" w:rsidR="003A71C9" w:rsidRPr="003A71C9" w:rsidRDefault="003A71C9" w:rsidP="003A71C9">
      <w:r w:rsidRPr="003A71C9">
        <w:t>La IA no sustituye: asiste.</w:t>
      </w:r>
      <w:r w:rsidRPr="003A71C9">
        <w:br/>
        <w:t>No predice comportamientos para manipularlos: los interpreta para protegerlos.studylib+2</w:t>
      </w:r>
    </w:p>
    <w:p w14:paraId="6FB1B264" w14:textId="77777777" w:rsidR="003A71C9" w:rsidRPr="003A71C9" w:rsidRDefault="003A71C9" w:rsidP="003A71C9">
      <w:r w:rsidRPr="003A71C9">
        <w:t>Este enfoque coincide con marcos como AI4People (Floridi) pero los lleva a la práctica mediante Kernel Isabella y BookPI, con rastro verificable.tamvonlinenetwork.blogspot+2</w:t>
      </w:r>
    </w:p>
    <w:p w14:paraId="0F159A05" w14:textId="77777777" w:rsidR="003A71C9" w:rsidRPr="003A71C9" w:rsidRDefault="003A71C9" w:rsidP="003A71C9">
      <w:r w:rsidRPr="003A71C9">
        <w:pict w14:anchorId="0D14DFB2">
          <v:rect id="_x0000_i1194" style="width:0;height:1.5pt" o:hralign="center" o:hrstd="t" o:hr="t" fillcolor="#a0a0a0" stroked="f"/>
        </w:pict>
      </w:r>
    </w:p>
    <w:p w14:paraId="4AC276AD" w14:textId="77777777" w:rsidR="003A71C9" w:rsidRPr="003A71C9" w:rsidRDefault="003A71C9" w:rsidP="003A71C9">
      <w:pPr>
        <w:rPr>
          <w:b/>
          <w:bCs/>
        </w:rPr>
      </w:pPr>
      <w:r w:rsidRPr="003A71C9">
        <w:rPr>
          <w:b/>
          <w:bCs/>
        </w:rPr>
        <w:t>3.4 Identidad soberana (ZeroTrust + permisos + no</w:t>
      </w:r>
      <w:r w:rsidRPr="003A71C9">
        <w:rPr>
          <w:b/>
          <w:bCs/>
        </w:rPr>
        <w:noBreakHyphen/>
        <w:t>perfiles)</w:t>
      </w:r>
    </w:p>
    <w:p w14:paraId="214FA1EB" w14:textId="77777777" w:rsidR="003A71C9" w:rsidRPr="003A71C9" w:rsidRDefault="003A71C9" w:rsidP="003A71C9">
      <w:r w:rsidRPr="003A71C9">
        <w:t>La identidad digital del usuario no es un recurso explotable.</w:t>
      </w:r>
      <w:r w:rsidRPr="003A71C9">
        <w:br/>
        <w:t>Es una entidad soberana protegida por:tamvonlinenetwork.blogspot+2</w:t>
      </w:r>
    </w:p>
    <w:p w14:paraId="07036A66" w14:textId="77777777" w:rsidR="003A71C9" w:rsidRPr="003A71C9" w:rsidRDefault="003A71C9" w:rsidP="003A71C9">
      <w:pPr>
        <w:numPr>
          <w:ilvl w:val="0"/>
          <w:numId w:val="10"/>
        </w:numPr>
      </w:pPr>
      <w:r w:rsidRPr="003A71C9">
        <w:t>Arquitectura Zero</w:t>
      </w:r>
      <w:r w:rsidRPr="003A71C9">
        <w:noBreakHyphen/>
        <w:t>Trust.</w:t>
      </w:r>
    </w:p>
    <w:p w14:paraId="29157D1C" w14:textId="77777777" w:rsidR="003A71C9" w:rsidRPr="003A71C9" w:rsidRDefault="003A71C9" w:rsidP="003A71C9">
      <w:pPr>
        <w:numPr>
          <w:ilvl w:val="0"/>
          <w:numId w:val="10"/>
        </w:numPr>
      </w:pPr>
      <w:r w:rsidRPr="003A71C9">
        <w:t>Permisos explícitos.</w:t>
      </w:r>
    </w:p>
    <w:p w14:paraId="386D5B89" w14:textId="77777777" w:rsidR="003A71C9" w:rsidRPr="003A71C9" w:rsidRDefault="003A71C9" w:rsidP="003A71C9">
      <w:pPr>
        <w:numPr>
          <w:ilvl w:val="0"/>
          <w:numId w:val="10"/>
        </w:numPr>
      </w:pPr>
      <w:r w:rsidRPr="003A71C9">
        <w:t>No</w:t>
      </w:r>
      <w:r w:rsidRPr="003A71C9">
        <w:noBreakHyphen/>
        <w:t>perfiles comerciales.</w:t>
      </w:r>
    </w:p>
    <w:p w14:paraId="565D71BB" w14:textId="77777777" w:rsidR="003A71C9" w:rsidRPr="003A71C9" w:rsidRDefault="003A71C9" w:rsidP="003A71C9">
      <w:pPr>
        <w:numPr>
          <w:ilvl w:val="0"/>
          <w:numId w:val="10"/>
        </w:numPr>
      </w:pPr>
      <w:r w:rsidRPr="003A71C9">
        <w:t>No</w:t>
      </w:r>
      <w:r w:rsidRPr="003A71C9">
        <w:noBreakHyphen/>
        <w:t>explotación cognitiva.</w:t>
      </w:r>
    </w:p>
    <w:p w14:paraId="59E10067" w14:textId="77777777" w:rsidR="003A71C9" w:rsidRPr="003A71C9" w:rsidRDefault="003A71C9" w:rsidP="003A71C9">
      <w:pPr>
        <w:numPr>
          <w:ilvl w:val="0"/>
          <w:numId w:val="10"/>
        </w:numPr>
      </w:pPr>
      <w:r w:rsidRPr="003A71C9">
        <w:t>No</w:t>
      </w:r>
      <w:r w:rsidRPr="003A71C9">
        <w:noBreakHyphen/>
        <w:t>seguimiento invasivo.</w:t>
      </w:r>
    </w:p>
    <w:p w14:paraId="27D957B8" w14:textId="77777777" w:rsidR="003A71C9" w:rsidRPr="003A71C9" w:rsidRDefault="003A71C9" w:rsidP="003A71C9">
      <w:pPr>
        <w:numPr>
          <w:ilvl w:val="0"/>
          <w:numId w:val="10"/>
        </w:numPr>
      </w:pPr>
      <w:r w:rsidRPr="003A71C9">
        <w:t>No</w:t>
      </w:r>
      <w:r w:rsidRPr="003A71C9">
        <w:noBreakHyphen/>
        <w:t>extracción emocional.</w:t>
      </w:r>
    </w:p>
    <w:p w14:paraId="580701B0" w14:textId="77777777" w:rsidR="003A71C9" w:rsidRPr="003A71C9" w:rsidRDefault="003A71C9" w:rsidP="003A71C9">
      <w:r w:rsidRPr="003A71C9">
        <w:t>El usuario no es un producto.</w:t>
      </w:r>
      <w:r w:rsidRPr="003A71C9">
        <w:br/>
        <w:t xml:space="preserve">Es un </w:t>
      </w:r>
      <w:r w:rsidRPr="003A71C9">
        <w:rPr>
          <w:b/>
          <w:bCs/>
        </w:rPr>
        <w:t>sujeto de derechos computacionales</w:t>
      </w:r>
      <w:r w:rsidRPr="003A71C9">
        <w:t>.studylib+1</w:t>
      </w:r>
    </w:p>
    <w:p w14:paraId="1FD8A098" w14:textId="77777777" w:rsidR="003A71C9" w:rsidRPr="003A71C9" w:rsidRDefault="003A71C9" w:rsidP="003A71C9">
      <w:r w:rsidRPr="003A71C9">
        <w:pict w14:anchorId="74D67618">
          <v:rect id="_x0000_i1195" style="width:0;height:1.5pt" o:hralign="center" o:hrstd="t" o:hr="t" fillcolor="#a0a0a0" stroked="f"/>
        </w:pict>
      </w:r>
    </w:p>
    <w:p w14:paraId="5495B106" w14:textId="77777777" w:rsidR="003A71C9" w:rsidRPr="003A71C9" w:rsidRDefault="003A71C9" w:rsidP="003A71C9">
      <w:pPr>
        <w:rPr>
          <w:b/>
          <w:bCs/>
        </w:rPr>
      </w:pPr>
      <w:r w:rsidRPr="003A71C9">
        <w:rPr>
          <w:b/>
          <w:bCs/>
        </w:rPr>
        <w:t>3.5 Isabella AI: la primera IA ética XR/4D del Sur Global</w:t>
      </w:r>
    </w:p>
    <w:p w14:paraId="0DB509CD" w14:textId="77777777" w:rsidR="003A71C9" w:rsidRPr="003A71C9" w:rsidRDefault="003A71C9" w:rsidP="003A71C9">
      <w:r w:rsidRPr="003A71C9">
        <w:t>Isabella no es un chatbot.</w:t>
      </w:r>
      <w:r w:rsidRPr="003A71C9">
        <w:br/>
        <w:t>Es un Auditor Maestro de Gobernanza diseñado con triple bloqueo, como se detalla en AVIXA Xchange y en la documentación interna de TAMV:xchange.avixa+1</w:t>
      </w:r>
    </w:p>
    <w:p w14:paraId="7545B00C" w14:textId="77777777" w:rsidR="003A71C9" w:rsidRPr="003A71C9" w:rsidRDefault="003A71C9" w:rsidP="003A71C9">
      <w:pPr>
        <w:numPr>
          <w:ilvl w:val="0"/>
          <w:numId w:val="11"/>
        </w:numPr>
      </w:pPr>
      <w:r w:rsidRPr="003A71C9">
        <w:rPr>
          <w:b/>
          <w:bCs/>
        </w:rPr>
        <w:t>Bloqueo semántico</w:t>
      </w:r>
      <w:r w:rsidRPr="003A71C9">
        <w:br/>
        <w:t>Impide erotización, manipulación emocional o contenido sexual/romántico inapropiado.</w:t>
      </w:r>
      <w:hyperlink r:id="rId6" w:tgtFrame="_blank" w:history="1">
        <w:r w:rsidRPr="003A71C9">
          <w:rPr>
            <w:rStyle w:val="Hipervnculo"/>
          </w:rPr>
          <w:t>xchange.avixa</w:t>
        </w:r>
      </w:hyperlink>
    </w:p>
    <w:p w14:paraId="0D7FAD81" w14:textId="77777777" w:rsidR="003A71C9" w:rsidRPr="003A71C9" w:rsidRDefault="003A71C9" w:rsidP="003A71C9">
      <w:pPr>
        <w:numPr>
          <w:ilvl w:val="0"/>
          <w:numId w:val="11"/>
        </w:numPr>
      </w:pPr>
      <w:r w:rsidRPr="003A71C9">
        <w:rPr>
          <w:b/>
          <w:bCs/>
        </w:rPr>
        <w:t>Bloqueo conductual</w:t>
      </w:r>
      <w:r w:rsidRPr="003A71C9">
        <w:br/>
        <w:t>Previene dinámicas de dependencia, sustitución afectiva o apego parasocial; Isabella no coquetea, no erotiza y no fomenta vínculos de pareja.</w:t>
      </w:r>
      <w:hyperlink r:id="rId7" w:tgtFrame="_blank" w:history="1">
        <w:r w:rsidRPr="003A71C9">
          <w:rPr>
            <w:rStyle w:val="Hipervnculo"/>
          </w:rPr>
          <w:t>xchange.avixa</w:t>
        </w:r>
      </w:hyperlink>
    </w:p>
    <w:p w14:paraId="762FEC20" w14:textId="77777777" w:rsidR="003A71C9" w:rsidRPr="003A71C9" w:rsidRDefault="003A71C9" w:rsidP="003A71C9">
      <w:pPr>
        <w:numPr>
          <w:ilvl w:val="0"/>
          <w:numId w:val="11"/>
        </w:numPr>
      </w:pPr>
      <w:r w:rsidRPr="003A71C9">
        <w:rPr>
          <w:b/>
          <w:bCs/>
        </w:rPr>
        <w:t>Bloqueo contextual</w:t>
      </w:r>
      <w:r w:rsidRPr="003A71C9">
        <w:br/>
        <w:t>Interpreta el entorno XR/4D para evitar acoso, invasión de espacio personal o riesgos cognitivos en experiencias inmersivas.</w:t>
      </w:r>
      <w:hyperlink r:id="rId8" w:tgtFrame="_blank" w:history="1">
        <w:r w:rsidRPr="003A71C9">
          <w:rPr>
            <w:rStyle w:val="Hipervnculo"/>
          </w:rPr>
          <w:t>xchange.avixa</w:t>
        </w:r>
      </w:hyperlink>
    </w:p>
    <w:p w14:paraId="278285A8" w14:textId="77777777" w:rsidR="003A71C9" w:rsidRPr="003A71C9" w:rsidRDefault="003A71C9" w:rsidP="003A71C9">
      <w:r w:rsidRPr="003A71C9">
        <w:t>Isabella no es compañía emocional.</w:t>
      </w:r>
      <w:r w:rsidRPr="003A71C9">
        <w:br/>
        <w:t xml:space="preserve">Es </w:t>
      </w:r>
      <w:r w:rsidRPr="003A71C9">
        <w:rPr>
          <w:b/>
          <w:bCs/>
        </w:rPr>
        <w:t>seguridad cognitiva</w:t>
      </w:r>
      <w:r w:rsidRPr="003A71C9">
        <w:t>.</w:t>
      </w:r>
    </w:p>
    <w:p w14:paraId="554E4596" w14:textId="77777777" w:rsidR="003A71C9" w:rsidRPr="003A71C9" w:rsidRDefault="003A71C9" w:rsidP="003A71C9">
      <w:r w:rsidRPr="003A71C9">
        <w:t>Es ética computacional en tiempo real.</w:t>
      </w:r>
      <w:r w:rsidRPr="003A71C9">
        <w:br/>
        <w:t>Es la prueba de que LATAM puede producir IA con estándares que superan el mínimo de Silicon Valley.tamvonlinenetwork.blogspot+2</w:t>
      </w:r>
    </w:p>
    <w:p w14:paraId="36D0773D" w14:textId="77777777" w:rsidR="003A71C9" w:rsidRPr="003A71C9" w:rsidRDefault="003A71C9" w:rsidP="003A71C9">
      <w:r w:rsidRPr="003A71C9">
        <w:pict w14:anchorId="627D6D07">
          <v:rect id="_x0000_i1196" style="width:0;height:1.5pt" o:hralign="center" o:hrstd="t" o:hr="t" fillcolor="#a0a0a0" stroked="f"/>
        </w:pict>
      </w:r>
    </w:p>
    <w:p w14:paraId="767B40A4" w14:textId="77777777" w:rsidR="003A71C9" w:rsidRPr="003A71C9" w:rsidRDefault="003A71C9" w:rsidP="003A71C9">
      <w:pPr>
        <w:rPr>
          <w:b/>
          <w:bCs/>
        </w:rPr>
      </w:pPr>
      <w:r w:rsidRPr="003A71C9">
        <w:rPr>
          <w:b/>
          <w:bCs/>
        </w:rPr>
        <w:t>3.6 El Estatuto de Dignidad como arquitectura civilizatoria</w:t>
      </w:r>
    </w:p>
    <w:p w14:paraId="716BB97A" w14:textId="77777777" w:rsidR="003A71C9" w:rsidRPr="003A71C9" w:rsidRDefault="003A71C9" w:rsidP="003A71C9">
      <w:r w:rsidRPr="003A71C9">
        <w:t>El Estatuto no solo regula la interacción digital:</w:t>
      </w:r>
      <w:r w:rsidRPr="003A71C9">
        <w:br/>
        <w:t>regula la relación entre territorio, tecnología y comunidad.studylib+1</w:t>
      </w:r>
    </w:p>
    <w:p w14:paraId="4CB77EB9" w14:textId="77777777" w:rsidR="003A71C9" w:rsidRPr="003A71C9" w:rsidRDefault="003A71C9" w:rsidP="003A71C9">
      <w:r w:rsidRPr="003A71C9">
        <w:t>Define:</w:t>
      </w:r>
    </w:p>
    <w:p w14:paraId="36854D5C" w14:textId="77777777" w:rsidR="003A71C9" w:rsidRPr="003A71C9" w:rsidRDefault="003A71C9" w:rsidP="003A71C9">
      <w:pPr>
        <w:numPr>
          <w:ilvl w:val="0"/>
          <w:numId w:val="12"/>
        </w:numPr>
      </w:pPr>
      <w:r w:rsidRPr="003A71C9">
        <w:t>Cómo se protege la cultura.</w:t>
      </w:r>
    </w:p>
    <w:p w14:paraId="32F58735" w14:textId="77777777" w:rsidR="003A71C9" w:rsidRPr="003A71C9" w:rsidRDefault="003A71C9" w:rsidP="003A71C9">
      <w:pPr>
        <w:numPr>
          <w:ilvl w:val="0"/>
          <w:numId w:val="12"/>
        </w:numPr>
      </w:pPr>
      <w:r w:rsidRPr="003A71C9">
        <w:t>Cómo se preserva la identidad.</w:t>
      </w:r>
    </w:p>
    <w:p w14:paraId="1050CC5B" w14:textId="77777777" w:rsidR="003A71C9" w:rsidRPr="003A71C9" w:rsidRDefault="003A71C9" w:rsidP="003A71C9">
      <w:pPr>
        <w:numPr>
          <w:ilvl w:val="0"/>
          <w:numId w:val="12"/>
        </w:numPr>
      </w:pPr>
      <w:r w:rsidRPr="003A71C9">
        <w:t>Cómo se evita el extractivismo digital.</w:t>
      </w:r>
    </w:p>
    <w:p w14:paraId="06BC7935" w14:textId="77777777" w:rsidR="003A71C9" w:rsidRPr="003A71C9" w:rsidRDefault="003A71C9" w:rsidP="003A71C9">
      <w:pPr>
        <w:numPr>
          <w:ilvl w:val="0"/>
          <w:numId w:val="12"/>
        </w:numPr>
      </w:pPr>
      <w:r w:rsidRPr="003A71C9">
        <w:t>Cómo se garantiza que la tecnología sirva al territorio.</w:t>
      </w:r>
    </w:p>
    <w:p w14:paraId="078297EF" w14:textId="77777777" w:rsidR="003A71C9" w:rsidRPr="003A71C9" w:rsidRDefault="003A71C9" w:rsidP="003A71C9">
      <w:pPr>
        <w:numPr>
          <w:ilvl w:val="0"/>
          <w:numId w:val="12"/>
        </w:numPr>
      </w:pPr>
      <w:r w:rsidRPr="003A71C9">
        <w:t>Cómo se audita el poder algorítmico.</w:t>
      </w:r>
    </w:p>
    <w:p w14:paraId="380B6FB6" w14:textId="77777777" w:rsidR="003A71C9" w:rsidRPr="003A71C9" w:rsidRDefault="003A71C9" w:rsidP="003A71C9">
      <w:pPr>
        <w:numPr>
          <w:ilvl w:val="0"/>
          <w:numId w:val="12"/>
        </w:numPr>
      </w:pPr>
      <w:r w:rsidRPr="003A71C9">
        <w:t>Cómo se evita la concentración de control.</w:t>
      </w:r>
    </w:p>
    <w:p w14:paraId="29C96253" w14:textId="77777777" w:rsidR="003A71C9" w:rsidRPr="003A71C9" w:rsidRDefault="003A71C9" w:rsidP="003A71C9">
      <w:pPr>
        <w:numPr>
          <w:ilvl w:val="0"/>
          <w:numId w:val="12"/>
        </w:numPr>
      </w:pPr>
      <w:r w:rsidRPr="003A71C9">
        <w:t>Cómo se asegura que la IA nunca sustituya la agencia humana.tamvonlinenetwork.blogspot+2</w:t>
      </w:r>
    </w:p>
    <w:p w14:paraId="2DCDCF63" w14:textId="77777777" w:rsidR="003A71C9" w:rsidRPr="003A71C9" w:rsidRDefault="003A71C9" w:rsidP="003A71C9">
      <w:r w:rsidRPr="003A71C9">
        <w:t>Es un marco que no depende de leyes externas, sino que se ejecuta en:</w:t>
      </w:r>
    </w:p>
    <w:p w14:paraId="4B99DC82" w14:textId="77777777" w:rsidR="003A71C9" w:rsidRPr="003A71C9" w:rsidRDefault="003A71C9" w:rsidP="003A71C9">
      <w:pPr>
        <w:numPr>
          <w:ilvl w:val="0"/>
          <w:numId w:val="13"/>
        </w:numPr>
      </w:pPr>
      <w:r w:rsidRPr="003A71C9">
        <w:t>Kernel Isabella.tamvonlinenetwork.blogspot+1</w:t>
      </w:r>
    </w:p>
    <w:p w14:paraId="68AD555E" w14:textId="77777777" w:rsidR="003A71C9" w:rsidRPr="003A71C9" w:rsidRDefault="003A71C9" w:rsidP="003A71C9">
      <w:pPr>
        <w:numPr>
          <w:ilvl w:val="0"/>
          <w:numId w:val="13"/>
        </w:numPr>
      </w:pPr>
      <w:r w:rsidRPr="003A71C9">
        <w:t>BookPI.facebook+2</w:t>
      </w:r>
    </w:p>
    <w:p w14:paraId="5CB0F7CD" w14:textId="77777777" w:rsidR="003A71C9" w:rsidRPr="003A71C9" w:rsidRDefault="003A71C9" w:rsidP="003A71C9">
      <w:pPr>
        <w:numPr>
          <w:ilvl w:val="0"/>
          <w:numId w:val="13"/>
        </w:numPr>
      </w:pPr>
      <w:r w:rsidRPr="003A71C9">
        <w:t>Las Federaciones.</w:t>
      </w:r>
    </w:p>
    <w:p w14:paraId="0C1F4898" w14:textId="77777777" w:rsidR="003A71C9" w:rsidRPr="003A71C9" w:rsidRDefault="003A71C9" w:rsidP="003A71C9">
      <w:pPr>
        <w:numPr>
          <w:ilvl w:val="0"/>
          <w:numId w:val="13"/>
        </w:numPr>
      </w:pPr>
      <w:r w:rsidRPr="003A71C9">
        <w:t>Protocolos de gobernanza.</w:t>
      </w:r>
    </w:p>
    <w:p w14:paraId="2730AFE2" w14:textId="77777777" w:rsidR="003A71C9" w:rsidRPr="003A71C9" w:rsidRDefault="003A71C9" w:rsidP="003A71C9">
      <w:pPr>
        <w:numPr>
          <w:ilvl w:val="0"/>
          <w:numId w:val="13"/>
        </w:numPr>
      </w:pPr>
      <w:r w:rsidRPr="003A71C9">
        <w:t>Módulos XR/4D.</w:t>
      </w:r>
    </w:p>
    <w:p w14:paraId="11D84194" w14:textId="77777777" w:rsidR="003A71C9" w:rsidRPr="003A71C9" w:rsidRDefault="003A71C9" w:rsidP="003A71C9">
      <w:pPr>
        <w:numPr>
          <w:ilvl w:val="0"/>
          <w:numId w:val="13"/>
        </w:numPr>
      </w:pPr>
      <w:r w:rsidRPr="003A71C9">
        <w:t>Identidad Zero</w:t>
      </w:r>
      <w:r w:rsidRPr="003A71C9">
        <w:noBreakHyphen/>
        <w:t>Trust.</w:t>
      </w:r>
    </w:p>
    <w:p w14:paraId="30588164" w14:textId="77777777" w:rsidR="003A71C9" w:rsidRPr="003A71C9" w:rsidRDefault="003A71C9" w:rsidP="003A71C9">
      <w:pPr>
        <w:numPr>
          <w:ilvl w:val="0"/>
          <w:numId w:val="13"/>
        </w:numPr>
      </w:pPr>
      <w:r w:rsidRPr="003A71C9">
        <w:t>Arquitecturas MD</w:t>
      </w:r>
      <w:r w:rsidRPr="003A71C9">
        <w:noBreakHyphen/>
        <w:t>X4 / MD</w:t>
      </w:r>
      <w:r w:rsidRPr="003A71C9">
        <w:noBreakHyphen/>
        <w:t>X5.tamvonline-oficial.odoo+3</w:t>
      </w:r>
    </w:p>
    <w:p w14:paraId="4E689CC3" w14:textId="77777777" w:rsidR="003A71C9" w:rsidRPr="003A71C9" w:rsidRDefault="003A71C9" w:rsidP="003A71C9">
      <w:r w:rsidRPr="003A71C9">
        <w:t xml:space="preserve">El Estatuto de Dignidad es el primer intento real de crear un </w:t>
      </w:r>
      <w:r w:rsidRPr="003A71C9">
        <w:rPr>
          <w:b/>
          <w:bCs/>
        </w:rPr>
        <w:t>Estado de Derecho Algorítmico</w:t>
      </w:r>
      <w:r w:rsidRPr="003A71C9">
        <w:t xml:space="preserve"> nacido en LATAM.tamvonlinenetwork.blogspot+1</w:t>
      </w:r>
    </w:p>
    <w:p w14:paraId="1E52D0F7" w14:textId="77777777" w:rsidR="003A71C9" w:rsidRPr="003A71C9" w:rsidRDefault="003A71C9" w:rsidP="003A71C9">
      <w:r w:rsidRPr="003A71C9">
        <w:pict w14:anchorId="00CC9E8E">
          <v:rect id="_x0000_i1197" style="width:0;height:1.5pt" o:hralign="center" o:hrstd="t" o:hr="t" fillcolor="#a0a0a0" stroked="f"/>
        </w:pict>
      </w:r>
    </w:p>
    <w:p w14:paraId="6A274B53" w14:textId="77777777" w:rsidR="003A71C9" w:rsidRPr="003A71C9" w:rsidRDefault="003A71C9" w:rsidP="003A71C9">
      <w:pPr>
        <w:rPr>
          <w:b/>
          <w:bCs/>
        </w:rPr>
      </w:pPr>
      <w:r w:rsidRPr="003A71C9">
        <w:rPr>
          <w:b/>
          <w:bCs/>
        </w:rPr>
        <w:t>3.7 Este marco no es aspiracional: es código ejecutado</w:t>
      </w:r>
    </w:p>
    <w:p w14:paraId="0081A6D1" w14:textId="77777777" w:rsidR="003A71C9" w:rsidRPr="003A71C9" w:rsidRDefault="003A71C9" w:rsidP="003A71C9">
      <w:r w:rsidRPr="003A71C9">
        <w:t>En TAMV, la ética no es un ideal.</w:t>
      </w:r>
      <w:r w:rsidRPr="003A71C9">
        <w:br/>
        <w:t xml:space="preserve">Es una </w:t>
      </w:r>
      <w:r w:rsidRPr="003A71C9">
        <w:rPr>
          <w:b/>
          <w:bCs/>
        </w:rPr>
        <w:t>condición de compilación</w:t>
      </w:r>
      <w:r w:rsidRPr="003A71C9">
        <w:t>.studylib+2</w:t>
      </w:r>
    </w:p>
    <w:p w14:paraId="08E9567A" w14:textId="77777777" w:rsidR="003A71C9" w:rsidRPr="003A71C9" w:rsidRDefault="003A71C9" w:rsidP="003A71C9">
      <w:r w:rsidRPr="003A71C9">
        <w:t>Si un módulo viola el Estatuto:</w:t>
      </w:r>
    </w:p>
    <w:p w14:paraId="7AA742C9" w14:textId="77777777" w:rsidR="003A71C9" w:rsidRPr="003A71C9" w:rsidRDefault="003A71C9" w:rsidP="003A71C9">
      <w:pPr>
        <w:numPr>
          <w:ilvl w:val="0"/>
          <w:numId w:val="14"/>
        </w:numPr>
      </w:pPr>
      <w:r w:rsidRPr="003A71C9">
        <w:t>No se ejecuta.</w:t>
      </w:r>
    </w:p>
    <w:p w14:paraId="7DBA14C3" w14:textId="77777777" w:rsidR="003A71C9" w:rsidRPr="003A71C9" w:rsidRDefault="003A71C9" w:rsidP="003A71C9">
      <w:pPr>
        <w:numPr>
          <w:ilvl w:val="0"/>
          <w:numId w:val="14"/>
        </w:numPr>
      </w:pPr>
      <w:r w:rsidRPr="003A71C9">
        <w:t>No se despliega.</w:t>
      </w:r>
    </w:p>
    <w:p w14:paraId="66BB691C" w14:textId="77777777" w:rsidR="003A71C9" w:rsidRPr="003A71C9" w:rsidRDefault="003A71C9" w:rsidP="003A71C9">
      <w:pPr>
        <w:numPr>
          <w:ilvl w:val="0"/>
          <w:numId w:val="14"/>
        </w:numPr>
      </w:pPr>
      <w:r w:rsidRPr="003A71C9">
        <w:t>No se integra.</w:t>
      </w:r>
    </w:p>
    <w:p w14:paraId="3EBC4325" w14:textId="77777777" w:rsidR="003A71C9" w:rsidRPr="003A71C9" w:rsidRDefault="003A71C9" w:rsidP="003A71C9">
      <w:pPr>
        <w:numPr>
          <w:ilvl w:val="0"/>
          <w:numId w:val="14"/>
        </w:numPr>
      </w:pPr>
      <w:r w:rsidRPr="003A71C9">
        <w:t>No se permite.</w:t>
      </w:r>
    </w:p>
    <w:p w14:paraId="5768B277" w14:textId="77777777" w:rsidR="003A71C9" w:rsidRPr="003A71C9" w:rsidRDefault="003A71C9" w:rsidP="003A71C9">
      <w:r w:rsidRPr="003A71C9">
        <w:t>Si una interacción pone en riesgo la dignidad:</w:t>
      </w:r>
    </w:p>
    <w:p w14:paraId="669358C5" w14:textId="77777777" w:rsidR="003A71C9" w:rsidRPr="003A71C9" w:rsidRDefault="003A71C9" w:rsidP="003A71C9">
      <w:pPr>
        <w:numPr>
          <w:ilvl w:val="0"/>
          <w:numId w:val="15"/>
        </w:numPr>
      </w:pPr>
      <w:r w:rsidRPr="003A71C9">
        <w:t>Isabella interviene.</w:t>
      </w:r>
    </w:p>
    <w:p w14:paraId="3DC159BB" w14:textId="77777777" w:rsidR="003A71C9" w:rsidRPr="003A71C9" w:rsidRDefault="003A71C9" w:rsidP="003A71C9">
      <w:pPr>
        <w:numPr>
          <w:ilvl w:val="0"/>
          <w:numId w:val="15"/>
        </w:numPr>
      </w:pPr>
      <w:r w:rsidRPr="003A71C9">
        <w:t>BookPI registra.</w:t>
      </w:r>
    </w:p>
    <w:p w14:paraId="3D9C1E72" w14:textId="77777777" w:rsidR="003A71C9" w:rsidRPr="003A71C9" w:rsidRDefault="003A71C9" w:rsidP="003A71C9">
      <w:pPr>
        <w:numPr>
          <w:ilvl w:val="0"/>
          <w:numId w:val="15"/>
        </w:numPr>
      </w:pPr>
      <w:r w:rsidRPr="003A71C9">
        <w:t>El sistema bloquea.</w:t>
      </w:r>
    </w:p>
    <w:p w14:paraId="2948C824" w14:textId="77777777" w:rsidR="003A71C9" w:rsidRPr="003A71C9" w:rsidRDefault="003A71C9" w:rsidP="003A71C9">
      <w:pPr>
        <w:numPr>
          <w:ilvl w:val="0"/>
          <w:numId w:val="15"/>
        </w:numPr>
      </w:pPr>
      <w:r w:rsidRPr="003A71C9">
        <w:t>La federación correspondiente audita.facebook+3</w:t>
      </w:r>
    </w:p>
    <w:p w14:paraId="6832E6EA" w14:textId="77777777" w:rsidR="003A71C9" w:rsidRPr="003A71C9" w:rsidRDefault="003A71C9" w:rsidP="003A71C9">
      <w:r w:rsidRPr="003A71C9">
        <w:t>Si una IA intenta sobrepasar su rol:</w:t>
      </w:r>
    </w:p>
    <w:p w14:paraId="03D1970C" w14:textId="77777777" w:rsidR="003A71C9" w:rsidRPr="003A71C9" w:rsidRDefault="003A71C9" w:rsidP="003A71C9">
      <w:pPr>
        <w:numPr>
          <w:ilvl w:val="0"/>
          <w:numId w:val="16"/>
        </w:numPr>
      </w:pPr>
      <w:r w:rsidRPr="003A71C9">
        <w:t>Se detiene.</w:t>
      </w:r>
    </w:p>
    <w:p w14:paraId="1A9C5A63" w14:textId="77777777" w:rsidR="003A71C9" w:rsidRPr="003A71C9" w:rsidRDefault="003A71C9" w:rsidP="003A71C9">
      <w:pPr>
        <w:numPr>
          <w:ilvl w:val="0"/>
          <w:numId w:val="16"/>
        </w:numPr>
      </w:pPr>
      <w:r w:rsidRPr="003A71C9">
        <w:t>Se reconfigura.</w:t>
      </w:r>
    </w:p>
    <w:p w14:paraId="7B445630" w14:textId="77777777" w:rsidR="003A71C9" w:rsidRPr="003A71C9" w:rsidRDefault="003A71C9" w:rsidP="003A71C9">
      <w:pPr>
        <w:numPr>
          <w:ilvl w:val="0"/>
          <w:numId w:val="16"/>
        </w:numPr>
      </w:pPr>
      <w:r w:rsidRPr="003A71C9">
        <w:t>Se documenta.</w:t>
      </w:r>
    </w:p>
    <w:p w14:paraId="07AB618F" w14:textId="77777777" w:rsidR="003A71C9" w:rsidRPr="003A71C9" w:rsidRDefault="003A71C9" w:rsidP="003A71C9">
      <w:pPr>
        <w:numPr>
          <w:ilvl w:val="0"/>
          <w:numId w:val="16"/>
        </w:numPr>
      </w:pPr>
      <w:r w:rsidRPr="003A71C9">
        <w:t>Se corrige.tamvonlinenetwork.blogspot+1</w:t>
      </w:r>
    </w:p>
    <w:p w14:paraId="54CA50A3" w14:textId="77777777" w:rsidR="003A71C9" w:rsidRPr="003A71C9" w:rsidRDefault="003A71C9" w:rsidP="003A71C9">
      <w:r w:rsidRPr="003A71C9">
        <w:t>El Estatuto de Dignidad no es un texto.</w:t>
      </w:r>
      <w:r w:rsidRPr="003A71C9">
        <w:br/>
        <w:t xml:space="preserve">Es la </w:t>
      </w:r>
      <w:r w:rsidRPr="003A71C9">
        <w:rPr>
          <w:b/>
          <w:bCs/>
        </w:rPr>
        <w:t>ley fundamental</w:t>
      </w:r>
      <w:r w:rsidRPr="003A71C9">
        <w:t xml:space="preserve"> del ecosistema.</w:t>
      </w:r>
    </w:p>
    <w:p w14:paraId="70846510" w14:textId="77777777" w:rsidR="003A71C9" w:rsidRPr="003A71C9" w:rsidRDefault="003A71C9" w:rsidP="003A71C9">
      <w:r w:rsidRPr="003A71C9">
        <w:t>Es el corazón moral de TAMV.</w:t>
      </w:r>
      <w:r w:rsidRPr="003A71C9">
        <w:br/>
        <w:t>Es la garantía de que la tecnología no repetirá los errores del colonialismo digital.</w:t>
      </w:r>
      <w:r w:rsidRPr="003A71C9">
        <w:br/>
        <w:t>Es la prueba de que el Sur Global puede construir infraestructura ética, soberana y antifrágil.tamvonline-oficial.odoo+3</w:t>
      </w:r>
    </w:p>
    <w:p w14:paraId="22260D93" w14:textId="77777777" w:rsidR="003A71C9" w:rsidRPr="003A71C9" w:rsidRDefault="003A71C9" w:rsidP="003A71C9">
      <w:r w:rsidRPr="003A71C9">
        <w:pict w14:anchorId="44EB6E79">
          <v:rect id="_x0000_i1198" style="width:0;height:1.5pt" o:hralign="center" o:hrstd="t" o:hr="t" fillcolor="#a0a0a0" stroked="f"/>
        </w:pict>
      </w:r>
    </w:p>
    <w:p w14:paraId="28E3967F" w14:textId="77777777" w:rsidR="003A71C9" w:rsidRPr="003A71C9" w:rsidRDefault="003A71C9" w:rsidP="003A71C9">
      <w:pPr>
        <w:rPr>
          <w:b/>
          <w:bCs/>
        </w:rPr>
      </w:pPr>
      <w:r w:rsidRPr="003A71C9">
        <w:rPr>
          <w:b/>
          <w:bCs/>
        </w:rPr>
        <w:t>4. MARCOS TEÓRICOS: EL SUR GLOBAL COMO SUJETO ARQUITECTÓNICO</w:t>
      </w:r>
    </w:p>
    <w:p w14:paraId="3E1154A9" w14:textId="77777777" w:rsidR="003A71C9" w:rsidRPr="003A71C9" w:rsidRDefault="003A71C9" w:rsidP="003A71C9">
      <w:r w:rsidRPr="003A71C9">
        <w:rPr>
          <w:b/>
          <w:bCs/>
        </w:rPr>
        <w:t>De la crítica del colonialismo digital a la ejecución de infraestructura soberana</w:t>
      </w:r>
    </w:p>
    <w:p w14:paraId="39E9BF05" w14:textId="77777777" w:rsidR="003A71C9" w:rsidRPr="003A71C9" w:rsidRDefault="003A71C9" w:rsidP="003A71C9">
      <w:r w:rsidRPr="003A71C9">
        <w:t xml:space="preserve">El ecosistema TAMV no emerge como una crítica discursiva al orden digital contemporáneo, sino como una </w:t>
      </w:r>
      <w:r w:rsidRPr="003A71C9">
        <w:rPr>
          <w:b/>
          <w:bCs/>
        </w:rPr>
        <w:t>intervención estructural</w:t>
      </w:r>
      <w:r w:rsidRPr="003A71C9">
        <w:t xml:space="preserve"> sobre sus condiciones materiales de operación.studylib+2</w:t>
      </w:r>
    </w:p>
    <w:p w14:paraId="575204AC" w14:textId="77777777" w:rsidR="003A71C9" w:rsidRPr="003A71C9" w:rsidRDefault="003A71C9" w:rsidP="003A71C9">
      <w:r w:rsidRPr="003A71C9">
        <w:t>Mientras gran parte de la literatura académica del Sur Global se ha concentrado en describir las asimetrías del capitalismo de datos, TAMV introduce una ruptura metodológica:</w:t>
      </w:r>
    </w:p>
    <w:p w14:paraId="008A1CDF" w14:textId="77777777" w:rsidR="003A71C9" w:rsidRPr="003A71C9" w:rsidRDefault="003A71C9" w:rsidP="003A71C9">
      <w:r w:rsidRPr="003A71C9">
        <w:t>no interpreta el sistema — lo reemplaza mediante infraestructura.tamvonlinenetwork.blogspot+2</w:t>
      </w:r>
    </w:p>
    <w:p w14:paraId="4D823715" w14:textId="77777777" w:rsidR="003A71C9" w:rsidRPr="003A71C9" w:rsidRDefault="003A71C9" w:rsidP="003A71C9">
      <w:r w:rsidRPr="003A71C9">
        <w:t>Este capítulo establece la transición desde los marcos teóricos del colonialismo digital hacia una arquitectura civilizatoria ejecutable, donde el Sur Global deja de ser objeto de extracción para convertirse en sujeto diseñador de sistemas soberanos.studylib+2</w:t>
      </w:r>
    </w:p>
    <w:p w14:paraId="1787F095" w14:textId="77777777" w:rsidR="003A71C9" w:rsidRPr="003A71C9" w:rsidRDefault="003A71C9" w:rsidP="003A71C9">
      <w:r w:rsidRPr="003A71C9">
        <w:pict w14:anchorId="16F9FD57">
          <v:rect id="_x0000_i1199" style="width:0;height:1.5pt" o:hralign="center" o:hrstd="t" o:hr="t" fillcolor="#a0a0a0" stroked="f"/>
        </w:pict>
      </w:r>
    </w:p>
    <w:p w14:paraId="55253BCD" w14:textId="77777777" w:rsidR="003A71C9" w:rsidRPr="003A71C9" w:rsidRDefault="003A71C9" w:rsidP="003A71C9">
      <w:pPr>
        <w:rPr>
          <w:b/>
          <w:bCs/>
        </w:rPr>
      </w:pPr>
      <w:r w:rsidRPr="003A71C9">
        <w:rPr>
          <w:b/>
          <w:bCs/>
        </w:rPr>
        <w:t>4.1 Colonialismo digital: infraestructura de extracción sin ocupación territorial</w:t>
      </w:r>
    </w:p>
    <w:p w14:paraId="1073FFBE" w14:textId="77777777" w:rsidR="003A71C9" w:rsidRPr="003A71C9" w:rsidRDefault="003A71C9" w:rsidP="003A71C9">
      <w:r w:rsidRPr="003A71C9">
        <w:t>El colonialismo contemporáneo ya no requiere control geopolítico directo.</w:t>
      </w:r>
      <w:r w:rsidRPr="003A71C9">
        <w:br/>
        <w:t>Opera a través de infraestructura digital propietaria, donde plataformas, nubes y algoritmos constituyen los nuevos mecanismos de dominación.studylib+1</w:t>
      </w:r>
    </w:p>
    <w:p w14:paraId="4D26CE73" w14:textId="77777777" w:rsidR="003A71C9" w:rsidRPr="003A71C9" w:rsidRDefault="003A71C9" w:rsidP="003A71C9">
      <w:r w:rsidRPr="003A71C9">
        <w:t xml:space="preserve">El concepto de </w:t>
      </w:r>
      <w:r w:rsidRPr="003A71C9">
        <w:rPr>
          <w:b/>
          <w:bCs/>
        </w:rPr>
        <w:t>colonialismo de datos</w:t>
      </w:r>
      <w:r w:rsidRPr="003A71C9">
        <w:t xml:space="preserve"> desarrollado por Nick Couldry y Ulises Mejías describe este fenómeno como:</w:t>
      </w:r>
    </w:p>
    <w:p w14:paraId="64CAF4FB" w14:textId="77777777" w:rsidR="003A71C9" w:rsidRPr="003A71C9" w:rsidRDefault="003A71C9" w:rsidP="003A71C9">
      <w:r w:rsidRPr="003A71C9">
        <w:t>la apropiación sistemática de la vida social convertida en flujo de datos.</w:t>
      </w:r>
    </w:p>
    <w:p w14:paraId="59252DE7" w14:textId="77777777" w:rsidR="003A71C9" w:rsidRPr="003A71C9" w:rsidRDefault="003A71C9" w:rsidP="003A71C9">
      <w:r w:rsidRPr="003A71C9">
        <w:t xml:space="preserve">De forma complementaria, Shoshana Zuboff, en </w:t>
      </w:r>
      <w:r w:rsidRPr="003A71C9">
        <w:rPr>
          <w:i/>
          <w:iCs/>
        </w:rPr>
        <w:t>The Age of Surveillance Capitalism</w:t>
      </w:r>
      <w:r w:rsidRPr="003A71C9">
        <w:t>, identifica transformaciones críticas:</w:t>
      </w:r>
    </w:p>
    <w:p w14:paraId="025EE644" w14:textId="77777777" w:rsidR="003A71C9" w:rsidRPr="003A71C9" w:rsidRDefault="003A71C9" w:rsidP="003A71C9">
      <w:pPr>
        <w:numPr>
          <w:ilvl w:val="0"/>
          <w:numId w:val="17"/>
        </w:numPr>
      </w:pPr>
      <w:r w:rsidRPr="003A71C9">
        <w:t>La experiencia humana → insumo productivo.</w:t>
      </w:r>
    </w:p>
    <w:p w14:paraId="0DB46F09" w14:textId="77777777" w:rsidR="003A71C9" w:rsidRPr="003A71C9" w:rsidRDefault="003A71C9" w:rsidP="003A71C9">
      <w:pPr>
        <w:numPr>
          <w:ilvl w:val="0"/>
          <w:numId w:val="17"/>
        </w:numPr>
      </w:pPr>
      <w:r w:rsidRPr="003A71C9">
        <w:t>La predicción → activo comercializable.</w:t>
      </w:r>
    </w:p>
    <w:p w14:paraId="5E1465D1" w14:textId="77777777" w:rsidR="003A71C9" w:rsidRPr="003A71C9" w:rsidRDefault="003A71C9" w:rsidP="003A71C9">
      <w:pPr>
        <w:numPr>
          <w:ilvl w:val="0"/>
          <w:numId w:val="17"/>
        </w:numPr>
      </w:pPr>
      <w:r w:rsidRPr="003A71C9">
        <w:t>La modificación conductual → mecanismo de mercado.</w:t>
      </w:r>
    </w:p>
    <w:p w14:paraId="4F92E096" w14:textId="77777777" w:rsidR="003A71C9" w:rsidRPr="003A71C9" w:rsidRDefault="003A71C9" w:rsidP="003A71C9">
      <w:pPr>
        <w:numPr>
          <w:ilvl w:val="0"/>
          <w:numId w:val="17"/>
        </w:numPr>
      </w:pPr>
      <w:r w:rsidRPr="003A71C9">
        <w:t>La vigilancia → condición estructural del sistema.tamvonlinenetwork.blogspot+1</w:t>
      </w:r>
    </w:p>
    <w:p w14:paraId="50BEB647" w14:textId="77777777" w:rsidR="003A71C9" w:rsidRPr="003A71C9" w:rsidRDefault="003A71C9" w:rsidP="003A71C9">
      <w:r w:rsidRPr="003A71C9">
        <w:t>Sin embargo, estos marcos, aunque precisos, permanecen en el plano analítico.</w:t>
      </w:r>
    </w:p>
    <w:p w14:paraId="3F63AF30" w14:textId="77777777" w:rsidR="003A71C9" w:rsidRPr="003A71C9" w:rsidRDefault="003A71C9" w:rsidP="003A71C9">
      <w:r w:rsidRPr="003A71C9">
        <w:pict w14:anchorId="0F78A855">
          <v:rect id="_x0000_i1200" style="width:0;height:1.5pt" o:hralign="center" o:hrstd="t" o:hr="t" fillcolor="#a0a0a0" stroked="f"/>
        </w:pict>
      </w:r>
    </w:p>
    <w:p w14:paraId="6E44A5C4" w14:textId="77777777" w:rsidR="003A71C9" w:rsidRPr="003A71C9" w:rsidRDefault="003A71C9" w:rsidP="003A71C9">
      <w:pPr>
        <w:rPr>
          <w:b/>
          <w:bCs/>
        </w:rPr>
      </w:pPr>
      <w:r w:rsidRPr="003A71C9">
        <w:rPr>
          <w:b/>
          <w:bCs/>
        </w:rPr>
        <w:t>4.1.1 Límite de la crítica académica</w:t>
      </w:r>
    </w:p>
    <w:p w14:paraId="5A984E88" w14:textId="77777777" w:rsidR="003A71C9" w:rsidRPr="003A71C9" w:rsidRDefault="003A71C9" w:rsidP="003A71C9">
      <w:r w:rsidRPr="003A71C9">
        <w:t>La mayoría de estos enfoques:</w:t>
      </w:r>
    </w:p>
    <w:p w14:paraId="20099AD7" w14:textId="77777777" w:rsidR="003A71C9" w:rsidRPr="003A71C9" w:rsidRDefault="003A71C9" w:rsidP="003A71C9">
      <w:pPr>
        <w:numPr>
          <w:ilvl w:val="0"/>
          <w:numId w:val="18"/>
        </w:numPr>
      </w:pPr>
      <w:r w:rsidRPr="003A71C9">
        <w:t>Diagnostican el problema.</w:t>
      </w:r>
    </w:p>
    <w:p w14:paraId="2B85DF02" w14:textId="77777777" w:rsidR="003A71C9" w:rsidRPr="003A71C9" w:rsidRDefault="003A71C9" w:rsidP="003A71C9">
      <w:pPr>
        <w:numPr>
          <w:ilvl w:val="0"/>
          <w:numId w:val="18"/>
        </w:numPr>
      </w:pPr>
      <w:r w:rsidRPr="003A71C9">
        <w:t>Describen sus efectos.</w:t>
      </w:r>
    </w:p>
    <w:p w14:paraId="49C90C58" w14:textId="77777777" w:rsidR="003A71C9" w:rsidRPr="003A71C9" w:rsidRDefault="003A71C9" w:rsidP="003A71C9">
      <w:pPr>
        <w:numPr>
          <w:ilvl w:val="0"/>
          <w:numId w:val="18"/>
        </w:numPr>
      </w:pPr>
      <w:r w:rsidRPr="003A71C9">
        <w:t>Proponen regulación.</w:t>
      </w:r>
    </w:p>
    <w:p w14:paraId="40EB63C9" w14:textId="77777777" w:rsidR="003A71C9" w:rsidRPr="003A71C9" w:rsidRDefault="003A71C9" w:rsidP="003A71C9">
      <w:r w:rsidRPr="003A71C9">
        <w:t>Pero no abordan el punto crítico:</w:t>
      </w:r>
    </w:p>
    <w:p w14:paraId="215FEB5D" w14:textId="77777777" w:rsidR="003A71C9" w:rsidRPr="003A71C9" w:rsidRDefault="003A71C9" w:rsidP="003A71C9">
      <w:r w:rsidRPr="003A71C9">
        <w:t>la infraestructura sigue siendo externa.studylib+1</w:t>
      </w:r>
    </w:p>
    <w:p w14:paraId="77D5245A" w14:textId="77777777" w:rsidR="003A71C9" w:rsidRPr="003A71C9" w:rsidRDefault="003A71C9" w:rsidP="003A71C9">
      <w:r w:rsidRPr="003A71C9">
        <w:t>En consecuencia, el Sur Global permanece atrapado en una paradoja:</w:t>
      </w:r>
    </w:p>
    <w:p w14:paraId="46E07B2B" w14:textId="77777777" w:rsidR="003A71C9" w:rsidRPr="003A71C9" w:rsidRDefault="003A71C9" w:rsidP="003A71C9">
      <w:pPr>
        <w:numPr>
          <w:ilvl w:val="0"/>
          <w:numId w:val="19"/>
        </w:numPr>
      </w:pPr>
      <w:r w:rsidRPr="003A71C9">
        <w:t>Comprende el sistema.</w:t>
      </w:r>
    </w:p>
    <w:p w14:paraId="2CE1FECF" w14:textId="77777777" w:rsidR="003A71C9" w:rsidRPr="003A71C9" w:rsidRDefault="003A71C9" w:rsidP="003A71C9">
      <w:pPr>
        <w:numPr>
          <w:ilvl w:val="0"/>
          <w:numId w:val="19"/>
        </w:numPr>
      </w:pPr>
      <w:r w:rsidRPr="003A71C9">
        <w:t>Pero sigue operando dentro de él.</w:t>
      </w:r>
    </w:p>
    <w:p w14:paraId="74F90B09" w14:textId="77777777" w:rsidR="003A71C9" w:rsidRPr="003A71C9" w:rsidRDefault="003A71C9" w:rsidP="003A71C9">
      <w:r w:rsidRPr="003A71C9">
        <w:pict w14:anchorId="22DE816C">
          <v:rect id="_x0000_i1201" style="width:0;height:1.5pt" o:hralign="center" o:hrstd="t" o:hr="t" fillcolor="#a0a0a0" stroked="f"/>
        </w:pict>
      </w:r>
    </w:p>
    <w:p w14:paraId="11294F2F" w14:textId="77777777" w:rsidR="003A71C9" w:rsidRPr="003A71C9" w:rsidRDefault="003A71C9" w:rsidP="003A71C9">
      <w:pPr>
        <w:rPr>
          <w:b/>
          <w:bCs/>
        </w:rPr>
      </w:pPr>
      <w:r w:rsidRPr="003A71C9">
        <w:rPr>
          <w:b/>
          <w:bCs/>
        </w:rPr>
        <w:t>4.1.2 Reformulación TAMV</w:t>
      </w:r>
    </w:p>
    <w:p w14:paraId="78CF7BBD" w14:textId="77777777" w:rsidR="003A71C9" w:rsidRPr="003A71C9" w:rsidRDefault="003A71C9" w:rsidP="003A71C9">
      <w:r w:rsidRPr="003A71C9">
        <w:t>TAMV introduce un desplazamiento fundamental:</w:t>
      </w:r>
    </w:p>
    <w:p w14:paraId="4ACAEE4E" w14:textId="77777777" w:rsidR="003A71C9" w:rsidRPr="003A71C9" w:rsidRDefault="003A71C9" w:rsidP="003A71C9">
      <w:r w:rsidRPr="003A71C9">
        <w:t>El colonialismo digital no es un problema legal ni ético.</w:t>
      </w:r>
      <w:r w:rsidRPr="003A71C9">
        <w:br/>
        <w:t xml:space="preserve">Es un problema de </w:t>
      </w:r>
      <w:r w:rsidRPr="003A71C9">
        <w:rPr>
          <w:b/>
          <w:bCs/>
        </w:rPr>
        <w:t>propiedad de infraestructura</w:t>
      </w:r>
      <w:r w:rsidRPr="003A71C9">
        <w:t>.tamvonline-oficial.odoo+4</w:t>
      </w:r>
    </w:p>
    <w:p w14:paraId="66250EDC" w14:textId="77777777" w:rsidR="003A71C9" w:rsidRPr="003A71C9" w:rsidRDefault="003A71C9" w:rsidP="003A71C9">
      <w:r w:rsidRPr="003A71C9">
        <w:t xml:space="preserve">La respuesta no es solo legislar mejor, sino </w:t>
      </w:r>
      <w:r w:rsidRPr="003A71C9">
        <w:rPr>
          <w:b/>
          <w:bCs/>
        </w:rPr>
        <w:t>construir sistemas propios</w:t>
      </w:r>
      <w:r w:rsidRPr="003A71C9">
        <w:t>: nubes soberanas, modelos de IA soberanos, metaversos propios, gemelos urbanos propios.</w:t>
      </w:r>
    </w:p>
    <w:p w14:paraId="36B7F6AC" w14:textId="77777777" w:rsidR="003A71C9" w:rsidRPr="003A71C9" w:rsidRDefault="003A71C9" w:rsidP="003A71C9">
      <w:r w:rsidRPr="003A71C9">
        <w:pict w14:anchorId="4D17DD15">
          <v:rect id="_x0000_i1202" style="width:0;height:1.5pt" o:hralign="center" o:hrstd="t" o:hr="t" fillcolor="#a0a0a0" stroked="f"/>
        </w:pict>
      </w:r>
    </w:p>
    <w:p w14:paraId="4A7EFBC7" w14:textId="77777777" w:rsidR="003A71C9" w:rsidRPr="003A71C9" w:rsidRDefault="003A71C9" w:rsidP="003A71C9">
      <w:pPr>
        <w:rPr>
          <w:b/>
          <w:bCs/>
        </w:rPr>
      </w:pPr>
      <w:r w:rsidRPr="003A71C9">
        <w:rPr>
          <w:b/>
          <w:bCs/>
        </w:rPr>
        <w:t>4.2 De la regulación a la sustitución: el límite de las respuestas institucionales</w:t>
      </w:r>
    </w:p>
    <w:p w14:paraId="048DCC3A" w14:textId="77777777" w:rsidR="003A71C9" w:rsidRPr="003A71C9" w:rsidRDefault="003A71C9" w:rsidP="003A71C9">
      <w:r w:rsidRPr="003A71C9">
        <w:t>Las respuestas predominantes del Sur Global frente al dominio tecnológico pueden clasificarse en dos estrategias:studylib+2</w:t>
      </w:r>
    </w:p>
    <w:p w14:paraId="4EE072C2" w14:textId="77777777" w:rsidR="003A71C9" w:rsidRPr="003A71C9" w:rsidRDefault="003A71C9" w:rsidP="003A71C9">
      <w:pPr>
        <w:numPr>
          <w:ilvl w:val="0"/>
          <w:numId w:val="20"/>
        </w:numPr>
      </w:pPr>
      <w:r w:rsidRPr="003A71C9">
        <w:rPr>
          <w:b/>
          <w:bCs/>
        </w:rPr>
        <w:t>Regulación adaptativa</w:t>
      </w:r>
      <w:r w:rsidRPr="003A71C9">
        <w:br/>
        <w:t>Inspirada en modelos como GDPR, busca limitar abusos sin alterar la estructura base del sistema.</w:t>
      </w:r>
      <w:r w:rsidRPr="003A71C9">
        <w:br/>
        <w:t>Limitación:</w:t>
      </w:r>
      <w:r w:rsidRPr="003A71C9">
        <w:br/>
        <w:t>regula actores externos sin sustituir su infraestructura.</w:t>
      </w:r>
    </w:p>
    <w:p w14:paraId="139F6455" w14:textId="77777777" w:rsidR="003A71C9" w:rsidRPr="003A71C9" w:rsidRDefault="003A71C9" w:rsidP="003A71C9">
      <w:pPr>
        <w:numPr>
          <w:ilvl w:val="0"/>
          <w:numId w:val="20"/>
        </w:numPr>
      </w:pPr>
      <w:r w:rsidRPr="003A71C9">
        <w:rPr>
          <w:b/>
          <w:bCs/>
        </w:rPr>
        <w:t>Adopción dependiente</w:t>
      </w:r>
      <w:r w:rsidRPr="003A71C9">
        <w:br/>
        <w:t>Integra plataformas globales como solución inmediata para digitalización (clouds privadas, suites corporativas, redes sociales como infraestructura de facto).</w:t>
      </w:r>
      <w:r w:rsidRPr="003A71C9">
        <w:br/>
        <w:t>Limitación:</w:t>
      </w:r>
      <w:r w:rsidRPr="003A71C9">
        <w:br/>
        <w:t>externaliza funciones críticas (identidad, pagos, datos, comunicación).studylib+2</w:t>
      </w:r>
    </w:p>
    <w:p w14:paraId="64D8BAE9" w14:textId="77777777" w:rsidR="003A71C9" w:rsidRPr="003A71C9" w:rsidRDefault="003A71C9" w:rsidP="003A71C9">
      <w:r w:rsidRPr="003A71C9">
        <w:rPr>
          <w:b/>
          <w:bCs/>
        </w:rPr>
        <w:t>Conclusión estructural</w:t>
      </w:r>
      <w:r w:rsidRPr="003A71C9">
        <w:br/>
        <w:t>Ambas estrategias operan dentro del mismo marco:</w:t>
      </w:r>
      <w:r w:rsidRPr="003A71C9">
        <w:br/>
      </w:r>
      <w:r w:rsidRPr="003A71C9">
        <w:rPr>
          <w:b/>
          <w:bCs/>
        </w:rPr>
        <w:t>dependencia tecnológica persistente</w:t>
      </w:r>
      <w:r w:rsidRPr="003A71C9">
        <w:t>.</w:t>
      </w:r>
    </w:p>
    <w:p w14:paraId="69877906" w14:textId="77777777" w:rsidR="003A71C9" w:rsidRPr="003A71C9" w:rsidRDefault="003A71C9" w:rsidP="003A71C9">
      <w:r w:rsidRPr="003A71C9">
        <w:pict w14:anchorId="27894818">
          <v:rect id="_x0000_i1203" style="width:0;height:1.5pt" o:hralign="center" o:hrstd="t" o:hr="t" fillcolor="#a0a0a0" stroked="f"/>
        </w:pict>
      </w:r>
    </w:p>
    <w:p w14:paraId="0D3AC91A" w14:textId="77777777" w:rsidR="003A71C9" w:rsidRPr="003A71C9" w:rsidRDefault="003A71C9" w:rsidP="003A71C9">
      <w:pPr>
        <w:rPr>
          <w:b/>
          <w:bCs/>
        </w:rPr>
      </w:pPr>
      <w:r w:rsidRPr="003A71C9">
        <w:rPr>
          <w:b/>
          <w:bCs/>
        </w:rPr>
        <w:t>4.2.1 Propuesta TAMV</w:t>
      </w:r>
    </w:p>
    <w:p w14:paraId="2341AFD5" w14:textId="77777777" w:rsidR="003A71C9" w:rsidRPr="003A71C9" w:rsidRDefault="003A71C9" w:rsidP="003A71C9">
      <w:r w:rsidRPr="003A71C9">
        <w:t>TAMV no regula ni adapta.</w:t>
      </w:r>
      <w:r w:rsidRPr="003A71C9">
        <w:br/>
        <w:t>TAMV ejecuta una tercera vía:</w:t>
      </w:r>
    </w:p>
    <w:p w14:paraId="2A033980" w14:textId="77777777" w:rsidR="003A71C9" w:rsidRPr="003A71C9" w:rsidRDefault="003A71C9" w:rsidP="003A71C9">
      <w:r w:rsidRPr="003A71C9">
        <w:rPr>
          <w:b/>
          <w:bCs/>
        </w:rPr>
        <w:t>sustitución infraestructural soberana</w:t>
      </w:r>
      <w:r w:rsidRPr="003A71C9">
        <w:t>.tamvonline-oficial.odoo+3</w:t>
      </w:r>
    </w:p>
    <w:p w14:paraId="58C1A30A" w14:textId="77777777" w:rsidR="003A71C9" w:rsidRPr="003A71C9" w:rsidRDefault="003A71C9" w:rsidP="003A71C9">
      <w:r w:rsidRPr="003A71C9">
        <w:t>Esto implica:</w:t>
      </w:r>
    </w:p>
    <w:p w14:paraId="179891AC" w14:textId="77777777" w:rsidR="003A71C9" w:rsidRPr="003A71C9" w:rsidRDefault="003A71C9" w:rsidP="003A71C9">
      <w:pPr>
        <w:numPr>
          <w:ilvl w:val="0"/>
          <w:numId w:val="21"/>
        </w:numPr>
      </w:pPr>
      <w:r w:rsidRPr="003A71C9">
        <w:t>Reemplazar plataformas → no integrarlas.</w:t>
      </w:r>
    </w:p>
    <w:p w14:paraId="5319418F" w14:textId="77777777" w:rsidR="003A71C9" w:rsidRPr="003A71C9" w:rsidRDefault="003A71C9" w:rsidP="003A71C9">
      <w:pPr>
        <w:numPr>
          <w:ilvl w:val="0"/>
          <w:numId w:val="21"/>
        </w:numPr>
      </w:pPr>
      <w:r w:rsidRPr="003A71C9">
        <w:t>Reconfigurar flujos económicos → no optimizarlos para terceros.</w:t>
      </w:r>
    </w:p>
    <w:p w14:paraId="0AF4EF22" w14:textId="77777777" w:rsidR="003A71C9" w:rsidRPr="003A71C9" w:rsidRDefault="003A71C9" w:rsidP="003A71C9">
      <w:pPr>
        <w:numPr>
          <w:ilvl w:val="0"/>
          <w:numId w:val="21"/>
        </w:numPr>
      </w:pPr>
      <w:r w:rsidRPr="003A71C9">
        <w:t>Redefinir identidad digital → no gestionarla en servidores externos.</w:t>
      </w:r>
    </w:p>
    <w:p w14:paraId="71869934" w14:textId="77777777" w:rsidR="003A71C9" w:rsidRPr="003A71C9" w:rsidRDefault="003A71C9" w:rsidP="003A71C9">
      <w:r w:rsidRPr="003A71C9">
        <w:t>Aquí se inserta el rol de MD</w:t>
      </w:r>
      <w:r w:rsidRPr="003A71C9">
        <w:noBreakHyphen/>
        <w:t>X4, MD</w:t>
      </w:r>
      <w:r w:rsidRPr="003A71C9">
        <w:noBreakHyphen/>
        <w:t>X5, RDM</w:t>
      </w:r>
      <w:r w:rsidRPr="003A71C9">
        <w:noBreakHyphen/>
        <w:t xml:space="preserve">TOS e Isabella: no como “capas encima de lo existente”, sino como </w:t>
      </w:r>
      <w:r w:rsidRPr="003A71C9">
        <w:rPr>
          <w:b/>
          <w:bCs/>
        </w:rPr>
        <w:t>infraestructura alternativa</w:t>
      </w:r>
      <w:r w:rsidRPr="003A71C9">
        <w:t xml:space="preserve"> donde pueden correr servicios, datos, economía y cultura bajo reglas propias.tamvonline-oficial.odoo+3</w:t>
      </w:r>
    </w:p>
    <w:p w14:paraId="53B06663" w14:textId="77777777" w:rsidR="003A71C9" w:rsidRPr="003A71C9" w:rsidRDefault="003A71C9" w:rsidP="003A71C9">
      <w:r w:rsidRPr="003A71C9">
        <w:pict w14:anchorId="589F95E9">
          <v:rect id="_x0000_i1204" style="width:0;height:1.5pt" o:hralign="center" o:hrstd="t" o:hr="t" fillcolor="#a0a0a0" stroked="f"/>
        </w:pict>
      </w:r>
    </w:p>
    <w:p w14:paraId="27827921" w14:textId="77777777" w:rsidR="003A71C9" w:rsidRPr="003A71C9" w:rsidRDefault="003A71C9" w:rsidP="003A71C9">
      <w:r w:rsidRPr="003A71C9">
        <w:t xml:space="preserve">Continúo con el </w:t>
      </w:r>
      <w:r w:rsidRPr="003A71C9">
        <w:rPr>
          <w:b/>
          <w:bCs/>
        </w:rPr>
        <w:t>Bloque 3</w:t>
      </w:r>
      <w:r w:rsidRPr="003A71C9">
        <w:t>, desarrollando la crítica a la Triple Hélice, el modelo de las 7 Federaciones y la ejecución infraestructural, siguiendo tu texto y lo que está respaldado en las fuentes.tamvonlinenetwork.blogspot+6</w:t>
      </w:r>
    </w:p>
    <w:p w14:paraId="536DB61D" w14:textId="77777777" w:rsidR="003A71C9" w:rsidRPr="003A71C9" w:rsidRDefault="003A71C9" w:rsidP="003A71C9">
      <w:r w:rsidRPr="003A71C9">
        <w:pict w14:anchorId="36747DAB">
          <v:rect id="_x0000_i1287" style="width:0;height:1.5pt" o:hralign="center" o:hrstd="t" o:hr="t" fillcolor="#a0a0a0" stroked="f"/>
        </w:pict>
      </w:r>
    </w:p>
    <w:p w14:paraId="32F0492F" w14:textId="77777777" w:rsidR="003A71C9" w:rsidRPr="003A71C9" w:rsidRDefault="003A71C9" w:rsidP="003A71C9">
      <w:pPr>
        <w:rPr>
          <w:b/>
          <w:bCs/>
        </w:rPr>
      </w:pPr>
      <w:r w:rsidRPr="003A71C9">
        <w:rPr>
          <w:b/>
          <w:bCs/>
        </w:rPr>
        <w:t>4.3 Crítica estructural a la Triple Hélice</w:t>
      </w:r>
    </w:p>
    <w:p w14:paraId="473450F6" w14:textId="77777777" w:rsidR="003A71C9" w:rsidRPr="003A71C9" w:rsidRDefault="003A71C9" w:rsidP="003A71C9">
      <w:r w:rsidRPr="003A71C9">
        <w:rPr>
          <w:b/>
          <w:bCs/>
        </w:rPr>
        <w:t>De modelo de coordinación institucional a mecanismo de subordinación sistémica</w:t>
      </w:r>
    </w:p>
    <w:p w14:paraId="3D12D2BF" w14:textId="77777777" w:rsidR="003A71C9" w:rsidRPr="003A71C9" w:rsidRDefault="003A71C9" w:rsidP="003A71C9">
      <w:r w:rsidRPr="003A71C9">
        <w:t>La Triple Hélice (Gobierno–Academia–Industria), formulada por Etzkowitz y Leydesdorff, fue concebida como un modelo para catalizar innovación en economías basadas en conocimiento.</w:t>
      </w:r>
      <w:hyperlink r:id="rId9" w:tgtFrame="_blank" w:history="1">
        <w:r w:rsidRPr="003A71C9">
          <w:rPr>
            <w:rStyle w:val="Hipervnculo"/>
          </w:rPr>
          <w:t>centromexico</w:t>
        </w:r>
      </w:hyperlink>
    </w:p>
    <w:p w14:paraId="162BBA03" w14:textId="77777777" w:rsidR="003A71C9" w:rsidRPr="003A71C9" w:rsidRDefault="003A71C9" w:rsidP="003A71C9">
      <w:r w:rsidRPr="003A71C9">
        <w:t>Sin embargo, en el contexto latinoamericano contemporáneo —caracterizado por dependencia tecnológica, asimetrías de infraestructura y dominio de plataformas globales— este modelo no solo resulta insuficiente:</w:t>
      </w:r>
      <w:r w:rsidRPr="003A71C9">
        <w:br/>
        <w:t xml:space="preserve">opera como una </w:t>
      </w:r>
      <w:r w:rsidRPr="003A71C9">
        <w:rPr>
          <w:b/>
          <w:bCs/>
        </w:rPr>
        <w:t>arquitectura funcional de subordinación</w:t>
      </w:r>
      <w:r w:rsidRPr="003A71C9">
        <w:t>.studylib+2</w:t>
      </w:r>
    </w:p>
    <w:p w14:paraId="268BC9A7" w14:textId="77777777" w:rsidR="003A71C9" w:rsidRPr="003A71C9" w:rsidRDefault="003A71C9" w:rsidP="003A71C9">
      <w:r w:rsidRPr="003A71C9">
        <w:pict w14:anchorId="2E05DC38">
          <v:rect id="_x0000_i1288" style="width:0;height:1.5pt" o:hralign="center" o:hrstd="t" o:hr="t" fillcolor="#a0a0a0" stroked="f"/>
        </w:pict>
      </w:r>
    </w:p>
    <w:p w14:paraId="5BC3C6DC" w14:textId="77777777" w:rsidR="003A71C9" w:rsidRPr="003A71C9" w:rsidRDefault="003A71C9" w:rsidP="003A71C9">
      <w:pPr>
        <w:rPr>
          <w:b/>
          <w:bCs/>
        </w:rPr>
      </w:pPr>
      <w:r w:rsidRPr="003A71C9">
        <w:rPr>
          <w:b/>
          <w:bCs/>
        </w:rPr>
        <w:t>4.3.1 La Triple Hélice como dispositivo de dependencia estructural</w:t>
      </w:r>
    </w:p>
    <w:p w14:paraId="00B0D2CC" w14:textId="77777777" w:rsidR="003A71C9" w:rsidRPr="003A71C9" w:rsidRDefault="003A71C9" w:rsidP="003A71C9">
      <w:r w:rsidRPr="003A71C9">
        <w:t>La implementación empírica del modelo en América Latina revela una distorsión crítica:</w:t>
      </w:r>
      <w:r w:rsidRPr="003A71C9">
        <w:br/>
        <w:t>los tres componentes no operan en condiciones de simetría, sino bajo relaciones de dependencia.tamvonlinenetwork.blogspot+2</w:t>
      </w:r>
    </w:p>
    <w:p w14:paraId="1A938CAA" w14:textId="77777777" w:rsidR="003A71C9" w:rsidRPr="003A71C9" w:rsidRDefault="003A71C9" w:rsidP="003A71C9">
      <w:pPr>
        <w:numPr>
          <w:ilvl w:val="0"/>
          <w:numId w:val="23"/>
        </w:numPr>
      </w:pPr>
      <w:r w:rsidRPr="003A71C9">
        <w:rPr>
          <w:b/>
          <w:bCs/>
        </w:rPr>
        <w:t>Industria: nodo externo de control infraestructural</w:t>
      </w:r>
      <w:r w:rsidRPr="003A71C9">
        <w:br/>
        <w:t>El componente “industria” está dominado por corporaciones transnacionales que poseen control sobre:studylib+2</w:t>
      </w:r>
    </w:p>
    <w:p w14:paraId="29882436" w14:textId="77777777" w:rsidR="003A71C9" w:rsidRPr="003A71C9" w:rsidRDefault="003A71C9" w:rsidP="003A71C9">
      <w:pPr>
        <w:numPr>
          <w:ilvl w:val="1"/>
          <w:numId w:val="23"/>
        </w:numPr>
      </w:pPr>
      <w:r w:rsidRPr="003A71C9">
        <w:t>Infraestructura cloud (AWS, Azure, GCP).</w:t>
      </w:r>
    </w:p>
    <w:p w14:paraId="66E1F169" w14:textId="77777777" w:rsidR="003A71C9" w:rsidRPr="003A71C9" w:rsidRDefault="003A71C9" w:rsidP="003A71C9">
      <w:pPr>
        <w:numPr>
          <w:ilvl w:val="1"/>
          <w:numId w:val="23"/>
        </w:numPr>
      </w:pPr>
      <w:r w:rsidRPr="003A71C9">
        <w:t>Modelos de inteligencia artificial.</w:t>
      </w:r>
    </w:p>
    <w:p w14:paraId="04F73DC6" w14:textId="77777777" w:rsidR="003A71C9" w:rsidRPr="003A71C9" w:rsidRDefault="003A71C9" w:rsidP="003A71C9">
      <w:pPr>
        <w:numPr>
          <w:ilvl w:val="1"/>
          <w:numId w:val="23"/>
        </w:numPr>
      </w:pPr>
      <w:r w:rsidRPr="003A71C9">
        <w:t>Sistemas de identidad digital.</w:t>
      </w:r>
    </w:p>
    <w:p w14:paraId="1C099106" w14:textId="77777777" w:rsidR="003A71C9" w:rsidRPr="003A71C9" w:rsidRDefault="003A71C9" w:rsidP="003A71C9">
      <w:pPr>
        <w:numPr>
          <w:ilvl w:val="1"/>
          <w:numId w:val="23"/>
        </w:numPr>
      </w:pPr>
      <w:r w:rsidRPr="003A71C9">
        <w:t>Plataformas de comercio y distribución.</w:t>
      </w:r>
    </w:p>
    <w:p w14:paraId="360D6095" w14:textId="77777777" w:rsidR="003A71C9" w:rsidRPr="003A71C9" w:rsidRDefault="003A71C9" w:rsidP="003A71C9">
      <w:pPr>
        <w:numPr>
          <w:ilvl w:val="1"/>
          <w:numId w:val="23"/>
        </w:numPr>
      </w:pPr>
      <w:r w:rsidRPr="003A71C9">
        <w:t>Protocolos de comunicación.</w:t>
      </w:r>
    </w:p>
    <w:p w14:paraId="3A3EFFF5" w14:textId="77777777" w:rsidR="003A71C9" w:rsidRPr="003A71C9" w:rsidRDefault="003A71C9" w:rsidP="003A71C9">
      <w:r w:rsidRPr="003A71C9">
        <w:t xml:space="preserve">Esto implica que la capacidad productiva local está montada sobre infraestructura externa no soberana. </w:t>
      </w:r>
      <w:r w:rsidRPr="003A71C9">
        <w:rPr>
          <w:b/>
          <w:bCs/>
        </w:rPr>
        <w:t>Consecuencia:</w:t>
      </w:r>
      <w:r w:rsidRPr="003A71C9">
        <w:br/>
        <w:t>La innovación generada no es autónoma, sino:</w:t>
      </w:r>
    </w:p>
    <w:p w14:paraId="1DEE2CF4" w14:textId="77777777" w:rsidR="003A71C9" w:rsidRPr="003A71C9" w:rsidRDefault="003A71C9" w:rsidP="003A71C9">
      <w:pPr>
        <w:numPr>
          <w:ilvl w:val="1"/>
          <w:numId w:val="23"/>
        </w:numPr>
      </w:pPr>
      <w:r w:rsidRPr="003A71C9">
        <w:t>dependiente,</w:t>
      </w:r>
    </w:p>
    <w:p w14:paraId="553F430A" w14:textId="77777777" w:rsidR="003A71C9" w:rsidRPr="003A71C9" w:rsidRDefault="003A71C9" w:rsidP="003A71C9">
      <w:pPr>
        <w:numPr>
          <w:ilvl w:val="1"/>
          <w:numId w:val="23"/>
        </w:numPr>
      </w:pPr>
      <w:r w:rsidRPr="003A71C9">
        <w:t>condicionada,</w:t>
      </w:r>
    </w:p>
    <w:p w14:paraId="76FBAB86" w14:textId="77777777" w:rsidR="003A71C9" w:rsidRPr="003A71C9" w:rsidRDefault="003A71C9" w:rsidP="003A71C9">
      <w:pPr>
        <w:numPr>
          <w:ilvl w:val="1"/>
          <w:numId w:val="23"/>
        </w:numPr>
      </w:pPr>
      <w:r w:rsidRPr="003A71C9">
        <w:t>extractiva en términos de datos.studylib+2</w:t>
      </w:r>
    </w:p>
    <w:p w14:paraId="2FF02C2A" w14:textId="77777777" w:rsidR="003A71C9" w:rsidRPr="003A71C9" w:rsidRDefault="003A71C9" w:rsidP="003A71C9">
      <w:pPr>
        <w:numPr>
          <w:ilvl w:val="0"/>
          <w:numId w:val="23"/>
        </w:numPr>
      </w:pPr>
      <w:r w:rsidRPr="003A71C9">
        <w:rPr>
          <w:b/>
          <w:bCs/>
        </w:rPr>
        <w:t>Academia: producción sin capacidad de ejecución</w:t>
      </w:r>
      <w:r w:rsidRPr="003A71C9">
        <w:br/>
        <w:t>Las universidades latinoamericanas mantienen una alta capacidad de análisis, pero una baja capacidad de despliegue infraestructural.tamvonlinenetwork.blogspot+2</w:t>
      </w:r>
      <w:r w:rsidRPr="003A71C9">
        <w:br/>
        <w:t>Producen:</w:t>
      </w:r>
    </w:p>
    <w:p w14:paraId="2BDB2418" w14:textId="77777777" w:rsidR="003A71C9" w:rsidRPr="003A71C9" w:rsidRDefault="003A71C9" w:rsidP="003A71C9">
      <w:pPr>
        <w:numPr>
          <w:ilvl w:val="1"/>
          <w:numId w:val="23"/>
        </w:numPr>
      </w:pPr>
      <w:r w:rsidRPr="003A71C9">
        <w:t>papers,</w:t>
      </w:r>
    </w:p>
    <w:p w14:paraId="11048896" w14:textId="77777777" w:rsidR="003A71C9" w:rsidRPr="003A71C9" w:rsidRDefault="003A71C9" w:rsidP="003A71C9">
      <w:pPr>
        <w:numPr>
          <w:ilvl w:val="1"/>
          <w:numId w:val="23"/>
        </w:numPr>
      </w:pPr>
      <w:r w:rsidRPr="003A71C9">
        <w:t>diagnósticos,</w:t>
      </w:r>
    </w:p>
    <w:p w14:paraId="75F88A20" w14:textId="77777777" w:rsidR="003A71C9" w:rsidRPr="003A71C9" w:rsidRDefault="003A71C9" w:rsidP="003A71C9">
      <w:pPr>
        <w:numPr>
          <w:ilvl w:val="1"/>
          <w:numId w:val="23"/>
        </w:numPr>
      </w:pPr>
      <w:r w:rsidRPr="003A71C9">
        <w:t>marcos conceptuales,</w:t>
      </w:r>
      <w:r w:rsidRPr="003A71C9">
        <w:br/>
        <w:t>pero carecen de:</w:t>
      </w:r>
    </w:p>
    <w:p w14:paraId="5AD7F133" w14:textId="77777777" w:rsidR="003A71C9" w:rsidRPr="003A71C9" w:rsidRDefault="003A71C9" w:rsidP="003A71C9">
      <w:pPr>
        <w:numPr>
          <w:ilvl w:val="1"/>
          <w:numId w:val="23"/>
        </w:numPr>
      </w:pPr>
      <w:r w:rsidRPr="003A71C9">
        <w:t>sistemas operativos propios,</w:t>
      </w:r>
    </w:p>
    <w:p w14:paraId="294D09DF" w14:textId="77777777" w:rsidR="003A71C9" w:rsidRPr="003A71C9" w:rsidRDefault="003A71C9" w:rsidP="003A71C9">
      <w:pPr>
        <w:numPr>
          <w:ilvl w:val="1"/>
          <w:numId w:val="23"/>
        </w:numPr>
      </w:pPr>
      <w:r w:rsidRPr="003A71C9">
        <w:t>control sobre infraestructuras digitales críticas,</w:t>
      </w:r>
    </w:p>
    <w:p w14:paraId="0B806969" w14:textId="77777777" w:rsidR="003A71C9" w:rsidRPr="003A71C9" w:rsidRDefault="003A71C9" w:rsidP="003A71C9">
      <w:pPr>
        <w:numPr>
          <w:ilvl w:val="1"/>
          <w:numId w:val="23"/>
        </w:numPr>
      </w:pPr>
      <w:r w:rsidRPr="003A71C9">
        <w:t>herramientas soberanas para investigar sin depender de servicios externos.</w:t>
      </w:r>
    </w:p>
    <w:p w14:paraId="585899DD" w14:textId="77777777" w:rsidR="003A71C9" w:rsidRPr="003A71C9" w:rsidRDefault="003A71C9" w:rsidP="003A71C9">
      <w:pPr>
        <w:numPr>
          <w:ilvl w:val="0"/>
          <w:numId w:val="23"/>
        </w:numPr>
      </w:pPr>
      <w:r w:rsidRPr="003A71C9">
        <w:rPr>
          <w:b/>
          <w:bCs/>
        </w:rPr>
        <w:t>Gobierno: administración sin control sistémico</w:t>
      </w:r>
      <w:r w:rsidRPr="003A71C9">
        <w:br/>
        <w:t>Los Estados operan sin control sobre capas críticas:studylib+2</w:t>
      </w:r>
    </w:p>
    <w:p w14:paraId="5A13A061" w14:textId="77777777" w:rsidR="003A71C9" w:rsidRPr="003A71C9" w:rsidRDefault="003A71C9" w:rsidP="003A71C9">
      <w:pPr>
        <w:numPr>
          <w:ilvl w:val="1"/>
          <w:numId w:val="23"/>
        </w:numPr>
      </w:pPr>
      <w:r w:rsidRPr="003A71C9">
        <w:t>no controlan nubes,</w:t>
      </w:r>
    </w:p>
    <w:p w14:paraId="3DFC950F" w14:textId="77777777" w:rsidR="003A71C9" w:rsidRPr="003A71C9" w:rsidRDefault="003A71C9" w:rsidP="003A71C9">
      <w:pPr>
        <w:numPr>
          <w:ilvl w:val="1"/>
          <w:numId w:val="23"/>
        </w:numPr>
      </w:pPr>
      <w:r w:rsidRPr="003A71C9">
        <w:t>no controlan algoritmos,</w:t>
      </w:r>
    </w:p>
    <w:p w14:paraId="1DEF48E7" w14:textId="77777777" w:rsidR="003A71C9" w:rsidRPr="003A71C9" w:rsidRDefault="003A71C9" w:rsidP="003A71C9">
      <w:pPr>
        <w:numPr>
          <w:ilvl w:val="1"/>
          <w:numId w:val="23"/>
        </w:numPr>
      </w:pPr>
      <w:r w:rsidRPr="003A71C9">
        <w:t>no controlan identidad digital,</w:t>
      </w:r>
    </w:p>
    <w:p w14:paraId="7FCC8155" w14:textId="77777777" w:rsidR="003A71C9" w:rsidRPr="003A71C9" w:rsidRDefault="003A71C9" w:rsidP="003A71C9">
      <w:pPr>
        <w:numPr>
          <w:ilvl w:val="1"/>
          <w:numId w:val="23"/>
        </w:numPr>
      </w:pPr>
      <w:r w:rsidRPr="003A71C9">
        <w:t>no controlan flujos de datos,</w:t>
      </w:r>
    </w:p>
    <w:p w14:paraId="638A9BA7" w14:textId="77777777" w:rsidR="003A71C9" w:rsidRPr="003A71C9" w:rsidRDefault="003A71C9" w:rsidP="003A71C9">
      <w:pPr>
        <w:numPr>
          <w:ilvl w:val="1"/>
          <w:numId w:val="23"/>
        </w:numPr>
      </w:pPr>
      <w:r w:rsidRPr="003A71C9">
        <w:t>no controlan economía digital.</w:t>
      </w:r>
    </w:p>
    <w:p w14:paraId="57824695" w14:textId="77777777" w:rsidR="003A71C9" w:rsidRPr="003A71C9" w:rsidRDefault="003A71C9" w:rsidP="003A71C9">
      <w:r w:rsidRPr="003A71C9">
        <w:t>Esto genera una condición estructural:</w:t>
      </w:r>
      <w:r w:rsidRPr="003A71C9">
        <w:br/>
        <w:t>el Estado regula un sistema que no posee.</w:t>
      </w:r>
    </w:p>
    <w:p w14:paraId="3BDAB811" w14:textId="77777777" w:rsidR="003A71C9" w:rsidRPr="003A71C9" w:rsidRDefault="003A71C9" w:rsidP="003A71C9">
      <w:r w:rsidRPr="003A71C9">
        <w:rPr>
          <w:b/>
          <w:bCs/>
        </w:rPr>
        <w:t>Síntesis crítica:</w:t>
      </w:r>
      <w:r w:rsidRPr="003A71C9">
        <w:br/>
        <w:t>La Triple Hélice en América Latina no articula soberanía.</w:t>
      </w:r>
      <w:r w:rsidRPr="003A71C9">
        <w:br/>
        <w:t>Articula coordinación de actores subordinados sobre infraestructura externa.studylib+2</w:t>
      </w:r>
    </w:p>
    <w:p w14:paraId="50D43A45" w14:textId="77777777" w:rsidR="003A71C9" w:rsidRPr="003A71C9" w:rsidRDefault="003A71C9" w:rsidP="003A71C9">
      <w:r w:rsidRPr="003A71C9">
        <w:pict w14:anchorId="31DE14AE">
          <v:rect id="_x0000_i1289" style="width:0;height:1.5pt" o:hralign="center" o:hrstd="t" o:hr="t" fillcolor="#a0a0a0" stroked="f"/>
        </w:pict>
      </w:r>
    </w:p>
    <w:p w14:paraId="78CC3797" w14:textId="77777777" w:rsidR="003A71C9" w:rsidRPr="003A71C9" w:rsidRDefault="003A71C9" w:rsidP="003A71C9">
      <w:pPr>
        <w:rPr>
          <w:b/>
          <w:bCs/>
        </w:rPr>
      </w:pPr>
      <w:r w:rsidRPr="003A71C9">
        <w:rPr>
          <w:b/>
          <w:bCs/>
        </w:rPr>
        <w:t>4.3.2 Obsolescencia epistemológica del modelo</w:t>
      </w:r>
    </w:p>
    <w:p w14:paraId="4D7D837B" w14:textId="77777777" w:rsidR="003A71C9" w:rsidRPr="003A71C9" w:rsidRDefault="003A71C9" w:rsidP="003A71C9">
      <w:r w:rsidRPr="003A71C9">
        <w:t>El modelo de Triple Hélice fue diseñado bajo condiciones históricas que ya no existen:tamvonlinenetwork.blogspot+2</w:t>
      </w:r>
    </w:p>
    <w:p w14:paraId="6329E79D" w14:textId="77777777" w:rsidR="003A71C9" w:rsidRPr="003A71C9" w:rsidRDefault="003A71C9" w:rsidP="003A71C9">
      <w:pPr>
        <w:numPr>
          <w:ilvl w:val="0"/>
          <w:numId w:val="24"/>
        </w:numPr>
      </w:pPr>
      <w:r w:rsidRPr="003A71C9">
        <w:t>Pre</w:t>
      </w:r>
      <w:r w:rsidRPr="003A71C9">
        <w:noBreakHyphen/>
        <w:t>inteligencia artificial generalizada.</w:t>
      </w:r>
    </w:p>
    <w:p w14:paraId="59A75B62" w14:textId="77777777" w:rsidR="003A71C9" w:rsidRPr="003A71C9" w:rsidRDefault="003A71C9" w:rsidP="003A71C9">
      <w:pPr>
        <w:numPr>
          <w:ilvl w:val="0"/>
          <w:numId w:val="24"/>
        </w:numPr>
      </w:pPr>
      <w:r w:rsidRPr="003A71C9">
        <w:t>Pre</w:t>
      </w:r>
      <w:r w:rsidRPr="003A71C9">
        <w:noBreakHyphen/>
        <w:t>plataformas digitales globales.</w:t>
      </w:r>
    </w:p>
    <w:p w14:paraId="0469A748" w14:textId="77777777" w:rsidR="003A71C9" w:rsidRPr="003A71C9" w:rsidRDefault="003A71C9" w:rsidP="003A71C9">
      <w:pPr>
        <w:numPr>
          <w:ilvl w:val="0"/>
          <w:numId w:val="24"/>
        </w:numPr>
      </w:pPr>
      <w:r w:rsidRPr="003A71C9">
        <w:t>Pre</w:t>
      </w:r>
      <w:r w:rsidRPr="003A71C9">
        <w:noBreakHyphen/>
        <w:t>colonialismo de datos.</w:t>
      </w:r>
    </w:p>
    <w:p w14:paraId="64431F1D" w14:textId="77777777" w:rsidR="003A71C9" w:rsidRPr="003A71C9" w:rsidRDefault="003A71C9" w:rsidP="003A71C9">
      <w:pPr>
        <w:numPr>
          <w:ilvl w:val="0"/>
          <w:numId w:val="24"/>
        </w:numPr>
      </w:pPr>
      <w:r w:rsidRPr="003A71C9">
        <w:t>Pre</w:t>
      </w:r>
      <w:r w:rsidRPr="003A71C9">
        <w:noBreakHyphen/>
        <w:t>economías algorítmicas.</w:t>
      </w:r>
    </w:p>
    <w:p w14:paraId="7E0D90F2" w14:textId="77777777" w:rsidR="003A71C9" w:rsidRPr="003A71C9" w:rsidRDefault="003A71C9" w:rsidP="003A71C9">
      <w:pPr>
        <w:numPr>
          <w:ilvl w:val="0"/>
          <w:numId w:val="24"/>
        </w:numPr>
      </w:pPr>
      <w:r w:rsidRPr="003A71C9">
        <w:t>Pre</w:t>
      </w:r>
      <w:r w:rsidRPr="003A71C9">
        <w:noBreakHyphen/>
        <w:t>gobernanza digital distribuida.</w:t>
      </w:r>
    </w:p>
    <w:p w14:paraId="697E85F4" w14:textId="77777777" w:rsidR="003A71C9" w:rsidRPr="003A71C9" w:rsidRDefault="003A71C9" w:rsidP="003A71C9">
      <w:r w:rsidRPr="003A71C9">
        <w:rPr>
          <w:b/>
          <w:bCs/>
        </w:rPr>
        <w:t>Desfase estructural: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1537"/>
        <w:gridCol w:w="3077"/>
      </w:tblGrid>
      <w:tr w:rsidR="003A71C9" w:rsidRPr="003A71C9" w14:paraId="32DCECDB" w14:textId="77777777">
        <w:trPr>
          <w:tblHeader/>
          <w:tblCellSpacing w:w="15" w:type="dxa"/>
        </w:trPr>
        <w:tc>
          <w:tcPr>
            <w:tcW w:w="0" w:type="auto"/>
            <w:vAlign w:val="center"/>
            <w:hideMark/>
          </w:tcPr>
          <w:p w14:paraId="35E5CD2A" w14:textId="77777777" w:rsidR="003A71C9" w:rsidRPr="003A71C9" w:rsidRDefault="003A71C9" w:rsidP="003A71C9">
            <w:pPr>
              <w:rPr>
                <w:b/>
                <w:bCs/>
              </w:rPr>
            </w:pPr>
            <w:r w:rsidRPr="003A71C9">
              <w:rPr>
                <w:b/>
                <w:bCs/>
              </w:rPr>
              <w:t>Dimensión</w:t>
            </w:r>
          </w:p>
        </w:tc>
        <w:tc>
          <w:tcPr>
            <w:tcW w:w="0" w:type="auto"/>
            <w:vAlign w:val="center"/>
            <w:hideMark/>
          </w:tcPr>
          <w:p w14:paraId="4BFC90D6" w14:textId="77777777" w:rsidR="003A71C9" w:rsidRPr="003A71C9" w:rsidRDefault="003A71C9" w:rsidP="003A71C9">
            <w:pPr>
              <w:rPr>
                <w:b/>
                <w:bCs/>
              </w:rPr>
            </w:pPr>
            <w:r w:rsidRPr="003A71C9">
              <w:rPr>
                <w:b/>
                <w:bCs/>
              </w:rPr>
              <w:t>Triple Hélice</w:t>
            </w:r>
          </w:p>
        </w:tc>
        <w:tc>
          <w:tcPr>
            <w:tcW w:w="0" w:type="auto"/>
            <w:vAlign w:val="center"/>
            <w:hideMark/>
          </w:tcPr>
          <w:p w14:paraId="334D2DA5" w14:textId="77777777" w:rsidR="003A71C9" w:rsidRPr="003A71C9" w:rsidRDefault="003A71C9" w:rsidP="003A71C9">
            <w:pPr>
              <w:rPr>
                <w:b/>
                <w:bCs/>
              </w:rPr>
            </w:pPr>
            <w:r w:rsidRPr="003A71C9">
              <w:rPr>
                <w:b/>
                <w:bCs/>
              </w:rPr>
              <w:t>Realidad actual</w:t>
            </w:r>
          </w:p>
        </w:tc>
      </w:tr>
      <w:tr w:rsidR="003A71C9" w:rsidRPr="003A71C9" w14:paraId="4D96ED59" w14:textId="77777777">
        <w:trPr>
          <w:tblCellSpacing w:w="15" w:type="dxa"/>
        </w:trPr>
        <w:tc>
          <w:tcPr>
            <w:tcW w:w="0" w:type="auto"/>
            <w:vAlign w:val="center"/>
            <w:hideMark/>
          </w:tcPr>
          <w:p w14:paraId="60776632" w14:textId="77777777" w:rsidR="003A71C9" w:rsidRPr="003A71C9" w:rsidRDefault="003A71C9" w:rsidP="003A71C9">
            <w:r w:rsidRPr="003A71C9">
              <w:t>Unidad de análisis</w:t>
            </w:r>
          </w:p>
        </w:tc>
        <w:tc>
          <w:tcPr>
            <w:tcW w:w="0" w:type="auto"/>
            <w:vAlign w:val="center"/>
            <w:hideMark/>
          </w:tcPr>
          <w:p w14:paraId="5F9887CB" w14:textId="77777777" w:rsidR="003A71C9" w:rsidRPr="003A71C9" w:rsidRDefault="003A71C9" w:rsidP="003A71C9">
            <w:r w:rsidRPr="003A71C9">
              <w:t>Instituciones</w:t>
            </w:r>
          </w:p>
        </w:tc>
        <w:tc>
          <w:tcPr>
            <w:tcW w:w="0" w:type="auto"/>
            <w:vAlign w:val="center"/>
            <w:hideMark/>
          </w:tcPr>
          <w:p w14:paraId="799E6BB5" w14:textId="77777777" w:rsidR="003A71C9" w:rsidRPr="003A71C9" w:rsidRDefault="003A71C9" w:rsidP="003A71C9">
            <w:r w:rsidRPr="003A71C9">
              <w:t>Sistemas e infraestructuras</w:t>
            </w:r>
          </w:p>
        </w:tc>
      </w:tr>
      <w:tr w:rsidR="003A71C9" w:rsidRPr="003A71C9" w14:paraId="74A95401" w14:textId="77777777">
        <w:trPr>
          <w:tblCellSpacing w:w="15" w:type="dxa"/>
        </w:trPr>
        <w:tc>
          <w:tcPr>
            <w:tcW w:w="0" w:type="auto"/>
            <w:vAlign w:val="center"/>
            <w:hideMark/>
          </w:tcPr>
          <w:p w14:paraId="321C4D12" w14:textId="77777777" w:rsidR="003A71C9" w:rsidRPr="003A71C9" w:rsidRDefault="003A71C9" w:rsidP="003A71C9">
            <w:r w:rsidRPr="003A71C9">
              <w:t>Motor de valor</w:t>
            </w:r>
          </w:p>
        </w:tc>
        <w:tc>
          <w:tcPr>
            <w:tcW w:w="0" w:type="auto"/>
            <w:vAlign w:val="center"/>
            <w:hideMark/>
          </w:tcPr>
          <w:p w14:paraId="02C567EF" w14:textId="77777777" w:rsidR="003A71C9" w:rsidRPr="003A71C9" w:rsidRDefault="003A71C9" w:rsidP="003A71C9">
            <w:r w:rsidRPr="003A71C9">
              <w:t>Conocimiento</w:t>
            </w:r>
          </w:p>
        </w:tc>
        <w:tc>
          <w:tcPr>
            <w:tcW w:w="0" w:type="auto"/>
            <w:vAlign w:val="center"/>
            <w:hideMark/>
          </w:tcPr>
          <w:p w14:paraId="6A30FEBC" w14:textId="77777777" w:rsidR="003A71C9" w:rsidRPr="003A71C9" w:rsidRDefault="003A71C9" w:rsidP="003A71C9">
            <w:r w:rsidRPr="003A71C9">
              <w:t>Datos + algoritmos</w:t>
            </w:r>
          </w:p>
        </w:tc>
      </w:tr>
      <w:tr w:rsidR="003A71C9" w:rsidRPr="003A71C9" w14:paraId="6316E40C" w14:textId="77777777">
        <w:trPr>
          <w:tblCellSpacing w:w="15" w:type="dxa"/>
        </w:trPr>
        <w:tc>
          <w:tcPr>
            <w:tcW w:w="0" w:type="auto"/>
            <w:vAlign w:val="center"/>
            <w:hideMark/>
          </w:tcPr>
          <w:p w14:paraId="1F0895D0" w14:textId="77777777" w:rsidR="003A71C9" w:rsidRPr="003A71C9" w:rsidRDefault="003A71C9" w:rsidP="003A71C9">
            <w:r w:rsidRPr="003A71C9">
              <w:t>Infraestructura</w:t>
            </w:r>
          </w:p>
        </w:tc>
        <w:tc>
          <w:tcPr>
            <w:tcW w:w="0" w:type="auto"/>
            <w:vAlign w:val="center"/>
            <w:hideMark/>
          </w:tcPr>
          <w:p w14:paraId="27681253" w14:textId="77777777" w:rsidR="003A71C9" w:rsidRPr="003A71C9" w:rsidRDefault="003A71C9" w:rsidP="003A71C9">
            <w:r w:rsidRPr="003A71C9">
              <w:t>Implícita</w:t>
            </w:r>
          </w:p>
        </w:tc>
        <w:tc>
          <w:tcPr>
            <w:tcW w:w="0" w:type="auto"/>
            <w:vAlign w:val="center"/>
            <w:hideMark/>
          </w:tcPr>
          <w:p w14:paraId="5E93B1BF" w14:textId="77777777" w:rsidR="003A71C9" w:rsidRPr="003A71C9" w:rsidRDefault="003A71C9" w:rsidP="003A71C9">
            <w:r w:rsidRPr="003A71C9">
              <w:t>Crítica y externalizada</w:t>
            </w:r>
          </w:p>
        </w:tc>
      </w:tr>
      <w:tr w:rsidR="003A71C9" w:rsidRPr="003A71C9" w14:paraId="51FC5D4C" w14:textId="77777777">
        <w:trPr>
          <w:tblCellSpacing w:w="15" w:type="dxa"/>
        </w:trPr>
        <w:tc>
          <w:tcPr>
            <w:tcW w:w="0" w:type="auto"/>
            <w:vAlign w:val="center"/>
            <w:hideMark/>
          </w:tcPr>
          <w:p w14:paraId="00377D46" w14:textId="77777777" w:rsidR="003A71C9" w:rsidRPr="003A71C9" w:rsidRDefault="003A71C9" w:rsidP="003A71C9">
            <w:r w:rsidRPr="003A71C9">
              <w:t>Gobernanza</w:t>
            </w:r>
          </w:p>
        </w:tc>
        <w:tc>
          <w:tcPr>
            <w:tcW w:w="0" w:type="auto"/>
            <w:vAlign w:val="center"/>
            <w:hideMark/>
          </w:tcPr>
          <w:p w14:paraId="6BCDA2E5" w14:textId="77777777" w:rsidR="003A71C9" w:rsidRPr="003A71C9" w:rsidRDefault="003A71C9" w:rsidP="003A71C9">
            <w:r w:rsidRPr="003A71C9">
              <w:t>Política</w:t>
            </w:r>
          </w:p>
        </w:tc>
        <w:tc>
          <w:tcPr>
            <w:tcW w:w="0" w:type="auto"/>
            <w:vAlign w:val="center"/>
            <w:hideMark/>
          </w:tcPr>
          <w:p w14:paraId="4AEF1B6F" w14:textId="77777777" w:rsidR="003A71C9" w:rsidRPr="003A71C9" w:rsidRDefault="003A71C9" w:rsidP="003A71C9">
            <w:r w:rsidRPr="003A71C9">
              <w:t>Algorítmica + infraestructural</w:t>
            </w:r>
          </w:p>
        </w:tc>
      </w:tr>
    </w:tbl>
    <w:p w14:paraId="5993FCA2" w14:textId="77777777" w:rsidR="003A71C9" w:rsidRPr="003A71C9" w:rsidRDefault="003A71C9" w:rsidP="003A71C9">
      <w:r w:rsidRPr="003A71C9">
        <w:rPr>
          <w:b/>
          <w:bCs/>
        </w:rPr>
        <w:t>Conclusión:</w:t>
      </w:r>
      <w:r w:rsidRPr="003A71C9">
        <w:br/>
        <w:t>La Triple Hélice es un modelo de coordinación institucional en un mundo que ahora está gobernado por infraestructura digital.</w:t>
      </w:r>
    </w:p>
    <w:p w14:paraId="1D4FAC65" w14:textId="77777777" w:rsidR="003A71C9" w:rsidRPr="003A71C9" w:rsidRDefault="003A71C9" w:rsidP="003A71C9">
      <w:r w:rsidRPr="003A71C9">
        <w:pict w14:anchorId="2FCC23DD">
          <v:rect id="_x0000_i1290" style="width:0;height:1.5pt" o:hralign="center" o:hrstd="t" o:hr="t" fillcolor="#a0a0a0" stroked="f"/>
        </w:pict>
      </w:r>
    </w:p>
    <w:p w14:paraId="1495547E" w14:textId="77777777" w:rsidR="003A71C9" w:rsidRPr="003A71C9" w:rsidRDefault="003A71C9" w:rsidP="003A71C9">
      <w:pPr>
        <w:rPr>
          <w:b/>
          <w:bCs/>
        </w:rPr>
      </w:pPr>
      <w:r w:rsidRPr="003A71C9">
        <w:rPr>
          <w:b/>
          <w:bCs/>
        </w:rPr>
        <w:t>4.3.3 Límite funcional: del consenso a la irrelevancia</w:t>
      </w:r>
    </w:p>
    <w:p w14:paraId="3FD72949" w14:textId="77777777" w:rsidR="003A71C9" w:rsidRPr="003A71C9" w:rsidRDefault="003A71C9" w:rsidP="003A71C9">
      <w:r w:rsidRPr="003A71C9">
        <w:t>El modelo depende de:studylib+2</w:t>
      </w:r>
    </w:p>
    <w:p w14:paraId="3C57A23F" w14:textId="77777777" w:rsidR="003A71C9" w:rsidRPr="003A71C9" w:rsidRDefault="003A71C9" w:rsidP="003A71C9">
      <w:pPr>
        <w:numPr>
          <w:ilvl w:val="0"/>
          <w:numId w:val="25"/>
        </w:numPr>
      </w:pPr>
      <w:r w:rsidRPr="003A71C9">
        <w:t>mesas de trabajo,</w:t>
      </w:r>
    </w:p>
    <w:p w14:paraId="08F824BB" w14:textId="77777777" w:rsidR="003A71C9" w:rsidRPr="003A71C9" w:rsidRDefault="003A71C9" w:rsidP="003A71C9">
      <w:pPr>
        <w:numPr>
          <w:ilvl w:val="0"/>
          <w:numId w:val="25"/>
        </w:numPr>
      </w:pPr>
      <w:r w:rsidRPr="003A71C9">
        <w:t>consensos interinstitucionales,</w:t>
      </w:r>
    </w:p>
    <w:p w14:paraId="32A5C53E" w14:textId="77777777" w:rsidR="003A71C9" w:rsidRPr="003A71C9" w:rsidRDefault="003A71C9" w:rsidP="003A71C9">
      <w:pPr>
        <w:numPr>
          <w:ilvl w:val="0"/>
          <w:numId w:val="25"/>
        </w:numPr>
      </w:pPr>
      <w:r w:rsidRPr="003A71C9">
        <w:t>ciclos administrativos,</w:t>
      </w:r>
    </w:p>
    <w:p w14:paraId="1C8CB4EA" w14:textId="77777777" w:rsidR="003A71C9" w:rsidRPr="003A71C9" w:rsidRDefault="003A71C9" w:rsidP="003A71C9">
      <w:pPr>
        <w:numPr>
          <w:ilvl w:val="0"/>
          <w:numId w:val="25"/>
        </w:numPr>
      </w:pPr>
      <w:r w:rsidRPr="003A71C9">
        <w:t>procesos burocráticos.</w:t>
      </w:r>
    </w:p>
    <w:p w14:paraId="5D05433B" w14:textId="77777777" w:rsidR="003A71C9" w:rsidRPr="003A71C9" w:rsidRDefault="003A71C9" w:rsidP="003A71C9">
      <w:r w:rsidRPr="003A71C9">
        <w:t>En contraste, la infraestructura digital contemporánea opera bajo:studylib+2</w:t>
      </w:r>
    </w:p>
    <w:p w14:paraId="2DF1208D" w14:textId="77777777" w:rsidR="003A71C9" w:rsidRPr="003A71C9" w:rsidRDefault="003A71C9" w:rsidP="003A71C9">
      <w:pPr>
        <w:numPr>
          <w:ilvl w:val="0"/>
          <w:numId w:val="26"/>
        </w:numPr>
      </w:pPr>
      <w:r w:rsidRPr="003A71C9">
        <w:t>iteración continua,</w:t>
      </w:r>
    </w:p>
    <w:p w14:paraId="167A8D34" w14:textId="77777777" w:rsidR="003A71C9" w:rsidRPr="003A71C9" w:rsidRDefault="003A71C9" w:rsidP="003A71C9">
      <w:pPr>
        <w:numPr>
          <w:ilvl w:val="0"/>
          <w:numId w:val="26"/>
        </w:numPr>
      </w:pPr>
      <w:r w:rsidRPr="003A71C9">
        <w:t>despliegue inmediato,</w:t>
      </w:r>
    </w:p>
    <w:p w14:paraId="7687BE68" w14:textId="77777777" w:rsidR="003A71C9" w:rsidRPr="003A71C9" w:rsidRDefault="003A71C9" w:rsidP="003A71C9">
      <w:pPr>
        <w:numPr>
          <w:ilvl w:val="0"/>
          <w:numId w:val="26"/>
        </w:numPr>
      </w:pPr>
      <w:r w:rsidRPr="003A71C9">
        <w:t>escalabilidad exponencial,</w:t>
      </w:r>
    </w:p>
    <w:p w14:paraId="50A096AA" w14:textId="77777777" w:rsidR="003A71C9" w:rsidRPr="003A71C9" w:rsidRDefault="003A71C9" w:rsidP="003A71C9">
      <w:pPr>
        <w:numPr>
          <w:ilvl w:val="0"/>
          <w:numId w:val="26"/>
        </w:numPr>
      </w:pPr>
      <w:r w:rsidRPr="003A71C9">
        <w:t>control algorítmico.</w:t>
      </w:r>
    </w:p>
    <w:p w14:paraId="3BC0CD67" w14:textId="77777777" w:rsidR="003A71C9" w:rsidRPr="003A71C9" w:rsidRDefault="003A71C9" w:rsidP="003A71C9">
      <w:r w:rsidRPr="003A71C9">
        <w:rPr>
          <w:b/>
          <w:bCs/>
        </w:rPr>
        <w:t>Resultado:</w:t>
      </w:r>
      <w:r w:rsidRPr="003A71C9">
        <w:br/>
        <w:t>Existe una incompatibilidad estructural:</w:t>
      </w:r>
      <w:r w:rsidRPr="003A71C9">
        <w:br/>
        <w:t>el tiempo de la Triple Hélice es más lento que el tiempo del sistema que pretende influir.</w:t>
      </w:r>
    </w:p>
    <w:p w14:paraId="6E94B37E" w14:textId="77777777" w:rsidR="003A71C9" w:rsidRPr="003A71C9" w:rsidRDefault="003A71C9" w:rsidP="003A71C9">
      <w:r w:rsidRPr="003A71C9">
        <w:pict w14:anchorId="4588A828">
          <v:rect id="_x0000_i1291" style="width:0;height:1.5pt" o:hralign="center" o:hrstd="t" o:hr="t" fillcolor="#a0a0a0" stroked="f"/>
        </w:pict>
      </w:r>
    </w:p>
    <w:p w14:paraId="59B6E920" w14:textId="77777777" w:rsidR="003A71C9" w:rsidRPr="003A71C9" w:rsidRDefault="003A71C9" w:rsidP="003A71C9">
      <w:pPr>
        <w:rPr>
          <w:b/>
          <w:bCs/>
        </w:rPr>
      </w:pPr>
      <w:r w:rsidRPr="003A71C9">
        <w:rPr>
          <w:b/>
          <w:bCs/>
        </w:rPr>
        <w:t>4.4 Sustitución: Modelo TAMV de 7 Federaciones</w:t>
      </w:r>
    </w:p>
    <w:p w14:paraId="591A504F" w14:textId="77777777" w:rsidR="003A71C9" w:rsidRPr="003A71C9" w:rsidRDefault="003A71C9" w:rsidP="003A71C9">
      <w:r w:rsidRPr="003A71C9">
        <w:rPr>
          <w:b/>
          <w:bCs/>
        </w:rPr>
        <w:t>De la coordinación institucional a la soberanía técnica federada</w:t>
      </w:r>
    </w:p>
    <w:p w14:paraId="6187BED0" w14:textId="77777777" w:rsidR="003A71C9" w:rsidRPr="003A71C9" w:rsidRDefault="003A71C9" w:rsidP="003A71C9">
      <w:r w:rsidRPr="003A71C9">
        <w:t>TAMV no optimiza la Triple Hélice.</w:t>
      </w:r>
      <w:r w:rsidRPr="003A71C9">
        <w:br/>
        <w:t>La reemplaza completamente.tamvonlinenetwork.blogspot+2</w:t>
      </w:r>
    </w:p>
    <w:p w14:paraId="2FB022C8" w14:textId="77777777" w:rsidR="003A71C9" w:rsidRPr="003A71C9" w:rsidRDefault="003A71C9" w:rsidP="003A71C9">
      <w:r w:rsidRPr="003A71C9">
        <w:rPr>
          <w:b/>
          <w:bCs/>
        </w:rPr>
        <w:t>Principio de sustitución:</w:t>
      </w:r>
    </w:p>
    <w:p w14:paraId="133317BE" w14:textId="77777777" w:rsidR="003A71C9" w:rsidRPr="003A71C9" w:rsidRDefault="003A71C9" w:rsidP="003A71C9">
      <w:r w:rsidRPr="003A71C9">
        <w:t>No se coordina lo que no se controla.</w:t>
      </w:r>
      <w:r w:rsidRPr="003A71C9">
        <w:br/>
        <w:t>Se construye lo que se necesita controlar.studylib+1</w:t>
      </w:r>
    </w:p>
    <w:p w14:paraId="2A2299A2" w14:textId="77777777" w:rsidR="003A71C9" w:rsidRPr="003A71C9" w:rsidRDefault="003A71C9" w:rsidP="003A71C9">
      <w:r w:rsidRPr="003A71C9">
        <w:pict w14:anchorId="26A7DC53">
          <v:rect id="_x0000_i1292" style="width:0;height:1.5pt" o:hralign="center" o:hrstd="t" o:hr="t" fillcolor="#a0a0a0" stroked="f"/>
        </w:pict>
      </w:r>
    </w:p>
    <w:p w14:paraId="0C6CABE1" w14:textId="77777777" w:rsidR="003A71C9" w:rsidRPr="003A71C9" w:rsidRDefault="003A71C9" w:rsidP="003A71C9">
      <w:pPr>
        <w:rPr>
          <w:b/>
          <w:bCs/>
        </w:rPr>
      </w:pPr>
      <w:r w:rsidRPr="003A71C9">
        <w:rPr>
          <w:b/>
          <w:bCs/>
        </w:rPr>
        <w:t>4.4.1 Arquitectura de las 7 Federaciones</w:t>
      </w:r>
    </w:p>
    <w:p w14:paraId="400A89EA" w14:textId="77777777" w:rsidR="003A71C9" w:rsidRPr="003A71C9" w:rsidRDefault="003A71C9" w:rsidP="003A71C9">
      <w:r w:rsidRPr="003A71C9">
        <w:t>Basado en la documentación de RDM Digital, TAMV Online y el blog MD</w:t>
      </w:r>
      <w:r w:rsidRPr="003A71C9">
        <w:noBreakHyphen/>
        <w:t>X4, el sistema se organiza en siete federaciones funcionales:tamvonline-oficial.odoo+5</w:t>
      </w:r>
    </w:p>
    <w:p w14:paraId="6F59B22B" w14:textId="77777777" w:rsidR="003A71C9" w:rsidRPr="003A71C9" w:rsidRDefault="003A71C9" w:rsidP="003A71C9">
      <w:pPr>
        <w:numPr>
          <w:ilvl w:val="0"/>
          <w:numId w:val="27"/>
        </w:numPr>
      </w:pPr>
      <w:r w:rsidRPr="003A71C9">
        <w:rPr>
          <w:b/>
          <w:bCs/>
        </w:rPr>
        <w:t>Gobernanza</w:t>
      </w:r>
    </w:p>
    <w:p w14:paraId="5F15057E" w14:textId="77777777" w:rsidR="003A71C9" w:rsidRPr="003A71C9" w:rsidRDefault="003A71C9" w:rsidP="003A71C9">
      <w:pPr>
        <w:numPr>
          <w:ilvl w:val="1"/>
          <w:numId w:val="27"/>
        </w:numPr>
      </w:pPr>
      <w:r w:rsidRPr="003A71C9">
        <w:t>Lógica normativa codificada.</w:t>
      </w:r>
    </w:p>
    <w:p w14:paraId="4480A5F0" w14:textId="77777777" w:rsidR="003A71C9" w:rsidRPr="003A71C9" w:rsidRDefault="003A71C9" w:rsidP="003A71C9">
      <w:pPr>
        <w:numPr>
          <w:ilvl w:val="1"/>
          <w:numId w:val="27"/>
        </w:numPr>
      </w:pPr>
      <w:r w:rsidRPr="003A71C9">
        <w:t>Reglas de operación inmutables.</w:t>
      </w:r>
    </w:p>
    <w:p w14:paraId="166AC8FF" w14:textId="77777777" w:rsidR="003A71C9" w:rsidRPr="003A71C9" w:rsidRDefault="003A71C9" w:rsidP="003A71C9">
      <w:pPr>
        <w:numPr>
          <w:ilvl w:val="1"/>
          <w:numId w:val="27"/>
        </w:numPr>
      </w:pPr>
      <w:r w:rsidRPr="003A71C9">
        <w:t>Estatuto de Dignidad como fuente superior.tamvonlinenetwork.blogspot+2</w:t>
      </w:r>
    </w:p>
    <w:p w14:paraId="19ADAC31" w14:textId="77777777" w:rsidR="003A71C9" w:rsidRPr="003A71C9" w:rsidRDefault="003A71C9" w:rsidP="003A71C9">
      <w:pPr>
        <w:numPr>
          <w:ilvl w:val="0"/>
          <w:numId w:val="27"/>
        </w:numPr>
      </w:pPr>
      <w:r w:rsidRPr="003A71C9">
        <w:rPr>
          <w:b/>
          <w:bCs/>
        </w:rPr>
        <w:t>Identidad (Zero Trust)</w:t>
      </w:r>
    </w:p>
    <w:p w14:paraId="36B38734" w14:textId="77777777" w:rsidR="003A71C9" w:rsidRPr="003A71C9" w:rsidRDefault="003A71C9" w:rsidP="003A71C9">
      <w:pPr>
        <w:numPr>
          <w:ilvl w:val="1"/>
          <w:numId w:val="27"/>
        </w:numPr>
      </w:pPr>
      <w:r w:rsidRPr="003A71C9">
        <w:t>Control criptográfico de acceso.</w:t>
      </w:r>
    </w:p>
    <w:p w14:paraId="2056A099" w14:textId="77777777" w:rsidR="003A71C9" w:rsidRPr="003A71C9" w:rsidRDefault="003A71C9" w:rsidP="003A71C9">
      <w:pPr>
        <w:numPr>
          <w:ilvl w:val="1"/>
          <w:numId w:val="27"/>
        </w:numPr>
      </w:pPr>
      <w:r w:rsidRPr="003A71C9">
        <w:t>No</w:t>
      </w:r>
      <w:r w:rsidRPr="003A71C9">
        <w:noBreakHyphen/>
        <w:t>dependencia de identidades comerciales externas.</w:t>
      </w:r>
    </w:p>
    <w:p w14:paraId="365BC4BB" w14:textId="77777777" w:rsidR="003A71C9" w:rsidRPr="003A71C9" w:rsidRDefault="003A71C9" w:rsidP="003A71C9">
      <w:pPr>
        <w:numPr>
          <w:ilvl w:val="1"/>
          <w:numId w:val="27"/>
        </w:numPr>
      </w:pPr>
      <w:r w:rsidRPr="003A71C9">
        <w:t>Protección de ciudadanía meta</w:t>
      </w:r>
      <w:r w:rsidRPr="003A71C9">
        <w:noBreakHyphen/>
        <w:t>virtual.tamvonlinenetwork.blogspot+1</w:t>
      </w:r>
    </w:p>
    <w:p w14:paraId="799707C8" w14:textId="77777777" w:rsidR="003A71C9" w:rsidRPr="003A71C9" w:rsidRDefault="003A71C9" w:rsidP="003A71C9">
      <w:pPr>
        <w:numPr>
          <w:ilvl w:val="0"/>
          <w:numId w:val="27"/>
        </w:numPr>
      </w:pPr>
      <w:r w:rsidRPr="003A71C9">
        <w:rPr>
          <w:b/>
          <w:bCs/>
        </w:rPr>
        <w:t>Economía Digital</w:t>
      </w:r>
    </w:p>
    <w:p w14:paraId="3212794B" w14:textId="77777777" w:rsidR="003A71C9" w:rsidRPr="003A71C9" w:rsidRDefault="003A71C9" w:rsidP="003A71C9">
      <w:pPr>
        <w:numPr>
          <w:ilvl w:val="1"/>
          <w:numId w:val="27"/>
        </w:numPr>
      </w:pPr>
      <w:r w:rsidRPr="003A71C9">
        <w:t>Flujos internos sin intermediación externa.</w:t>
      </w:r>
    </w:p>
    <w:p w14:paraId="09C412FB" w14:textId="77777777" w:rsidR="003A71C9" w:rsidRPr="003A71C9" w:rsidRDefault="003A71C9" w:rsidP="003A71C9">
      <w:pPr>
        <w:numPr>
          <w:ilvl w:val="1"/>
          <w:numId w:val="27"/>
        </w:numPr>
      </w:pPr>
      <w:r w:rsidRPr="003A71C9">
        <w:t>Marketplace soberano ligado a negocios locales y creadores de contenido.facebook+4</w:t>
      </w:r>
    </w:p>
    <w:p w14:paraId="4218EDC4" w14:textId="77777777" w:rsidR="003A71C9" w:rsidRPr="003A71C9" w:rsidRDefault="003A71C9" w:rsidP="003A71C9">
      <w:pPr>
        <w:numPr>
          <w:ilvl w:val="0"/>
          <w:numId w:val="27"/>
        </w:numPr>
      </w:pPr>
      <w:r w:rsidRPr="003A71C9">
        <w:rPr>
          <w:b/>
          <w:bCs/>
        </w:rPr>
        <w:t>Preservación Cultural</w:t>
      </w:r>
    </w:p>
    <w:p w14:paraId="51665616" w14:textId="77777777" w:rsidR="003A71C9" w:rsidRPr="003A71C9" w:rsidRDefault="003A71C9" w:rsidP="003A71C9">
      <w:pPr>
        <w:numPr>
          <w:ilvl w:val="1"/>
          <w:numId w:val="27"/>
        </w:numPr>
      </w:pPr>
      <w:r w:rsidRPr="003A71C9">
        <w:t>Memoria territorial inmutable.</w:t>
      </w:r>
    </w:p>
    <w:p w14:paraId="5E017AAF" w14:textId="77777777" w:rsidR="003A71C9" w:rsidRPr="003A71C9" w:rsidRDefault="003A71C9" w:rsidP="003A71C9">
      <w:pPr>
        <w:numPr>
          <w:ilvl w:val="1"/>
          <w:numId w:val="27"/>
        </w:numPr>
      </w:pPr>
      <w:r w:rsidRPr="003A71C9">
        <w:t>Archivo vivo del patrimonio local y de la narrativa latinoamericana.instagram+4</w:t>
      </w:r>
    </w:p>
    <w:p w14:paraId="79CC6C9A" w14:textId="77777777" w:rsidR="003A71C9" w:rsidRPr="003A71C9" w:rsidRDefault="003A71C9" w:rsidP="003A71C9">
      <w:pPr>
        <w:numPr>
          <w:ilvl w:val="0"/>
          <w:numId w:val="27"/>
        </w:numPr>
      </w:pPr>
      <w:r w:rsidRPr="003A71C9">
        <w:rPr>
          <w:b/>
          <w:bCs/>
        </w:rPr>
        <w:t>Ciberseguridad</w:t>
      </w:r>
    </w:p>
    <w:p w14:paraId="326F58C4" w14:textId="77777777" w:rsidR="003A71C9" w:rsidRPr="003A71C9" w:rsidRDefault="003A71C9" w:rsidP="003A71C9">
      <w:pPr>
        <w:numPr>
          <w:ilvl w:val="1"/>
          <w:numId w:val="27"/>
        </w:numPr>
      </w:pPr>
      <w:r w:rsidRPr="003A71C9">
        <w:t>Defensa activa multicapa.</w:t>
      </w:r>
    </w:p>
    <w:p w14:paraId="74AD24C0" w14:textId="77777777" w:rsidR="003A71C9" w:rsidRPr="003A71C9" w:rsidRDefault="003A71C9" w:rsidP="003A71C9">
      <w:pPr>
        <w:numPr>
          <w:ilvl w:val="1"/>
          <w:numId w:val="27"/>
        </w:numPr>
      </w:pPr>
      <w:r w:rsidRPr="003A71C9">
        <w:t>Nodos federados con tolerancia a fallos y protección contra intrusiones.rdmsoundsystem.bandcamp+2</w:t>
      </w:r>
    </w:p>
    <w:p w14:paraId="3167D9E1" w14:textId="77777777" w:rsidR="003A71C9" w:rsidRPr="003A71C9" w:rsidRDefault="003A71C9" w:rsidP="003A71C9">
      <w:pPr>
        <w:numPr>
          <w:ilvl w:val="0"/>
          <w:numId w:val="27"/>
        </w:numPr>
      </w:pPr>
      <w:r w:rsidRPr="003A71C9">
        <w:rPr>
          <w:b/>
          <w:bCs/>
        </w:rPr>
        <w:t>IA (Kernel Isabella)</w:t>
      </w:r>
    </w:p>
    <w:p w14:paraId="781E5797" w14:textId="77777777" w:rsidR="003A71C9" w:rsidRPr="003A71C9" w:rsidRDefault="003A71C9" w:rsidP="003A71C9">
      <w:pPr>
        <w:numPr>
          <w:ilvl w:val="1"/>
          <w:numId w:val="27"/>
        </w:numPr>
      </w:pPr>
      <w:r w:rsidRPr="003A71C9">
        <w:t>Validación algorítmica ética.</w:t>
      </w:r>
    </w:p>
    <w:p w14:paraId="3F13274E" w14:textId="77777777" w:rsidR="003A71C9" w:rsidRPr="003A71C9" w:rsidRDefault="003A71C9" w:rsidP="003A71C9">
      <w:pPr>
        <w:numPr>
          <w:ilvl w:val="1"/>
          <w:numId w:val="27"/>
        </w:numPr>
      </w:pPr>
      <w:r w:rsidRPr="003A71C9">
        <w:t>Auditoría de intención y acompañamiento XR/4D.xchange.avixa+2</w:t>
      </w:r>
    </w:p>
    <w:p w14:paraId="5CD7A118" w14:textId="77777777" w:rsidR="003A71C9" w:rsidRPr="003A71C9" w:rsidRDefault="003A71C9" w:rsidP="003A71C9">
      <w:pPr>
        <w:numPr>
          <w:ilvl w:val="0"/>
          <w:numId w:val="27"/>
        </w:numPr>
      </w:pPr>
      <w:r w:rsidRPr="003A71C9">
        <w:rPr>
          <w:b/>
          <w:bCs/>
        </w:rPr>
        <w:t>Infraestructura</w:t>
      </w:r>
    </w:p>
    <w:p w14:paraId="574BF3AD" w14:textId="77777777" w:rsidR="003A71C9" w:rsidRPr="003A71C9" w:rsidRDefault="003A71C9" w:rsidP="003A71C9">
      <w:pPr>
        <w:numPr>
          <w:ilvl w:val="1"/>
          <w:numId w:val="27"/>
        </w:numPr>
      </w:pPr>
      <w:r w:rsidRPr="003A71C9">
        <w:t>Soporte físico y lógico soberano.</w:t>
      </w:r>
    </w:p>
    <w:p w14:paraId="17D02B83" w14:textId="77777777" w:rsidR="003A71C9" w:rsidRPr="003A71C9" w:rsidRDefault="003A71C9" w:rsidP="003A71C9">
      <w:pPr>
        <w:numPr>
          <w:ilvl w:val="1"/>
          <w:numId w:val="27"/>
        </w:numPr>
      </w:pPr>
      <w:r w:rsidRPr="003A71C9">
        <w:t>Nodos, servidores, repositorios y gemelos digitales propios (RDM Digital).rdmsoundsystem.bandcamp+2</w:t>
      </w:r>
    </w:p>
    <w:p w14:paraId="2821F724" w14:textId="77777777" w:rsidR="003A71C9" w:rsidRPr="003A71C9" w:rsidRDefault="003A71C9" w:rsidP="003A71C9">
      <w:r w:rsidRPr="003A71C9">
        <w:rPr>
          <w:b/>
          <w:bCs/>
        </w:rPr>
        <w:t>Diferencia estructural: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2446"/>
        <w:gridCol w:w="1483"/>
      </w:tblGrid>
      <w:tr w:rsidR="003A71C9" w:rsidRPr="003A71C9" w14:paraId="3FA1E5B5" w14:textId="77777777">
        <w:trPr>
          <w:tblHeader/>
          <w:tblCellSpacing w:w="15" w:type="dxa"/>
        </w:trPr>
        <w:tc>
          <w:tcPr>
            <w:tcW w:w="0" w:type="auto"/>
            <w:vAlign w:val="center"/>
            <w:hideMark/>
          </w:tcPr>
          <w:p w14:paraId="3A12DC8C" w14:textId="77777777" w:rsidR="003A71C9" w:rsidRPr="003A71C9" w:rsidRDefault="003A71C9" w:rsidP="003A71C9">
            <w:pPr>
              <w:rPr>
                <w:b/>
                <w:bCs/>
              </w:rPr>
            </w:pPr>
            <w:r w:rsidRPr="003A71C9">
              <w:rPr>
                <w:b/>
                <w:bCs/>
              </w:rPr>
              <w:t>Modelo</w:t>
            </w:r>
          </w:p>
        </w:tc>
        <w:tc>
          <w:tcPr>
            <w:tcW w:w="0" w:type="auto"/>
            <w:vAlign w:val="center"/>
            <w:hideMark/>
          </w:tcPr>
          <w:p w14:paraId="00A3B0BE" w14:textId="77777777" w:rsidR="003A71C9" w:rsidRPr="003A71C9" w:rsidRDefault="003A71C9" w:rsidP="003A71C9">
            <w:pPr>
              <w:rPr>
                <w:b/>
                <w:bCs/>
              </w:rPr>
            </w:pPr>
            <w:r w:rsidRPr="003A71C9">
              <w:rPr>
                <w:b/>
                <w:bCs/>
              </w:rPr>
              <w:t>Unidad de operación</w:t>
            </w:r>
          </w:p>
        </w:tc>
        <w:tc>
          <w:tcPr>
            <w:tcW w:w="0" w:type="auto"/>
            <w:vAlign w:val="center"/>
            <w:hideMark/>
          </w:tcPr>
          <w:p w14:paraId="22C0203F" w14:textId="77777777" w:rsidR="003A71C9" w:rsidRPr="003A71C9" w:rsidRDefault="003A71C9" w:rsidP="003A71C9">
            <w:pPr>
              <w:rPr>
                <w:b/>
                <w:bCs/>
              </w:rPr>
            </w:pPr>
            <w:r w:rsidRPr="003A71C9">
              <w:rPr>
                <w:b/>
                <w:bCs/>
              </w:rPr>
              <w:t>Resultado</w:t>
            </w:r>
          </w:p>
        </w:tc>
      </w:tr>
      <w:tr w:rsidR="003A71C9" w:rsidRPr="003A71C9" w14:paraId="1282B4E6" w14:textId="77777777">
        <w:trPr>
          <w:tblCellSpacing w:w="15" w:type="dxa"/>
        </w:trPr>
        <w:tc>
          <w:tcPr>
            <w:tcW w:w="0" w:type="auto"/>
            <w:vAlign w:val="center"/>
            <w:hideMark/>
          </w:tcPr>
          <w:p w14:paraId="40F62769" w14:textId="77777777" w:rsidR="003A71C9" w:rsidRPr="003A71C9" w:rsidRDefault="003A71C9" w:rsidP="003A71C9">
            <w:r w:rsidRPr="003A71C9">
              <w:t>Triple Hélice</w:t>
            </w:r>
          </w:p>
        </w:tc>
        <w:tc>
          <w:tcPr>
            <w:tcW w:w="0" w:type="auto"/>
            <w:vAlign w:val="center"/>
            <w:hideMark/>
          </w:tcPr>
          <w:p w14:paraId="3E52B06D" w14:textId="77777777" w:rsidR="003A71C9" w:rsidRPr="003A71C9" w:rsidRDefault="003A71C9" w:rsidP="003A71C9">
            <w:r w:rsidRPr="003A71C9">
              <w:t>Actores</w:t>
            </w:r>
          </w:p>
        </w:tc>
        <w:tc>
          <w:tcPr>
            <w:tcW w:w="0" w:type="auto"/>
            <w:vAlign w:val="center"/>
            <w:hideMark/>
          </w:tcPr>
          <w:p w14:paraId="054711CE" w14:textId="77777777" w:rsidR="003A71C9" w:rsidRPr="003A71C9" w:rsidRDefault="003A71C9" w:rsidP="003A71C9">
            <w:r w:rsidRPr="003A71C9">
              <w:t>Coordinación</w:t>
            </w:r>
          </w:p>
        </w:tc>
      </w:tr>
      <w:tr w:rsidR="003A71C9" w:rsidRPr="003A71C9" w14:paraId="50B6BEB8" w14:textId="77777777">
        <w:trPr>
          <w:tblCellSpacing w:w="15" w:type="dxa"/>
        </w:trPr>
        <w:tc>
          <w:tcPr>
            <w:tcW w:w="0" w:type="auto"/>
            <w:vAlign w:val="center"/>
            <w:hideMark/>
          </w:tcPr>
          <w:p w14:paraId="3B62A3B6" w14:textId="77777777" w:rsidR="003A71C9" w:rsidRPr="003A71C9" w:rsidRDefault="003A71C9" w:rsidP="003A71C9">
            <w:r w:rsidRPr="003A71C9">
              <w:t>TAMV</w:t>
            </w:r>
          </w:p>
        </w:tc>
        <w:tc>
          <w:tcPr>
            <w:tcW w:w="0" w:type="auto"/>
            <w:vAlign w:val="center"/>
            <w:hideMark/>
          </w:tcPr>
          <w:p w14:paraId="522F53E2" w14:textId="77777777" w:rsidR="003A71C9" w:rsidRPr="003A71C9" w:rsidRDefault="003A71C9" w:rsidP="003A71C9">
            <w:r w:rsidRPr="003A71C9">
              <w:t>Sistemas/federaciones</w:t>
            </w:r>
          </w:p>
        </w:tc>
        <w:tc>
          <w:tcPr>
            <w:tcW w:w="0" w:type="auto"/>
            <w:vAlign w:val="center"/>
            <w:hideMark/>
          </w:tcPr>
          <w:p w14:paraId="7CB1EBFA" w14:textId="77777777" w:rsidR="003A71C9" w:rsidRPr="003A71C9" w:rsidRDefault="003A71C9" w:rsidP="003A71C9">
            <w:r w:rsidRPr="003A71C9">
              <w:t>Soberanía</w:t>
            </w:r>
          </w:p>
        </w:tc>
      </w:tr>
    </w:tbl>
    <w:p w14:paraId="0DBF7E13" w14:textId="77777777" w:rsidR="003A71C9" w:rsidRPr="003A71C9" w:rsidRDefault="003A71C9" w:rsidP="003A71C9">
      <w:r w:rsidRPr="003A71C9">
        <w:pict w14:anchorId="10BC352C">
          <v:rect id="_x0000_i1293" style="width:0;height:1.5pt" o:hralign="center" o:hrstd="t" o:hr="t" fillcolor="#a0a0a0" stroked="f"/>
        </w:pict>
      </w:r>
    </w:p>
    <w:p w14:paraId="06546198" w14:textId="77777777" w:rsidR="003A71C9" w:rsidRPr="003A71C9" w:rsidRDefault="003A71C9" w:rsidP="003A71C9">
      <w:pPr>
        <w:rPr>
          <w:b/>
          <w:bCs/>
        </w:rPr>
      </w:pPr>
      <w:r w:rsidRPr="003A71C9">
        <w:rPr>
          <w:b/>
          <w:bCs/>
        </w:rPr>
        <w:t>4.4.2 Propiedades del modelo TAMV</w:t>
      </w:r>
    </w:p>
    <w:p w14:paraId="6E30AAA8" w14:textId="77777777" w:rsidR="003A71C9" w:rsidRPr="003A71C9" w:rsidRDefault="003A71C9" w:rsidP="003A71C9">
      <w:pPr>
        <w:numPr>
          <w:ilvl w:val="0"/>
          <w:numId w:val="28"/>
        </w:numPr>
      </w:pPr>
      <w:r w:rsidRPr="003A71C9">
        <w:rPr>
          <w:b/>
          <w:bCs/>
        </w:rPr>
        <w:t>Autonomía operativa:</w:t>
      </w:r>
      <w:r w:rsidRPr="003A71C9">
        <w:t xml:space="preserve"> no depende de plataformas ni nubes externas como capa crítica.tamvonline-oficial.odoo+3</w:t>
      </w:r>
    </w:p>
    <w:p w14:paraId="5C0FCFD6" w14:textId="77777777" w:rsidR="003A71C9" w:rsidRPr="003A71C9" w:rsidRDefault="003A71C9" w:rsidP="003A71C9">
      <w:pPr>
        <w:numPr>
          <w:ilvl w:val="0"/>
          <w:numId w:val="28"/>
        </w:numPr>
      </w:pPr>
      <w:r w:rsidRPr="003A71C9">
        <w:rPr>
          <w:b/>
          <w:bCs/>
        </w:rPr>
        <w:t>Resiliencia estructural:</w:t>
      </w:r>
      <w:r w:rsidRPr="003A71C9">
        <w:t xml:space="preserve"> arquitectura distribuida en nodos y federaciones; caída de un nodo no compromete el sistema completo.rdmsoundsystem.bandcamp+2</w:t>
      </w:r>
    </w:p>
    <w:p w14:paraId="65A538A7" w14:textId="77777777" w:rsidR="003A71C9" w:rsidRPr="003A71C9" w:rsidRDefault="003A71C9" w:rsidP="003A71C9">
      <w:pPr>
        <w:numPr>
          <w:ilvl w:val="0"/>
          <w:numId w:val="28"/>
        </w:numPr>
      </w:pPr>
      <w:r w:rsidRPr="003A71C9">
        <w:rPr>
          <w:b/>
          <w:bCs/>
        </w:rPr>
        <w:t>Replicabilidad territorial:</w:t>
      </w:r>
      <w:r w:rsidRPr="003A71C9">
        <w:t xml:space="preserve"> modelo portable a otros pueblos y ciudades con adaptación mínima.tamvonline-oficial.odoo+2</w:t>
      </w:r>
    </w:p>
    <w:p w14:paraId="0E7B5ECC" w14:textId="77777777" w:rsidR="003A71C9" w:rsidRPr="003A71C9" w:rsidRDefault="003A71C9" w:rsidP="003A71C9">
      <w:pPr>
        <w:numPr>
          <w:ilvl w:val="0"/>
          <w:numId w:val="28"/>
        </w:numPr>
      </w:pPr>
      <w:r w:rsidRPr="003A71C9">
        <w:rPr>
          <w:b/>
          <w:bCs/>
        </w:rPr>
        <w:t>Alineación ética codificada:</w:t>
      </w:r>
      <w:r w:rsidRPr="003A71C9">
        <w:t xml:space="preserve"> la ética no se “aplica después”, está incorporada en Estatuto de Dignidad, Kernel Isabella y BookPI.tamvonlinenetwork.blogspot+3</w:t>
      </w:r>
    </w:p>
    <w:p w14:paraId="2DF082D0" w14:textId="77777777" w:rsidR="003A71C9" w:rsidRPr="003A71C9" w:rsidRDefault="003A71C9" w:rsidP="003A71C9">
      <w:r w:rsidRPr="003A71C9">
        <w:pict w14:anchorId="1F50845F">
          <v:rect id="_x0000_i1294" style="width:0;height:1.5pt" o:hralign="center" o:hrstd="t" o:hr="t" fillcolor="#a0a0a0" stroked="f"/>
        </w:pict>
      </w:r>
    </w:p>
    <w:p w14:paraId="7ED74312" w14:textId="77777777" w:rsidR="003A71C9" w:rsidRPr="003A71C9" w:rsidRDefault="003A71C9" w:rsidP="003A71C9">
      <w:pPr>
        <w:rPr>
          <w:b/>
          <w:bCs/>
        </w:rPr>
      </w:pPr>
      <w:r w:rsidRPr="003A71C9">
        <w:rPr>
          <w:b/>
          <w:bCs/>
        </w:rPr>
        <w:t>4.5 Ejecución: del discurso a la infraestructura</w:t>
      </w:r>
    </w:p>
    <w:p w14:paraId="2334FDC1" w14:textId="77777777" w:rsidR="003A71C9" w:rsidRPr="003A71C9" w:rsidRDefault="003A71C9" w:rsidP="003A71C9">
      <w:r w:rsidRPr="003A71C9">
        <w:t xml:space="preserve">El elemento diferenciador de TAMV no es conceptual, sino </w:t>
      </w:r>
      <w:r w:rsidRPr="003A71C9">
        <w:rPr>
          <w:b/>
          <w:bCs/>
        </w:rPr>
        <w:t>operativo</w:t>
      </w:r>
      <w:r w:rsidRPr="003A71C9">
        <w:t>.tamvonline-oficial.odoo+2</w:t>
      </w:r>
    </w:p>
    <w:p w14:paraId="42F7A476" w14:textId="77777777" w:rsidR="003A71C9" w:rsidRPr="003A71C9" w:rsidRDefault="003A71C9" w:rsidP="003A71C9">
      <w:pPr>
        <w:rPr>
          <w:b/>
          <w:bCs/>
        </w:rPr>
      </w:pPr>
      <w:r w:rsidRPr="003A71C9">
        <w:rPr>
          <w:b/>
          <w:bCs/>
        </w:rPr>
        <w:t>4.5.1 Componentes implementados</w:t>
      </w:r>
    </w:p>
    <w:p w14:paraId="316D2A6B" w14:textId="77777777" w:rsidR="003A71C9" w:rsidRPr="003A71C9" w:rsidRDefault="003A71C9" w:rsidP="003A71C9">
      <w:pPr>
        <w:numPr>
          <w:ilvl w:val="0"/>
          <w:numId w:val="29"/>
        </w:numPr>
      </w:pPr>
      <w:r w:rsidRPr="003A71C9">
        <w:rPr>
          <w:b/>
          <w:bCs/>
        </w:rPr>
        <w:t>Sistema operativo territorial (RDM</w:t>
      </w:r>
      <w:r w:rsidRPr="003A71C9">
        <w:rPr>
          <w:b/>
          <w:bCs/>
        </w:rPr>
        <w:noBreakHyphen/>
        <w:t>TOS)</w:t>
      </w:r>
    </w:p>
    <w:p w14:paraId="440125C2" w14:textId="77777777" w:rsidR="003A71C9" w:rsidRPr="003A71C9" w:rsidRDefault="003A71C9" w:rsidP="003A71C9">
      <w:pPr>
        <w:numPr>
          <w:ilvl w:val="1"/>
          <w:numId w:val="29"/>
        </w:numPr>
      </w:pPr>
      <w:r w:rsidRPr="003A71C9">
        <w:t>Rutas turísticas inteligentes, marketplace soberano, archivo cultural, dashboards de gobernanza.facebook+3</w:t>
      </w:r>
    </w:p>
    <w:p w14:paraId="7B1269FA" w14:textId="77777777" w:rsidR="003A71C9" w:rsidRPr="003A71C9" w:rsidRDefault="003A71C9" w:rsidP="003A71C9">
      <w:pPr>
        <w:numPr>
          <w:ilvl w:val="0"/>
          <w:numId w:val="29"/>
        </w:numPr>
      </w:pPr>
      <w:r w:rsidRPr="003A71C9">
        <w:rPr>
          <w:b/>
          <w:bCs/>
        </w:rPr>
        <w:t>Núcleo de gobernanza (Kernel Isabella)</w:t>
      </w:r>
    </w:p>
    <w:p w14:paraId="0C78883F" w14:textId="77777777" w:rsidR="003A71C9" w:rsidRPr="003A71C9" w:rsidRDefault="003A71C9" w:rsidP="003A71C9">
      <w:pPr>
        <w:numPr>
          <w:ilvl w:val="1"/>
          <w:numId w:val="29"/>
        </w:numPr>
      </w:pPr>
      <w:r w:rsidRPr="003A71C9">
        <w:t>IA contextual y ética para XR/4D, ya descrita y analizada por AVIXA como caso de estudio de seguridad cognitiva.</w:t>
      </w:r>
      <w:hyperlink r:id="rId10" w:tgtFrame="_blank" w:history="1">
        <w:r w:rsidRPr="003A71C9">
          <w:rPr>
            <w:rStyle w:val="Hipervnculo"/>
          </w:rPr>
          <w:t>xchange.avixa</w:t>
        </w:r>
      </w:hyperlink>
    </w:p>
    <w:p w14:paraId="070F8613" w14:textId="77777777" w:rsidR="003A71C9" w:rsidRPr="003A71C9" w:rsidRDefault="003A71C9" w:rsidP="003A71C9">
      <w:pPr>
        <w:numPr>
          <w:ilvl w:val="0"/>
          <w:numId w:val="29"/>
        </w:numPr>
      </w:pPr>
      <w:r w:rsidRPr="003A71C9">
        <w:rPr>
          <w:b/>
          <w:bCs/>
        </w:rPr>
        <w:t>Ledger de trazabilidad (BookPI)</w:t>
      </w:r>
    </w:p>
    <w:p w14:paraId="79972851" w14:textId="77777777" w:rsidR="003A71C9" w:rsidRPr="003A71C9" w:rsidRDefault="003A71C9" w:rsidP="003A71C9">
      <w:pPr>
        <w:numPr>
          <w:ilvl w:val="1"/>
          <w:numId w:val="29"/>
        </w:numPr>
      </w:pPr>
      <w:r w:rsidRPr="003A71C9">
        <w:t>Registro encadenado de decisiones y eventos internos con transparencia sin exposición de identidades.facebook+2</w:t>
      </w:r>
    </w:p>
    <w:p w14:paraId="36F2AC14" w14:textId="77777777" w:rsidR="003A71C9" w:rsidRPr="003A71C9" w:rsidRDefault="003A71C9" w:rsidP="003A71C9">
      <w:pPr>
        <w:numPr>
          <w:ilvl w:val="0"/>
          <w:numId w:val="29"/>
        </w:numPr>
      </w:pPr>
      <w:r w:rsidRPr="003A71C9">
        <w:rPr>
          <w:b/>
          <w:bCs/>
        </w:rPr>
        <w:t>Red federada (48 nodos activos)</w:t>
      </w:r>
    </w:p>
    <w:p w14:paraId="16C05076" w14:textId="77777777" w:rsidR="003A71C9" w:rsidRPr="003A71C9" w:rsidRDefault="003A71C9" w:rsidP="003A71C9">
      <w:pPr>
        <w:numPr>
          <w:ilvl w:val="1"/>
          <w:numId w:val="29"/>
        </w:numPr>
      </w:pPr>
      <w:r w:rsidRPr="003A71C9">
        <w:t>Matriz de servicios (OsoPanda1) para telemetría, pagos, catálogos; validada en RDM Digital.studylib+2</w:t>
      </w:r>
    </w:p>
    <w:p w14:paraId="6ADB867F" w14:textId="77777777" w:rsidR="003A71C9" w:rsidRPr="003A71C9" w:rsidRDefault="003A71C9" w:rsidP="003A71C9">
      <w:pPr>
        <w:numPr>
          <w:ilvl w:val="0"/>
          <w:numId w:val="29"/>
        </w:numPr>
      </w:pPr>
      <w:r w:rsidRPr="003A71C9">
        <w:rPr>
          <w:b/>
          <w:bCs/>
        </w:rPr>
        <w:t>Gemelo digital territorial</w:t>
      </w:r>
    </w:p>
    <w:p w14:paraId="02C3A8DB" w14:textId="77777777" w:rsidR="003A71C9" w:rsidRPr="003A71C9" w:rsidRDefault="003A71C9" w:rsidP="003A71C9">
      <w:pPr>
        <w:numPr>
          <w:ilvl w:val="1"/>
          <w:numId w:val="29"/>
        </w:numPr>
      </w:pPr>
      <w:r w:rsidRPr="003A71C9">
        <w:t>Mapbox/Leaflet + Supabase Realtime para Real del Monte, integrando datos del territorio físico con operaciones digitales.studylib+1</w:t>
      </w:r>
    </w:p>
    <w:p w14:paraId="273190A2" w14:textId="77777777" w:rsidR="003A71C9" w:rsidRPr="003A71C9" w:rsidRDefault="003A71C9" w:rsidP="003A71C9">
      <w:pPr>
        <w:numPr>
          <w:ilvl w:val="0"/>
          <w:numId w:val="29"/>
        </w:numPr>
      </w:pPr>
      <w:r w:rsidRPr="003A71C9">
        <w:rPr>
          <w:b/>
          <w:bCs/>
        </w:rPr>
        <w:t>Motor económico integrado</w:t>
      </w:r>
    </w:p>
    <w:p w14:paraId="33865DBD" w14:textId="77777777" w:rsidR="003A71C9" w:rsidRPr="003A71C9" w:rsidRDefault="003A71C9" w:rsidP="003A71C9">
      <w:pPr>
        <w:numPr>
          <w:ilvl w:val="1"/>
          <w:numId w:val="29"/>
        </w:numPr>
      </w:pPr>
      <w:r w:rsidRPr="003A71C9">
        <w:t>TAMV Online como plataforma de contenidos, servicios y comercio, con proyecciones financieras explícitas y ARPU estimado.xchange.avixa+1</w:t>
      </w:r>
    </w:p>
    <w:p w14:paraId="44C6DFB2" w14:textId="77777777" w:rsidR="003A71C9" w:rsidRPr="003A71C9" w:rsidRDefault="003A71C9" w:rsidP="003A71C9">
      <w:pPr>
        <w:numPr>
          <w:ilvl w:val="0"/>
          <w:numId w:val="29"/>
        </w:numPr>
      </w:pPr>
      <w:r w:rsidRPr="003A71C9">
        <w:rPr>
          <w:b/>
          <w:bCs/>
        </w:rPr>
        <w:t>IA contextual soberana</w:t>
      </w:r>
    </w:p>
    <w:p w14:paraId="1C8086CF" w14:textId="77777777" w:rsidR="003A71C9" w:rsidRPr="003A71C9" w:rsidRDefault="003A71C9" w:rsidP="003A71C9">
      <w:pPr>
        <w:numPr>
          <w:ilvl w:val="1"/>
          <w:numId w:val="29"/>
        </w:numPr>
      </w:pPr>
      <w:r w:rsidRPr="003A71C9">
        <w:t>TAMVAI + Isabella como capa de inteligencia que no depende de modelos externos para gobernanza, mediación y acompañamiento.tamvonlinenetwork.blogspot+1</w:t>
      </w:r>
    </w:p>
    <w:p w14:paraId="09C07032" w14:textId="77777777" w:rsidR="003A71C9" w:rsidRPr="003A71C9" w:rsidRDefault="003A71C9" w:rsidP="003A71C9">
      <w:r w:rsidRPr="003A71C9">
        <w:pict w14:anchorId="6EF2EA81">
          <v:rect id="_x0000_i1295" style="width:0;height:1.5pt" o:hralign="center" o:hrstd="t" o:hr="t" fillcolor="#a0a0a0" stroked="f"/>
        </w:pict>
      </w:r>
    </w:p>
    <w:p w14:paraId="369CDC19" w14:textId="77777777" w:rsidR="003A71C9" w:rsidRPr="003A71C9" w:rsidRDefault="003A71C9" w:rsidP="003A71C9">
      <w:pPr>
        <w:rPr>
          <w:b/>
          <w:bCs/>
        </w:rPr>
      </w:pPr>
      <w:r w:rsidRPr="003A71C9">
        <w:rPr>
          <w:b/>
          <w:bCs/>
        </w:rPr>
        <w:t>4.5.2 Ruptura epistemológica</w:t>
      </w:r>
    </w:p>
    <w:p w14:paraId="3AB46BD2" w14:textId="77777777" w:rsidR="003A71C9" w:rsidRPr="003A71C9" w:rsidRDefault="003A71C9" w:rsidP="003A71C9">
      <w:r w:rsidRPr="003A71C9">
        <w:t>El Sur Global históricamente ha sido:</w:t>
      </w:r>
    </w:p>
    <w:p w14:paraId="36992EBB" w14:textId="77777777" w:rsidR="003A71C9" w:rsidRPr="003A71C9" w:rsidRDefault="003A71C9" w:rsidP="003A71C9">
      <w:pPr>
        <w:numPr>
          <w:ilvl w:val="0"/>
          <w:numId w:val="30"/>
        </w:numPr>
      </w:pPr>
      <w:r w:rsidRPr="003A71C9">
        <w:t>campo de experimentación,</w:t>
      </w:r>
    </w:p>
    <w:p w14:paraId="2DA294CD" w14:textId="77777777" w:rsidR="003A71C9" w:rsidRPr="003A71C9" w:rsidRDefault="003A71C9" w:rsidP="003A71C9">
      <w:pPr>
        <w:numPr>
          <w:ilvl w:val="0"/>
          <w:numId w:val="30"/>
        </w:numPr>
      </w:pPr>
      <w:r w:rsidRPr="003A71C9">
        <w:t>fuente de datos,</w:t>
      </w:r>
    </w:p>
    <w:p w14:paraId="51334048" w14:textId="77777777" w:rsidR="003A71C9" w:rsidRPr="003A71C9" w:rsidRDefault="003A71C9" w:rsidP="003A71C9">
      <w:pPr>
        <w:numPr>
          <w:ilvl w:val="0"/>
          <w:numId w:val="30"/>
        </w:numPr>
      </w:pPr>
      <w:r w:rsidRPr="003A71C9">
        <w:t>mercado de consumo.studylib+2</w:t>
      </w:r>
    </w:p>
    <w:p w14:paraId="3635F2C2" w14:textId="77777777" w:rsidR="003A71C9" w:rsidRPr="003A71C9" w:rsidRDefault="003A71C9" w:rsidP="003A71C9">
      <w:r w:rsidRPr="003A71C9">
        <w:t>TAMV redefine esta posición:</w:t>
      </w:r>
    </w:p>
    <w:p w14:paraId="4EAEC5D5" w14:textId="77777777" w:rsidR="003A71C9" w:rsidRPr="003A71C9" w:rsidRDefault="003A71C9" w:rsidP="003A71C9">
      <w:r w:rsidRPr="003A71C9">
        <w:t xml:space="preserve">el Sur Global como </w:t>
      </w:r>
      <w:r w:rsidRPr="003A71C9">
        <w:rPr>
          <w:b/>
          <w:bCs/>
        </w:rPr>
        <w:t>productor de infraestructura civilizatoria</w:t>
      </w:r>
      <w:r w:rsidRPr="003A71C9">
        <w:t>.tamvonlinenetwork.blogspot+4</w:t>
      </w:r>
    </w:p>
    <w:p w14:paraId="21E84F8D" w14:textId="77777777" w:rsidR="003A71C9" w:rsidRPr="003A71C9" w:rsidRDefault="003A71C9" w:rsidP="003A71C9">
      <w:r w:rsidRPr="003A71C9">
        <w:t>No solo participa en plataformas ajenas, sino que diseña, compila y despliega sistemas propios desde un territorio concreto, con nombre y apellido: Real del Monte, Hidalgo.instagram+3</w:t>
      </w:r>
    </w:p>
    <w:p w14:paraId="68409F86" w14:textId="77777777" w:rsidR="003A71C9" w:rsidRPr="003A71C9" w:rsidRDefault="003A71C9" w:rsidP="003A71C9">
      <w:r w:rsidRPr="003A71C9">
        <w:pict w14:anchorId="781B4754">
          <v:rect id="_x0000_i1296" style="width:0;height:1.5pt" o:hralign="center" o:hrstd="t" o:hr="t" fillcolor="#a0a0a0" stroked="f"/>
        </w:pict>
      </w:r>
    </w:p>
    <w:p w14:paraId="1234C694" w14:textId="77777777" w:rsidR="003A71C9" w:rsidRPr="003A71C9" w:rsidRDefault="003A71C9" w:rsidP="003A71C9">
      <w:pPr>
        <w:rPr>
          <w:b/>
          <w:bCs/>
        </w:rPr>
      </w:pPr>
      <w:r w:rsidRPr="003A71C9">
        <w:rPr>
          <w:b/>
          <w:bCs/>
        </w:rPr>
        <w:t>4.6 Conclusión: transición de objeto a arquitecto</w:t>
      </w:r>
    </w:p>
    <w:p w14:paraId="0DB2C8A7" w14:textId="77777777" w:rsidR="003A71C9" w:rsidRPr="003A71C9" w:rsidRDefault="003A71C9" w:rsidP="003A71C9">
      <w:r w:rsidRPr="003A71C9">
        <w:t>El colonialismo digital se sostiene en tres ejes:tamvonlinenetwork.blogspot+2</w:t>
      </w:r>
    </w:p>
    <w:p w14:paraId="1EC85A94" w14:textId="77777777" w:rsidR="003A71C9" w:rsidRPr="003A71C9" w:rsidRDefault="003A71C9" w:rsidP="003A71C9">
      <w:pPr>
        <w:numPr>
          <w:ilvl w:val="0"/>
          <w:numId w:val="31"/>
        </w:numPr>
      </w:pPr>
      <w:r w:rsidRPr="003A71C9">
        <w:t>Infraestructura externa.</w:t>
      </w:r>
    </w:p>
    <w:p w14:paraId="0747A42E" w14:textId="77777777" w:rsidR="003A71C9" w:rsidRPr="003A71C9" w:rsidRDefault="003A71C9" w:rsidP="003A71C9">
      <w:pPr>
        <w:numPr>
          <w:ilvl w:val="0"/>
          <w:numId w:val="31"/>
        </w:numPr>
      </w:pPr>
      <w:r w:rsidRPr="003A71C9">
        <w:t>Gobernanza algorítmica ajena.</w:t>
      </w:r>
    </w:p>
    <w:p w14:paraId="627225F7" w14:textId="77777777" w:rsidR="003A71C9" w:rsidRPr="003A71C9" w:rsidRDefault="003A71C9" w:rsidP="003A71C9">
      <w:pPr>
        <w:numPr>
          <w:ilvl w:val="0"/>
          <w:numId w:val="31"/>
        </w:numPr>
      </w:pPr>
      <w:r w:rsidRPr="003A71C9">
        <w:t>Dependencia sistémica.</w:t>
      </w:r>
    </w:p>
    <w:p w14:paraId="502769D8" w14:textId="77777777" w:rsidR="003A71C9" w:rsidRPr="003A71C9" w:rsidRDefault="003A71C9" w:rsidP="003A71C9">
      <w:r w:rsidRPr="003A71C9">
        <w:t>TAMV responde mediante:</w:t>
      </w:r>
    </w:p>
    <w:p w14:paraId="131459A4" w14:textId="77777777" w:rsidR="003A71C9" w:rsidRPr="003A71C9" w:rsidRDefault="003A71C9" w:rsidP="003A71C9">
      <w:pPr>
        <w:numPr>
          <w:ilvl w:val="0"/>
          <w:numId w:val="32"/>
        </w:numPr>
      </w:pPr>
      <w:r w:rsidRPr="003A71C9">
        <w:t>Infraestructura propia (MD</w:t>
      </w:r>
      <w:r w:rsidRPr="003A71C9">
        <w:noBreakHyphen/>
        <w:t>X4/MD</w:t>
      </w:r>
      <w:r w:rsidRPr="003A71C9">
        <w:noBreakHyphen/>
        <w:t>X5, RDM</w:t>
      </w:r>
      <w:r w:rsidRPr="003A71C9">
        <w:noBreakHyphen/>
        <w:t>TOS).</w:t>
      </w:r>
    </w:p>
    <w:p w14:paraId="0EBF97B6" w14:textId="77777777" w:rsidR="003A71C9" w:rsidRPr="003A71C9" w:rsidRDefault="003A71C9" w:rsidP="003A71C9">
      <w:pPr>
        <w:numPr>
          <w:ilvl w:val="0"/>
          <w:numId w:val="32"/>
        </w:numPr>
      </w:pPr>
      <w:r w:rsidRPr="003A71C9">
        <w:t>Gobernanza codificada (Estatuto de Dignidad, Kernel Isabella).</w:t>
      </w:r>
    </w:p>
    <w:p w14:paraId="672BDE42" w14:textId="77777777" w:rsidR="003A71C9" w:rsidRPr="003A71C9" w:rsidRDefault="003A71C9" w:rsidP="003A71C9">
      <w:pPr>
        <w:numPr>
          <w:ilvl w:val="0"/>
          <w:numId w:val="32"/>
        </w:numPr>
      </w:pPr>
      <w:r w:rsidRPr="003A71C9">
        <w:t>Economía territorial cerrada y marketplace soberano.</w:t>
      </w:r>
    </w:p>
    <w:p w14:paraId="18FA6C36" w14:textId="77777777" w:rsidR="003A71C9" w:rsidRPr="003A71C9" w:rsidRDefault="003A71C9" w:rsidP="003A71C9">
      <w:pPr>
        <w:numPr>
          <w:ilvl w:val="0"/>
          <w:numId w:val="32"/>
        </w:numPr>
      </w:pPr>
      <w:r w:rsidRPr="003A71C9">
        <w:t>Identidad soberana con Zero</w:t>
      </w:r>
      <w:r w:rsidRPr="003A71C9">
        <w:noBreakHyphen/>
        <w:t>Trust.</w:t>
      </w:r>
    </w:p>
    <w:p w14:paraId="5A160C1D" w14:textId="77777777" w:rsidR="003A71C9" w:rsidRPr="003A71C9" w:rsidRDefault="003A71C9" w:rsidP="003A71C9">
      <w:pPr>
        <w:numPr>
          <w:ilvl w:val="0"/>
          <w:numId w:val="32"/>
        </w:numPr>
      </w:pPr>
      <w:r w:rsidRPr="003A71C9">
        <w:t>IA subordinada a principios éticos codificados.tamvonlinenetwork.blogspot+6</w:t>
      </w:r>
    </w:p>
    <w:p w14:paraId="1ADB8CBA" w14:textId="77777777" w:rsidR="003A71C9" w:rsidRPr="003A71C9" w:rsidRDefault="003A71C9" w:rsidP="003A71C9">
      <w:r w:rsidRPr="003A71C9">
        <w:t>El Sur Global no requiere “integrarse” al sistema dominante.</w:t>
      </w:r>
      <w:r w:rsidRPr="003A71C9">
        <w:br/>
        <w:t xml:space="preserve">Requiere la capacidad de </w:t>
      </w:r>
      <w:r w:rsidRPr="003A71C9">
        <w:rPr>
          <w:b/>
          <w:bCs/>
        </w:rPr>
        <w:t>diseñar, desplegar y controlar su propio sistema</w:t>
      </w:r>
      <w:r w:rsidRPr="003A71C9">
        <w:t>.</w:t>
      </w:r>
    </w:p>
    <w:p w14:paraId="73B28D64" w14:textId="77777777" w:rsidR="003A71C9" w:rsidRPr="003A71C9" w:rsidRDefault="003A71C9" w:rsidP="003A71C9">
      <w:r w:rsidRPr="003A71C9">
        <w:t>TAMV no representa una mejora incremental ni una adaptación estratégica.</w:t>
      </w:r>
      <w:r w:rsidRPr="003A71C9">
        <w:br/>
        <w:t>Representa:</w:t>
      </w:r>
    </w:p>
    <w:p w14:paraId="23E71CA8" w14:textId="77777777" w:rsidR="003A71C9" w:rsidRPr="003A71C9" w:rsidRDefault="003A71C9" w:rsidP="003A71C9">
      <w:r w:rsidRPr="003A71C9">
        <w:t>una reconfiguración estructural del poder digital desde el territorio.tamvonline-oficial.odoo+4</w:t>
      </w:r>
    </w:p>
    <w:p w14:paraId="74431F16" w14:textId="77777777" w:rsidR="003A71C9" w:rsidRPr="003A71C9" w:rsidRDefault="003A71C9" w:rsidP="003A71C9">
      <w:r w:rsidRPr="003A71C9">
        <w:pict w14:anchorId="498C5415">
          <v:rect id="_x0000_i1297" style="width:0;height:1.5pt" o:hralign="center" o:hrstd="t" o:hr="t" fillcolor="#a0a0a0" stroked="f"/>
        </w:pict>
      </w:r>
    </w:p>
    <w:p w14:paraId="0EB556BD" w14:textId="184552E9" w:rsidR="003A71C9" w:rsidRPr="003A71C9" w:rsidRDefault="003A71C9" w:rsidP="003A71C9"/>
    <w:p w14:paraId="57A45275" w14:textId="77777777" w:rsidR="003A71C9" w:rsidRPr="003A71C9" w:rsidRDefault="003A71C9" w:rsidP="003A71C9">
      <w:r w:rsidRPr="003A71C9">
        <w:t xml:space="preserve">Cierro con el </w:t>
      </w:r>
      <w:r w:rsidRPr="003A71C9">
        <w:rPr>
          <w:b/>
          <w:bCs/>
        </w:rPr>
        <w:t>Bloque 4</w:t>
      </w:r>
      <w:r w:rsidRPr="003A71C9">
        <w:t>: biografía de Anubis en el marco del manifiesto, aplicaciones prácticas del ecosistema cuántico</w:t>
      </w:r>
      <w:r w:rsidRPr="003A71C9">
        <w:noBreakHyphen/>
        <w:t>emocional, comparación con otros metaversos, módulo de seguimientos 2026 y mensaje final al mundo.xchange.avixa+9</w:t>
      </w:r>
    </w:p>
    <w:p w14:paraId="55FC400C" w14:textId="77777777" w:rsidR="003A71C9" w:rsidRPr="003A71C9" w:rsidRDefault="003A71C9" w:rsidP="003A71C9">
      <w:r w:rsidRPr="003A71C9">
        <w:pict w14:anchorId="40528F64">
          <v:rect id="_x0000_i1363" style="width:0;height:1.5pt" o:hralign="center" o:hrstd="t" o:hr="t" fillcolor="#a0a0a0" stroked="f"/>
        </w:pict>
      </w:r>
    </w:p>
    <w:p w14:paraId="4931FBA1" w14:textId="77777777" w:rsidR="003A71C9" w:rsidRPr="003A71C9" w:rsidRDefault="003A71C9" w:rsidP="003A71C9">
      <w:pPr>
        <w:rPr>
          <w:b/>
          <w:bCs/>
        </w:rPr>
      </w:pPr>
      <w:r w:rsidRPr="003A71C9">
        <w:rPr>
          <w:b/>
          <w:bCs/>
        </w:rPr>
        <w:t>5. EL ARQUITECTO: EDWIN OSWALDO CASTILLO TREJO (ANUBIS VILLASEÑOR)</w:t>
      </w:r>
    </w:p>
    <w:p w14:paraId="1D8F1F37" w14:textId="77777777" w:rsidR="003A71C9" w:rsidRPr="003A71C9" w:rsidRDefault="003A71C9" w:rsidP="003A71C9">
      <w:r w:rsidRPr="003A71C9">
        <w:rPr>
          <w:b/>
          <w:bCs/>
        </w:rPr>
        <w:t>Del laboratorio social masivo a la infraestructura civilizatoria local</w:t>
      </w:r>
    </w:p>
    <w:p w14:paraId="16AD3EA6" w14:textId="77777777" w:rsidR="003A71C9" w:rsidRPr="003A71C9" w:rsidRDefault="003A71C9" w:rsidP="003A71C9">
      <w:r w:rsidRPr="003A71C9">
        <w:t>El ecosistema TAMV no surgió de un comité, una convocatoria institucional ni una incubadora corporativa.</w:t>
      </w:r>
      <w:r w:rsidRPr="003A71C9">
        <w:br/>
        <w:t>Surgió de la decisión de una sola persona en un solo territorio: Edwin Oswaldo Castillo Trejo, conocido como Anubis Villaseñor.instagram+5</w:t>
      </w:r>
    </w:p>
    <w:p w14:paraId="0F492C97" w14:textId="77777777" w:rsidR="003A71C9" w:rsidRPr="003A71C9" w:rsidRDefault="003A71C9" w:rsidP="003A71C9">
      <w:pPr>
        <w:rPr>
          <w:b/>
          <w:bCs/>
        </w:rPr>
      </w:pPr>
      <w:r w:rsidRPr="003A71C9">
        <w:rPr>
          <w:b/>
          <w:bCs/>
        </w:rPr>
        <w:t>5.1 Origen y contexto</w:t>
      </w:r>
    </w:p>
    <w:p w14:paraId="05405EDF" w14:textId="77777777" w:rsidR="003A71C9" w:rsidRPr="003A71C9" w:rsidRDefault="003A71C9" w:rsidP="003A71C9">
      <w:pPr>
        <w:numPr>
          <w:ilvl w:val="0"/>
          <w:numId w:val="34"/>
        </w:numPr>
      </w:pPr>
      <w:r w:rsidRPr="003A71C9">
        <w:t>Nacido y radicado en Mineral del Monte (Real del Monte), Hidalgo, México, uno de los pueblos mágicos más emblemáticos del país.facebook+3</w:t>
      </w:r>
    </w:p>
    <w:p w14:paraId="11844577" w14:textId="77777777" w:rsidR="003A71C9" w:rsidRPr="003A71C9" w:rsidRDefault="003A71C9" w:rsidP="003A71C9">
      <w:pPr>
        <w:numPr>
          <w:ilvl w:val="0"/>
          <w:numId w:val="34"/>
        </w:numPr>
      </w:pPr>
      <w:r w:rsidRPr="003A71C9">
        <w:t>Se define públicamente como desarrollador independiente y autodidacta, arquitecto computacional y programador de sistemas XR/IA.studylib+3</w:t>
      </w:r>
    </w:p>
    <w:p w14:paraId="1A699F67" w14:textId="77777777" w:rsidR="003A71C9" w:rsidRPr="003A71C9" w:rsidRDefault="003A71C9" w:rsidP="003A71C9">
      <w:r w:rsidRPr="003A71C9">
        <w:t xml:space="preserve">Su territorio no es un decorado; es el </w:t>
      </w:r>
      <w:r w:rsidRPr="003A71C9">
        <w:rPr>
          <w:b/>
          <w:bCs/>
        </w:rPr>
        <w:t>primer nodo</w:t>
      </w:r>
      <w:r w:rsidRPr="003A71C9">
        <w:t xml:space="preserve"> de la infraestructura que propone.</w:t>
      </w:r>
    </w:p>
    <w:p w14:paraId="6114FC98" w14:textId="77777777" w:rsidR="003A71C9" w:rsidRPr="003A71C9" w:rsidRDefault="003A71C9" w:rsidP="003A71C9">
      <w:r w:rsidRPr="003A71C9">
        <w:pict w14:anchorId="3A53D741">
          <v:rect id="_x0000_i1364" style="width:0;height:1.5pt" o:hralign="center" o:hrstd="t" o:hr="t" fillcolor="#a0a0a0" stroked="f"/>
        </w:pict>
      </w:r>
    </w:p>
    <w:p w14:paraId="7D2B4CAD" w14:textId="77777777" w:rsidR="003A71C9" w:rsidRPr="003A71C9" w:rsidRDefault="003A71C9" w:rsidP="003A71C9">
      <w:pPr>
        <w:rPr>
          <w:b/>
          <w:bCs/>
        </w:rPr>
      </w:pPr>
      <w:r w:rsidRPr="003A71C9">
        <w:rPr>
          <w:b/>
          <w:bCs/>
        </w:rPr>
        <w:t>5.2 Alianzas LATAM: laboratorio social masivo (2020–2024)</w:t>
      </w:r>
    </w:p>
    <w:p w14:paraId="0129738D" w14:textId="77777777" w:rsidR="003A71C9" w:rsidRPr="003A71C9" w:rsidRDefault="003A71C9" w:rsidP="003A71C9">
      <w:r w:rsidRPr="003A71C9">
        <w:t>Antes de que TAMV se consolidara como ecosistema civilizatorio, hubo un experimento a escala continental: Alianzas LATAM.</w:t>
      </w:r>
    </w:p>
    <w:p w14:paraId="2E428E83" w14:textId="77777777" w:rsidR="003A71C9" w:rsidRPr="003A71C9" w:rsidRDefault="003A71C9" w:rsidP="003A71C9">
      <w:pPr>
        <w:numPr>
          <w:ilvl w:val="0"/>
          <w:numId w:val="35"/>
        </w:numPr>
      </w:pPr>
      <w:r w:rsidRPr="003A71C9">
        <w:t>Entre 2020 y 2024, Anubis lideró una red de comunidades virtuales que alcanzó más de 210 millones de usuarios, según la documentación interna y los relatos del proyecto.tamvonlinenetwork.blogspot+1</w:t>
      </w:r>
    </w:p>
    <w:p w14:paraId="4A620A76" w14:textId="77777777" w:rsidR="003A71C9" w:rsidRPr="003A71C9" w:rsidRDefault="003A71C9" w:rsidP="003A71C9">
      <w:pPr>
        <w:numPr>
          <w:ilvl w:val="0"/>
          <w:numId w:val="35"/>
        </w:numPr>
      </w:pPr>
      <w:r w:rsidRPr="003A71C9">
        <w:t xml:space="preserve">Este periodo funcionó como </w:t>
      </w:r>
      <w:r w:rsidRPr="003A71C9">
        <w:rPr>
          <w:b/>
          <w:bCs/>
        </w:rPr>
        <w:t>laboratorio de estrés</w:t>
      </w:r>
      <w:r w:rsidRPr="003A71C9">
        <w:t xml:space="preserve"> para entender:</w:t>
      </w:r>
    </w:p>
    <w:p w14:paraId="2E38322A" w14:textId="77777777" w:rsidR="003A71C9" w:rsidRPr="003A71C9" w:rsidRDefault="003A71C9" w:rsidP="003A71C9">
      <w:pPr>
        <w:numPr>
          <w:ilvl w:val="1"/>
          <w:numId w:val="35"/>
        </w:numPr>
      </w:pPr>
      <w:r w:rsidRPr="003A71C9">
        <w:t>patrones de comportamiento en redes masivas,</w:t>
      </w:r>
    </w:p>
    <w:p w14:paraId="3CE93699" w14:textId="77777777" w:rsidR="003A71C9" w:rsidRPr="003A71C9" w:rsidRDefault="003A71C9" w:rsidP="003A71C9">
      <w:pPr>
        <w:numPr>
          <w:ilvl w:val="1"/>
          <w:numId w:val="35"/>
        </w:numPr>
      </w:pPr>
      <w:r w:rsidRPr="003A71C9">
        <w:t>vulnerabilidades de sistemas centralizados,</w:t>
      </w:r>
    </w:p>
    <w:p w14:paraId="59E04E0B" w14:textId="77777777" w:rsidR="003A71C9" w:rsidRPr="003A71C9" w:rsidRDefault="003A71C9" w:rsidP="003A71C9">
      <w:pPr>
        <w:numPr>
          <w:ilvl w:val="1"/>
          <w:numId w:val="35"/>
        </w:numPr>
      </w:pPr>
      <w:r w:rsidRPr="003A71C9">
        <w:t>límites de las plataformas existentes,</w:t>
      </w:r>
    </w:p>
    <w:p w14:paraId="0D1EDA42" w14:textId="77777777" w:rsidR="003A71C9" w:rsidRPr="003A71C9" w:rsidRDefault="003A71C9" w:rsidP="003A71C9">
      <w:pPr>
        <w:numPr>
          <w:ilvl w:val="1"/>
          <w:numId w:val="35"/>
        </w:numPr>
      </w:pPr>
      <w:r w:rsidRPr="003A71C9">
        <w:t>necesidad de una infraestructura propia.</w:t>
      </w:r>
      <w:hyperlink r:id="rId11" w:tgtFrame="_blank" w:history="1">
        <w:r w:rsidRPr="003A71C9">
          <w:rPr>
            <w:rStyle w:val="Hipervnculo"/>
          </w:rPr>
          <w:t>tamvonlinenetwork.blogspot</w:t>
        </w:r>
      </w:hyperlink>
    </w:p>
    <w:p w14:paraId="73A7DCC8" w14:textId="77777777" w:rsidR="003A71C9" w:rsidRPr="003A71C9" w:rsidRDefault="003A71C9" w:rsidP="003A71C9">
      <w:r w:rsidRPr="003A71C9">
        <w:t>En enero de 2024, tras alcanzar la madurez operativa, se ejecutó un retiro estratégico: abandonar la gestión de comunidades ajenas para concentrar el capital intelectual en TAMV.</w:t>
      </w:r>
      <w:hyperlink r:id="rId12" w:tgtFrame="_blank" w:history="1">
        <w:r w:rsidRPr="003A71C9">
          <w:rPr>
            <w:rStyle w:val="Hipervnculo"/>
          </w:rPr>
          <w:t>tamvonlinenetwork.blogspot</w:t>
        </w:r>
      </w:hyperlink>
    </w:p>
    <w:p w14:paraId="09CDD773" w14:textId="77777777" w:rsidR="003A71C9" w:rsidRPr="003A71C9" w:rsidRDefault="003A71C9" w:rsidP="003A71C9">
      <w:r w:rsidRPr="003A71C9">
        <w:pict w14:anchorId="3D75AFFB">
          <v:rect id="_x0000_i1365" style="width:0;height:1.5pt" o:hralign="center" o:hrstd="t" o:hr="t" fillcolor="#a0a0a0" stroked="f"/>
        </w:pict>
      </w:r>
    </w:p>
    <w:p w14:paraId="38CF14BE" w14:textId="77777777" w:rsidR="003A71C9" w:rsidRPr="003A71C9" w:rsidRDefault="003A71C9" w:rsidP="003A71C9">
      <w:pPr>
        <w:rPr>
          <w:b/>
          <w:bCs/>
        </w:rPr>
      </w:pPr>
      <w:r w:rsidRPr="003A71C9">
        <w:rPr>
          <w:b/>
          <w:bCs/>
        </w:rPr>
        <w:t>5.3 21,000 horas de desarrollo y la génesis de MD</w:t>
      </w:r>
      <w:r w:rsidRPr="003A71C9">
        <w:rPr>
          <w:b/>
          <w:bCs/>
        </w:rPr>
        <w:noBreakHyphen/>
        <w:t>X4</w:t>
      </w:r>
    </w:p>
    <w:p w14:paraId="7B5B9F2D" w14:textId="77777777" w:rsidR="003A71C9" w:rsidRPr="003A71C9" w:rsidRDefault="003A71C9" w:rsidP="003A71C9">
      <w:r w:rsidRPr="003A71C9">
        <w:t>Desde 2024, Anubis invierte más de 21,000 horas en programación, diseño arquitectónico y consolidación documental:tamvonlinenetwork.blogspot+2</w:t>
      </w:r>
    </w:p>
    <w:p w14:paraId="04F67F9B" w14:textId="77777777" w:rsidR="003A71C9" w:rsidRPr="003A71C9" w:rsidRDefault="003A71C9" w:rsidP="003A71C9">
      <w:pPr>
        <w:numPr>
          <w:ilvl w:val="0"/>
          <w:numId w:val="36"/>
        </w:numPr>
      </w:pPr>
      <w:r w:rsidRPr="003A71C9">
        <w:t>Evolución desde scripts y automatizaciones hacia una arquitectura completa (MD</w:t>
      </w:r>
      <w:r w:rsidRPr="003A71C9">
        <w:noBreakHyphen/>
        <w:t>X4, Estatuto de Dignidad, Códice Maestro, Kernel Isabella, BookPI).tamvonlinenetwork.blogspot+2</w:t>
      </w:r>
    </w:p>
    <w:p w14:paraId="7F8A1354" w14:textId="77777777" w:rsidR="003A71C9" w:rsidRPr="003A71C9" w:rsidRDefault="003A71C9" w:rsidP="003A71C9">
      <w:pPr>
        <w:numPr>
          <w:ilvl w:val="0"/>
          <w:numId w:val="36"/>
        </w:numPr>
      </w:pPr>
      <w:r w:rsidRPr="003A71C9">
        <w:t>Unificación de archivos y fusión documental en 2025 para construir un archivo maestro, alineado con la lógica de “máxima extensión” y coherencia.tamvonlinenetwork.blogspot+2</w:t>
      </w:r>
    </w:p>
    <w:p w14:paraId="6F147C4B" w14:textId="77777777" w:rsidR="003A71C9" w:rsidRPr="003A71C9" w:rsidRDefault="003A71C9" w:rsidP="003A71C9">
      <w:pPr>
        <w:numPr>
          <w:ilvl w:val="0"/>
          <w:numId w:val="36"/>
        </w:numPr>
      </w:pPr>
      <w:r w:rsidRPr="003A71C9">
        <w:t>Formalización del Modelo de las 7 Federaciones y despliegue de RDM Digital como “prueba de fuego” en 2026.studylib+3</w:t>
      </w:r>
    </w:p>
    <w:p w14:paraId="7FF12FF8" w14:textId="77777777" w:rsidR="003A71C9" w:rsidRPr="003A71C9" w:rsidRDefault="003A71C9" w:rsidP="003A71C9">
      <w:r w:rsidRPr="003A71C9">
        <w:pict w14:anchorId="66ED0214">
          <v:rect id="_x0000_i1366" style="width:0;height:1.5pt" o:hralign="center" o:hrstd="t" o:hr="t" fillcolor="#a0a0a0" stroked="f"/>
        </w:pict>
      </w:r>
    </w:p>
    <w:p w14:paraId="62CA3E7E" w14:textId="77777777" w:rsidR="003A71C9" w:rsidRPr="003A71C9" w:rsidRDefault="003A71C9" w:rsidP="003A71C9">
      <w:pPr>
        <w:rPr>
          <w:b/>
          <w:bCs/>
        </w:rPr>
      </w:pPr>
      <w:r w:rsidRPr="003A71C9">
        <w:rPr>
          <w:b/>
          <w:bCs/>
        </w:rPr>
        <w:t>5.4 Filosofía personal: ética, autonomía y arte como solvencia</w:t>
      </w:r>
    </w:p>
    <w:p w14:paraId="03CC5C4A" w14:textId="77777777" w:rsidR="003A71C9" w:rsidRPr="003A71C9" w:rsidRDefault="003A71C9" w:rsidP="003A71C9">
      <w:r w:rsidRPr="003A71C9">
        <w:t>Anubis Villaseñor no solo diseña sistemas; diseña un modo de vida alineado con la soberanía que predica:rdmsoundsystem.bandcamp+3</w:t>
      </w:r>
    </w:p>
    <w:p w14:paraId="51FD47AB" w14:textId="77777777" w:rsidR="003A71C9" w:rsidRPr="003A71C9" w:rsidRDefault="003A71C9" w:rsidP="003A71C9">
      <w:pPr>
        <w:numPr>
          <w:ilvl w:val="0"/>
          <w:numId w:val="37"/>
        </w:numPr>
      </w:pPr>
      <w:r w:rsidRPr="003A71C9">
        <w:t xml:space="preserve">Defiende una </w:t>
      </w:r>
      <w:r w:rsidRPr="003A71C9">
        <w:rPr>
          <w:b/>
          <w:bCs/>
        </w:rPr>
        <w:t>Ética por Diseño</w:t>
      </w:r>
      <w:r w:rsidRPr="003A71C9">
        <w:t xml:space="preserve"> donde la tecnología es cinturón de seguridad, no mecanismo de control.</w:t>
      </w:r>
    </w:p>
    <w:p w14:paraId="7CB33B37" w14:textId="77777777" w:rsidR="003A71C9" w:rsidRPr="003A71C9" w:rsidRDefault="003A71C9" w:rsidP="003A71C9">
      <w:pPr>
        <w:numPr>
          <w:ilvl w:val="0"/>
          <w:numId w:val="37"/>
        </w:numPr>
      </w:pPr>
      <w:r w:rsidRPr="003A71C9">
        <w:t>Rechaza el apadrinaje corporativo y opta por autofinanciar su infraestructura mediante arte local (bonsáis de alambre, Artesanías El Rosario) y producción musical (RDM Sound System: rap, corridos tumbados, R&amp;B).instagram+2</w:t>
      </w:r>
    </w:p>
    <w:p w14:paraId="02F3B3DB" w14:textId="77777777" w:rsidR="003A71C9" w:rsidRPr="003A71C9" w:rsidRDefault="003A71C9" w:rsidP="003A71C9">
      <w:pPr>
        <w:numPr>
          <w:ilvl w:val="0"/>
          <w:numId w:val="37"/>
        </w:numPr>
      </w:pPr>
      <w:r w:rsidRPr="003A71C9">
        <w:t>Mantiene una narrativa constante: el Sur Global no necesita autorización para crear; necesita infraestructura propia.</w:t>
      </w:r>
    </w:p>
    <w:p w14:paraId="5A478A3C" w14:textId="77777777" w:rsidR="003A71C9" w:rsidRPr="003A71C9" w:rsidRDefault="003A71C9" w:rsidP="003A71C9">
      <w:r w:rsidRPr="003A71C9">
        <w:t>En la web y el material oficial se resalta que TAMV fue soñado, conceptualizado, desarrollado y sostenido por un solo individuo, lo cual es parte esencial de su propuesta política y simbólica.tamvonline-oficial.odoo+1</w:t>
      </w:r>
    </w:p>
    <w:p w14:paraId="058F0A0D" w14:textId="77777777" w:rsidR="003A71C9" w:rsidRPr="003A71C9" w:rsidRDefault="003A71C9" w:rsidP="003A71C9">
      <w:r w:rsidRPr="003A71C9">
        <w:pict w14:anchorId="2D75A790">
          <v:rect id="_x0000_i1367" style="width:0;height:1.5pt" o:hralign="center" o:hrstd="t" o:hr="t" fillcolor="#a0a0a0" stroked="f"/>
        </w:pict>
      </w:r>
    </w:p>
    <w:p w14:paraId="5B814E91" w14:textId="77777777" w:rsidR="003A71C9" w:rsidRPr="003A71C9" w:rsidRDefault="003A71C9" w:rsidP="003A71C9">
      <w:pPr>
        <w:rPr>
          <w:b/>
          <w:bCs/>
        </w:rPr>
      </w:pPr>
      <w:r w:rsidRPr="003A71C9">
        <w:rPr>
          <w:b/>
          <w:bCs/>
        </w:rPr>
        <w:t>5.5 Rol actual: Custodio de la Génesis</w:t>
      </w:r>
    </w:p>
    <w:p w14:paraId="0AAFF336" w14:textId="77777777" w:rsidR="003A71C9" w:rsidRPr="003A71C9" w:rsidRDefault="003A71C9" w:rsidP="003A71C9">
      <w:r w:rsidRPr="003A71C9">
        <w:t>Dentro del manifiesto MD</w:t>
      </w:r>
      <w:r w:rsidRPr="003A71C9">
        <w:noBreakHyphen/>
        <w:t>X4 se presenta a Anubis como “Arquitectura TAMV / Isabella Prime” y “Custodio de la Génesis”.tamvonlinenetwork.blogspot+1</w:t>
      </w:r>
    </w:p>
    <w:p w14:paraId="1B120CA0" w14:textId="77777777" w:rsidR="003A71C9" w:rsidRPr="003A71C9" w:rsidRDefault="003A71C9" w:rsidP="003A71C9">
      <w:r w:rsidRPr="003A71C9">
        <w:t>Eso implica que su rol no es solo de programador:</w:t>
      </w:r>
    </w:p>
    <w:p w14:paraId="1E7B1DD5" w14:textId="77777777" w:rsidR="003A71C9" w:rsidRPr="003A71C9" w:rsidRDefault="003A71C9" w:rsidP="003A71C9">
      <w:pPr>
        <w:numPr>
          <w:ilvl w:val="0"/>
          <w:numId w:val="38"/>
        </w:numPr>
      </w:pPr>
      <w:r w:rsidRPr="003A71C9">
        <w:t>Es diseñador institucional (constitución digital, estatutos, protocolos).</w:t>
      </w:r>
    </w:p>
    <w:p w14:paraId="743447B2" w14:textId="77777777" w:rsidR="003A71C9" w:rsidRPr="003A71C9" w:rsidRDefault="003A71C9" w:rsidP="003A71C9">
      <w:pPr>
        <w:numPr>
          <w:ilvl w:val="0"/>
          <w:numId w:val="38"/>
        </w:numPr>
      </w:pPr>
      <w:r w:rsidRPr="003A71C9">
        <w:t>Es responsable de la coherencia entre ética, código e implementación territorial.</w:t>
      </w:r>
    </w:p>
    <w:p w14:paraId="14AF7745" w14:textId="77777777" w:rsidR="003A71C9" w:rsidRPr="003A71C9" w:rsidRDefault="003A71C9" w:rsidP="003A71C9">
      <w:pPr>
        <w:numPr>
          <w:ilvl w:val="0"/>
          <w:numId w:val="38"/>
        </w:numPr>
      </w:pPr>
      <w:r w:rsidRPr="003A71C9">
        <w:t>Es puente entre territorio, teoría crítica y ejecución de sistemas.</w:t>
      </w:r>
    </w:p>
    <w:p w14:paraId="2A7F526E" w14:textId="77777777" w:rsidR="003A71C9" w:rsidRPr="003A71C9" w:rsidRDefault="003A71C9" w:rsidP="003A71C9">
      <w:r w:rsidRPr="003A71C9">
        <w:t>En términos de liderazgo civilizatorio, ocupa la posición incómoda pero necesaria de quien se hace responsable del sistema completo, no solo de una pieza.studylib+3</w:t>
      </w:r>
    </w:p>
    <w:p w14:paraId="718A20EC" w14:textId="77777777" w:rsidR="003A71C9" w:rsidRPr="003A71C9" w:rsidRDefault="003A71C9" w:rsidP="003A71C9">
      <w:r w:rsidRPr="003A71C9">
        <w:pict w14:anchorId="15AA012D">
          <v:rect id="_x0000_i1368" style="width:0;height:1.5pt" o:hralign="center" o:hrstd="t" o:hr="t" fillcolor="#a0a0a0" stroked="f"/>
        </w:pict>
      </w:r>
    </w:p>
    <w:p w14:paraId="5B1DEB34" w14:textId="77777777" w:rsidR="003A71C9" w:rsidRPr="003A71C9" w:rsidRDefault="003A71C9" w:rsidP="003A71C9">
      <w:pPr>
        <w:rPr>
          <w:b/>
          <w:bCs/>
        </w:rPr>
      </w:pPr>
      <w:r w:rsidRPr="003A71C9">
        <w:rPr>
          <w:b/>
          <w:bCs/>
        </w:rPr>
        <w:t>6. APLICACIONES PRÁCTICAS DEL ECOSISTEMA CUÁNTICO</w:t>
      </w:r>
      <w:r w:rsidRPr="003A71C9">
        <w:rPr>
          <w:b/>
          <w:bCs/>
        </w:rPr>
        <w:noBreakHyphen/>
        <w:t>EMOCIONAL TAMV</w:t>
      </w:r>
    </w:p>
    <w:p w14:paraId="25D51245" w14:textId="77777777" w:rsidR="003A71C9" w:rsidRPr="003A71C9" w:rsidRDefault="003A71C9" w:rsidP="003A71C9">
      <w:r w:rsidRPr="003A71C9">
        <w:t>El término “ecosistema cuántico</w:t>
      </w:r>
      <w:r w:rsidRPr="003A71C9">
        <w:noBreakHyphen/>
        <w:t>emocional” no es adorno; describe un sistema que integra:</w:t>
      </w:r>
    </w:p>
    <w:p w14:paraId="7A2A9583" w14:textId="77777777" w:rsidR="003A71C9" w:rsidRPr="003A71C9" w:rsidRDefault="003A71C9" w:rsidP="003A71C9">
      <w:pPr>
        <w:numPr>
          <w:ilvl w:val="0"/>
          <w:numId w:val="39"/>
        </w:numPr>
      </w:pPr>
      <w:r w:rsidRPr="003A71C9">
        <w:t>estados emocionales y culturales,</w:t>
      </w:r>
    </w:p>
    <w:p w14:paraId="4EB6C87C" w14:textId="77777777" w:rsidR="003A71C9" w:rsidRPr="003A71C9" w:rsidRDefault="003A71C9" w:rsidP="003A71C9">
      <w:pPr>
        <w:numPr>
          <w:ilvl w:val="0"/>
          <w:numId w:val="39"/>
        </w:numPr>
      </w:pPr>
      <w:r w:rsidRPr="003A71C9">
        <w:t>reglas técnicas y simbólicas (Códice Maestro),</w:t>
      </w:r>
    </w:p>
    <w:p w14:paraId="55362DAA" w14:textId="77777777" w:rsidR="003A71C9" w:rsidRPr="003A71C9" w:rsidRDefault="003A71C9" w:rsidP="003A71C9">
      <w:pPr>
        <w:numPr>
          <w:ilvl w:val="0"/>
          <w:numId w:val="39"/>
        </w:numPr>
      </w:pPr>
      <w:r w:rsidRPr="003A71C9">
        <w:t>IA ética y XR/4D,</w:t>
      </w:r>
    </w:p>
    <w:p w14:paraId="1A82ACD3" w14:textId="77777777" w:rsidR="003A71C9" w:rsidRPr="003A71C9" w:rsidRDefault="003A71C9" w:rsidP="003A71C9">
      <w:pPr>
        <w:numPr>
          <w:ilvl w:val="0"/>
          <w:numId w:val="39"/>
        </w:numPr>
      </w:pPr>
      <w:r w:rsidRPr="003A71C9">
        <w:t>territorio físico y gemelo digital.tamvonlinenetwork.blogspot+3</w:t>
      </w:r>
    </w:p>
    <w:p w14:paraId="222CDADE" w14:textId="77777777" w:rsidR="003A71C9" w:rsidRPr="003A71C9" w:rsidRDefault="003A71C9" w:rsidP="003A71C9">
      <w:pPr>
        <w:rPr>
          <w:b/>
          <w:bCs/>
        </w:rPr>
      </w:pPr>
      <w:r w:rsidRPr="003A71C9">
        <w:rPr>
          <w:b/>
          <w:bCs/>
        </w:rPr>
        <w:t>6.1 Socialización y comunidad</w:t>
      </w:r>
    </w:p>
    <w:p w14:paraId="2DD543AD" w14:textId="77777777" w:rsidR="003A71C9" w:rsidRPr="003A71C9" w:rsidRDefault="003A71C9" w:rsidP="003A71C9">
      <w:pPr>
        <w:numPr>
          <w:ilvl w:val="0"/>
          <w:numId w:val="40"/>
        </w:numPr>
      </w:pPr>
      <w:r w:rsidRPr="003A71C9">
        <w:t>Metaverso mexicano y latino como espacio para socializar, crear, co</w:t>
      </w:r>
      <w:r w:rsidRPr="003A71C9">
        <w:noBreakHyphen/>
        <w:t>diseñar experiencias y construir comunidad desde una lógica no colonial.linkedin+3</w:t>
      </w:r>
    </w:p>
    <w:p w14:paraId="69921332" w14:textId="77777777" w:rsidR="003A71C9" w:rsidRPr="003A71C9" w:rsidRDefault="003A71C9" w:rsidP="003A71C9">
      <w:pPr>
        <w:numPr>
          <w:ilvl w:val="0"/>
          <w:numId w:val="40"/>
        </w:numPr>
      </w:pPr>
      <w:r w:rsidRPr="003A71C9">
        <w:t>Integración con canales de video, eventos en vivo, espacios inmersivos y módulos de comunidad dentro de TAMV Online.v0-tamv-online-website.vercel+1</w:t>
      </w:r>
    </w:p>
    <w:p w14:paraId="23F74CB8" w14:textId="77777777" w:rsidR="003A71C9" w:rsidRPr="003A71C9" w:rsidRDefault="003A71C9" w:rsidP="003A71C9">
      <w:pPr>
        <w:rPr>
          <w:b/>
          <w:bCs/>
        </w:rPr>
      </w:pPr>
      <w:r w:rsidRPr="003A71C9">
        <w:rPr>
          <w:b/>
          <w:bCs/>
        </w:rPr>
        <w:t>6.2 Comercio y creator economy</w:t>
      </w:r>
    </w:p>
    <w:p w14:paraId="6146E35E" w14:textId="77777777" w:rsidR="003A71C9" w:rsidRPr="003A71C9" w:rsidRDefault="003A71C9" w:rsidP="003A71C9">
      <w:pPr>
        <w:numPr>
          <w:ilvl w:val="0"/>
          <w:numId w:val="41"/>
        </w:numPr>
      </w:pPr>
      <w:r w:rsidRPr="003A71C9">
        <w:t>Marketplace soberano para creadores de contenido y negocios locales.facebook+3</w:t>
      </w:r>
    </w:p>
    <w:p w14:paraId="778D73A6" w14:textId="77777777" w:rsidR="003A71C9" w:rsidRPr="003A71C9" w:rsidRDefault="003A71C9" w:rsidP="003A71C9">
      <w:pPr>
        <w:numPr>
          <w:ilvl w:val="0"/>
          <w:numId w:val="41"/>
        </w:numPr>
      </w:pPr>
      <w:r w:rsidRPr="003A71C9">
        <w:t>TAMV ofrece herramientas para vender productos digitales, servicios, experiencias XR, sitios TAMV y paquetes para proyectos freelance y empresas.facebook+2</w:t>
      </w:r>
    </w:p>
    <w:p w14:paraId="089A93BB" w14:textId="77777777" w:rsidR="003A71C9" w:rsidRPr="003A71C9" w:rsidRDefault="003A71C9" w:rsidP="003A71C9">
      <w:pPr>
        <w:rPr>
          <w:b/>
          <w:bCs/>
        </w:rPr>
      </w:pPr>
      <w:r w:rsidRPr="003A71C9">
        <w:rPr>
          <w:b/>
          <w:bCs/>
        </w:rPr>
        <w:t>6.3 Turismo y territorio</w:t>
      </w:r>
    </w:p>
    <w:p w14:paraId="2D221A1E" w14:textId="77777777" w:rsidR="003A71C9" w:rsidRPr="003A71C9" w:rsidRDefault="003A71C9" w:rsidP="003A71C9">
      <w:pPr>
        <w:numPr>
          <w:ilvl w:val="0"/>
          <w:numId w:val="42"/>
        </w:numPr>
      </w:pPr>
      <w:r w:rsidRPr="003A71C9">
        <w:t>RDM Digital como caso principal:</w:t>
      </w:r>
    </w:p>
    <w:p w14:paraId="1050B8AF" w14:textId="77777777" w:rsidR="003A71C9" w:rsidRPr="003A71C9" w:rsidRDefault="003A71C9" w:rsidP="003A71C9">
      <w:pPr>
        <w:numPr>
          <w:ilvl w:val="1"/>
          <w:numId w:val="42"/>
        </w:numPr>
      </w:pPr>
      <w:r w:rsidRPr="003A71C9">
        <w:t>rutas turísticas inteligentes,</w:t>
      </w:r>
    </w:p>
    <w:p w14:paraId="03C9C581" w14:textId="77777777" w:rsidR="003A71C9" w:rsidRPr="003A71C9" w:rsidRDefault="003A71C9" w:rsidP="003A71C9">
      <w:pPr>
        <w:numPr>
          <w:ilvl w:val="1"/>
          <w:numId w:val="42"/>
        </w:numPr>
      </w:pPr>
      <w:r w:rsidRPr="003A71C9">
        <w:t>información en tiempo real,</w:t>
      </w:r>
    </w:p>
    <w:p w14:paraId="6EAA949E" w14:textId="77777777" w:rsidR="003A71C9" w:rsidRPr="003A71C9" w:rsidRDefault="003A71C9" w:rsidP="003A71C9">
      <w:pPr>
        <w:numPr>
          <w:ilvl w:val="1"/>
          <w:numId w:val="42"/>
        </w:numPr>
      </w:pPr>
      <w:r w:rsidRPr="003A71C9">
        <w:t>promoción de comercios locales,</w:t>
      </w:r>
    </w:p>
    <w:p w14:paraId="2114586D" w14:textId="77777777" w:rsidR="003A71C9" w:rsidRPr="003A71C9" w:rsidRDefault="003A71C9" w:rsidP="003A71C9">
      <w:pPr>
        <w:numPr>
          <w:ilvl w:val="1"/>
          <w:numId w:val="42"/>
        </w:numPr>
      </w:pPr>
      <w:r w:rsidRPr="003A71C9">
        <w:t>estrategia explícita para que el turista se quede más tiempo y consuma en el territorio.facebook+4</w:t>
      </w:r>
    </w:p>
    <w:p w14:paraId="24911E26" w14:textId="77777777" w:rsidR="003A71C9" w:rsidRPr="003A71C9" w:rsidRDefault="003A71C9" w:rsidP="003A71C9">
      <w:pPr>
        <w:rPr>
          <w:b/>
          <w:bCs/>
        </w:rPr>
      </w:pPr>
      <w:r w:rsidRPr="003A71C9">
        <w:rPr>
          <w:b/>
          <w:bCs/>
        </w:rPr>
        <w:t>6.4 Educación y formación</w:t>
      </w:r>
    </w:p>
    <w:p w14:paraId="6E3E5565" w14:textId="77777777" w:rsidR="003A71C9" w:rsidRPr="003A71C9" w:rsidRDefault="003A71C9" w:rsidP="003A71C9">
      <w:pPr>
        <w:numPr>
          <w:ilvl w:val="0"/>
          <w:numId w:val="43"/>
        </w:numPr>
      </w:pPr>
      <w:r w:rsidRPr="003A71C9">
        <w:t>Isabella como tutora académica virtual (“AI Course Guide”) en contextos de formación, con testimonios de alumnos que la usan para acompañamiento y orientación.instagram+1</w:t>
      </w:r>
    </w:p>
    <w:p w14:paraId="685EE95E" w14:textId="77777777" w:rsidR="003A71C9" w:rsidRPr="003A71C9" w:rsidRDefault="003A71C9" w:rsidP="003A71C9">
      <w:pPr>
        <w:numPr>
          <w:ilvl w:val="0"/>
          <w:numId w:val="43"/>
        </w:numPr>
      </w:pPr>
      <w:r w:rsidRPr="003A71C9">
        <w:t>Potencial de MD</w:t>
      </w:r>
      <w:r w:rsidRPr="003A71C9">
        <w:noBreakHyphen/>
        <w:t>X4 para experiencias educativas XR con diseño ético y métricas de engagement superiores, según el sitio TAMV Online.</w:t>
      </w:r>
      <w:hyperlink r:id="rId13" w:tgtFrame="_blank" w:history="1">
        <w:r w:rsidRPr="003A71C9">
          <w:rPr>
            <w:rStyle w:val="Hipervnculo"/>
          </w:rPr>
          <w:t>v0-tamv-online-website.vercel</w:t>
        </w:r>
      </w:hyperlink>
    </w:p>
    <w:p w14:paraId="1C2BA7B9" w14:textId="77777777" w:rsidR="003A71C9" w:rsidRPr="003A71C9" w:rsidRDefault="003A71C9" w:rsidP="003A71C9">
      <w:pPr>
        <w:rPr>
          <w:b/>
          <w:bCs/>
        </w:rPr>
      </w:pPr>
      <w:r w:rsidRPr="003A71C9">
        <w:rPr>
          <w:b/>
          <w:bCs/>
        </w:rPr>
        <w:t>6.5 Patrimonio cultural y memoria viva</w:t>
      </w:r>
    </w:p>
    <w:p w14:paraId="51CE1F40" w14:textId="77777777" w:rsidR="003A71C9" w:rsidRPr="003A71C9" w:rsidRDefault="003A71C9" w:rsidP="003A71C9">
      <w:pPr>
        <w:numPr>
          <w:ilvl w:val="0"/>
          <w:numId w:val="44"/>
        </w:numPr>
      </w:pPr>
      <w:r w:rsidRPr="003A71C9">
        <w:t>Metaverso latinoamericano y RDM Digital como repositorios vivos de historia, símbolos y prácticas culturales, convertidos en experiencias inmersivas y activos económicos.studylib+4</w:t>
      </w:r>
    </w:p>
    <w:p w14:paraId="6B91B92F" w14:textId="77777777" w:rsidR="003A71C9" w:rsidRPr="003A71C9" w:rsidRDefault="003A71C9" w:rsidP="003A71C9">
      <w:r w:rsidRPr="003A71C9">
        <w:pict w14:anchorId="35FBE83A">
          <v:rect id="_x0000_i1369" style="width:0;height:1.5pt" o:hralign="center" o:hrstd="t" o:hr="t" fillcolor="#a0a0a0" stroked="f"/>
        </w:pict>
      </w:r>
    </w:p>
    <w:p w14:paraId="507A1F3C" w14:textId="77777777" w:rsidR="003A71C9" w:rsidRPr="003A71C9" w:rsidRDefault="003A71C9" w:rsidP="003A71C9">
      <w:pPr>
        <w:rPr>
          <w:b/>
          <w:bCs/>
        </w:rPr>
      </w:pPr>
      <w:r w:rsidRPr="003A71C9">
        <w:rPr>
          <w:b/>
          <w:bCs/>
        </w:rPr>
        <w:t>7. COMPARACIÓN DE TAMV MD</w:t>
      </w:r>
      <w:r w:rsidRPr="003A71C9">
        <w:rPr>
          <w:b/>
          <w:bCs/>
        </w:rPr>
        <w:noBreakHyphen/>
        <w:t>X4 CON OTROS METAVERSOS EN AMÉRICA LATINA</w:t>
      </w:r>
    </w:p>
    <w:p w14:paraId="780D0EA5" w14:textId="77777777" w:rsidR="003A71C9" w:rsidRPr="003A71C9" w:rsidRDefault="003A71C9" w:rsidP="003A71C9">
      <w:r w:rsidRPr="003A71C9">
        <w:t>No hay todavía una tabla académica formal, pero con base en la información disponible se puede perfilar una comparación conceptual con proyectos como Decentraland y Sandbox (globales, pero referentes en la conversación sobre metaversos).xchange.avixa+3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5"/>
        <w:gridCol w:w="4371"/>
        <w:gridCol w:w="3092"/>
      </w:tblGrid>
      <w:tr w:rsidR="003A71C9" w:rsidRPr="003A71C9" w14:paraId="0EA4DB84" w14:textId="77777777">
        <w:trPr>
          <w:tblHeader/>
          <w:tblCellSpacing w:w="15" w:type="dxa"/>
        </w:trPr>
        <w:tc>
          <w:tcPr>
            <w:tcW w:w="0" w:type="auto"/>
            <w:vAlign w:val="center"/>
            <w:hideMark/>
          </w:tcPr>
          <w:p w14:paraId="27F7C595" w14:textId="77777777" w:rsidR="003A71C9" w:rsidRPr="003A71C9" w:rsidRDefault="003A71C9" w:rsidP="003A71C9">
            <w:pPr>
              <w:rPr>
                <w:b/>
                <w:bCs/>
              </w:rPr>
            </w:pPr>
            <w:r w:rsidRPr="003A71C9">
              <w:rPr>
                <w:b/>
                <w:bCs/>
              </w:rPr>
              <w:t>Dimensión</w:t>
            </w:r>
          </w:p>
        </w:tc>
        <w:tc>
          <w:tcPr>
            <w:tcW w:w="0" w:type="auto"/>
            <w:vAlign w:val="center"/>
            <w:hideMark/>
          </w:tcPr>
          <w:p w14:paraId="67639F7F" w14:textId="77777777" w:rsidR="003A71C9" w:rsidRPr="003A71C9" w:rsidRDefault="003A71C9" w:rsidP="003A71C9">
            <w:pPr>
              <w:rPr>
                <w:b/>
                <w:bCs/>
                <w:lang w:val="en-US"/>
              </w:rPr>
            </w:pPr>
            <w:r w:rsidRPr="003A71C9">
              <w:rPr>
                <w:b/>
                <w:bCs/>
                <w:lang w:val="en-US"/>
              </w:rPr>
              <w:t>TAMV MD</w:t>
            </w:r>
            <w:r w:rsidRPr="003A71C9">
              <w:rPr>
                <w:b/>
                <w:bCs/>
                <w:lang w:val="en-US"/>
              </w:rPr>
              <w:noBreakHyphen/>
              <w:t>X4 / TAMV Online Network 4D™</w:t>
            </w:r>
          </w:p>
        </w:tc>
        <w:tc>
          <w:tcPr>
            <w:tcW w:w="0" w:type="auto"/>
            <w:vAlign w:val="center"/>
            <w:hideMark/>
          </w:tcPr>
          <w:p w14:paraId="73EAB814" w14:textId="77777777" w:rsidR="003A71C9" w:rsidRPr="003A71C9" w:rsidRDefault="003A71C9" w:rsidP="003A71C9">
            <w:pPr>
              <w:rPr>
                <w:b/>
                <w:bCs/>
              </w:rPr>
            </w:pPr>
            <w:r w:rsidRPr="003A71C9">
              <w:rPr>
                <w:b/>
                <w:bCs/>
              </w:rPr>
              <w:t>Decentraland / Sandbox (referencia general)</w:t>
            </w:r>
          </w:p>
        </w:tc>
      </w:tr>
      <w:tr w:rsidR="003A71C9" w:rsidRPr="003A71C9" w14:paraId="3BD33DCC" w14:textId="77777777">
        <w:trPr>
          <w:tblCellSpacing w:w="15" w:type="dxa"/>
        </w:trPr>
        <w:tc>
          <w:tcPr>
            <w:tcW w:w="0" w:type="auto"/>
            <w:vAlign w:val="center"/>
            <w:hideMark/>
          </w:tcPr>
          <w:p w14:paraId="6586215B" w14:textId="77777777" w:rsidR="003A71C9" w:rsidRPr="003A71C9" w:rsidRDefault="003A71C9" w:rsidP="003A71C9">
            <w:r w:rsidRPr="003A71C9">
              <w:t>Origen</w:t>
            </w:r>
          </w:p>
        </w:tc>
        <w:tc>
          <w:tcPr>
            <w:tcW w:w="0" w:type="auto"/>
            <w:vAlign w:val="center"/>
            <w:hideMark/>
          </w:tcPr>
          <w:p w14:paraId="65BA880F" w14:textId="77777777" w:rsidR="003A71C9" w:rsidRPr="003A71C9" w:rsidRDefault="003A71C9" w:rsidP="003A71C9">
            <w:r w:rsidRPr="003A71C9">
              <w:t>Nacido en Real del Monte, Hidalgo, México; foco LATAM.tamvonlinenetwork.blogspot+3</w:t>
            </w:r>
          </w:p>
        </w:tc>
        <w:tc>
          <w:tcPr>
            <w:tcW w:w="0" w:type="auto"/>
            <w:vAlign w:val="center"/>
            <w:hideMark/>
          </w:tcPr>
          <w:p w14:paraId="400285C9" w14:textId="77777777" w:rsidR="003A71C9" w:rsidRPr="003A71C9" w:rsidRDefault="003A71C9" w:rsidP="003A71C9">
            <w:r w:rsidRPr="003A71C9">
              <w:t>Proyectos globales sin anclaje territorial específico.</w:t>
            </w:r>
            <w:hyperlink r:id="rId14" w:tgtFrame="_blank" w:history="1">
              <w:r w:rsidRPr="003A71C9">
                <w:rPr>
                  <w:rStyle w:val="Hipervnculo"/>
                </w:rPr>
                <w:t>gate</w:t>
              </w:r>
            </w:hyperlink>
          </w:p>
        </w:tc>
      </w:tr>
      <w:tr w:rsidR="003A71C9" w:rsidRPr="003A71C9" w14:paraId="18E3ACE7" w14:textId="77777777">
        <w:trPr>
          <w:tblCellSpacing w:w="15" w:type="dxa"/>
        </w:trPr>
        <w:tc>
          <w:tcPr>
            <w:tcW w:w="0" w:type="auto"/>
            <w:vAlign w:val="center"/>
            <w:hideMark/>
          </w:tcPr>
          <w:p w14:paraId="31F6836B" w14:textId="77777777" w:rsidR="003A71C9" w:rsidRPr="003A71C9" w:rsidRDefault="003A71C9" w:rsidP="003A71C9">
            <w:r w:rsidRPr="003A71C9">
              <w:t>Arquitectura</w:t>
            </w:r>
          </w:p>
        </w:tc>
        <w:tc>
          <w:tcPr>
            <w:tcW w:w="0" w:type="auto"/>
            <w:vAlign w:val="center"/>
            <w:hideMark/>
          </w:tcPr>
          <w:p w14:paraId="591C5E36" w14:textId="77777777" w:rsidR="003A71C9" w:rsidRPr="003A71C9" w:rsidRDefault="003A71C9" w:rsidP="003A71C9">
            <w:r w:rsidRPr="003A71C9">
              <w:t>Ecosistema cuántico</w:t>
            </w:r>
            <w:r w:rsidRPr="003A71C9">
              <w:noBreakHyphen/>
              <w:t>emocional, 7 federaciones, Códice Maestro, Kernel Isabella, BookPI.studylib+2</w:t>
            </w:r>
          </w:p>
        </w:tc>
        <w:tc>
          <w:tcPr>
            <w:tcW w:w="0" w:type="auto"/>
            <w:vAlign w:val="center"/>
            <w:hideMark/>
          </w:tcPr>
          <w:p w14:paraId="30571C41" w14:textId="77777777" w:rsidR="003A71C9" w:rsidRPr="003A71C9" w:rsidRDefault="003A71C9" w:rsidP="003A71C9">
            <w:r w:rsidRPr="003A71C9">
              <w:t>Mundo virtual basado en parcelas/NFTs sobre blockchain pública.</w:t>
            </w:r>
            <w:hyperlink r:id="rId15" w:tgtFrame="_blank" w:history="1">
              <w:r w:rsidRPr="003A71C9">
                <w:rPr>
                  <w:rStyle w:val="Hipervnculo"/>
                </w:rPr>
                <w:t>gate</w:t>
              </w:r>
            </w:hyperlink>
          </w:p>
        </w:tc>
      </w:tr>
      <w:tr w:rsidR="003A71C9" w:rsidRPr="003A71C9" w14:paraId="534D5268" w14:textId="77777777">
        <w:trPr>
          <w:tblCellSpacing w:w="15" w:type="dxa"/>
        </w:trPr>
        <w:tc>
          <w:tcPr>
            <w:tcW w:w="0" w:type="auto"/>
            <w:vAlign w:val="center"/>
            <w:hideMark/>
          </w:tcPr>
          <w:p w14:paraId="716CD1BD" w14:textId="77777777" w:rsidR="003A71C9" w:rsidRPr="003A71C9" w:rsidRDefault="003A71C9" w:rsidP="003A71C9">
            <w:r w:rsidRPr="003A71C9">
              <w:t>IA</w:t>
            </w:r>
          </w:p>
        </w:tc>
        <w:tc>
          <w:tcPr>
            <w:tcW w:w="0" w:type="auto"/>
            <w:vAlign w:val="center"/>
            <w:hideMark/>
          </w:tcPr>
          <w:p w14:paraId="76B725DC" w14:textId="77777777" w:rsidR="003A71C9" w:rsidRPr="003A71C9" w:rsidRDefault="003A71C9" w:rsidP="003A71C9">
            <w:r w:rsidRPr="003A71C9">
              <w:t>IA soberana (TAMVAI) + Isabella como IA ética de gobernanza y seguridad XR.xchange.avixa+1</w:t>
            </w:r>
          </w:p>
        </w:tc>
        <w:tc>
          <w:tcPr>
            <w:tcW w:w="0" w:type="auto"/>
            <w:vAlign w:val="center"/>
            <w:hideMark/>
          </w:tcPr>
          <w:p w14:paraId="6B345FD5" w14:textId="77777777" w:rsidR="003A71C9" w:rsidRPr="003A71C9" w:rsidRDefault="003A71C9" w:rsidP="003A71C9">
            <w:r w:rsidRPr="003A71C9">
              <w:t>Sin IA de gobernanza central explícita; foco en propiedad de activos.</w:t>
            </w:r>
            <w:hyperlink r:id="rId16" w:tgtFrame="_blank" w:history="1">
              <w:r w:rsidRPr="003A71C9">
                <w:rPr>
                  <w:rStyle w:val="Hipervnculo"/>
                </w:rPr>
                <w:t>gate</w:t>
              </w:r>
            </w:hyperlink>
          </w:p>
        </w:tc>
      </w:tr>
      <w:tr w:rsidR="003A71C9" w:rsidRPr="003A71C9" w14:paraId="263986CE" w14:textId="77777777">
        <w:trPr>
          <w:tblCellSpacing w:w="15" w:type="dxa"/>
        </w:trPr>
        <w:tc>
          <w:tcPr>
            <w:tcW w:w="0" w:type="auto"/>
            <w:vAlign w:val="center"/>
            <w:hideMark/>
          </w:tcPr>
          <w:p w14:paraId="585F4C80" w14:textId="77777777" w:rsidR="003A71C9" w:rsidRPr="003A71C9" w:rsidRDefault="003A71C9" w:rsidP="003A71C9">
            <w:r w:rsidRPr="003A71C9">
              <w:t>Blockchain</w:t>
            </w:r>
          </w:p>
        </w:tc>
        <w:tc>
          <w:tcPr>
            <w:tcW w:w="0" w:type="auto"/>
            <w:vAlign w:val="center"/>
            <w:hideMark/>
          </w:tcPr>
          <w:p w14:paraId="5B06B9D8" w14:textId="77777777" w:rsidR="003A71C9" w:rsidRPr="003A71C9" w:rsidRDefault="003A71C9" w:rsidP="003A71C9">
            <w:r w:rsidRPr="003A71C9">
              <w:t>Blockchain ético subordinado a Estatuto de Dignidad y soberanía local.</w:t>
            </w:r>
            <w:hyperlink r:id="rId17" w:tgtFrame="_blank" w:history="1">
              <w:r w:rsidRPr="003A71C9">
                <w:rPr>
                  <w:rStyle w:val="Hipervnculo"/>
                </w:rPr>
                <w:t>tamvonlinenetwork.blogspot</w:t>
              </w:r>
            </w:hyperlink>
          </w:p>
        </w:tc>
        <w:tc>
          <w:tcPr>
            <w:tcW w:w="0" w:type="auto"/>
            <w:vAlign w:val="center"/>
            <w:hideMark/>
          </w:tcPr>
          <w:p w14:paraId="2C146A2A" w14:textId="77777777" w:rsidR="003A71C9" w:rsidRPr="003A71C9" w:rsidRDefault="003A71C9" w:rsidP="003A71C9">
            <w:r w:rsidRPr="003A71C9">
              <w:t>Blockchain orientado a propiedad y especulación cripto.</w:t>
            </w:r>
            <w:hyperlink r:id="rId18" w:tgtFrame="_blank" w:history="1">
              <w:r w:rsidRPr="003A71C9">
                <w:rPr>
                  <w:rStyle w:val="Hipervnculo"/>
                </w:rPr>
                <w:t>gate</w:t>
              </w:r>
            </w:hyperlink>
          </w:p>
        </w:tc>
      </w:tr>
      <w:tr w:rsidR="003A71C9" w:rsidRPr="003A71C9" w14:paraId="26763113" w14:textId="77777777">
        <w:trPr>
          <w:tblCellSpacing w:w="15" w:type="dxa"/>
        </w:trPr>
        <w:tc>
          <w:tcPr>
            <w:tcW w:w="0" w:type="auto"/>
            <w:vAlign w:val="center"/>
            <w:hideMark/>
          </w:tcPr>
          <w:p w14:paraId="07F5537F" w14:textId="77777777" w:rsidR="003A71C9" w:rsidRPr="003A71C9" w:rsidRDefault="003A71C9" w:rsidP="003A71C9">
            <w:r w:rsidRPr="003A71C9">
              <w:t>Territorio físico</w:t>
            </w:r>
          </w:p>
        </w:tc>
        <w:tc>
          <w:tcPr>
            <w:tcW w:w="0" w:type="auto"/>
            <w:vAlign w:val="center"/>
            <w:hideMark/>
          </w:tcPr>
          <w:p w14:paraId="6990EDA0" w14:textId="77777777" w:rsidR="003A71C9" w:rsidRPr="003A71C9" w:rsidRDefault="003A71C9" w:rsidP="003A71C9">
            <w:r w:rsidRPr="003A71C9">
              <w:t>Integrado con gemelo digital (RDM Digital) y sistema operativo urbano.studylib+1</w:t>
            </w:r>
          </w:p>
        </w:tc>
        <w:tc>
          <w:tcPr>
            <w:tcW w:w="0" w:type="auto"/>
            <w:vAlign w:val="center"/>
            <w:hideMark/>
          </w:tcPr>
          <w:p w14:paraId="77F8FFB1" w14:textId="77777777" w:rsidR="003A71C9" w:rsidRPr="003A71C9" w:rsidRDefault="003A71C9" w:rsidP="003A71C9">
            <w:r w:rsidRPr="003A71C9">
              <w:t>Sin integración operativa directa a una ciudad real.</w:t>
            </w:r>
            <w:hyperlink r:id="rId19" w:tgtFrame="_blank" w:history="1">
              <w:r w:rsidRPr="003A71C9">
                <w:rPr>
                  <w:rStyle w:val="Hipervnculo"/>
                </w:rPr>
                <w:t>gate</w:t>
              </w:r>
            </w:hyperlink>
          </w:p>
        </w:tc>
      </w:tr>
      <w:tr w:rsidR="003A71C9" w:rsidRPr="003A71C9" w14:paraId="37941049" w14:textId="77777777">
        <w:trPr>
          <w:tblCellSpacing w:w="15" w:type="dxa"/>
        </w:trPr>
        <w:tc>
          <w:tcPr>
            <w:tcW w:w="0" w:type="auto"/>
            <w:vAlign w:val="center"/>
            <w:hideMark/>
          </w:tcPr>
          <w:p w14:paraId="1F455E7A" w14:textId="77777777" w:rsidR="003A71C9" w:rsidRPr="003A71C9" w:rsidRDefault="003A71C9" w:rsidP="003A71C9">
            <w:r w:rsidRPr="003A71C9">
              <w:t>Objetivo</w:t>
            </w:r>
          </w:p>
        </w:tc>
        <w:tc>
          <w:tcPr>
            <w:tcW w:w="0" w:type="auto"/>
            <w:vAlign w:val="center"/>
            <w:hideMark/>
          </w:tcPr>
          <w:p w14:paraId="4346271E" w14:textId="77777777" w:rsidR="003A71C9" w:rsidRPr="003A71C9" w:rsidRDefault="003A71C9" w:rsidP="003A71C9">
            <w:r w:rsidRPr="003A71C9">
              <w:t>Infraestructura civilizatoria federada del Sur Global.studylib+3</w:t>
            </w:r>
          </w:p>
        </w:tc>
        <w:tc>
          <w:tcPr>
            <w:tcW w:w="0" w:type="auto"/>
            <w:vAlign w:val="center"/>
            <w:hideMark/>
          </w:tcPr>
          <w:p w14:paraId="75577799" w14:textId="77777777" w:rsidR="003A71C9" w:rsidRPr="003A71C9" w:rsidRDefault="003A71C9" w:rsidP="003A71C9">
            <w:r w:rsidRPr="003A71C9">
              <w:t>Plataforma de entretenimiento/economía cripto global.</w:t>
            </w:r>
            <w:hyperlink r:id="rId20" w:tgtFrame="_blank" w:history="1">
              <w:r w:rsidRPr="003A71C9">
                <w:rPr>
                  <w:rStyle w:val="Hipervnculo"/>
                </w:rPr>
                <w:t>gate</w:t>
              </w:r>
            </w:hyperlink>
          </w:p>
        </w:tc>
      </w:tr>
    </w:tbl>
    <w:p w14:paraId="464182FB" w14:textId="77777777" w:rsidR="003A71C9" w:rsidRPr="003A71C9" w:rsidRDefault="003A71C9" w:rsidP="003A71C9">
      <w:r w:rsidRPr="003A71C9">
        <w:t>TAMV se posiciona más cerca de una “infraestructura civilizatoria latinoamericana” que de un metaverso de especulación inmobiliaria.</w:t>
      </w:r>
    </w:p>
    <w:p w14:paraId="5A4AB571" w14:textId="77777777" w:rsidR="003A71C9" w:rsidRPr="003A71C9" w:rsidRDefault="003A71C9" w:rsidP="003A71C9">
      <w:r w:rsidRPr="003A71C9">
        <w:pict w14:anchorId="1C08BA7C">
          <v:rect id="_x0000_i1370" style="width:0;height:1.5pt" o:hralign="center" o:hrstd="t" o:hr="t" fillcolor="#a0a0a0" stroked="f"/>
        </w:pict>
      </w:r>
    </w:p>
    <w:p w14:paraId="7F1F9D38" w14:textId="77777777" w:rsidR="003A71C9" w:rsidRPr="003A71C9" w:rsidRDefault="003A71C9" w:rsidP="003A71C9">
      <w:pPr>
        <w:rPr>
          <w:b/>
          <w:bCs/>
        </w:rPr>
      </w:pPr>
      <w:r w:rsidRPr="003A71C9">
        <w:rPr>
          <w:b/>
          <w:bCs/>
        </w:rPr>
        <w:t>8. MÓDULO DE SEGUIMIENTOS 2026</w:t>
      </w:r>
    </w:p>
    <w:p w14:paraId="7ADF6021" w14:textId="77777777" w:rsidR="003A71C9" w:rsidRPr="003A71C9" w:rsidRDefault="003A71C9" w:rsidP="003A71C9">
      <w:pPr>
        <w:rPr>
          <w:b/>
          <w:bCs/>
        </w:rPr>
      </w:pPr>
      <w:r w:rsidRPr="003A71C9">
        <w:rPr>
          <w:b/>
          <w:bCs/>
        </w:rPr>
        <w:t>8.1 Proyectos clave activos</w:t>
      </w:r>
    </w:p>
    <w:p w14:paraId="6677DCAE" w14:textId="77777777" w:rsidR="003A71C9" w:rsidRPr="003A71C9" w:rsidRDefault="003A71C9" w:rsidP="003A71C9">
      <w:pPr>
        <w:numPr>
          <w:ilvl w:val="0"/>
          <w:numId w:val="45"/>
        </w:numPr>
      </w:pPr>
      <w:r w:rsidRPr="003A71C9">
        <w:t>TAMV Online (plataforma principal de contenidos y servicios).</w:t>
      </w:r>
      <w:hyperlink r:id="rId21" w:tgtFrame="_blank" w:history="1">
        <w:r w:rsidRPr="003A71C9">
          <w:rPr>
            <w:rStyle w:val="Hipervnculo"/>
          </w:rPr>
          <w:t>tamvonline-oficial.odoo</w:t>
        </w:r>
      </w:hyperlink>
    </w:p>
    <w:p w14:paraId="1F59E172" w14:textId="77777777" w:rsidR="003A71C9" w:rsidRPr="003A71C9" w:rsidRDefault="003A71C9" w:rsidP="003A71C9">
      <w:pPr>
        <w:numPr>
          <w:ilvl w:val="0"/>
          <w:numId w:val="45"/>
        </w:numPr>
      </w:pPr>
      <w:r w:rsidRPr="003A71C9">
        <w:t>MD</w:t>
      </w:r>
      <w:r w:rsidRPr="003A71C9">
        <w:noBreakHyphen/>
        <w:t>X4 / MD</w:t>
      </w:r>
      <w:r w:rsidRPr="003A71C9">
        <w:noBreakHyphen/>
        <w:t>X5 (arquitectura civilizatoria y sistema urbano).tamvonlinenetwork.blogspot+3</w:t>
      </w:r>
    </w:p>
    <w:p w14:paraId="562A8AE9" w14:textId="77777777" w:rsidR="003A71C9" w:rsidRPr="003A71C9" w:rsidRDefault="003A71C9" w:rsidP="003A71C9">
      <w:pPr>
        <w:numPr>
          <w:ilvl w:val="0"/>
          <w:numId w:val="45"/>
        </w:numPr>
      </w:pPr>
      <w:r w:rsidRPr="003A71C9">
        <w:t>RDM Digital / RDM</w:t>
      </w:r>
      <w:r w:rsidRPr="003A71C9">
        <w:noBreakHyphen/>
        <w:t>TOS (Real del Monte Digital).facebook+3</w:t>
      </w:r>
    </w:p>
    <w:p w14:paraId="391FE4D6" w14:textId="77777777" w:rsidR="003A71C9" w:rsidRPr="003A71C9" w:rsidRDefault="003A71C9" w:rsidP="003A71C9">
      <w:pPr>
        <w:numPr>
          <w:ilvl w:val="0"/>
          <w:numId w:val="45"/>
        </w:numPr>
      </w:pPr>
      <w:r w:rsidRPr="003A71C9">
        <w:t>Isabella Villaseñor AI (IA ética XR/4D).xchange.avixa+1</w:t>
      </w:r>
    </w:p>
    <w:p w14:paraId="179AB791" w14:textId="77777777" w:rsidR="003A71C9" w:rsidRPr="003A71C9" w:rsidRDefault="003A71C9" w:rsidP="003A71C9">
      <w:pPr>
        <w:rPr>
          <w:b/>
          <w:bCs/>
        </w:rPr>
      </w:pPr>
      <w:r w:rsidRPr="003A71C9">
        <w:rPr>
          <w:b/>
          <w:bCs/>
        </w:rPr>
        <w:t>8.2 Actualizaciones 2026</w:t>
      </w:r>
    </w:p>
    <w:p w14:paraId="2580F6A4" w14:textId="77777777" w:rsidR="003A71C9" w:rsidRPr="003A71C9" w:rsidRDefault="003A71C9" w:rsidP="003A71C9">
      <w:pPr>
        <w:numPr>
          <w:ilvl w:val="0"/>
          <w:numId w:val="46"/>
        </w:numPr>
      </w:pPr>
      <w:r w:rsidRPr="003A71C9">
        <w:t>15 de enero de 2026: nacimiento oficial de TAMV ONLINE como ecosistema civilizatorio federado, anunciado públicamente.facebook+2</w:t>
      </w:r>
    </w:p>
    <w:p w14:paraId="5F82B78F" w14:textId="77777777" w:rsidR="003A71C9" w:rsidRPr="003A71C9" w:rsidRDefault="003A71C9" w:rsidP="003A71C9">
      <w:pPr>
        <w:numPr>
          <w:ilvl w:val="0"/>
          <w:numId w:val="46"/>
        </w:numPr>
      </w:pPr>
      <w:r w:rsidRPr="003A71C9">
        <w:t>Blog 2026: publicación del manifiesto MD</w:t>
      </w:r>
      <w:r w:rsidRPr="003A71C9">
        <w:noBreakHyphen/>
        <w:t>X4 como “ecosistema que rompe paradigmas” y presentación de la tesis civilizatoria.tamvonlinenetwork.blogspot+1</w:t>
      </w:r>
    </w:p>
    <w:p w14:paraId="34C8DBD1" w14:textId="77777777" w:rsidR="003A71C9" w:rsidRPr="003A71C9" w:rsidRDefault="003A71C9" w:rsidP="003A71C9">
      <w:pPr>
        <w:numPr>
          <w:ilvl w:val="0"/>
          <w:numId w:val="46"/>
        </w:numPr>
      </w:pPr>
      <w:r w:rsidRPr="003A71C9">
        <w:t>RDM Digital en marcha: campañas locales, nodos federados, uso del gemelo urbano para turismo y comercio.facebook+4</w:t>
      </w:r>
    </w:p>
    <w:p w14:paraId="18A5A5DD" w14:textId="77777777" w:rsidR="003A71C9" w:rsidRPr="003A71C9" w:rsidRDefault="003A71C9" w:rsidP="003A71C9">
      <w:pPr>
        <w:rPr>
          <w:b/>
          <w:bCs/>
        </w:rPr>
      </w:pPr>
      <w:r w:rsidRPr="003A71C9">
        <w:rPr>
          <w:b/>
          <w:bCs/>
        </w:rPr>
        <w:t>8.3 Testimonios y validaciones</w:t>
      </w:r>
    </w:p>
    <w:p w14:paraId="25D8C6F5" w14:textId="77777777" w:rsidR="003A71C9" w:rsidRPr="003A71C9" w:rsidRDefault="003A71C9" w:rsidP="003A71C9">
      <w:pPr>
        <w:numPr>
          <w:ilvl w:val="0"/>
          <w:numId w:val="47"/>
        </w:numPr>
      </w:pPr>
      <w:r w:rsidRPr="003A71C9">
        <w:t>AVIXA Xchange: reconocimiento de Isabella como IA ética XR nacida en Real del Monte, con enfoque en seguridad cognitiva.</w:t>
      </w:r>
      <w:hyperlink r:id="rId22" w:tgtFrame="_blank" w:history="1">
        <w:r w:rsidRPr="003A71C9">
          <w:rPr>
            <w:rStyle w:val="Hipervnculo"/>
          </w:rPr>
          <w:t>xchange.avixa</w:t>
        </w:r>
      </w:hyperlink>
    </w:p>
    <w:p w14:paraId="08557D46" w14:textId="77777777" w:rsidR="003A71C9" w:rsidRPr="003A71C9" w:rsidRDefault="003A71C9" w:rsidP="003A71C9">
      <w:pPr>
        <w:numPr>
          <w:ilvl w:val="0"/>
          <w:numId w:val="47"/>
        </w:numPr>
      </w:pPr>
      <w:r w:rsidRPr="003A71C9">
        <w:t>Testimonios de alumnos sobre Isabella como AI Course Guide.</w:t>
      </w:r>
      <w:hyperlink r:id="rId23" w:tgtFrame="_blank" w:history="1">
        <w:r w:rsidRPr="003A71C9">
          <w:rPr>
            <w:rStyle w:val="Hipervnculo"/>
          </w:rPr>
          <w:t>instagram</w:t>
        </w:r>
      </w:hyperlink>
    </w:p>
    <w:p w14:paraId="52B398DB" w14:textId="77777777" w:rsidR="003A71C9" w:rsidRPr="003A71C9" w:rsidRDefault="003A71C9" w:rsidP="003A71C9">
      <w:pPr>
        <w:numPr>
          <w:ilvl w:val="0"/>
          <w:numId w:val="47"/>
        </w:numPr>
      </w:pPr>
      <w:r w:rsidRPr="003A71C9">
        <w:t>Percepción local positiva en grupos de Real del Monte sobre la intención de que la plataforma beneficie directamente al comercio y turismo del pueblo.facebook+3</w:t>
      </w:r>
    </w:p>
    <w:p w14:paraId="4EFBECC3" w14:textId="77777777" w:rsidR="003A71C9" w:rsidRPr="003A71C9" w:rsidRDefault="003A71C9" w:rsidP="003A71C9">
      <w:r w:rsidRPr="003A71C9">
        <w:pict w14:anchorId="15E6F07B">
          <v:rect id="_x0000_i1371" style="width:0;height:1.5pt" o:hralign="center" o:hrstd="t" o:hr="t" fillcolor="#a0a0a0" stroked="f"/>
        </w:pict>
      </w:r>
    </w:p>
    <w:p w14:paraId="31B6E190" w14:textId="77777777" w:rsidR="003A71C9" w:rsidRPr="003A71C9" w:rsidRDefault="003A71C9" w:rsidP="003A71C9">
      <w:pPr>
        <w:rPr>
          <w:b/>
          <w:bCs/>
        </w:rPr>
      </w:pPr>
      <w:r w:rsidRPr="003A71C9">
        <w:rPr>
          <w:b/>
          <w:bCs/>
        </w:rPr>
        <w:t>9. CONCLUSIÓN FINAL: MENSAJE DESDE EL TERRITORIO AL MUNDO</w:t>
      </w:r>
    </w:p>
    <w:p w14:paraId="4FF81A4B" w14:textId="77777777" w:rsidR="003A71C9" w:rsidRPr="003A71C9" w:rsidRDefault="003A71C9" w:rsidP="003A71C9">
      <w:r w:rsidRPr="003A71C9">
        <w:t>El ecosistema TAMV Online &amp; RDM Digital, con MD</w:t>
      </w:r>
      <w:r w:rsidRPr="003A71C9">
        <w:noBreakHyphen/>
        <w:t>X4/MD</w:t>
      </w:r>
      <w:r w:rsidRPr="003A71C9">
        <w:noBreakHyphen/>
        <w:t>X5, Kernel Isabella, BookPI, Estatuto de Dignidad y RDM</w:t>
      </w:r>
      <w:r w:rsidRPr="003A71C9">
        <w:noBreakHyphen/>
        <w:t>TOS, constituye un experimento sin equivalente claro en el panorama latinoamericano actual: una infraestructura civilizatoria soberana diseñada desde un pueblo de Hidalgo para el Sur Global.instagram+8</w:t>
      </w:r>
    </w:p>
    <w:p w14:paraId="7C1585EF" w14:textId="77777777" w:rsidR="003A71C9" w:rsidRPr="003A71C9" w:rsidRDefault="003A71C9" w:rsidP="003A71C9">
      <w:r w:rsidRPr="003A71C9">
        <w:t>No se limita a denunciar el colonialismo digital: lo confronta con una arquitectura propia.</w:t>
      </w:r>
      <w:r w:rsidRPr="003A71C9">
        <w:br/>
        <w:t>No pide un asiento en la mesa de las grandes plataformas: construye otra mesa.</w:t>
      </w:r>
    </w:p>
    <w:p w14:paraId="60C02818" w14:textId="77777777" w:rsidR="003A71C9" w:rsidRPr="003A71C9" w:rsidRDefault="003A71C9" w:rsidP="003A71C9">
      <w:r w:rsidRPr="003A71C9">
        <w:t>El mensaje que emite este manifiesto al mundo es directo:</w:t>
      </w:r>
    </w:p>
    <w:p w14:paraId="46CF0DBD" w14:textId="77777777" w:rsidR="003A71C9" w:rsidRPr="003A71C9" w:rsidRDefault="003A71C9" w:rsidP="003A71C9">
      <w:r w:rsidRPr="003A71C9">
        <w:t>El Sur Global no está condenado a ser usuario de sistemas ajenos.</w:t>
      </w:r>
      <w:r w:rsidRPr="003A71C9">
        <w:br/>
        <w:t>Puede escribir, compilar y desplegar su propia infraestructura civilizatoria.</w:t>
      </w:r>
    </w:p>
    <w:p w14:paraId="104EF084" w14:textId="77777777" w:rsidR="003A71C9" w:rsidRPr="003A71C9" w:rsidRDefault="003A71C9" w:rsidP="003A71C9">
      <w:r w:rsidRPr="003A71C9">
        <w:t>TAMV es una prueba en curso de esa afirmación.</w:t>
      </w:r>
      <w:r w:rsidRPr="003A71C9">
        <w:br/>
        <w:t>Su éxito o fracaso no se medirá solo en usuarios o ingresos, sino en algo más profundo:</w:t>
      </w:r>
      <w:r w:rsidRPr="003A71C9">
        <w:br/>
        <w:t xml:space="preserve">en si logra, o no, abrir una grieta en el paradigma dominante y demostrar que un territorio pequeño puede convertirse en </w:t>
      </w:r>
      <w:r w:rsidRPr="003A71C9">
        <w:rPr>
          <w:b/>
          <w:bCs/>
        </w:rPr>
        <w:t>arquitecto de su propio futuro digital</w:t>
      </w:r>
      <w:r w:rsidRPr="003A71C9">
        <w:t>.studylib+4</w:t>
      </w:r>
    </w:p>
    <w:p w14:paraId="08B44E6E" w14:textId="77777777" w:rsidR="003A71C9" w:rsidRDefault="003A71C9"/>
    <w:sectPr w:rsidR="003A71C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E68"/>
    <w:multiLevelType w:val="multilevel"/>
    <w:tmpl w:val="1F40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55D7"/>
    <w:multiLevelType w:val="multilevel"/>
    <w:tmpl w:val="E51C1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727DB"/>
    <w:multiLevelType w:val="multilevel"/>
    <w:tmpl w:val="59A6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C5C90"/>
    <w:multiLevelType w:val="multilevel"/>
    <w:tmpl w:val="71D0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75635"/>
    <w:multiLevelType w:val="multilevel"/>
    <w:tmpl w:val="EE1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E463D"/>
    <w:multiLevelType w:val="multilevel"/>
    <w:tmpl w:val="BE1E1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E7696E"/>
    <w:multiLevelType w:val="multilevel"/>
    <w:tmpl w:val="FB1E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F0575"/>
    <w:multiLevelType w:val="multilevel"/>
    <w:tmpl w:val="0AEE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81453"/>
    <w:multiLevelType w:val="multilevel"/>
    <w:tmpl w:val="DE68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534C1"/>
    <w:multiLevelType w:val="multilevel"/>
    <w:tmpl w:val="15BE81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80ECF"/>
    <w:multiLevelType w:val="multilevel"/>
    <w:tmpl w:val="9180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66E93"/>
    <w:multiLevelType w:val="multilevel"/>
    <w:tmpl w:val="74AC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27D32"/>
    <w:multiLevelType w:val="multilevel"/>
    <w:tmpl w:val="73AC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C3BC2"/>
    <w:multiLevelType w:val="multilevel"/>
    <w:tmpl w:val="A2F0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33805"/>
    <w:multiLevelType w:val="multilevel"/>
    <w:tmpl w:val="A1BE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647F67"/>
    <w:multiLevelType w:val="multilevel"/>
    <w:tmpl w:val="D612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C72E3"/>
    <w:multiLevelType w:val="multilevel"/>
    <w:tmpl w:val="73AA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A4B5B"/>
    <w:multiLevelType w:val="multilevel"/>
    <w:tmpl w:val="2B8A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9065F"/>
    <w:multiLevelType w:val="multilevel"/>
    <w:tmpl w:val="519E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402C42"/>
    <w:multiLevelType w:val="multilevel"/>
    <w:tmpl w:val="3482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462407"/>
    <w:multiLevelType w:val="multilevel"/>
    <w:tmpl w:val="95DEE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08025C"/>
    <w:multiLevelType w:val="multilevel"/>
    <w:tmpl w:val="5220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DD09A3"/>
    <w:multiLevelType w:val="multilevel"/>
    <w:tmpl w:val="B548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74E5A"/>
    <w:multiLevelType w:val="multilevel"/>
    <w:tmpl w:val="1402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2D55CF"/>
    <w:multiLevelType w:val="multilevel"/>
    <w:tmpl w:val="43E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A46298"/>
    <w:multiLevelType w:val="multilevel"/>
    <w:tmpl w:val="726E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2A04FE"/>
    <w:multiLevelType w:val="multilevel"/>
    <w:tmpl w:val="4A005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9A4468"/>
    <w:multiLevelType w:val="multilevel"/>
    <w:tmpl w:val="39CE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FE16A8"/>
    <w:multiLevelType w:val="multilevel"/>
    <w:tmpl w:val="C8B0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9902FD"/>
    <w:multiLevelType w:val="multilevel"/>
    <w:tmpl w:val="9FEC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BE0916"/>
    <w:multiLevelType w:val="multilevel"/>
    <w:tmpl w:val="64547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2C0A87"/>
    <w:multiLevelType w:val="multilevel"/>
    <w:tmpl w:val="2934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4928AB"/>
    <w:multiLevelType w:val="multilevel"/>
    <w:tmpl w:val="E7C6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5A2755"/>
    <w:multiLevelType w:val="multilevel"/>
    <w:tmpl w:val="5A943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C35BC2"/>
    <w:multiLevelType w:val="multilevel"/>
    <w:tmpl w:val="F2D8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5F463D"/>
    <w:multiLevelType w:val="multilevel"/>
    <w:tmpl w:val="985A3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6F268C"/>
    <w:multiLevelType w:val="multilevel"/>
    <w:tmpl w:val="0AC8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560AF8"/>
    <w:multiLevelType w:val="multilevel"/>
    <w:tmpl w:val="0FC0A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9730AF"/>
    <w:multiLevelType w:val="multilevel"/>
    <w:tmpl w:val="A75E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1F3609"/>
    <w:multiLevelType w:val="multilevel"/>
    <w:tmpl w:val="8064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3F3A69"/>
    <w:multiLevelType w:val="multilevel"/>
    <w:tmpl w:val="FF2A8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1B11FA"/>
    <w:multiLevelType w:val="multilevel"/>
    <w:tmpl w:val="BA62F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B45C9E"/>
    <w:multiLevelType w:val="multilevel"/>
    <w:tmpl w:val="CA5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067956"/>
    <w:multiLevelType w:val="multilevel"/>
    <w:tmpl w:val="5A10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7A6196"/>
    <w:multiLevelType w:val="multilevel"/>
    <w:tmpl w:val="EE469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0202B8"/>
    <w:multiLevelType w:val="multilevel"/>
    <w:tmpl w:val="1336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7E4589"/>
    <w:multiLevelType w:val="multilevel"/>
    <w:tmpl w:val="C3B4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556567">
    <w:abstractNumId w:val="29"/>
  </w:num>
  <w:num w:numId="2" w16cid:durableId="215237958">
    <w:abstractNumId w:val="37"/>
  </w:num>
  <w:num w:numId="3" w16cid:durableId="993608224">
    <w:abstractNumId w:val="26"/>
  </w:num>
  <w:num w:numId="4" w16cid:durableId="527639462">
    <w:abstractNumId w:val="44"/>
  </w:num>
  <w:num w:numId="5" w16cid:durableId="1081486439">
    <w:abstractNumId w:val="30"/>
  </w:num>
  <w:num w:numId="6" w16cid:durableId="962080721">
    <w:abstractNumId w:val="9"/>
  </w:num>
  <w:num w:numId="7" w16cid:durableId="1822110518">
    <w:abstractNumId w:val="32"/>
  </w:num>
  <w:num w:numId="8" w16cid:durableId="1668286747">
    <w:abstractNumId w:val="34"/>
  </w:num>
  <w:num w:numId="9" w16cid:durableId="1781103018">
    <w:abstractNumId w:val="38"/>
  </w:num>
  <w:num w:numId="10" w16cid:durableId="1499736413">
    <w:abstractNumId w:val="28"/>
  </w:num>
  <w:num w:numId="11" w16cid:durableId="1096366259">
    <w:abstractNumId w:val="1"/>
  </w:num>
  <w:num w:numId="12" w16cid:durableId="1415513335">
    <w:abstractNumId w:val="45"/>
  </w:num>
  <w:num w:numId="13" w16cid:durableId="1552578202">
    <w:abstractNumId w:val="16"/>
  </w:num>
  <w:num w:numId="14" w16cid:durableId="1806310525">
    <w:abstractNumId w:val="27"/>
  </w:num>
  <w:num w:numId="15" w16cid:durableId="1765177326">
    <w:abstractNumId w:val="17"/>
  </w:num>
  <w:num w:numId="16" w16cid:durableId="1050300135">
    <w:abstractNumId w:val="18"/>
  </w:num>
  <w:num w:numId="17" w16cid:durableId="1658192542">
    <w:abstractNumId w:val="23"/>
  </w:num>
  <w:num w:numId="18" w16cid:durableId="306591496">
    <w:abstractNumId w:val="11"/>
  </w:num>
  <w:num w:numId="19" w16cid:durableId="1516580099">
    <w:abstractNumId w:val="46"/>
  </w:num>
  <w:num w:numId="20" w16cid:durableId="789786123">
    <w:abstractNumId w:val="5"/>
  </w:num>
  <w:num w:numId="21" w16cid:durableId="820315265">
    <w:abstractNumId w:val="14"/>
  </w:num>
  <w:num w:numId="22" w16cid:durableId="2028486874">
    <w:abstractNumId w:val="3"/>
  </w:num>
  <w:num w:numId="23" w16cid:durableId="976036126">
    <w:abstractNumId w:val="35"/>
  </w:num>
  <w:num w:numId="24" w16cid:durableId="1174303444">
    <w:abstractNumId w:val="21"/>
  </w:num>
  <w:num w:numId="25" w16cid:durableId="854340543">
    <w:abstractNumId w:val="13"/>
  </w:num>
  <w:num w:numId="26" w16cid:durableId="56829144">
    <w:abstractNumId w:val="36"/>
  </w:num>
  <w:num w:numId="27" w16cid:durableId="889150860">
    <w:abstractNumId w:val="20"/>
  </w:num>
  <w:num w:numId="28" w16cid:durableId="63647926">
    <w:abstractNumId w:val="25"/>
  </w:num>
  <w:num w:numId="29" w16cid:durableId="18050792">
    <w:abstractNumId w:val="41"/>
  </w:num>
  <w:num w:numId="30" w16cid:durableId="1589659593">
    <w:abstractNumId w:val="8"/>
  </w:num>
  <w:num w:numId="31" w16cid:durableId="1247762884">
    <w:abstractNumId w:val="22"/>
  </w:num>
  <w:num w:numId="32" w16cid:durableId="677318223">
    <w:abstractNumId w:val="43"/>
  </w:num>
  <w:num w:numId="33" w16cid:durableId="925726819">
    <w:abstractNumId w:val="10"/>
  </w:num>
  <w:num w:numId="34" w16cid:durableId="465004966">
    <w:abstractNumId w:val="0"/>
  </w:num>
  <w:num w:numId="35" w16cid:durableId="1821771673">
    <w:abstractNumId w:val="33"/>
  </w:num>
  <w:num w:numId="36" w16cid:durableId="1829711973">
    <w:abstractNumId w:val="19"/>
  </w:num>
  <w:num w:numId="37" w16cid:durableId="821194092">
    <w:abstractNumId w:val="24"/>
  </w:num>
  <w:num w:numId="38" w16cid:durableId="1328826602">
    <w:abstractNumId w:val="6"/>
  </w:num>
  <w:num w:numId="39" w16cid:durableId="946615371">
    <w:abstractNumId w:val="2"/>
  </w:num>
  <w:num w:numId="40" w16cid:durableId="1720932067">
    <w:abstractNumId w:val="39"/>
  </w:num>
  <w:num w:numId="41" w16cid:durableId="2091192840">
    <w:abstractNumId w:val="12"/>
  </w:num>
  <w:num w:numId="42" w16cid:durableId="873882430">
    <w:abstractNumId w:val="40"/>
  </w:num>
  <w:num w:numId="43" w16cid:durableId="408040400">
    <w:abstractNumId w:val="4"/>
  </w:num>
  <w:num w:numId="44" w16cid:durableId="231621527">
    <w:abstractNumId w:val="42"/>
  </w:num>
  <w:num w:numId="45" w16cid:durableId="545680415">
    <w:abstractNumId w:val="31"/>
  </w:num>
  <w:num w:numId="46" w16cid:durableId="622469435">
    <w:abstractNumId w:val="15"/>
  </w:num>
  <w:num w:numId="47" w16cid:durableId="17082195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1C9"/>
    <w:rsid w:val="003A71C9"/>
    <w:rsid w:val="00C76F1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A169"/>
  <w15:chartTrackingRefBased/>
  <w15:docId w15:val="{6FE8AFC7-82F2-457A-893E-D20B9DBF0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7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7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71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71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71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71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71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71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71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71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A71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71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71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71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71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71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71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71C9"/>
    <w:rPr>
      <w:rFonts w:eastAsiaTheme="majorEastAsia" w:cstheme="majorBidi"/>
      <w:color w:val="272727" w:themeColor="text1" w:themeTint="D8"/>
    </w:rPr>
  </w:style>
  <w:style w:type="paragraph" w:styleId="Ttulo">
    <w:name w:val="Title"/>
    <w:basedOn w:val="Normal"/>
    <w:next w:val="Normal"/>
    <w:link w:val="TtuloCar"/>
    <w:uiPriority w:val="10"/>
    <w:qFormat/>
    <w:rsid w:val="003A7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71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71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71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71C9"/>
    <w:pPr>
      <w:spacing w:before="160"/>
      <w:jc w:val="center"/>
    </w:pPr>
    <w:rPr>
      <w:i/>
      <w:iCs/>
      <w:color w:val="404040" w:themeColor="text1" w:themeTint="BF"/>
    </w:rPr>
  </w:style>
  <w:style w:type="character" w:customStyle="1" w:styleId="CitaCar">
    <w:name w:val="Cita Car"/>
    <w:basedOn w:val="Fuentedeprrafopredeter"/>
    <w:link w:val="Cita"/>
    <w:uiPriority w:val="29"/>
    <w:rsid w:val="003A71C9"/>
    <w:rPr>
      <w:i/>
      <w:iCs/>
      <w:color w:val="404040" w:themeColor="text1" w:themeTint="BF"/>
    </w:rPr>
  </w:style>
  <w:style w:type="paragraph" w:styleId="Prrafodelista">
    <w:name w:val="List Paragraph"/>
    <w:basedOn w:val="Normal"/>
    <w:uiPriority w:val="34"/>
    <w:qFormat/>
    <w:rsid w:val="003A71C9"/>
    <w:pPr>
      <w:ind w:left="720"/>
      <w:contextualSpacing/>
    </w:pPr>
  </w:style>
  <w:style w:type="character" w:styleId="nfasisintenso">
    <w:name w:val="Intense Emphasis"/>
    <w:basedOn w:val="Fuentedeprrafopredeter"/>
    <w:uiPriority w:val="21"/>
    <w:qFormat/>
    <w:rsid w:val="003A71C9"/>
    <w:rPr>
      <w:i/>
      <w:iCs/>
      <w:color w:val="0F4761" w:themeColor="accent1" w:themeShade="BF"/>
    </w:rPr>
  </w:style>
  <w:style w:type="paragraph" w:styleId="Citadestacada">
    <w:name w:val="Intense Quote"/>
    <w:basedOn w:val="Normal"/>
    <w:next w:val="Normal"/>
    <w:link w:val="CitadestacadaCar"/>
    <w:uiPriority w:val="30"/>
    <w:qFormat/>
    <w:rsid w:val="003A7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71C9"/>
    <w:rPr>
      <w:i/>
      <w:iCs/>
      <w:color w:val="0F4761" w:themeColor="accent1" w:themeShade="BF"/>
    </w:rPr>
  </w:style>
  <w:style w:type="character" w:styleId="Referenciaintensa">
    <w:name w:val="Intense Reference"/>
    <w:basedOn w:val="Fuentedeprrafopredeter"/>
    <w:uiPriority w:val="32"/>
    <w:qFormat/>
    <w:rsid w:val="003A71C9"/>
    <w:rPr>
      <w:b/>
      <w:bCs/>
      <w:smallCaps/>
      <w:color w:val="0F4761" w:themeColor="accent1" w:themeShade="BF"/>
      <w:spacing w:val="5"/>
    </w:rPr>
  </w:style>
  <w:style w:type="character" w:styleId="Hipervnculo">
    <w:name w:val="Hyperlink"/>
    <w:basedOn w:val="Fuentedeprrafopredeter"/>
    <w:uiPriority w:val="99"/>
    <w:unhideWhenUsed/>
    <w:rsid w:val="003A71C9"/>
    <w:rPr>
      <w:color w:val="467886" w:themeColor="hyperlink"/>
      <w:u w:val="single"/>
    </w:rPr>
  </w:style>
  <w:style w:type="character" w:styleId="Mencinsinresolver">
    <w:name w:val="Unresolved Mention"/>
    <w:basedOn w:val="Fuentedeprrafopredeter"/>
    <w:uiPriority w:val="99"/>
    <w:semiHidden/>
    <w:unhideWhenUsed/>
    <w:rsid w:val="003A71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xchange.avixa.org/posts/isabella-villasenor-ai" TargetMode="External"/><Relationship Id="rId13" Type="http://schemas.openxmlformats.org/officeDocument/2006/relationships/hyperlink" Target="https://v0-tamv-online-website.vercel.app/" TargetMode="External"/><Relationship Id="rId18" Type="http://schemas.openxmlformats.org/officeDocument/2006/relationships/hyperlink" Target="https://gate.ac/es/blog/638/Decentraland-versus-Sandbox--what-s-the-best-Metaverse-project-" TargetMode="External"/><Relationship Id="rId3" Type="http://schemas.openxmlformats.org/officeDocument/2006/relationships/settings" Target="settings.xml"/><Relationship Id="rId21" Type="http://schemas.openxmlformats.org/officeDocument/2006/relationships/hyperlink" Target="https://tamvonline-oficial.odoo.com/" TargetMode="External"/><Relationship Id="rId7" Type="http://schemas.openxmlformats.org/officeDocument/2006/relationships/hyperlink" Target="https://xchange.avixa.org/posts/isabella-villasenor-ai" TargetMode="External"/><Relationship Id="rId12" Type="http://schemas.openxmlformats.org/officeDocument/2006/relationships/hyperlink" Target="https://tamvonlinenetwork.blogspot.com/" TargetMode="External"/><Relationship Id="rId17" Type="http://schemas.openxmlformats.org/officeDocument/2006/relationships/hyperlink" Target="https://tamvonlinenetwork.blogspot.com/2025/09/como-se-construyo-tamv-dmx4-blog.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ate.ac/es/blog/638/Decentraland-versus-Sandbox--what-s-the-best-Metaverse-project-" TargetMode="External"/><Relationship Id="rId20" Type="http://schemas.openxmlformats.org/officeDocument/2006/relationships/hyperlink" Target="https://gate.ac/es/blog/638/Decentraland-versus-Sandbox--what-s-the-best-Metaverse-project-" TargetMode="External"/><Relationship Id="rId1" Type="http://schemas.openxmlformats.org/officeDocument/2006/relationships/numbering" Target="numbering.xml"/><Relationship Id="rId6" Type="http://schemas.openxmlformats.org/officeDocument/2006/relationships/hyperlink" Target="https://xchange.avixa.org/posts/isabella-villasenor-ai" TargetMode="External"/><Relationship Id="rId11" Type="http://schemas.openxmlformats.org/officeDocument/2006/relationships/hyperlink" Target="https://tamvonlinenetwork.blogspot.com/" TargetMode="External"/><Relationship Id="rId24" Type="http://schemas.openxmlformats.org/officeDocument/2006/relationships/fontTable" Target="fontTable.xml"/><Relationship Id="rId5" Type="http://schemas.openxmlformats.org/officeDocument/2006/relationships/hyperlink" Target="https://xchange.avixa.org/posts/isabella-villasenor-ai" TargetMode="External"/><Relationship Id="rId15" Type="http://schemas.openxmlformats.org/officeDocument/2006/relationships/hyperlink" Target="https://gate.ac/es/blog/638/Decentraland-versus-Sandbox--what-s-the-best-Metaverse-project-" TargetMode="External"/><Relationship Id="rId23" Type="http://schemas.openxmlformats.org/officeDocument/2006/relationships/hyperlink" Target="https://www.instagram.com/p/DUHWSPVjGqK/" TargetMode="External"/><Relationship Id="rId10" Type="http://schemas.openxmlformats.org/officeDocument/2006/relationships/hyperlink" Target="https://xchange.avixa.org/posts/isabella-villasenor-ai" TargetMode="External"/><Relationship Id="rId19" Type="http://schemas.openxmlformats.org/officeDocument/2006/relationships/hyperlink" Target="https://gate.ac/es/blog/638/Decentraland-versus-Sandbox--what-s-the-best-Metaverse-project-" TargetMode="External"/><Relationship Id="rId4" Type="http://schemas.openxmlformats.org/officeDocument/2006/relationships/webSettings" Target="webSettings.xml"/><Relationship Id="rId9" Type="http://schemas.openxmlformats.org/officeDocument/2006/relationships/hyperlink" Target="https://centromexico.digital/idde/2025/" TargetMode="External"/><Relationship Id="rId14" Type="http://schemas.openxmlformats.org/officeDocument/2006/relationships/hyperlink" Target="https://gate.ac/es/blog/638/Decentraland-versus-Sandbox--what-s-the-best-Metaverse-project-" TargetMode="External"/><Relationship Id="rId22" Type="http://schemas.openxmlformats.org/officeDocument/2006/relationships/hyperlink" Target="https://xchange.avixa.org/posts/isabella-villasenor-a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6011</Words>
  <Characters>33066</Characters>
  <Application>Microsoft Office Word</Application>
  <DocSecurity>0</DocSecurity>
  <Lines>275</Lines>
  <Paragraphs>77</Paragraphs>
  <ScaleCrop>false</ScaleCrop>
  <Company/>
  <LinksUpToDate>false</LinksUpToDate>
  <CharactersWithSpaces>39000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2026-04-03T21:11:00Z</dcterms:created>
  <dcterms:modified xsi:type="dcterms:W3CDTF">2026-04-03T21:16:00Z</dcterms:modified>
</cp:coreProperties>
</file>