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B7" w:rsidRDefault="00D80CB7" w:rsidP="00D80CB7">
      <w:pPr>
        <w:pStyle w:val="berschrift2"/>
      </w:pPr>
      <w:bookmarkStart w:id="0" w:name="_Toc419967163"/>
      <w:r>
        <w:t>Operating Systems Concepts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Aims</w:t>
      </w:r>
    </w:p>
    <w:p w:rsidR="00D80CB7" w:rsidRPr="00E143E3" w:rsidRDefault="00D80CB7" w:rsidP="00D80CB7">
      <w:pPr>
        <w:tabs>
          <w:tab w:val="left" w:pos="851"/>
        </w:tabs>
        <w:spacing w:after="120"/>
        <w:rPr>
          <w:rFonts w:cs="Arial"/>
        </w:rPr>
      </w:pPr>
      <w:proofErr w:type="gramStart"/>
      <w:r>
        <w:rPr>
          <w:rFonts w:cs="Arial"/>
        </w:rPr>
        <w:t>To introduce students to the role of operating systems in computer systems.</w:t>
      </w:r>
      <w:proofErr w:type="gramEnd"/>
      <w:r>
        <w:rPr>
          <w:rFonts w:cs="Arial"/>
        </w:rPr>
        <w:t xml:space="preserve"> To increase students’ ability to 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 xml:space="preserve">Identify </w:t>
      </w:r>
      <w:r>
        <w:rPr>
          <w:rFonts w:cs="Arial"/>
        </w:rPr>
        <w:t xml:space="preserve">and relate </w:t>
      </w:r>
      <w:r w:rsidRPr="00E143E3">
        <w:rPr>
          <w:rFonts w:cs="Arial"/>
        </w:rPr>
        <w:t>key components of operating systems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Explain and analyse</w:t>
      </w:r>
      <w:r w:rsidRPr="00E143E3">
        <w:rPr>
          <w:rFonts w:cs="Arial"/>
        </w:rPr>
        <w:t xml:space="preserve"> process</w:t>
      </w:r>
      <w:r>
        <w:rPr>
          <w:rFonts w:cs="Arial"/>
        </w:rPr>
        <w:t xml:space="preserve"> and memory</w:t>
      </w:r>
      <w:r w:rsidRPr="00E143E3">
        <w:rPr>
          <w:rFonts w:cs="Arial"/>
        </w:rPr>
        <w:t xml:space="preserve"> </w:t>
      </w:r>
      <w:r w:rsidR="004503F3">
        <w:rPr>
          <w:rFonts w:cs="Arial"/>
        </w:rPr>
        <w:t xml:space="preserve">and storage </w:t>
      </w:r>
      <w:r w:rsidRPr="00E143E3">
        <w:rPr>
          <w:rFonts w:cs="Arial"/>
        </w:rPr>
        <w:t>management concepts and issues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 xml:space="preserve">Identify </w:t>
      </w:r>
      <w:r w:rsidRPr="00E143E3">
        <w:rPr>
          <w:rFonts w:cs="Arial"/>
        </w:rPr>
        <w:t>protection and security issues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r w:rsidR="004503F3">
        <w:rPr>
          <w:rFonts w:cs="Arial"/>
        </w:rPr>
        <w:t xml:space="preserve"> including the use of appropriate scripting languages</w:t>
      </w:r>
    </w:p>
    <w:p w:rsidR="00D80CB7" w:rsidRPr="005E4D32" w:rsidRDefault="00D80CB7" w:rsidP="00D80CB7">
      <w:pPr>
        <w:numPr>
          <w:ilvl w:val="0"/>
          <w:numId w:val="2"/>
        </w:numPr>
        <w:tabs>
          <w:tab w:val="clear" w:pos="360"/>
          <w:tab w:val="num" w:pos="567"/>
        </w:tabs>
        <w:spacing w:after="120"/>
        <w:ind w:left="567" w:hanging="567"/>
        <w:rPr>
          <w:rFonts w:cs="Arial"/>
        </w:rPr>
      </w:pPr>
      <w:r w:rsidRPr="009D58A1">
        <w:rPr>
          <w:rFonts w:cs="Arial"/>
        </w:rPr>
        <w:t xml:space="preserve">Identify, select and apply criteria for the </w:t>
      </w:r>
      <w:r>
        <w:rPr>
          <w:rFonts w:cs="Arial"/>
        </w:rPr>
        <w:t>evaluation</w:t>
      </w:r>
      <w:r w:rsidRPr="009D58A1">
        <w:rPr>
          <w:rFonts w:cs="Arial"/>
        </w:rPr>
        <w:t xml:space="preserve"> of operating systems</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4503F3" w:rsidRPr="00E143E3" w:rsidRDefault="004503F3" w:rsidP="00D80CB7">
      <w:pPr>
        <w:numPr>
          <w:ilvl w:val="0"/>
          <w:numId w:val="3"/>
        </w:numPr>
        <w:tabs>
          <w:tab w:val="clear" w:pos="360"/>
          <w:tab w:val="num" w:pos="426"/>
        </w:tabs>
        <w:spacing w:after="60"/>
        <w:ind w:left="426" w:hanging="426"/>
        <w:rPr>
          <w:rFonts w:cs="Arial"/>
        </w:rPr>
      </w:pPr>
      <w:r>
        <w:rPr>
          <w:rFonts w:cs="Arial"/>
        </w:rPr>
        <w:t xml:space="preserve">Booting &amp; </w:t>
      </w:r>
      <w:bookmarkStart w:id="1" w:name="_GoBack"/>
      <w:bookmarkEnd w:id="1"/>
      <w:r>
        <w:rPr>
          <w:rFonts w:cs="Arial"/>
        </w:rPr>
        <w:t>Bootloaders</w:t>
      </w:r>
    </w:p>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Textkrper-Zeileneinzug"/>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Textkrper-Zeileneinzug"/>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Textkrper-Zeileneinzug"/>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1,2,3,4,5</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5,6</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lastRenderedPageBreak/>
              <w:t>OS Research &amp; Evaluation Portfolio</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1,2,3,4,7</w:t>
            </w:r>
          </w:p>
        </w:tc>
      </w:tr>
      <w:tr w:rsidR="00D80CB7" w:rsidRPr="004A0EDD" w:rsidTr="00272D0E">
        <w:tc>
          <w:tcPr>
            <w:tcW w:w="4917" w:type="dxa"/>
            <w:shd w:val="clear" w:color="auto" w:fill="auto"/>
          </w:tcPr>
          <w:p w:rsidR="00D80CB7" w:rsidRDefault="002C29AC" w:rsidP="00272D0E">
            <w:pPr>
              <w:pStyle w:val="Textkrper-Zeileneinzug"/>
              <w:spacing w:after="0"/>
              <w:ind w:left="0"/>
              <w:rPr>
                <w:rFonts w:cs="Arial"/>
              </w:rPr>
            </w:pPr>
            <w:r>
              <w:rPr>
                <w:rFonts w:cs="Arial"/>
              </w:rPr>
              <w:t>Exam</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40%</w:t>
            </w:r>
          </w:p>
        </w:tc>
        <w:tc>
          <w:tcPr>
            <w:tcW w:w="2152" w:type="dxa"/>
            <w:shd w:val="clear" w:color="auto" w:fill="auto"/>
          </w:tcPr>
          <w:p w:rsidR="00D80CB7" w:rsidRDefault="00D80CB7" w:rsidP="00272D0E">
            <w:pPr>
              <w:pStyle w:val="Textkrper-Zeileneinzug"/>
              <w:spacing w:after="0"/>
              <w:ind w:left="0"/>
              <w:rPr>
                <w:rFonts w:cs="Arial"/>
              </w:rPr>
            </w:pPr>
            <w:r>
              <w:rPr>
                <w:rFonts w:cs="Arial"/>
              </w:rPr>
              <w:t>All</w:t>
            </w:r>
          </w:p>
        </w:tc>
      </w:tr>
    </w:tbl>
    <w:p w:rsidR="00D80CB7" w:rsidRPr="003C080B" w:rsidRDefault="00D80CB7" w:rsidP="00D80CB7">
      <w:pPr>
        <w:pStyle w:val="Textkrper-Zeileneinzug"/>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Textkrper-Zeileneinzug"/>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Textkrper-Zeileneinzug"/>
        <w:spacing w:before="60" w:after="60"/>
        <w:ind w:left="0"/>
        <w:rPr>
          <w:rFonts w:cs="Arial"/>
          <w:b/>
          <w:sz w:val="22"/>
          <w:szCs w:val="22"/>
        </w:rPr>
      </w:pPr>
      <w:r w:rsidRPr="003C080B">
        <w:rPr>
          <w:rFonts w:cs="Arial"/>
          <w:b/>
          <w:sz w:val="22"/>
          <w:szCs w:val="22"/>
        </w:rPr>
        <w:t>Recommended:</w:t>
      </w:r>
    </w:p>
    <w:p w:rsidR="00D80CB7" w:rsidRDefault="00D80CB7" w:rsidP="00D80CB7">
      <w:pPr>
        <w:pStyle w:val="Textkrper-Zeileneinzug"/>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Textkrper-Zeileneinzug"/>
        <w:ind w:left="0"/>
        <w:rPr>
          <w:rFonts w:cs="Arial"/>
        </w:rPr>
      </w:pPr>
      <w:r>
        <w:rPr>
          <w:rFonts w:cs="Arial"/>
        </w:rPr>
        <w:t xml:space="preserve">Example resources used in the past: </w:t>
      </w:r>
    </w:p>
    <w:p w:rsidR="00D80CB7" w:rsidRPr="002D356A" w:rsidRDefault="00D80CB7" w:rsidP="00D80CB7">
      <w:pPr>
        <w:pStyle w:val="Textkrper-Zeileneinzug"/>
        <w:ind w:left="0"/>
        <w:rPr>
          <w:rFonts w:cs="Arial"/>
        </w:rPr>
      </w:pPr>
      <w:proofErr w:type="spellStart"/>
      <w:r w:rsidRPr="002D356A">
        <w:rPr>
          <w:rFonts w:cs="Arial"/>
        </w:rPr>
        <w:t>Silberschatz</w:t>
      </w:r>
      <w:proofErr w:type="spellEnd"/>
      <w:r w:rsidRPr="002D356A">
        <w:rPr>
          <w:rFonts w:cs="Arial"/>
        </w:rPr>
        <w:t>,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w:t>
      </w:r>
      <w:proofErr w:type="gramStart"/>
      <w:r>
        <w:rPr>
          <w:rFonts w:cs="Arial"/>
          <w:i/>
        </w:rPr>
        <w:t>ed</w:t>
      </w:r>
      <w:proofErr w:type="gramEnd"/>
      <w:r>
        <w:rPr>
          <w:rFonts w:cs="Arial"/>
          <w:i/>
        </w:rPr>
        <w:t>.)</w:t>
      </w:r>
      <w:r>
        <w:rPr>
          <w:rFonts w:cs="Arial"/>
        </w:rPr>
        <w:t xml:space="preserve">. </w:t>
      </w:r>
      <w:proofErr w:type="gramStart"/>
      <w:r w:rsidRPr="002D356A">
        <w:rPr>
          <w:rFonts w:cs="Arial"/>
        </w:rPr>
        <w:t>John Wiley &amp; Sons.</w:t>
      </w:r>
      <w:proofErr w:type="gramEnd"/>
      <w:r w:rsidRPr="002D356A">
        <w:rPr>
          <w:rFonts w:cs="Arial"/>
        </w:rPr>
        <w:t xml:space="preserve"> </w:t>
      </w:r>
      <w:proofErr w:type="gramStart"/>
      <w:r w:rsidRPr="002D356A">
        <w:rPr>
          <w:rFonts w:cs="Arial"/>
        </w:rPr>
        <w:t>Inc.</w:t>
      </w:r>
      <w:proofErr w:type="gramEnd"/>
      <w:r w:rsidRPr="002D356A">
        <w:rPr>
          <w:rFonts w:cs="Arial"/>
        </w:rPr>
        <w:t xml:space="preserve"> </w:t>
      </w:r>
    </w:p>
    <w:p w:rsidR="00D80CB7" w:rsidRDefault="00D80CB7" w:rsidP="00D80CB7">
      <w:pPr>
        <w:pStyle w:val="Textkrper-Zeileneinzug"/>
        <w:ind w:left="0"/>
        <w:rPr>
          <w:rFonts w:cs="Arial"/>
        </w:rPr>
      </w:pPr>
      <w:proofErr w:type="spellStart"/>
      <w:proofErr w:type="gramStart"/>
      <w:r>
        <w:rPr>
          <w:rFonts w:cs="Arial"/>
        </w:rPr>
        <w:t>Tanenbaum</w:t>
      </w:r>
      <w:proofErr w:type="spellEnd"/>
      <w:r>
        <w:rPr>
          <w:rFonts w:cs="Arial"/>
        </w:rPr>
        <w:t xml:space="preserve">, A. (2007) </w:t>
      </w:r>
      <w:r w:rsidRPr="002D356A">
        <w:rPr>
          <w:rFonts w:cs="Arial"/>
          <w:i/>
        </w:rPr>
        <w:t>Modern Operating Systems</w:t>
      </w:r>
      <w:r w:rsidRPr="002D356A">
        <w:rPr>
          <w:rFonts w:cs="Arial"/>
        </w:rPr>
        <w:t>.</w:t>
      </w:r>
      <w:proofErr w:type="gramEnd"/>
      <w:r w:rsidRPr="002D356A">
        <w:rPr>
          <w:rFonts w:cs="Arial"/>
        </w:rPr>
        <w:t xml:space="preserve"> </w:t>
      </w:r>
      <w:r w:rsidRPr="001B6AA2">
        <w:rPr>
          <w:rFonts w:cs="Arial"/>
        </w:rPr>
        <w:t>(3</w:t>
      </w:r>
      <w:r w:rsidRPr="002D356A">
        <w:rPr>
          <w:rFonts w:cs="Arial"/>
        </w:rPr>
        <w:t>rd</w:t>
      </w:r>
      <w:r w:rsidRPr="001B6AA2">
        <w:rPr>
          <w:rFonts w:cs="Arial"/>
        </w:rPr>
        <w:t xml:space="preserve"> </w:t>
      </w:r>
      <w:proofErr w:type="gramStart"/>
      <w:r w:rsidRPr="001B6AA2">
        <w:rPr>
          <w:rFonts w:cs="Arial"/>
        </w:rPr>
        <w:t>ed</w:t>
      </w:r>
      <w:proofErr w:type="gramEnd"/>
      <w:r w:rsidRPr="001B6AA2">
        <w:rPr>
          <w:rFonts w:cs="Arial"/>
        </w:rPr>
        <w:t>.).</w:t>
      </w:r>
      <w:r>
        <w:rPr>
          <w:rFonts w:cs="Arial"/>
        </w:rPr>
        <w:t xml:space="preserve"> </w:t>
      </w:r>
      <w:proofErr w:type="gramStart"/>
      <w:r>
        <w:rPr>
          <w:rFonts w:cs="Arial"/>
        </w:rPr>
        <w:t>Prentice Hall.</w:t>
      </w:r>
      <w:proofErr w:type="gramEnd"/>
    </w:p>
    <w:p w:rsidR="00EF5A21" w:rsidRDefault="00D80CB7" w:rsidP="00D80CB7">
      <w:proofErr w:type="spellStart"/>
      <w:r>
        <w:rPr>
          <w:rFonts w:cs="Arial"/>
        </w:rPr>
        <w:t>Arpaci-Dusseau</w:t>
      </w:r>
      <w:proofErr w:type="spellEnd"/>
      <w:r>
        <w:rPr>
          <w:rFonts w:cs="Arial"/>
        </w:rPr>
        <w:t xml:space="preserve"> &amp; </w:t>
      </w:r>
      <w:proofErr w:type="spellStart"/>
      <w:r>
        <w:rPr>
          <w:rFonts w:cs="Arial"/>
        </w:rPr>
        <w:t>Arpaci-Dusseau</w:t>
      </w:r>
      <w:proofErr w:type="spellEnd"/>
      <w:r>
        <w:rPr>
          <w:rFonts w:cs="Arial"/>
        </w:rPr>
        <w:t xml:space="preserve"> (2015) </w:t>
      </w:r>
      <w:r w:rsidRPr="005E49A9">
        <w:rPr>
          <w:rFonts w:cs="Arial"/>
          <w:i/>
        </w:rPr>
        <w:t>Operating Systems:</w:t>
      </w:r>
      <w:r>
        <w:rPr>
          <w:rFonts w:cs="Arial"/>
        </w:rPr>
        <w:t xml:space="preserve"> </w:t>
      </w:r>
      <w:r w:rsidRPr="005E49A9">
        <w:rPr>
          <w:rFonts w:cs="Arial"/>
          <w:i/>
        </w:rPr>
        <w:t>Three Easy Pieces</w:t>
      </w:r>
      <w:r>
        <w:rPr>
          <w:rFonts w:cs="Arial"/>
        </w:rPr>
        <w:t xml:space="preserve">. </w:t>
      </w:r>
      <w:proofErr w:type="spellStart"/>
      <w:r>
        <w:rPr>
          <w:rFonts w:cs="Arial"/>
          <w:color w:val="333333"/>
          <w:shd w:val="clear" w:color="auto" w:fill="FFFFFF"/>
        </w:rPr>
        <w:t>Arpaci-Dusseau</w:t>
      </w:r>
      <w:proofErr w:type="spellEnd"/>
      <w:r>
        <w:rPr>
          <w:rFonts w:cs="Arial"/>
          <w:color w:val="333333"/>
          <w:shd w:val="clear" w:color="auto" w:fill="FFFFFF"/>
        </w:rPr>
        <w:t xml:space="preserve"> Books</w:t>
      </w:r>
    </w:p>
    <w:sectPr w:rsidR="00EF5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2C29AC"/>
    <w:rsid w:val="004503F3"/>
    <w:rsid w:val="00D80CB7"/>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3</cp:revision>
  <dcterms:created xsi:type="dcterms:W3CDTF">2016-04-04T05:37:00Z</dcterms:created>
  <dcterms:modified xsi:type="dcterms:W3CDTF">2016-05-15T21:35:00Z</dcterms:modified>
</cp:coreProperties>
</file>