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591F" w14:textId="77777777" w:rsidR="000D505D" w:rsidRDefault="000D505D" w:rsidP="000D505D">
      <w:pPr>
        <w:pStyle w:val="Titre1"/>
        <w:ind w:left="567" w:hanging="567"/>
      </w:pPr>
      <w:sdt>
        <w:sdtPr>
          <w:rPr>
            <w:color w:val="4472C4" w:themeColor="accent1"/>
            <w:sz w:val="64"/>
            <w:szCs w:val="64"/>
          </w:rPr>
          <w:alias w:val="Título"/>
          <w:id w:val="630141079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>
            <w:rPr>
              <w:color w:val="4472C4" w:themeColor="accent1"/>
              <w:sz w:val="64"/>
              <w:szCs w:val="64"/>
            </w:rPr>
            <w:t xml:space="preserve">     </w:t>
          </w:r>
        </w:sdtContent>
      </w:sdt>
      <w:sdt>
        <w:sdtPr>
          <w:rPr>
            <w:color w:val="4472C4" w:themeColor="accent1"/>
            <w:sz w:val="64"/>
            <w:szCs w:val="64"/>
          </w:rPr>
          <w:alias w:val="Título"/>
          <w:id w:val="372970107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>
            <w:rPr>
              <w:color w:val="4472C4" w:themeColor="accent1"/>
              <w:sz w:val="64"/>
              <w:szCs w:val="64"/>
            </w:rPr>
            <w:t xml:space="preserve">     </w:t>
          </w:r>
        </w:sdtContent>
      </w:sdt>
      <w:sdt>
        <w:sdtPr>
          <w:rPr>
            <w:color w:val="4472C4" w:themeColor="accent1"/>
            <w:sz w:val="64"/>
            <w:szCs w:val="64"/>
          </w:rPr>
          <w:alias w:val="Título"/>
          <w:id w:val="735826043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>
            <w:rPr>
              <w:color w:val="4472C4" w:themeColor="accent1"/>
              <w:sz w:val="64"/>
              <w:szCs w:val="64"/>
            </w:rPr>
            <w:t xml:space="preserve">     </w:t>
          </w:r>
        </w:sdtContent>
      </w:sdt>
      <w:bookmarkStart w:id="0" w:name="_Toc131786675"/>
      <w:r>
        <w:t>Ejercicios de Transacciones.</w:t>
      </w:r>
      <w:bookmarkEnd w:id="0"/>
    </w:p>
    <w:p w14:paraId="01BA7E83" w14:textId="4A9EBF89" w:rsidR="00666B56" w:rsidRDefault="000D505D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</w:t>
      </w:r>
    </w:p>
    <w:p w14:paraId="56E7182A" w14:textId="77777777" w:rsidR="000D505D" w:rsidRPr="000D505D" w:rsidRDefault="000D505D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05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START </w:t>
      </w:r>
      <w:proofErr w:type="gramStart"/>
      <w:r w:rsidRPr="000D505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TRANSACTION;</w:t>
      </w:r>
      <w:proofErr w:type="gramEnd"/>
    </w:p>
    <w:p w14:paraId="7A96EB7B" w14:textId="77777777" w:rsidR="000D505D" w:rsidRPr="000D505D" w:rsidRDefault="000D505D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4C0ED" w14:textId="77777777" w:rsidR="000D505D" w:rsidRPr="000D505D" w:rsidRDefault="000D505D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05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FROM </w:t>
      </w:r>
      <w:proofErr w:type="spellStart"/>
      <w:r w:rsidRPr="000D505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empleado</w:t>
      </w:r>
      <w:proofErr w:type="spellEnd"/>
    </w:p>
    <w:p w14:paraId="1EFA05AA" w14:textId="77777777" w:rsidR="000D505D" w:rsidRPr="000D505D" w:rsidRDefault="000D505D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05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0D505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codigo_departamento</w:t>
      </w:r>
      <w:proofErr w:type="spellEnd"/>
      <w:r w:rsidRPr="000D505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gramStart"/>
      <w:r w:rsidRPr="000D505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NULL;</w:t>
      </w:r>
      <w:proofErr w:type="gramEnd"/>
    </w:p>
    <w:p w14:paraId="78B7FBC2" w14:textId="77777777" w:rsidR="000D505D" w:rsidRPr="000D505D" w:rsidRDefault="000D505D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EE1BF" w14:textId="454239BD" w:rsidR="000D505D" w:rsidRDefault="000D505D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505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COMMIT;</w:t>
      </w:r>
      <w:proofErr w:type="gramEnd"/>
    </w:p>
    <w:p w14:paraId="05799C09" w14:textId="6CEE77EA" w:rsidR="000D505D" w:rsidRDefault="000D505D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37B3B21" wp14:editId="7F4E33F5">
            <wp:extent cx="5760720" cy="2915920"/>
            <wp:effectExtent l="0" t="0" r="0" b="0"/>
            <wp:docPr id="16815377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37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215E" w14:textId="67E34AE8" w:rsidR="000868DE" w:rsidRDefault="00893822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</w:t>
      </w:r>
    </w:p>
    <w:p w14:paraId="15BDA43D" w14:textId="77777777" w:rsidR="000868DE" w:rsidRDefault="000868D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99A19F9" w14:textId="7708D5F5" w:rsidR="000868DE" w:rsidRDefault="000868DE" w:rsidP="000D505D">
      <w:proofErr w:type="spellStart"/>
      <w:r>
        <w:lastRenderedPageBreak/>
        <w:t>Modifica</w:t>
      </w:r>
      <w:proofErr w:type="spellEnd"/>
      <w:r>
        <w:t xml:space="preserve"> la tabla </w:t>
      </w:r>
      <w:proofErr w:type="spellStart"/>
      <w:r>
        <w:t>detalle_pedido</w:t>
      </w:r>
      <w:proofErr w:type="spellEnd"/>
      <w:r>
        <w:t xml:space="preserve"> para </w:t>
      </w:r>
      <w:proofErr w:type="spellStart"/>
      <w:r>
        <w:t>insertar</w:t>
      </w:r>
      <w:proofErr w:type="spellEnd"/>
      <w:r>
        <w:t xml:space="preserve"> un campo </w:t>
      </w:r>
      <w:proofErr w:type="spellStart"/>
      <w:r>
        <w:t>numérico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iva</w:t>
      </w:r>
      <w:proofErr w:type="spellEnd"/>
      <w:r>
        <w:t>.</w:t>
      </w:r>
    </w:p>
    <w:p w14:paraId="5E58CBD5" w14:textId="50E996C9" w:rsidR="000868DE" w:rsidRDefault="000868DE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C4A6B8C" wp14:editId="3E0C9B1F">
            <wp:extent cx="2590800" cy="609600"/>
            <wp:effectExtent l="0" t="0" r="0" b="0"/>
            <wp:docPr id="6264719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71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216E" w14:textId="77777777" w:rsidR="000868DE" w:rsidRDefault="000868DE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0190E" w14:textId="77777777" w:rsidR="000868DE" w:rsidRDefault="000868DE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42189" w14:textId="34384FF4" w:rsidR="00893822" w:rsidRDefault="000868DE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Mediante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transacción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establece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ese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campo a 18 </w:t>
      </w:r>
      <w:proofErr w:type="gram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</w:t>
      </w:r>
      <w:proofErr w:type="gram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aquellos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registros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cuyo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pedido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tenga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fecha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0868D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partir de Enero de 2009.</w:t>
      </w:r>
    </w:p>
    <w:p w14:paraId="75B63143" w14:textId="20C6D0D0" w:rsidR="00893822" w:rsidRDefault="00893822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456FA4" wp14:editId="30D8A345">
            <wp:extent cx="3086100" cy="2276475"/>
            <wp:effectExtent l="0" t="0" r="0" b="9525"/>
            <wp:docPr id="12748576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57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7491" w14:textId="50214314" w:rsidR="00893822" w:rsidRDefault="00893822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7174277" wp14:editId="5A3E6A0F">
            <wp:extent cx="5760720" cy="2319020"/>
            <wp:effectExtent l="0" t="0" r="0" b="5080"/>
            <wp:docPr id="3198814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81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7C06" w14:textId="77777777" w:rsidR="000868DE" w:rsidRDefault="000868DE" w:rsidP="000D505D"/>
    <w:p w14:paraId="4D792F19" w14:textId="77777777" w:rsidR="000868DE" w:rsidRDefault="000868DE" w:rsidP="000D505D"/>
    <w:p w14:paraId="4227BF59" w14:textId="77777777" w:rsidR="000868DE" w:rsidRDefault="000868DE" w:rsidP="000D505D"/>
    <w:p w14:paraId="2DFC5DCB" w14:textId="09E4957F" w:rsidR="000868DE" w:rsidRDefault="000868DE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A </w:t>
      </w:r>
      <w:proofErr w:type="spellStart"/>
      <w:r>
        <w:t>continuación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el resto de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estableciendo</w:t>
      </w:r>
      <w:proofErr w:type="spellEnd"/>
      <w:r>
        <w:t xml:space="preserve"> el </w:t>
      </w:r>
      <w:proofErr w:type="spellStart"/>
      <w:r>
        <w:t>iva</w:t>
      </w:r>
      <w:proofErr w:type="spellEnd"/>
      <w:r>
        <w:t xml:space="preserve"> al 21</w:t>
      </w:r>
    </w:p>
    <w:p w14:paraId="39D1E454" w14:textId="6124BE7B" w:rsidR="000868DE" w:rsidRDefault="000868DE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9AC50B2" wp14:editId="42A0989A">
            <wp:extent cx="3857625" cy="2857500"/>
            <wp:effectExtent l="0" t="0" r="9525" b="0"/>
            <wp:docPr id="517631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31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316D" w14:textId="5265A1A2" w:rsidR="000868DE" w:rsidRDefault="000868DE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FF6B598" wp14:editId="4A7ABFA8">
            <wp:extent cx="5760720" cy="2261235"/>
            <wp:effectExtent l="0" t="0" r="0" b="5715"/>
            <wp:docPr id="4373058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05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31BE" w14:textId="77422BC5" w:rsidR="000868DE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</w:t>
      </w:r>
    </w:p>
    <w:p w14:paraId="4033957D" w14:textId="5DCCFCC9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Considera</w:t>
      </w:r>
      <w:proofErr w:type="spellEnd"/>
      <w:r>
        <w:t xml:space="preserve"> que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tabla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almacenamos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sobre </w:t>
      </w:r>
      <w:proofErr w:type="spellStart"/>
      <w:r>
        <w:t>cuentas</w:t>
      </w:r>
      <w:proofErr w:type="spellEnd"/>
      <w:r>
        <w:t xml:space="preserve"> </w:t>
      </w:r>
      <w:proofErr w:type="spellStart"/>
      <w:r>
        <w:t>bancarias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05B4FA75" w14:textId="527810B0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250CFF" wp14:editId="1F708368">
            <wp:extent cx="3781425" cy="1352550"/>
            <wp:effectExtent l="0" t="0" r="9525" b="0"/>
            <wp:docPr id="4484760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76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018E" w14:textId="6329C4E5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4735E0E" wp14:editId="229F8FE0">
            <wp:extent cx="5760720" cy="1393190"/>
            <wp:effectExtent l="0" t="0" r="0" b="0"/>
            <wp:docPr id="7309846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84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20DE" w14:textId="77777777" w:rsidR="00B32A0B" w:rsidRDefault="00B32A0B" w:rsidP="00B32A0B">
      <w:proofErr w:type="spellStart"/>
      <w:r>
        <w:t>Suponga</w:t>
      </w:r>
      <w:proofErr w:type="spellEnd"/>
      <w:r>
        <w:t xml:space="preserve"> que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dinero</w:t>
      </w:r>
      <w:proofErr w:type="spellEnd"/>
      <w:r>
        <w:t xml:space="preserve"> entre dos </w:t>
      </w:r>
      <w:proofErr w:type="spellStart"/>
      <w:r>
        <w:t>cuentas</w:t>
      </w:r>
      <w:proofErr w:type="spellEnd"/>
      <w:r>
        <w:t xml:space="preserve"> </w:t>
      </w:r>
      <w:proofErr w:type="spellStart"/>
      <w:r>
        <w:t>bancarias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proofErr w:type="gramStart"/>
      <w:r>
        <w:t>transacción</w:t>
      </w:r>
      <w:proofErr w:type="spellEnd"/>
      <w:r>
        <w:t>:</w:t>
      </w:r>
      <w:proofErr w:type="gramEnd"/>
    </w:p>
    <w:p w14:paraId="548DD514" w14:textId="77777777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32E16F" w14:textId="7A54F629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8746E58" wp14:editId="15B9EBBB">
            <wp:extent cx="4143375" cy="1295400"/>
            <wp:effectExtent l="0" t="0" r="9525" b="0"/>
            <wp:docPr id="19446592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9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F286" w14:textId="77777777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D5C900" w14:textId="49CD333D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033756A" wp14:editId="7FBACA4D">
            <wp:extent cx="5760720" cy="3990975"/>
            <wp:effectExtent l="0" t="0" r="0" b="9525"/>
            <wp:docPr id="4167557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5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621A" w14:textId="77777777" w:rsidR="00B32A0B" w:rsidRDefault="00B32A0B" w:rsidP="00B32A0B"/>
    <w:p w14:paraId="2DB519FC" w14:textId="63E31401" w:rsidR="00B32A0B" w:rsidRDefault="00B32A0B" w:rsidP="00B32A0B">
      <w:r>
        <w:lastRenderedPageBreak/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ocurriría</w:t>
      </w:r>
      <w:proofErr w:type="spellEnd"/>
      <w:r>
        <w:t xml:space="preserve"> si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falla</w:t>
      </w:r>
      <w:proofErr w:type="spellEnd"/>
      <w:r>
        <w:t xml:space="preserve"> o si se </w:t>
      </w:r>
      <w:proofErr w:type="spellStart"/>
      <w:r>
        <w:t>pierde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entre el cliente y el </w:t>
      </w:r>
      <w:proofErr w:type="spellStart"/>
      <w:r>
        <w:t>servidor</w:t>
      </w:r>
      <w:proofErr w:type="spellEnd"/>
    </w:p>
    <w:p w14:paraId="17B2B4B6" w14:textId="77777777" w:rsidR="00B32A0B" w:rsidRDefault="00B32A0B" w:rsidP="00B32A0B">
      <w:proofErr w:type="spellStart"/>
      <w:proofErr w:type="gramStart"/>
      <w:r>
        <w:t>después</w:t>
      </w:r>
      <w:proofErr w:type="spellEnd"/>
      <w:proofErr w:type="gramEnd"/>
      <w:r>
        <w:t xml:space="preserve"> de </w:t>
      </w:r>
      <w:proofErr w:type="spellStart"/>
      <w:r>
        <w:t>realizar</w:t>
      </w:r>
      <w:proofErr w:type="spellEnd"/>
      <w:r>
        <w:t xml:space="preserve"> la primera sentencia UPDATE?</w:t>
      </w:r>
    </w:p>
    <w:p w14:paraId="2CDB4D37" w14:textId="77777777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E5C3C" w14:textId="47BC0140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proofErr w:type="gram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transacción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quedará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incompleta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se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revertirán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los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cambios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realizados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hasta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ese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momento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mantener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integridad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los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CA8814" w14:textId="77777777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51012" w14:textId="77777777" w:rsidR="00B32A0B" w:rsidRDefault="00B32A0B" w:rsidP="00B32A0B">
      <w:pPr>
        <w:tabs>
          <w:tab w:val="left" w:pos="8372"/>
        </w:tabs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ocurriría</w:t>
      </w:r>
      <w:proofErr w:type="spellEnd"/>
      <w:r>
        <w:t xml:space="preserve"> si no </w:t>
      </w:r>
      <w:proofErr w:type="spellStart"/>
      <w:r>
        <w:t>existiese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de las dos </w:t>
      </w:r>
      <w:proofErr w:type="spellStart"/>
      <w:r>
        <w:t>cuentas</w:t>
      </w:r>
      <w:proofErr w:type="spellEnd"/>
      <w:r>
        <w:t xml:space="preserve"> (id = 20 y id = 30</w:t>
      </w:r>
      <w:proofErr w:type="gramStart"/>
      <w:r>
        <w:t>)?</w:t>
      </w:r>
      <w:proofErr w:type="gramEnd"/>
      <w:r>
        <w:tab/>
      </w:r>
    </w:p>
    <w:p w14:paraId="1A1F9562" w14:textId="77777777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A6EF5" w14:textId="208533C2" w:rsidR="00B32A0B" w:rsidRDefault="00B32A0B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</w:t>
      </w:r>
      <w:proofErr w:type="spellEnd"/>
      <w:proofErr w:type="gram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intenta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realizar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operación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fila que no existe en la tabla, se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produce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"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registro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encontrado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o "clave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primaria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encontrada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Esto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significa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la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operación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se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llevará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cabo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se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generará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mensaje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El SGBD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puede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lanzar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excepción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devolver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indica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falta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fila </w:t>
      </w:r>
      <w:proofErr w:type="spellStart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correspondiente</w:t>
      </w:r>
      <w:proofErr w:type="spellEnd"/>
      <w:r w:rsidRPr="00B32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5C20B5" w14:textId="77777777" w:rsidR="00B3783C" w:rsidRDefault="00B3783C" w:rsidP="00B3783C"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ocurriría</w:t>
      </w:r>
      <w:proofErr w:type="spellEnd"/>
      <w:r>
        <w:t xml:space="preserve"> en el </w:t>
      </w:r>
      <w:proofErr w:type="spellStart"/>
      <w:r>
        <w:t>caso</w:t>
      </w:r>
      <w:proofErr w:type="spellEnd"/>
      <w:r>
        <w:t xml:space="preserve"> de que la primera sentencia UPDATE </w:t>
      </w:r>
      <w:proofErr w:type="spellStart"/>
      <w:r>
        <w:t>falle</w:t>
      </w:r>
      <w:proofErr w:type="spellEnd"/>
      <w:r>
        <w:t xml:space="preserve"> porque </w:t>
      </w:r>
      <w:proofErr w:type="spellStart"/>
      <w:r>
        <w:t>hay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de 100 € en la </w:t>
      </w:r>
      <w:proofErr w:type="spellStart"/>
      <w:r>
        <w:t>cuenta</w:t>
      </w:r>
      <w:proofErr w:type="spellEnd"/>
      <w:r>
        <w:t xml:space="preserve"> y no se </w:t>
      </w:r>
      <w:proofErr w:type="spellStart"/>
      <w:r>
        <w:t>cumpla</w:t>
      </w:r>
      <w:proofErr w:type="spellEnd"/>
      <w:r>
        <w:t xml:space="preserve"> la </w:t>
      </w:r>
      <w:proofErr w:type="spellStart"/>
      <w:r>
        <w:t>restricción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CHECK </w:t>
      </w:r>
      <w:proofErr w:type="spellStart"/>
      <w:r>
        <w:t>establecida</w:t>
      </w:r>
      <w:proofErr w:type="spellEnd"/>
      <w:r>
        <w:t xml:space="preserve"> en la </w:t>
      </w:r>
      <w:proofErr w:type="gramStart"/>
      <w:r>
        <w:t>tabla?</w:t>
      </w:r>
      <w:proofErr w:type="gramEnd"/>
    </w:p>
    <w:p w14:paraId="1F08CABB" w14:textId="77777777" w:rsidR="00B3783C" w:rsidRDefault="00B3783C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F4D4D" w14:textId="7FACE2B2" w:rsidR="00B3783C" w:rsidRPr="000D505D" w:rsidRDefault="00B3783C" w:rsidP="000D50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restricción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 en la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columna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saldo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está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diseñada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asegurarse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gram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el</w:t>
      </w:r>
      <w:proofErr w:type="gram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saldo de la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cuenta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igual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mayor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cero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Si la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restricción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viola, es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decir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si el </w:t>
      </w:r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saldo es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inferior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cero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operación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actualización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será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permitida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se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generará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B3783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B3783C" w:rsidRPr="000D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694"/>
    <w:multiLevelType w:val="multilevel"/>
    <w:tmpl w:val="A12A77E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F336BE"/>
    <w:multiLevelType w:val="hybridMultilevel"/>
    <w:tmpl w:val="DDA803B6"/>
    <w:lvl w:ilvl="0" w:tplc="AB183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443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82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5D"/>
    <w:rsid w:val="000868DE"/>
    <w:rsid w:val="000D505D"/>
    <w:rsid w:val="00666B56"/>
    <w:rsid w:val="00893822"/>
    <w:rsid w:val="00940C5B"/>
    <w:rsid w:val="00B32A0B"/>
    <w:rsid w:val="00B3783C"/>
    <w:rsid w:val="00B80723"/>
    <w:rsid w:val="00F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BBE8"/>
  <w15:chartTrackingRefBased/>
  <w15:docId w15:val="{0DF4A39A-A3E2-4B04-9FF9-D862587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2"/>
    <w:qFormat/>
    <w:rsid w:val="000D505D"/>
    <w:pPr>
      <w:keepNext/>
      <w:keepLines/>
      <w:numPr>
        <w:numId w:val="1"/>
      </w:numPr>
      <w:spacing w:line="256" w:lineRule="auto"/>
      <w:contextualSpacing/>
      <w:jc w:val="both"/>
      <w:outlineLvl w:val="0"/>
    </w:pPr>
    <w:rPr>
      <w:rFonts w:ascii="Georgia" w:eastAsiaTheme="majorEastAsia" w:hAnsi="Georgia" w:cstheme="majorBidi"/>
      <w:b/>
      <w:color w:val="1F4E79" w:themeColor="accent5" w:themeShade="80"/>
      <w:kern w:val="0"/>
      <w:sz w:val="28"/>
      <w:szCs w:val="32"/>
      <w:u w:val="single"/>
      <w:lang w:val="es-ES"/>
      <w14:ligatures w14:val="non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0D505D"/>
    <w:pPr>
      <w:numPr>
        <w:ilvl w:val="1"/>
        <w:numId w:val="1"/>
      </w:numPr>
      <w:spacing w:line="256" w:lineRule="auto"/>
      <w:ind w:left="851" w:hanging="851"/>
      <w:contextualSpacing/>
      <w:jc w:val="both"/>
      <w:outlineLvl w:val="1"/>
    </w:pPr>
    <w:rPr>
      <w:rFonts w:ascii="Georgia" w:eastAsiaTheme="majorEastAsia" w:hAnsi="Georgia" w:cstheme="majorBidi"/>
      <w:b/>
      <w:color w:val="1F3864" w:themeColor="accent1" w:themeShade="80"/>
      <w:kern w:val="0"/>
      <w:sz w:val="26"/>
      <w:szCs w:val="26"/>
      <w:lang w:val="es-ES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505D"/>
    <w:pPr>
      <w:numPr>
        <w:ilvl w:val="2"/>
        <w:numId w:val="1"/>
      </w:numPr>
      <w:spacing w:line="256" w:lineRule="auto"/>
      <w:contextualSpacing/>
      <w:jc w:val="both"/>
      <w:outlineLvl w:val="2"/>
    </w:pPr>
    <w:rPr>
      <w:rFonts w:ascii="Georgia" w:eastAsiaTheme="majorEastAsia" w:hAnsi="Georgia" w:cstheme="majorBidi"/>
      <w:b/>
      <w:i/>
      <w:color w:val="2E74B5" w:themeColor="accent5" w:themeShade="BF"/>
      <w:kern w:val="0"/>
      <w:sz w:val="24"/>
      <w:szCs w:val="24"/>
      <w:lang w:val="es-ES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505D"/>
    <w:pPr>
      <w:keepNext/>
      <w:keepLines/>
      <w:numPr>
        <w:ilvl w:val="3"/>
        <w:numId w:val="1"/>
      </w:numPr>
      <w:spacing w:before="40" w:after="0" w:line="256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s-ES"/>
      <w14:ligatures w14:val="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505D"/>
    <w:pPr>
      <w:keepNext/>
      <w:keepLines/>
      <w:numPr>
        <w:ilvl w:val="4"/>
        <w:numId w:val="1"/>
      </w:numPr>
      <w:spacing w:before="40" w:after="0" w:line="256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s-ES"/>
      <w14:ligatures w14:val="non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505D"/>
    <w:pPr>
      <w:keepNext/>
      <w:keepLines/>
      <w:numPr>
        <w:ilvl w:val="5"/>
        <w:numId w:val="1"/>
      </w:numPr>
      <w:spacing w:before="40" w:after="0" w:line="25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505D"/>
    <w:pPr>
      <w:keepNext/>
      <w:keepLines/>
      <w:numPr>
        <w:ilvl w:val="6"/>
        <w:numId w:val="1"/>
      </w:numPr>
      <w:spacing w:before="40" w:after="0" w:line="25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505D"/>
    <w:pPr>
      <w:keepNext/>
      <w:keepLines/>
      <w:numPr>
        <w:ilvl w:val="7"/>
        <w:numId w:val="1"/>
      </w:numPr>
      <w:spacing w:before="40" w:after="0" w:line="25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s-ES"/>
      <w14:ligatures w14:val="none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505D"/>
    <w:pPr>
      <w:keepNext/>
      <w:keepLines/>
      <w:numPr>
        <w:ilvl w:val="8"/>
        <w:numId w:val="1"/>
      </w:numPr>
      <w:spacing w:before="40" w:after="0" w:line="25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s-E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0D505D"/>
    <w:rPr>
      <w:rFonts w:ascii="Georgia" w:eastAsiaTheme="majorEastAsia" w:hAnsi="Georgia" w:cstheme="majorBidi"/>
      <w:b/>
      <w:color w:val="1F4E79" w:themeColor="accent5" w:themeShade="80"/>
      <w:kern w:val="0"/>
      <w:sz w:val="28"/>
      <w:szCs w:val="32"/>
      <w:u w:val="single"/>
      <w:lang w:val="es-ES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0D505D"/>
    <w:rPr>
      <w:rFonts w:ascii="Georgia" w:eastAsiaTheme="majorEastAsia" w:hAnsi="Georgia" w:cstheme="majorBidi"/>
      <w:b/>
      <w:color w:val="1F3864" w:themeColor="accent1" w:themeShade="80"/>
      <w:kern w:val="0"/>
      <w:sz w:val="26"/>
      <w:szCs w:val="26"/>
      <w:lang w:val="es-ES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0D505D"/>
    <w:rPr>
      <w:rFonts w:ascii="Georgia" w:eastAsiaTheme="majorEastAsia" w:hAnsi="Georgia" w:cstheme="majorBidi"/>
      <w:b/>
      <w:i/>
      <w:color w:val="2E74B5" w:themeColor="accent5" w:themeShade="BF"/>
      <w:kern w:val="0"/>
      <w:sz w:val="24"/>
      <w:szCs w:val="24"/>
      <w:lang w:val="es-ES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0D505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s-ES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0D505D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s-ES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0D50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0D505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0D505D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s-ES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0D505D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s-ES"/>
      <w14:ligatures w14:val="none"/>
    </w:rPr>
  </w:style>
  <w:style w:type="paragraph" w:styleId="Paragraphedeliste">
    <w:name w:val="List Paragraph"/>
    <w:basedOn w:val="Normal"/>
    <w:uiPriority w:val="34"/>
    <w:qFormat/>
    <w:rsid w:val="000D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oussama.bjh@icloud.com</dc:creator>
  <cp:keywords/>
  <dc:description/>
  <cp:lastModifiedBy>oussama.bjh@icloud.com</cp:lastModifiedBy>
  <cp:revision>1</cp:revision>
  <dcterms:created xsi:type="dcterms:W3CDTF">2023-06-03T17:55:00Z</dcterms:created>
  <dcterms:modified xsi:type="dcterms:W3CDTF">2023-06-04T16:12:00Z</dcterms:modified>
</cp:coreProperties>
</file>