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77505" w14:textId="77777777" w:rsidR="002E6D35" w:rsidRDefault="00000000">
      <w:pPr>
        <w:spacing w:after="120"/>
        <w:jc w:val="center"/>
      </w:pPr>
      <w:r>
        <w:rPr>
          <w:b/>
          <w:bCs/>
          <w:sz w:val="36"/>
          <w:szCs w:val="36"/>
        </w:rPr>
        <w:t>Project Design Phase</w:t>
      </w:r>
    </w:p>
    <w:p w14:paraId="5F00F44A" w14:textId="77777777" w:rsidR="002E6D35" w:rsidRDefault="00000000">
      <w:pPr>
        <w:spacing w:after="120"/>
        <w:jc w:val="center"/>
      </w:pPr>
      <w:r>
        <w:rPr>
          <w:b/>
          <w:bCs/>
          <w:sz w:val="32"/>
          <w:szCs w:val="32"/>
        </w:rPr>
        <w:t>Solution Architecture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657A6C" w:rsidRPr="00657A6C" w14:paraId="31467D7E" w14:textId="77777777">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28636407" w14:textId="77777777" w:rsidR="00657A6C" w:rsidRPr="00657A6C" w:rsidRDefault="00657A6C" w:rsidP="00657A6C">
            <w:r w:rsidRPr="00657A6C">
              <w:t>Date</w:t>
            </w:r>
          </w:p>
        </w:tc>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08013477" w14:textId="77777777" w:rsidR="00657A6C" w:rsidRPr="00657A6C" w:rsidRDefault="00657A6C" w:rsidP="00657A6C">
            <w:r w:rsidRPr="00657A6C">
              <w:t>8 October 2026</w:t>
            </w:r>
          </w:p>
        </w:tc>
      </w:tr>
      <w:tr w:rsidR="00657A6C" w:rsidRPr="00657A6C" w14:paraId="496FF0A1" w14:textId="77777777">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78491074" w14:textId="77777777" w:rsidR="00657A6C" w:rsidRPr="00657A6C" w:rsidRDefault="00657A6C" w:rsidP="00657A6C">
            <w:r w:rsidRPr="00657A6C">
              <w:t>Student Name</w:t>
            </w:r>
          </w:p>
        </w:tc>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26092F7F" w14:textId="77777777" w:rsidR="00657A6C" w:rsidRPr="00657A6C" w:rsidRDefault="00657A6C" w:rsidP="00657A6C">
            <w:proofErr w:type="spellStart"/>
            <w:r w:rsidRPr="00657A6C">
              <w:t>OviyaShree</w:t>
            </w:r>
            <w:proofErr w:type="spellEnd"/>
          </w:p>
        </w:tc>
      </w:tr>
      <w:tr w:rsidR="00657A6C" w:rsidRPr="00657A6C" w14:paraId="1F8428BA" w14:textId="77777777">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666F33FE" w14:textId="77777777" w:rsidR="00657A6C" w:rsidRPr="00657A6C" w:rsidRDefault="00657A6C" w:rsidP="00657A6C">
            <w:r w:rsidRPr="00657A6C">
              <w:t>Project Name</w:t>
            </w:r>
          </w:p>
        </w:tc>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532A7981" w14:textId="77777777" w:rsidR="00657A6C" w:rsidRPr="00657A6C" w:rsidRDefault="00657A6C" w:rsidP="00657A6C">
            <w:r w:rsidRPr="00657A6C">
              <w:t>Metro Ticket Generating System in ServiceNow</w:t>
            </w:r>
          </w:p>
        </w:tc>
      </w:tr>
      <w:tr w:rsidR="00657A6C" w:rsidRPr="00657A6C" w14:paraId="69FB8BB3" w14:textId="77777777">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hideMark/>
          </w:tcPr>
          <w:p w14:paraId="2C1B1966" w14:textId="77777777" w:rsidR="00657A6C" w:rsidRPr="00657A6C" w:rsidRDefault="00657A6C" w:rsidP="00657A6C">
            <w:r w:rsidRPr="00657A6C">
              <w:t>Maximum Marks</w:t>
            </w:r>
          </w:p>
        </w:tc>
        <w:tc>
          <w:tcPr>
            <w:tcW w:w="504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AA2FE1" w14:textId="77777777" w:rsidR="00657A6C" w:rsidRPr="00657A6C" w:rsidRDefault="00657A6C" w:rsidP="00657A6C"/>
        </w:tc>
      </w:tr>
    </w:tbl>
    <w:p w14:paraId="23AEBCBC" w14:textId="77777777" w:rsidR="002E6D35" w:rsidRDefault="002E6D35"/>
    <w:p w14:paraId="018B3CEF" w14:textId="77777777" w:rsidR="002E6D35" w:rsidRDefault="00000000">
      <w:pPr>
        <w:keepNext/>
        <w:spacing w:before="200" w:after="120"/>
      </w:pPr>
      <w:r>
        <w:rPr>
          <w:b/>
          <w:bCs/>
          <w:sz w:val="26"/>
          <w:szCs w:val="26"/>
        </w:rPr>
        <w:t>Solution Architecture</w:t>
      </w:r>
    </w:p>
    <w:p w14:paraId="55AD5EFC" w14:textId="77777777" w:rsidR="002E6D35" w:rsidRDefault="00000000">
      <w:pPr>
        <w:spacing w:after="120"/>
      </w:pPr>
      <w:r>
        <w:t xml:space="preserve">The architecture connects the passenger-facing booking experience with ServiceNow </w:t>
      </w:r>
      <w:proofErr w:type="spellStart"/>
      <w:r>
        <w:t>catalog</w:t>
      </w:r>
      <w:proofErr w:type="spellEnd"/>
      <w:r>
        <w:t xml:space="preserve"> configuration, validation rules, fare logic, QR code generation and the backend ticket and station data.</w:t>
      </w:r>
    </w:p>
    <w:p w14:paraId="7721D24B" w14:textId="77777777" w:rsidR="002E6D35" w:rsidRDefault="00000000">
      <w:pPr>
        <w:spacing w:before="120" w:after="60"/>
        <w:jc w:val="center"/>
      </w:pPr>
      <w:r>
        <w:rPr>
          <w:noProof/>
        </w:rPr>
        <w:drawing>
          <wp:inline distT="0" distB="0" distL="0" distR="0" wp14:anchorId="7683E1D3" wp14:editId="3C7B51BD">
            <wp:extent cx="5715000" cy="3295650"/>
            <wp:effectExtent l="0" t="0" r="0" b="0"/>
            <wp:docPr id="1" name="arch" descr="Figure 1: Metro Ticket solution architecture." title="Figure 1: Metro Ticket 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295650"/>
                    </a:xfrm>
                    <a:prstGeom prst="rect">
                      <a:avLst/>
                    </a:prstGeom>
                  </pic:spPr>
                </pic:pic>
              </a:graphicData>
            </a:graphic>
          </wp:inline>
        </w:drawing>
      </w:r>
    </w:p>
    <w:p w14:paraId="678D905D" w14:textId="77777777" w:rsidR="002E6D35" w:rsidRDefault="00000000">
      <w:pPr>
        <w:spacing w:after="200"/>
        <w:jc w:val="center"/>
      </w:pPr>
      <w:r>
        <w:rPr>
          <w:i/>
          <w:iCs/>
          <w:sz w:val="19"/>
          <w:szCs w:val="19"/>
        </w:rPr>
        <w:t>Figure 1: Metro Ticket solution architecture.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00"/>
        <w:gridCol w:w="4380"/>
      </w:tblGrid>
      <w:tr w:rsidR="002E6D35" w14:paraId="279BE5E7"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3CE82936" w14:textId="77777777" w:rsidR="002E6D35" w:rsidRDefault="00000000">
            <w:r>
              <w:rPr>
                <w:b/>
                <w:bCs/>
                <w:color w:val="FFFFFF"/>
                <w:sz w:val="20"/>
                <w:szCs w:val="20"/>
              </w:rPr>
              <w:t>Layer</w:t>
            </w:r>
          </w:p>
        </w:tc>
        <w:tc>
          <w:tcPr>
            <w:tcW w:w="390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3181C5E6" w14:textId="77777777" w:rsidR="002E6D35" w:rsidRDefault="00000000">
            <w:r>
              <w:rPr>
                <w:b/>
                <w:bCs/>
                <w:color w:val="FFFFFF"/>
                <w:sz w:val="20"/>
                <w:szCs w:val="20"/>
              </w:rPr>
              <w:t>Components</w:t>
            </w:r>
          </w:p>
        </w:tc>
        <w:tc>
          <w:tcPr>
            <w:tcW w:w="438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5A91D4C1" w14:textId="77777777" w:rsidR="002E6D35" w:rsidRDefault="00000000">
            <w:r>
              <w:rPr>
                <w:b/>
                <w:bCs/>
                <w:color w:val="FFFFFF"/>
                <w:sz w:val="20"/>
                <w:szCs w:val="20"/>
              </w:rPr>
              <w:t>Responsibility</w:t>
            </w:r>
          </w:p>
        </w:tc>
      </w:tr>
      <w:tr w:rsidR="002E6D35" w14:paraId="659F2789"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CF9713" w14:textId="77777777" w:rsidR="002E6D35" w:rsidRDefault="00000000">
            <w:r>
              <w:rPr>
                <w:sz w:val="20"/>
                <w:szCs w:val="20"/>
              </w:rPr>
              <w:t>Experience</w:t>
            </w:r>
          </w:p>
        </w:tc>
        <w:tc>
          <w:tcPr>
            <w:tcW w:w="3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E38AAC" w14:textId="77777777" w:rsidR="002E6D35" w:rsidRDefault="00000000">
            <w:r>
              <w:rPr>
                <w:sz w:val="20"/>
                <w:szCs w:val="20"/>
              </w:rPr>
              <w:t>UI Pages, passenger portal</w:t>
            </w:r>
          </w:p>
        </w:tc>
        <w:tc>
          <w:tcPr>
            <w:tcW w:w="4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4BA900" w14:textId="77777777" w:rsidR="002E6D35" w:rsidRDefault="00000000">
            <w:r>
              <w:rPr>
                <w:sz w:val="20"/>
                <w:szCs w:val="20"/>
              </w:rPr>
              <w:t>Passenger UI.</w:t>
            </w:r>
          </w:p>
        </w:tc>
      </w:tr>
      <w:tr w:rsidR="002E6D35" w14:paraId="0A997979"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BC9800" w14:textId="77777777" w:rsidR="002E6D35" w:rsidRDefault="00000000">
            <w:proofErr w:type="spellStart"/>
            <w:r>
              <w:rPr>
                <w:sz w:val="20"/>
                <w:szCs w:val="20"/>
              </w:rPr>
              <w:t>Catalog</w:t>
            </w:r>
            <w:proofErr w:type="spellEnd"/>
          </w:p>
        </w:tc>
        <w:tc>
          <w:tcPr>
            <w:tcW w:w="3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1FFAB0" w14:textId="77777777" w:rsidR="002E6D35" w:rsidRDefault="00000000">
            <w:r>
              <w:rPr>
                <w:sz w:val="20"/>
                <w:szCs w:val="20"/>
              </w:rPr>
              <w:t>Book Metro Ticket item</w:t>
            </w:r>
          </w:p>
        </w:tc>
        <w:tc>
          <w:tcPr>
            <w:tcW w:w="4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E0FEBE" w14:textId="77777777" w:rsidR="002E6D35" w:rsidRDefault="00000000">
            <w:r>
              <w:rPr>
                <w:sz w:val="20"/>
                <w:szCs w:val="20"/>
              </w:rPr>
              <w:t>Collect Source, Destination, Passenger Type, Number of Tickets.</w:t>
            </w:r>
          </w:p>
        </w:tc>
      </w:tr>
      <w:tr w:rsidR="002E6D35" w14:paraId="7D1A8696"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D5BE25" w14:textId="77777777" w:rsidR="002E6D35" w:rsidRDefault="00000000">
            <w:r>
              <w:rPr>
                <w:sz w:val="20"/>
                <w:szCs w:val="20"/>
              </w:rPr>
              <w:t>Logic</w:t>
            </w:r>
          </w:p>
        </w:tc>
        <w:tc>
          <w:tcPr>
            <w:tcW w:w="3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EC6B34" w14:textId="77777777" w:rsidR="002E6D35" w:rsidRDefault="00000000">
            <w:r>
              <w:rPr>
                <w:sz w:val="20"/>
                <w:szCs w:val="20"/>
              </w:rPr>
              <w:t>Fare Logic Script, Flow Designer, QR Code Integration</w:t>
            </w:r>
          </w:p>
        </w:tc>
        <w:tc>
          <w:tcPr>
            <w:tcW w:w="4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D99AF4" w14:textId="77777777" w:rsidR="002E6D35" w:rsidRDefault="00000000">
            <w:r>
              <w:rPr>
                <w:sz w:val="20"/>
                <w:szCs w:val="20"/>
              </w:rPr>
              <w:t>Calculate fare and generate ticket.</w:t>
            </w:r>
          </w:p>
        </w:tc>
      </w:tr>
      <w:tr w:rsidR="002E6D35" w14:paraId="319DB376"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AA23BF" w14:textId="77777777" w:rsidR="002E6D35" w:rsidRDefault="00000000">
            <w:r>
              <w:rPr>
                <w:sz w:val="20"/>
                <w:szCs w:val="20"/>
              </w:rPr>
              <w:t>Rules</w:t>
            </w:r>
          </w:p>
        </w:tc>
        <w:tc>
          <w:tcPr>
            <w:tcW w:w="3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2A4EF3" w14:textId="77777777" w:rsidR="002E6D35" w:rsidRDefault="00000000">
            <w:r>
              <w:rPr>
                <w:sz w:val="20"/>
                <w:szCs w:val="20"/>
              </w:rPr>
              <w:t>Client/server validation, UI Policies</w:t>
            </w:r>
          </w:p>
        </w:tc>
        <w:tc>
          <w:tcPr>
            <w:tcW w:w="4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237DCC" w14:textId="77777777" w:rsidR="002E6D35" w:rsidRDefault="00000000">
            <w:r>
              <w:rPr>
                <w:sz w:val="20"/>
                <w:szCs w:val="20"/>
              </w:rPr>
              <w:t>Validate and control fields.</w:t>
            </w:r>
          </w:p>
        </w:tc>
      </w:tr>
      <w:tr w:rsidR="002E6D35" w14:paraId="21C851A5"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FA70C1" w14:textId="77777777" w:rsidR="002E6D35" w:rsidRDefault="00000000">
            <w:r>
              <w:rPr>
                <w:sz w:val="20"/>
                <w:szCs w:val="20"/>
              </w:rPr>
              <w:t>Data</w:t>
            </w:r>
          </w:p>
        </w:tc>
        <w:tc>
          <w:tcPr>
            <w:tcW w:w="3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C45DDC" w14:textId="77777777" w:rsidR="002E6D35" w:rsidRDefault="00000000">
            <w:r>
              <w:rPr>
                <w:sz w:val="20"/>
                <w:szCs w:val="20"/>
              </w:rPr>
              <w:t xml:space="preserve">Metro Ticket, Station Details, </w:t>
            </w:r>
            <w:proofErr w:type="spellStart"/>
            <w:r>
              <w:rPr>
                <w:sz w:val="20"/>
                <w:szCs w:val="20"/>
              </w:rPr>
              <w:t>sys_user</w:t>
            </w:r>
            <w:proofErr w:type="spellEnd"/>
          </w:p>
        </w:tc>
        <w:tc>
          <w:tcPr>
            <w:tcW w:w="4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51BCE3" w14:textId="77777777" w:rsidR="002E6D35" w:rsidRDefault="00000000">
            <w:r>
              <w:rPr>
                <w:sz w:val="20"/>
                <w:szCs w:val="20"/>
              </w:rPr>
              <w:t>Persist records.</w:t>
            </w:r>
          </w:p>
        </w:tc>
      </w:tr>
      <w:tr w:rsidR="002E6D35" w14:paraId="165DE71A" w14:textId="77777777">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F0E01D" w14:textId="77777777" w:rsidR="002E6D35" w:rsidRDefault="00000000">
            <w:r>
              <w:rPr>
                <w:sz w:val="20"/>
                <w:szCs w:val="20"/>
              </w:rPr>
              <w:t>Operations</w:t>
            </w:r>
          </w:p>
        </w:tc>
        <w:tc>
          <w:tcPr>
            <w:tcW w:w="3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D282B6" w14:textId="77777777" w:rsidR="002E6D35" w:rsidRDefault="00000000">
            <w:r>
              <w:rPr>
                <w:sz w:val="20"/>
                <w:szCs w:val="20"/>
              </w:rPr>
              <w:t>Notifications</w:t>
            </w:r>
          </w:p>
        </w:tc>
        <w:tc>
          <w:tcPr>
            <w:tcW w:w="4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ED7994" w14:textId="77777777" w:rsidR="002E6D35" w:rsidRDefault="00000000">
            <w:r>
              <w:rPr>
                <w:sz w:val="20"/>
                <w:szCs w:val="20"/>
              </w:rPr>
              <w:t>Inform passengers and staff.</w:t>
            </w:r>
          </w:p>
        </w:tc>
      </w:tr>
    </w:tbl>
    <w:p w14:paraId="2B779D19" w14:textId="77777777" w:rsidR="002E6D35" w:rsidRDefault="00000000">
      <w:pPr>
        <w:keepNext/>
        <w:spacing w:before="200" w:after="120"/>
      </w:pPr>
      <w:r>
        <w:rPr>
          <w:b/>
          <w:bCs/>
          <w:sz w:val="26"/>
          <w:szCs w:val="26"/>
        </w:rPr>
        <w:t>Data Architecture</w:t>
      </w:r>
    </w:p>
    <w:p w14:paraId="26D29AF4" w14:textId="77777777" w:rsidR="002E6D35" w:rsidRDefault="00000000">
      <w:pPr>
        <w:spacing w:after="120"/>
      </w:pPr>
      <w:r>
        <w:t>Data architecture is the blueprint for how data is collected, stored, managed, integrated, and used across an organization. It defines the policies, standards, models, and rules that govern how data flows and supports business objectives.</w:t>
      </w:r>
    </w:p>
    <w:p w14:paraId="788F586E" w14:textId="77777777" w:rsidR="002E6D35" w:rsidRDefault="00000000">
      <w:pPr>
        <w:keepNext/>
        <w:spacing w:before="200" w:after="120"/>
      </w:pPr>
      <w:r>
        <w:rPr>
          <w:b/>
          <w:bCs/>
          <w:sz w:val="26"/>
          <w:szCs w:val="26"/>
        </w:rPr>
        <w:lastRenderedPageBreak/>
        <w:t>Validation &amp; Data Handling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2E6D35" w14:paraId="7C82370D" w14:textId="77777777">
        <w:tblPrEx>
          <w:tblCellMar>
            <w:top w:w="0" w:type="dxa"/>
            <w:bottom w:w="0" w:type="dxa"/>
          </w:tblCellMar>
        </w:tblPrEx>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2E407357" w14:textId="77777777" w:rsidR="002E6D35" w:rsidRDefault="00000000">
            <w:r>
              <w:rPr>
                <w:b/>
                <w:bCs/>
                <w:color w:val="FFFFFF"/>
                <w:sz w:val="20"/>
                <w:szCs w:val="20"/>
              </w:rPr>
              <w:t>Item</w:t>
            </w:r>
          </w:p>
        </w:tc>
        <w:tc>
          <w:tcPr>
            <w:tcW w:w="7080" w:type="dxa"/>
            <w:tcBorders>
              <w:top w:val="single" w:sz="4" w:space="0" w:color="000000"/>
              <w:left w:val="single" w:sz="4" w:space="0" w:color="000000"/>
              <w:bottom w:val="single" w:sz="4" w:space="0" w:color="000000"/>
              <w:right w:val="single" w:sz="4" w:space="0" w:color="000000"/>
            </w:tcBorders>
            <w:shd w:val="clear" w:color="auto" w:fill="1F3864"/>
            <w:tcMar>
              <w:top w:w="40" w:type="dxa"/>
              <w:left w:w="100" w:type="dxa"/>
              <w:bottom w:w="40" w:type="dxa"/>
              <w:right w:w="100" w:type="dxa"/>
            </w:tcMar>
          </w:tcPr>
          <w:p w14:paraId="7995A259" w14:textId="77777777" w:rsidR="002E6D35" w:rsidRDefault="00000000">
            <w:r>
              <w:rPr>
                <w:b/>
                <w:bCs/>
                <w:color w:val="FFFFFF"/>
                <w:sz w:val="20"/>
                <w:szCs w:val="20"/>
              </w:rPr>
              <w:t>Description</w:t>
            </w:r>
          </w:p>
        </w:tc>
      </w:tr>
      <w:tr w:rsidR="002E6D35" w14:paraId="630D2B91"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86DE57" w14:textId="77777777" w:rsidR="002E6D35" w:rsidRDefault="00000000">
            <w:r>
              <w:rPr>
                <w:sz w:val="20"/>
                <w:szCs w:val="20"/>
              </w:rPr>
              <w:t>Field validations</w:t>
            </w:r>
          </w:p>
        </w:tc>
        <w:tc>
          <w:tcPr>
            <w:tcW w:w="7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0C89BF" w14:textId="77777777" w:rsidR="002E6D35" w:rsidRDefault="00000000">
            <w:r>
              <w:rPr>
                <w:sz w:val="20"/>
                <w:szCs w:val="20"/>
              </w:rPr>
              <w:t>Non-empty source/destination, fare match, approved travel date.</w:t>
            </w:r>
          </w:p>
        </w:tc>
      </w:tr>
      <w:tr w:rsidR="002E6D35" w14:paraId="6AA0C03E"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4D48F3" w14:textId="77777777" w:rsidR="002E6D35" w:rsidRDefault="00000000">
            <w:r>
              <w:rPr>
                <w:sz w:val="20"/>
                <w:szCs w:val="20"/>
              </w:rPr>
              <w:t>Mandatory fields</w:t>
            </w:r>
          </w:p>
        </w:tc>
        <w:tc>
          <w:tcPr>
            <w:tcW w:w="7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F43BA4" w14:textId="77777777" w:rsidR="002E6D35" w:rsidRDefault="00000000">
            <w:r>
              <w:rPr>
                <w:sz w:val="20"/>
                <w:szCs w:val="20"/>
              </w:rPr>
              <w:t>Enforced on client and server side to prevent incomplete submissions.</w:t>
            </w:r>
          </w:p>
        </w:tc>
      </w:tr>
      <w:tr w:rsidR="002E6D35" w14:paraId="6FA05572"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FBF72C" w14:textId="77777777" w:rsidR="002E6D35" w:rsidRDefault="00000000">
            <w:r>
              <w:rPr>
                <w:sz w:val="20"/>
                <w:szCs w:val="20"/>
              </w:rPr>
              <w:t>Auto-populate logic</w:t>
            </w:r>
          </w:p>
        </w:tc>
        <w:tc>
          <w:tcPr>
            <w:tcW w:w="7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4614FF" w14:textId="77777777" w:rsidR="002E6D35" w:rsidRDefault="00000000">
            <w:r>
              <w:rPr>
                <w:sz w:val="20"/>
                <w:szCs w:val="20"/>
              </w:rPr>
              <w:t xml:space="preserve">Default values (e.g., single, return journey) using </w:t>
            </w:r>
            <w:proofErr w:type="spellStart"/>
            <w:r>
              <w:rPr>
                <w:sz w:val="20"/>
                <w:szCs w:val="20"/>
              </w:rPr>
              <w:t>catalog</w:t>
            </w:r>
            <w:proofErr w:type="spellEnd"/>
            <w:r>
              <w:rPr>
                <w:sz w:val="20"/>
                <w:szCs w:val="20"/>
              </w:rPr>
              <w:t xml:space="preserve"> client scripts and UI policies.</w:t>
            </w:r>
          </w:p>
        </w:tc>
      </w:tr>
      <w:tr w:rsidR="002E6D35" w14:paraId="49BF2490"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FAFC4F" w14:textId="77777777" w:rsidR="002E6D35" w:rsidRDefault="00000000">
            <w:r>
              <w:rPr>
                <w:sz w:val="20"/>
                <w:szCs w:val="20"/>
              </w:rPr>
              <w:t>Fields mapping</w:t>
            </w:r>
          </w:p>
        </w:tc>
        <w:tc>
          <w:tcPr>
            <w:tcW w:w="7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AE5351" w14:textId="77777777" w:rsidR="002E6D35" w:rsidRDefault="00000000">
            <w:r>
              <w:rPr>
                <w:sz w:val="20"/>
                <w:szCs w:val="20"/>
              </w:rPr>
              <w:t>Process Automation Engine auto-maps fields and populates the values given by the user/clients.</w:t>
            </w:r>
          </w:p>
        </w:tc>
      </w:tr>
    </w:tbl>
    <w:p w14:paraId="44EA95DC" w14:textId="77777777" w:rsidR="0009077F" w:rsidRDefault="0009077F"/>
    <w:sectPr w:rsidR="0009077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46BA7"/>
    <w:multiLevelType w:val="hybridMultilevel"/>
    <w:tmpl w:val="9572D224"/>
    <w:lvl w:ilvl="0" w:tplc="27460EC8">
      <w:start w:val="1"/>
      <w:numFmt w:val="bullet"/>
      <w:lvlText w:val="●"/>
      <w:lvlJc w:val="left"/>
      <w:pPr>
        <w:ind w:left="720" w:hanging="360"/>
      </w:pPr>
    </w:lvl>
    <w:lvl w:ilvl="1" w:tplc="69BCD6B6">
      <w:start w:val="1"/>
      <w:numFmt w:val="bullet"/>
      <w:lvlText w:val="○"/>
      <w:lvlJc w:val="left"/>
      <w:pPr>
        <w:ind w:left="1440" w:hanging="360"/>
      </w:pPr>
    </w:lvl>
    <w:lvl w:ilvl="2" w:tplc="9F503254">
      <w:start w:val="1"/>
      <w:numFmt w:val="bullet"/>
      <w:lvlText w:val="■"/>
      <w:lvlJc w:val="left"/>
      <w:pPr>
        <w:ind w:left="2160" w:hanging="360"/>
      </w:pPr>
    </w:lvl>
    <w:lvl w:ilvl="3" w:tplc="0A2EF8DC">
      <w:start w:val="1"/>
      <w:numFmt w:val="bullet"/>
      <w:lvlText w:val="●"/>
      <w:lvlJc w:val="left"/>
      <w:pPr>
        <w:ind w:left="2880" w:hanging="360"/>
      </w:pPr>
    </w:lvl>
    <w:lvl w:ilvl="4" w:tplc="B8B0D07E">
      <w:start w:val="1"/>
      <w:numFmt w:val="bullet"/>
      <w:lvlText w:val="○"/>
      <w:lvlJc w:val="left"/>
      <w:pPr>
        <w:ind w:left="3600" w:hanging="360"/>
      </w:pPr>
    </w:lvl>
    <w:lvl w:ilvl="5" w:tplc="E84C3B84">
      <w:start w:val="1"/>
      <w:numFmt w:val="bullet"/>
      <w:lvlText w:val="■"/>
      <w:lvlJc w:val="left"/>
      <w:pPr>
        <w:ind w:left="4320" w:hanging="360"/>
      </w:pPr>
    </w:lvl>
    <w:lvl w:ilvl="6" w:tplc="9FB4381E">
      <w:start w:val="1"/>
      <w:numFmt w:val="bullet"/>
      <w:lvlText w:val="●"/>
      <w:lvlJc w:val="left"/>
      <w:pPr>
        <w:ind w:left="5040" w:hanging="360"/>
      </w:pPr>
    </w:lvl>
    <w:lvl w:ilvl="7" w:tplc="4052D412">
      <w:start w:val="1"/>
      <w:numFmt w:val="bullet"/>
      <w:lvlText w:val="●"/>
      <w:lvlJc w:val="left"/>
      <w:pPr>
        <w:ind w:left="5760" w:hanging="360"/>
      </w:pPr>
    </w:lvl>
    <w:lvl w:ilvl="8" w:tplc="40B02A86">
      <w:start w:val="1"/>
      <w:numFmt w:val="bullet"/>
      <w:lvlText w:val="●"/>
      <w:lvlJc w:val="left"/>
      <w:pPr>
        <w:ind w:left="6480" w:hanging="360"/>
      </w:pPr>
    </w:lvl>
  </w:abstractNum>
  <w:abstractNum w:abstractNumId="1" w15:restartNumberingAfterBreak="0">
    <w:nsid w:val="71E64C9B"/>
    <w:multiLevelType w:val="hybridMultilevel"/>
    <w:tmpl w:val="4E520404"/>
    <w:lvl w:ilvl="0" w:tplc="65700BCA">
      <w:start w:val="1"/>
      <w:numFmt w:val="bullet"/>
      <w:lvlText w:val="•"/>
      <w:lvlJc w:val="left"/>
      <w:pPr>
        <w:ind w:left="720" w:hanging="360"/>
      </w:pPr>
    </w:lvl>
    <w:lvl w:ilvl="1" w:tplc="AC76DE34">
      <w:numFmt w:val="decimal"/>
      <w:lvlText w:val=""/>
      <w:lvlJc w:val="left"/>
    </w:lvl>
    <w:lvl w:ilvl="2" w:tplc="2B9AF674">
      <w:numFmt w:val="decimal"/>
      <w:lvlText w:val=""/>
      <w:lvlJc w:val="left"/>
    </w:lvl>
    <w:lvl w:ilvl="3" w:tplc="4DD43424">
      <w:numFmt w:val="decimal"/>
      <w:lvlText w:val=""/>
      <w:lvlJc w:val="left"/>
    </w:lvl>
    <w:lvl w:ilvl="4" w:tplc="B22A9962">
      <w:numFmt w:val="decimal"/>
      <w:lvlText w:val=""/>
      <w:lvlJc w:val="left"/>
    </w:lvl>
    <w:lvl w:ilvl="5" w:tplc="E76EFB06">
      <w:numFmt w:val="decimal"/>
      <w:lvlText w:val=""/>
      <w:lvlJc w:val="left"/>
    </w:lvl>
    <w:lvl w:ilvl="6" w:tplc="CD7C9B7C">
      <w:numFmt w:val="decimal"/>
      <w:lvlText w:val=""/>
      <w:lvlJc w:val="left"/>
    </w:lvl>
    <w:lvl w:ilvl="7" w:tplc="50A89856">
      <w:numFmt w:val="decimal"/>
      <w:lvlText w:val=""/>
      <w:lvlJc w:val="left"/>
    </w:lvl>
    <w:lvl w:ilvl="8" w:tplc="A8264D88">
      <w:numFmt w:val="decimal"/>
      <w:lvlText w:val=""/>
      <w:lvlJc w:val="left"/>
    </w:lvl>
  </w:abstractNum>
  <w:num w:numId="1" w16cid:durableId="12755536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D35"/>
    <w:rsid w:val="0009077F"/>
    <w:rsid w:val="002E6D35"/>
    <w:rsid w:val="00657A6C"/>
    <w:rsid w:val="00A34F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69BC8"/>
  <w15:docId w15:val="{C65068E4-F326-434E-95C3-18A812190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238</Words>
  <Characters>1361</Characters>
  <Application>Microsoft Office Word</Application>
  <DocSecurity>0</DocSecurity>
  <Lines>11</Lines>
  <Paragraphs>3</Paragraphs>
  <ScaleCrop>false</ScaleCrop>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poojajeevarathinam2005@outlook.com</cp:lastModifiedBy>
  <cp:revision>2</cp:revision>
  <dcterms:created xsi:type="dcterms:W3CDTF">2026-09-28T15:21:00Z</dcterms:created>
  <dcterms:modified xsi:type="dcterms:W3CDTF">2026-10-08T14:56:00Z</dcterms:modified>
</cp:coreProperties>
</file>