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E7DBE" w14:textId="1622CE06" w:rsidR="00BA77CE" w:rsidRPr="00BA77CE" w:rsidRDefault="00BA77CE" w:rsidP="00BA7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Lab Final Project: Build a </w:t>
      </w:r>
      <w:proofErr w:type="spellStart"/>
      <w:r w:rsidRPr="00BA77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Fullstack</w:t>
      </w:r>
      <w:proofErr w:type="spellEnd"/>
      <w:r w:rsidRPr="00BA77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Business Application with SAP CAP and Fiori</w:t>
      </w:r>
    </w:p>
    <w:p w14:paraId="238AD989" w14:textId="1A08AB72" w:rsidR="00BA77CE" w:rsidRPr="00BA77CE" w:rsidRDefault="00BA77CE" w:rsidP="00BA7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</w:p>
    <w:p w14:paraId="20C82BBF" w14:textId="0738332A" w:rsidR="00BA77CE" w:rsidRPr="00BA77CE" w:rsidRDefault="00BA77CE" w:rsidP="00BA7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 xml:space="preserve">You need to design and implement a business application using the </w:t>
      </w:r>
      <w:r w:rsidRPr="00BA77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Cloud Application Programming Model (CAP)</w:t>
      </w:r>
      <w:r w:rsidRPr="00BA77CE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3A430319" w14:textId="77777777" w:rsidR="00BA77CE" w:rsidRPr="00BA77CE" w:rsidRDefault="00BA77CE" w:rsidP="00BA7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A custom business domain and data model</w:t>
      </w:r>
    </w:p>
    <w:p w14:paraId="37DA9F36" w14:textId="77777777" w:rsidR="00BA77CE" w:rsidRPr="00BA77CE" w:rsidRDefault="00BA77CE" w:rsidP="00BA7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Business logic in Node.js (handlers, validations, calculations)</w:t>
      </w:r>
    </w:p>
    <w:p w14:paraId="591ABF3F" w14:textId="77777777" w:rsidR="00BA77CE" w:rsidRPr="00BA77CE" w:rsidRDefault="00BA77CE" w:rsidP="00BA7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An OData V4 service layer</w:t>
      </w:r>
    </w:p>
    <w:p w14:paraId="7227AB8D" w14:textId="77777777" w:rsidR="00BA77CE" w:rsidRPr="00BA77CE" w:rsidRDefault="00BA77CE" w:rsidP="00BA77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A SAP Fiori Elements UI (List Report/Object Page)</w:t>
      </w:r>
    </w:p>
    <w:p w14:paraId="040A472A" w14:textId="77777777" w:rsidR="00BA77CE" w:rsidRPr="00BA77CE" w:rsidRDefault="00212EFF" w:rsidP="00BA77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A32C3B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958BA4D" w14:textId="7B5EAE60" w:rsidR="00BA77CE" w:rsidRPr="00BA77CE" w:rsidRDefault="00BA77CE" w:rsidP="00BA7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Overview</w:t>
      </w:r>
    </w:p>
    <w:p w14:paraId="7BEFDD9B" w14:textId="77777777" w:rsidR="00BA77CE" w:rsidRPr="00BA77CE" w:rsidRDefault="00BA77CE" w:rsidP="00BA7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You will:</w:t>
      </w:r>
    </w:p>
    <w:p w14:paraId="3C158802" w14:textId="77777777" w:rsidR="00BA77CE" w:rsidRPr="00BA77CE" w:rsidRDefault="00BA77CE" w:rsidP="00BA7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a business scenario</w:t>
      </w:r>
      <w:r w:rsidRPr="00BA77CE">
        <w:rPr>
          <w:rFonts w:ascii="Times New Roman" w:eastAsia="Times New Roman" w:hAnsi="Times New Roman" w:cs="Times New Roman"/>
          <w:kern w:val="0"/>
          <w14:ligatures w14:val="none"/>
        </w:rPr>
        <w:t xml:space="preserve"> of your choice.</w:t>
      </w:r>
    </w:p>
    <w:p w14:paraId="210F8294" w14:textId="77777777" w:rsidR="00BA77CE" w:rsidRPr="00BA77CE" w:rsidRDefault="00BA77CE" w:rsidP="00BA7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your domain</w:t>
      </w:r>
      <w:r w:rsidRPr="00BA77CE">
        <w:rPr>
          <w:rFonts w:ascii="Times New Roman" w:eastAsia="Times New Roman" w:hAnsi="Times New Roman" w:cs="Times New Roman"/>
          <w:kern w:val="0"/>
          <w14:ligatures w14:val="none"/>
        </w:rPr>
        <w:t xml:space="preserve"> with CDS entities and relationships.</w:t>
      </w:r>
    </w:p>
    <w:p w14:paraId="6B11370A" w14:textId="77777777" w:rsidR="00BA77CE" w:rsidRPr="00BA77CE" w:rsidRDefault="00BA77CE" w:rsidP="00BA7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 complex business logic</w:t>
      </w:r>
      <w:r w:rsidRPr="00BA77CE">
        <w:rPr>
          <w:rFonts w:ascii="Times New Roman" w:eastAsia="Times New Roman" w:hAnsi="Times New Roman" w:cs="Times New Roman"/>
          <w:kern w:val="0"/>
          <w14:ligatures w14:val="none"/>
        </w:rPr>
        <w:t xml:space="preserve"> using custom handlers.</w:t>
      </w:r>
    </w:p>
    <w:p w14:paraId="0E795B38" w14:textId="77777777" w:rsidR="00BA77CE" w:rsidRPr="00BA77CE" w:rsidRDefault="00BA77CE" w:rsidP="00BA7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Expose services</w:t>
      </w:r>
      <w:r w:rsidRPr="00BA77CE">
        <w:rPr>
          <w:rFonts w:ascii="Times New Roman" w:eastAsia="Times New Roman" w:hAnsi="Times New Roman" w:cs="Times New Roman"/>
          <w:kern w:val="0"/>
          <w14:ligatures w14:val="none"/>
        </w:rPr>
        <w:t xml:space="preserve"> using OData V4.</w:t>
      </w:r>
    </w:p>
    <w:p w14:paraId="60AD2C10" w14:textId="77777777" w:rsidR="00BA77CE" w:rsidRPr="00BA77CE" w:rsidRDefault="00BA77CE" w:rsidP="00BA7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a Fiori UI5 application</w:t>
      </w:r>
      <w:r w:rsidRPr="00BA77CE">
        <w:rPr>
          <w:rFonts w:ascii="Times New Roman" w:eastAsia="Times New Roman" w:hAnsi="Times New Roman" w:cs="Times New Roman"/>
          <w:kern w:val="0"/>
          <w14:ligatures w14:val="none"/>
        </w:rPr>
        <w:t xml:space="preserve"> (List Report/Object Page) connected to your backend service.</w:t>
      </w:r>
    </w:p>
    <w:p w14:paraId="6E804EE8" w14:textId="329427C5" w:rsidR="00BA77CE" w:rsidRPr="00BA77CE" w:rsidRDefault="00BA77CE" w:rsidP="00BA77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and test everything.</w:t>
      </w:r>
    </w:p>
    <w:p w14:paraId="4B60061A" w14:textId="77777777" w:rsidR="00BA77CE" w:rsidRPr="00BA77CE" w:rsidRDefault="00212EFF" w:rsidP="00BA77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88B58B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DD6FBF9" w14:textId="715FC47B" w:rsidR="00BA77CE" w:rsidRPr="00BA77CE" w:rsidRDefault="00BA77CE" w:rsidP="00BA7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 Your Business Domain</w:t>
      </w:r>
    </w:p>
    <w:p w14:paraId="7B8D41D7" w14:textId="77777777" w:rsidR="00BA77CE" w:rsidRPr="00BA77CE" w:rsidRDefault="00BA77CE" w:rsidP="00BA7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Pick a topic you're interested in. Examples:</w:t>
      </w:r>
    </w:p>
    <w:p w14:paraId="7523D2C2" w14:textId="77777777" w:rsidR="00BA77CE" w:rsidRPr="00BA77CE" w:rsidRDefault="00BA77CE" w:rsidP="00BA7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Hotel booking system</w:t>
      </w:r>
    </w:p>
    <w:p w14:paraId="7A594DD7" w14:textId="77777777" w:rsidR="00BA77CE" w:rsidRPr="00BA77CE" w:rsidRDefault="00BA77CE" w:rsidP="00BA7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Bicycle rental platform</w:t>
      </w:r>
    </w:p>
    <w:p w14:paraId="4F0C2A90" w14:textId="77777777" w:rsidR="00BA77CE" w:rsidRPr="00BA77CE" w:rsidRDefault="00BA77CE" w:rsidP="00BA7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Task and project management</w:t>
      </w:r>
    </w:p>
    <w:p w14:paraId="20C9C116" w14:textId="77777777" w:rsidR="00BA77CE" w:rsidRPr="00BA77CE" w:rsidRDefault="00BA77CE" w:rsidP="00BA7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Inventory and warehouse system</w:t>
      </w:r>
    </w:p>
    <w:p w14:paraId="77013C9C" w14:textId="77777777" w:rsidR="00BA77CE" w:rsidRPr="00BA77CE" w:rsidRDefault="00BA77CE" w:rsidP="00BA7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Online education portal</w:t>
      </w:r>
    </w:p>
    <w:p w14:paraId="057F21CA" w14:textId="77777777" w:rsidR="00BA77CE" w:rsidRPr="00BA77CE" w:rsidRDefault="00BA77CE" w:rsidP="00BA7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Startup CRM system</w:t>
      </w:r>
    </w:p>
    <w:p w14:paraId="6BCFA04A" w14:textId="37209D5A" w:rsidR="00BA77CE" w:rsidRPr="00BA77CE" w:rsidRDefault="00BA77CE" w:rsidP="00BA77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Sports team management</w:t>
      </w:r>
    </w:p>
    <w:p w14:paraId="4F802801" w14:textId="655D3A56" w:rsidR="00BA77CE" w:rsidRPr="00BA77CE" w:rsidRDefault="00BA77CE" w:rsidP="00BA77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Step-by-Step Requirements</w:t>
      </w:r>
    </w:p>
    <w:p w14:paraId="028B9EE9" w14:textId="1AF7035D" w:rsidR="00BA77CE" w:rsidRPr="00BA77CE" w:rsidRDefault="00BA77CE" w:rsidP="00BA7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1) Define the Scenario</w:t>
      </w:r>
    </w:p>
    <w:p w14:paraId="415BFD61" w14:textId="77777777" w:rsidR="00BA77CE" w:rsidRPr="00BA77CE" w:rsidRDefault="00BA77CE" w:rsidP="00BA7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Write a brief business context (5–6 sentences):</w:t>
      </w:r>
    </w:p>
    <w:p w14:paraId="01143694" w14:textId="77777777" w:rsidR="00BA77CE" w:rsidRPr="00BA77CE" w:rsidRDefault="00BA77CE" w:rsidP="00BA7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What is your application about?</w:t>
      </w:r>
    </w:p>
    <w:p w14:paraId="7F7E890E" w14:textId="77777777" w:rsidR="00BA77CE" w:rsidRPr="00BA77CE" w:rsidRDefault="00BA77CE" w:rsidP="00BA7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Who are the users?</w:t>
      </w:r>
    </w:p>
    <w:p w14:paraId="345CCE41" w14:textId="77777777" w:rsidR="00BA77CE" w:rsidRPr="00BA77CE" w:rsidRDefault="00BA77CE" w:rsidP="00BA7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What problems does it solve?</w:t>
      </w:r>
    </w:p>
    <w:p w14:paraId="20F2BE55" w14:textId="6DC2CDC7" w:rsidR="00BA77CE" w:rsidRDefault="00BA77CE" w:rsidP="00BA77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What are the main entities?</w:t>
      </w:r>
    </w:p>
    <w:p w14:paraId="2BD87754" w14:textId="77777777" w:rsidR="005F72B6" w:rsidRPr="00BA77CE" w:rsidRDefault="005F72B6" w:rsidP="005F72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7C74B5" w14:textId="5FD3B0F1" w:rsidR="00BA77CE" w:rsidRPr="00BA77CE" w:rsidRDefault="00BA77CE" w:rsidP="00BA7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2) Design the Data Model (CDS)</w:t>
      </w:r>
    </w:p>
    <w:p w14:paraId="10961594" w14:textId="77777777" w:rsidR="00BA77CE" w:rsidRPr="00BA77CE" w:rsidRDefault="00BA77CE" w:rsidP="00BA7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Use Core Data Services (CDS) to model your domain.</w:t>
      </w:r>
    </w:p>
    <w:p w14:paraId="68C68FBA" w14:textId="77777777" w:rsidR="00BA77CE" w:rsidRPr="00BA77CE" w:rsidRDefault="00BA77CE" w:rsidP="00BA7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Required:</w:t>
      </w:r>
    </w:p>
    <w:p w14:paraId="2484BEEB" w14:textId="77777777" w:rsidR="00BA77CE" w:rsidRPr="00BA77CE" w:rsidRDefault="00BA77CE" w:rsidP="00BA77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At least 3 entities</w:t>
      </w:r>
    </w:p>
    <w:p w14:paraId="139D09E0" w14:textId="77777777" w:rsidR="00BA77CE" w:rsidRPr="00BA77CE" w:rsidRDefault="00BA77CE" w:rsidP="00BA77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At least 1 association between them</w:t>
      </w:r>
    </w:p>
    <w:p w14:paraId="3D4F5436" w14:textId="1852516A" w:rsidR="00BA77CE" w:rsidRPr="00BA77CE" w:rsidRDefault="00BA77CE" w:rsidP="00BA77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Use of basic types (String, Date, Boolean, etc.)</w:t>
      </w:r>
    </w:p>
    <w:p w14:paraId="275E71B6" w14:textId="34902414" w:rsidR="00BA77CE" w:rsidRPr="00BA77CE" w:rsidRDefault="00BA77CE" w:rsidP="00BA7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3) Implement Business Logic (Handlers)</w:t>
      </w:r>
    </w:p>
    <w:p w14:paraId="5D407834" w14:textId="77777777" w:rsidR="00BA77CE" w:rsidRPr="00BA77CE" w:rsidRDefault="00BA77CE" w:rsidP="00BA7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Required:</w:t>
      </w:r>
    </w:p>
    <w:p w14:paraId="0D5044D3" w14:textId="77777777" w:rsidR="00BA77CE" w:rsidRPr="00BA77CE" w:rsidRDefault="00BA77CE" w:rsidP="00BA77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At least 3 custom handlers:</w:t>
      </w:r>
    </w:p>
    <w:p w14:paraId="5B6D15A3" w14:textId="77777777" w:rsidR="00BA77CE" w:rsidRPr="00BA77CE" w:rsidRDefault="00BA77CE" w:rsidP="00BA77C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Courier New" w:eastAsia="Times New Roman" w:hAnsi="Courier New" w:cs="Courier New"/>
          <w:kern w:val="0"/>
          <w14:ligatures w14:val="none"/>
        </w:rPr>
        <w:t>before</w:t>
      </w:r>
      <w:r w:rsidRPr="00BA77CE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A77CE">
        <w:rPr>
          <w:rFonts w:ascii="Courier New" w:eastAsia="Times New Roman" w:hAnsi="Courier New" w:cs="Courier New"/>
          <w:kern w:val="0"/>
          <w14:ligatures w14:val="none"/>
        </w:rPr>
        <w:t>after</w:t>
      </w:r>
      <w:r w:rsidRPr="00BA77CE">
        <w:rPr>
          <w:rFonts w:ascii="Times New Roman" w:eastAsia="Times New Roman" w:hAnsi="Times New Roman" w:cs="Times New Roman"/>
          <w:kern w:val="0"/>
          <w14:ligatures w14:val="none"/>
        </w:rPr>
        <w:t xml:space="preserve"> event (e.g., CREATE, UPDATE)</w:t>
      </w:r>
    </w:p>
    <w:p w14:paraId="02E3F6E5" w14:textId="77777777" w:rsidR="00BA77CE" w:rsidRPr="00BA77CE" w:rsidRDefault="00BA77CE" w:rsidP="00BA77C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Business rule validation (e.g., dates cannot be in the past)</w:t>
      </w:r>
    </w:p>
    <w:p w14:paraId="7E835926" w14:textId="77777777" w:rsidR="00BA77CE" w:rsidRPr="00BA77CE" w:rsidRDefault="00BA77CE" w:rsidP="00BA77C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Computation or field manipulation</w:t>
      </w:r>
    </w:p>
    <w:p w14:paraId="159E92E9" w14:textId="75505A24" w:rsidR="00BA77CE" w:rsidRPr="00BA77CE" w:rsidRDefault="00F22AA8" w:rsidP="00BA77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="00BA77CE" w:rsidRPr="00BA77CE">
        <w:rPr>
          <w:rFonts w:ascii="Times New Roman" w:eastAsia="Times New Roman" w:hAnsi="Times New Roman" w:cs="Times New Roman"/>
          <w:kern w:val="0"/>
          <w14:ligatures w14:val="none"/>
        </w:rPr>
        <w:t>all an external API (e.g., exchange rates, weather)</w:t>
      </w:r>
    </w:p>
    <w:p w14:paraId="7F769F0D" w14:textId="5C935E10" w:rsidR="00BA77CE" w:rsidRPr="00BA77CE" w:rsidRDefault="00BA77CE" w:rsidP="00BA7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4) Create OData V4 Service</w:t>
      </w:r>
    </w:p>
    <w:p w14:paraId="04C0AE96" w14:textId="77777777" w:rsidR="00BA77CE" w:rsidRPr="00BA77CE" w:rsidRDefault="00BA77CE" w:rsidP="00BA7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 xml:space="preserve">Define and expose your service using </w:t>
      </w:r>
      <w:r w:rsidRPr="00BA77CE">
        <w:rPr>
          <w:rFonts w:ascii="Courier New" w:eastAsia="Times New Roman" w:hAnsi="Courier New" w:cs="Courier New"/>
          <w:kern w:val="0"/>
          <w14:ligatures w14:val="none"/>
        </w:rPr>
        <w:t>.</w:t>
      </w:r>
      <w:proofErr w:type="spellStart"/>
      <w:r w:rsidRPr="00BA77CE">
        <w:rPr>
          <w:rFonts w:ascii="Courier New" w:eastAsia="Times New Roman" w:hAnsi="Courier New" w:cs="Courier New"/>
          <w:kern w:val="0"/>
          <w14:ligatures w14:val="none"/>
        </w:rPr>
        <w:t>cds</w:t>
      </w:r>
      <w:proofErr w:type="spellEnd"/>
      <w:r w:rsidRPr="00BA77CE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C9DA8E" w14:textId="77777777" w:rsidR="00BA77CE" w:rsidRPr="00BA77CE" w:rsidRDefault="00BA77CE" w:rsidP="00BA7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You should be able to test the OData endpoints via:</w:t>
      </w:r>
    </w:p>
    <w:p w14:paraId="51D2663B" w14:textId="7C2CD2BA" w:rsidR="00BA77CE" w:rsidRPr="00BA77CE" w:rsidRDefault="00BA77CE" w:rsidP="00BA77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color w:val="0000FF"/>
          <w:kern w:val="0"/>
          <w:u w:val="single"/>
          <w14:ligatures w14:val="none"/>
        </w:rPr>
        <w:t>http://localhost:4004/odata/v4/</w:t>
      </w:r>
    </w:p>
    <w:p w14:paraId="59EC5903" w14:textId="0B63D580" w:rsidR="00BA77CE" w:rsidRPr="00BA77CE" w:rsidRDefault="00BA77CE" w:rsidP="00BA77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CRUD operations should work.</w:t>
      </w:r>
    </w:p>
    <w:p w14:paraId="5B1FA79F" w14:textId="153EE688" w:rsidR="00BA77CE" w:rsidRPr="00BA77CE" w:rsidRDefault="00BA77CE" w:rsidP="00BA7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5) Add a Fiori UI (List Report + Object Page)</w:t>
      </w:r>
    </w:p>
    <w:p w14:paraId="686E6F4D" w14:textId="77777777" w:rsidR="00BA77CE" w:rsidRDefault="00BA77CE" w:rsidP="00BA77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BA77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Fiori Elements application</w:t>
      </w:r>
      <w:r w:rsidRPr="00BA77CE">
        <w:rPr>
          <w:rFonts w:ascii="Times New Roman" w:eastAsia="Times New Roman" w:hAnsi="Times New Roman" w:cs="Times New Roman"/>
          <w:kern w:val="0"/>
          <w14:ligatures w14:val="none"/>
        </w:rPr>
        <w:t xml:space="preserve"> based on your OData service.</w:t>
      </w:r>
    </w:p>
    <w:p w14:paraId="39C4C3CC" w14:textId="42D78AC8" w:rsidR="00F22AA8" w:rsidRPr="00F22AA8" w:rsidRDefault="00F22AA8" w:rsidP="00F22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22A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6) Define User Roles &amp; Authorization Logic</w:t>
      </w:r>
    </w:p>
    <w:p w14:paraId="4C98316A" w14:textId="77777777" w:rsidR="00F22AA8" w:rsidRPr="00F22AA8" w:rsidRDefault="00F22AA8" w:rsidP="00F2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AA8">
        <w:rPr>
          <w:rFonts w:ascii="Times New Roman" w:eastAsia="Times New Roman" w:hAnsi="Times New Roman" w:cs="Times New Roman"/>
          <w:kern w:val="0"/>
          <w14:ligatures w14:val="none"/>
        </w:rPr>
        <w:t xml:space="preserve">Design </w:t>
      </w:r>
      <w:r w:rsidRPr="00F22A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two user roles</w:t>
      </w:r>
      <w:r w:rsidRPr="00F22AA8">
        <w:rPr>
          <w:rFonts w:ascii="Times New Roman" w:eastAsia="Times New Roman" w:hAnsi="Times New Roman" w:cs="Times New Roman"/>
          <w:kern w:val="0"/>
          <w14:ligatures w14:val="none"/>
        </w:rPr>
        <w:t xml:space="preserve"> for your business application.</w:t>
      </w:r>
    </w:p>
    <w:p w14:paraId="05AC9437" w14:textId="77777777" w:rsidR="00F22AA8" w:rsidRPr="00F22AA8" w:rsidRDefault="00F22AA8" w:rsidP="00F2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A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Examples:</w:t>
      </w:r>
    </w:p>
    <w:p w14:paraId="48BEBA40" w14:textId="77777777" w:rsidR="00F22AA8" w:rsidRPr="00F22AA8" w:rsidRDefault="00F22AA8" w:rsidP="00F22A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AA8">
        <w:rPr>
          <w:rFonts w:ascii="Times New Roman" w:eastAsia="Times New Roman" w:hAnsi="Times New Roman" w:cs="Times New Roman"/>
          <w:kern w:val="0"/>
          <w14:ligatures w14:val="none"/>
        </w:rPr>
        <w:t>Admin: can create/edit/delete all records</w:t>
      </w:r>
    </w:p>
    <w:p w14:paraId="57FC12E6" w14:textId="77777777" w:rsidR="00F22AA8" w:rsidRPr="00F22AA8" w:rsidRDefault="00F22AA8" w:rsidP="00F22A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AA8">
        <w:rPr>
          <w:rFonts w:ascii="Times New Roman" w:eastAsia="Times New Roman" w:hAnsi="Times New Roman" w:cs="Times New Roman"/>
          <w:kern w:val="0"/>
          <w14:ligatures w14:val="none"/>
        </w:rPr>
        <w:t>Customer: can view and create only their own records</w:t>
      </w:r>
    </w:p>
    <w:p w14:paraId="7C6DDFBC" w14:textId="77777777" w:rsidR="00F22AA8" w:rsidRPr="00F22AA8" w:rsidRDefault="00F22AA8" w:rsidP="00F22A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AA8">
        <w:rPr>
          <w:rFonts w:ascii="Times New Roman" w:eastAsia="Times New Roman" w:hAnsi="Times New Roman" w:cs="Times New Roman"/>
          <w:kern w:val="0"/>
          <w14:ligatures w14:val="none"/>
        </w:rPr>
        <w:t>Manager: can see all bookings, but cannot delete them</w:t>
      </w:r>
    </w:p>
    <w:p w14:paraId="2AC703E6" w14:textId="06E7C0E2" w:rsidR="00BA77CE" w:rsidRPr="00BA77CE" w:rsidRDefault="00F22AA8" w:rsidP="00BA7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</w:t>
      </w:r>
      <w:r w:rsidR="00BA77CE" w:rsidRPr="00BA77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Run and Test </w:t>
      </w:r>
    </w:p>
    <w:p w14:paraId="5C065BEC" w14:textId="77777777" w:rsidR="00BA77CE" w:rsidRDefault="00BA77CE" w:rsidP="00BA77CE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7E3921D3" w14:textId="77777777" w:rsidR="00BA77CE" w:rsidRDefault="00BA77CE" w:rsidP="00BA77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7524B2" w14:textId="77777777" w:rsidR="005F72B6" w:rsidRDefault="005F72B6" w:rsidP="00BA77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414E57" w14:textId="77777777" w:rsidR="005F72B6" w:rsidRPr="005F72B6" w:rsidRDefault="005F72B6" w:rsidP="00BA77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5F6EB0" w14:textId="77777777" w:rsidR="00BA77CE" w:rsidRDefault="00BA77CE" w:rsidP="00BA77CE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</w:p>
    <w:p w14:paraId="63DB0482" w14:textId="70D39DF3" w:rsidR="00BA77CE" w:rsidRPr="00BA77CE" w:rsidRDefault="00212EFF" w:rsidP="00BA77C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D717C5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448DCC5" w14:textId="77777777" w:rsidR="00BA77CE" w:rsidRPr="00BA77CE" w:rsidRDefault="00BA77CE" w:rsidP="00BA77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Presentation Requirements</w:t>
      </w:r>
    </w:p>
    <w:p w14:paraId="5A4A60D5" w14:textId="77777777" w:rsidR="00BA77CE" w:rsidRPr="00BA77CE" w:rsidRDefault="00BA77CE" w:rsidP="00BA77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A short presentation of the business scenario (2–3 minutes).</w:t>
      </w:r>
    </w:p>
    <w:p w14:paraId="7271C177" w14:textId="77777777" w:rsidR="00BA77CE" w:rsidRPr="00BA77CE" w:rsidRDefault="00BA77CE" w:rsidP="00BA77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Demonstration of the project structure and source code.</w:t>
      </w:r>
    </w:p>
    <w:p w14:paraId="1117D643" w14:textId="77777777" w:rsidR="00BA77CE" w:rsidRPr="00492C14" w:rsidRDefault="00BA77CE" w:rsidP="00BA77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Demonstration of the API (via Postman or browser).</w:t>
      </w:r>
    </w:p>
    <w:p w14:paraId="69510AF7" w14:textId="061C1ED3" w:rsidR="00492C14" w:rsidRPr="00BA77CE" w:rsidRDefault="00492C14" w:rsidP="00BA77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Demonstration of the Fiori app.</w:t>
      </w:r>
    </w:p>
    <w:p w14:paraId="5A838EB2" w14:textId="77777777" w:rsidR="00BA77CE" w:rsidRPr="00BA77CE" w:rsidRDefault="00BA77CE" w:rsidP="00BA77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Answers to questions about:</w:t>
      </w:r>
    </w:p>
    <w:p w14:paraId="04063203" w14:textId="77777777" w:rsidR="00BA77CE" w:rsidRPr="00BA77CE" w:rsidRDefault="00BA77CE" w:rsidP="00BA77C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how validations were implemented,</w:t>
      </w:r>
    </w:p>
    <w:p w14:paraId="7CB94D6A" w14:textId="77777777" w:rsidR="00BA77CE" w:rsidRDefault="00BA77CE" w:rsidP="00BA77C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how custom logic works,</w:t>
      </w:r>
    </w:p>
    <w:p w14:paraId="5E12CF0E" w14:textId="7808BE59" w:rsidR="00F62E61" w:rsidRPr="00BA77CE" w:rsidRDefault="00F62E61" w:rsidP="00BA77C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how Fiori UI constructed,</w:t>
      </w:r>
    </w:p>
    <w:p w14:paraId="6BDBE1C7" w14:textId="77777777" w:rsidR="00BA77CE" w:rsidRPr="00BA77CE" w:rsidRDefault="00BA77CE" w:rsidP="00BA77C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77CE">
        <w:rPr>
          <w:rFonts w:ascii="Times New Roman" w:eastAsia="Times New Roman" w:hAnsi="Times New Roman" w:cs="Times New Roman"/>
          <w:kern w:val="0"/>
          <w14:ligatures w14:val="none"/>
        </w:rPr>
        <w:t>how associations between entities are used.</w:t>
      </w:r>
    </w:p>
    <w:p w14:paraId="0590F8F8" w14:textId="77777777" w:rsidR="00BA77CE" w:rsidRPr="00BA77CE" w:rsidRDefault="00BA77CE"/>
    <w:sectPr w:rsidR="00BA77CE" w:rsidRPr="00BA77CE" w:rsidSect="00B1270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4DF"/>
    <w:multiLevelType w:val="multilevel"/>
    <w:tmpl w:val="BA6C3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57D59"/>
    <w:multiLevelType w:val="multilevel"/>
    <w:tmpl w:val="2B44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5CA1"/>
    <w:multiLevelType w:val="multilevel"/>
    <w:tmpl w:val="5C30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F673F"/>
    <w:multiLevelType w:val="multilevel"/>
    <w:tmpl w:val="6584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65EA4"/>
    <w:multiLevelType w:val="multilevel"/>
    <w:tmpl w:val="F882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52DDA"/>
    <w:multiLevelType w:val="multilevel"/>
    <w:tmpl w:val="5AD4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866E2"/>
    <w:multiLevelType w:val="multilevel"/>
    <w:tmpl w:val="678C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A6255"/>
    <w:multiLevelType w:val="multilevel"/>
    <w:tmpl w:val="37FC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E32BB"/>
    <w:multiLevelType w:val="multilevel"/>
    <w:tmpl w:val="F468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E11E1"/>
    <w:multiLevelType w:val="multilevel"/>
    <w:tmpl w:val="42AC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C6CC5"/>
    <w:multiLevelType w:val="multilevel"/>
    <w:tmpl w:val="45FA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BD345A"/>
    <w:multiLevelType w:val="multilevel"/>
    <w:tmpl w:val="5C3A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E05B85"/>
    <w:multiLevelType w:val="multilevel"/>
    <w:tmpl w:val="69F0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962513">
    <w:abstractNumId w:val="2"/>
  </w:num>
  <w:num w:numId="2" w16cid:durableId="1486628702">
    <w:abstractNumId w:val="0"/>
  </w:num>
  <w:num w:numId="3" w16cid:durableId="704255048">
    <w:abstractNumId w:val="10"/>
  </w:num>
  <w:num w:numId="4" w16cid:durableId="723606252">
    <w:abstractNumId w:val="8"/>
  </w:num>
  <w:num w:numId="5" w16cid:durableId="117533162">
    <w:abstractNumId w:val="9"/>
  </w:num>
  <w:num w:numId="6" w16cid:durableId="1366371837">
    <w:abstractNumId w:val="4"/>
  </w:num>
  <w:num w:numId="7" w16cid:durableId="1317108548">
    <w:abstractNumId w:val="12"/>
  </w:num>
  <w:num w:numId="8" w16cid:durableId="57873042">
    <w:abstractNumId w:val="7"/>
  </w:num>
  <w:num w:numId="9" w16cid:durableId="1356690093">
    <w:abstractNumId w:val="5"/>
  </w:num>
  <w:num w:numId="10" w16cid:durableId="1007946944">
    <w:abstractNumId w:val="11"/>
  </w:num>
  <w:num w:numId="11" w16cid:durableId="1577280672">
    <w:abstractNumId w:val="3"/>
  </w:num>
  <w:num w:numId="12" w16cid:durableId="231426249">
    <w:abstractNumId w:val="6"/>
  </w:num>
  <w:num w:numId="13" w16cid:durableId="1549551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7CE"/>
    <w:rsid w:val="002C0DA8"/>
    <w:rsid w:val="00492C14"/>
    <w:rsid w:val="005F72B6"/>
    <w:rsid w:val="0076483C"/>
    <w:rsid w:val="00B1270C"/>
    <w:rsid w:val="00BA77CE"/>
    <w:rsid w:val="00BB7B28"/>
    <w:rsid w:val="00F22AA8"/>
    <w:rsid w:val="00F62E61"/>
    <w:rsid w:val="4D53B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91774"/>
  <w15:chartTrackingRefBased/>
  <w15:docId w15:val="{0F62AB87-A025-7E40-8629-6502658A0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7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7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7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7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7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7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7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7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77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A77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77C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77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77C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variable">
    <w:name w:val="hljs-variable"/>
    <w:basedOn w:val="DefaultParagraphFont"/>
    <w:rsid w:val="00BA77CE"/>
  </w:style>
  <w:style w:type="character" w:customStyle="1" w:styleId="hljs-title">
    <w:name w:val="hljs-title"/>
    <w:basedOn w:val="DefaultParagraphFont"/>
    <w:rsid w:val="00BA77CE"/>
  </w:style>
  <w:style w:type="character" w:customStyle="1" w:styleId="hljs-string">
    <w:name w:val="hljs-string"/>
    <w:basedOn w:val="DefaultParagraphFont"/>
    <w:rsid w:val="00BA77CE"/>
  </w:style>
  <w:style w:type="character" w:customStyle="1" w:styleId="hljs-keyword">
    <w:name w:val="hljs-keyword"/>
    <w:basedOn w:val="DefaultParagraphFont"/>
    <w:rsid w:val="00BA77CE"/>
  </w:style>
  <w:style w:type="character" w:customStyle="1" w:styleId="hljs-number">
    <w:name w:val="hljs-number"/>
    <w:basedOn w:val="DefaultParagraphFont"/>
    <w:rsid w:val="00BA77CE"/>
  </w:style>
  <w:style w:type="character" w:customStyle="1" w:styleId="hljs-property">
    <w:name w:val="hljs-property"/>
    <w:basedOn w:val="DefaultParagraphFont"/>
    <w:rsid w:val="00BA77CE"/>
  </w:style>
  <w:style w:type="character" w:styleId="Hyperlink">
    <w:name w:val="Hyperlink"/>
    <w:basedOn w:val="DefaultParagraphFont"/>
    <w:uiPriority w:val="99"/>
    <w:semiHidden/>
    <w:unhideWhenUsed/>
    <w:rsid w:val="00BA77CE"/>
    <w:rPr>
      <w:color w:val="0000FF"/>
      <w:u w:val="single"/>
    </w:rPr>
  </w:style>
  <w:style w:type="character" w:customStyle="1" w:styleId="hljs-builtin">
    <w:name w:val="hljs-built_in"/>
    <w:basedOn w:val="DefaultParagraphFont"/>
    <w:rsid w:val="00BA77CE"/>
  </w:style>
  <w:style w:type="character" w:customStyle="1" w:styleId="hljs-comment">
    <w:name w:val="hljs-comment"/>
    <w:basedOn w:val="DefaultParagraphFont"/>
    <w:rsid w:val="00BA77CE"/>
  </w:style>
  <w:style w:type="character" w:customStyle="1" w:styleId="hljs-attr">
    <w:name w:val="hljs-attr"/>
    <w:basedOn w:val="DefaultParagraphFont"/>
    <w:rsid w:val="00BA77CE"/>
  </w:style>
  <w:style w:type="character" w:customStyle="1" w:styleId="hljs-bullet">
    <w:name w:val="hljs-bullet"/>
    <w:basedOn w:val="DefaultParagraphFont"/>
    <w:rsid w:val="00BA77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718CA573F79644AE61B7394F5EF352" ma:contentTypeVersion="3" ma:contentTypeDescription="Create a new document." ma:contentTypeScope="" ma:versionID="e320589b28252fb9d056fdf00577fbcd">
  <xsd:schema xmlns:xsd="http://www.w3.org/2001/XMLSchema" xmlns:xs="http://www.w3.org/2001/XMLSchema" xmlns:p="http://schemas.microsoft.com/office/2006/metadata/properties" xmlns:ns2="3075766c-6a4e-482b-a288-4acf73590a6a" targetNamespace="http://schemas.microsoft.com/office/2006/metadata/properties" ma:root="true" ma:fieldsID="8535b09bad436ea697af759f8bf92cd0" ns2:_="">
    <xsd:import namespace="3075766c-6a4e-482b-a288-4acf73590a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75766c-6a4e-482b-a288-4acf73590a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2583BD-730A-4A96-8E41-60F8178C1D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3FF74E-2EB9-4340-9B38-70EB04B85736}"/>
</file>

<file path=customXml/itemProps3.xml><?xml version="1.0" encoding="utf-8"?>
<ds:datastoreItem xmlns:ds="http://schemas.openxmlformats.org/officeDocument/2006/customXml" ds:itemID="{5C7589E0-70F7-4B7C-9394-B791CD793DC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Lazouskaya</dc:creator>
  <cp:keywords/>
  <dc:description/>
  <cp:lastModifiedBy>Ihar Nazarau</cp:lastModifiedBy>
  <cp:revision>7</cp:revision>
  <dcterms:created xsi:type="dcterms:W3CDTF">2026-07-16T08:56:00Z</dcterms:created>
  <dcterms:modified xsi:type="dcterms:W3CDTF">2026-07-16T08:56:00Z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0x01010087718CA573F79644AE61B7394F5EF352</vt:lpwstr>
  </property>
  <property fmtid="{D5CDD505-2E9C-101B-9397-08002B2CF9AE}" pid="3" name="MSIP_Label_2a535040-0af2-483f-adc3-a132c21e3e2b_Enabled">
    <vt:lpwstr>true</vt:lpwstr>
  </property>
  <property fmtid="{D5CDD505-2E9C-101B-9397-08002B2CF9AE}" pid="4" name="MSIP_Label_2a535040-0af2-483f-adc3-a132c21e3e2b_SetDate">
    <vt:lpwstr>2026-07-16T08:56:32Z</vt:lpwstr>
  </property>
  <property fmtid="{D5CDD505-2E9C-101B-9397-08002B2CF9AE}" pid="5" name="MSIP_Label_2a535040-0af2-483f-adc3-a132c21e3e2b_Method">
    <vt:lpwstr>Standard</vt:lpwstr>
  </property>
  <property fmtid="{D5CDD505-2E9C-101B-9397-08002B2CF9AE}" pid="6" name="MSIP_Label_2a535040-0af2-483f-adc3-a132c21e3e2b_Name">
    <vt:lpwstr>EPAM_Confidential</vt:lpwstr>
  </property>
  <property fmtid="{D5CDD505-2E9C-101B-9397-08002B2CF9AE}" pid="7" name="MSIP_Label_2a535040-0af2-483f-adc3-a132c21e3e2b_SiteId">
    <vt:lpwstr>b41b72d0-4e9f-4c26-8a69-f949f367c91d</vt:lpwstr>
  </property>
  <property fmtid="{D5CDD505-2E9C-101B-9397-08002B2CF9AE}" pid="8" name="MSIP_Label_2a535040-0af2-483f-adc3-a132c21e3e2b_ActionId">
    <vt:lpwstr>19f135db-9d92-4c29-86c6-22f76487c77d</vt:lpwstr>
  </property>
  <property fmtid="{D5CDD505-2E9C-101B-9397-08002B2CF9AE}" pid="9" name="MSIP_Label_2a535040-0af2-483f-adc3-a132c21e3e2b_ContentBits">
    <vt:lpwstr>0</vt:lpwstr>
  </property>
  <property fmtid="{D5CDD505-2E9C-101B-9397-08002B2CF9AE}" pid="10" name="MSIP_Label_2a535040-0af2-483f-adc3-a132c21e3e2b_Tag">
    <vt:lpwstr>10, 3, 0, 2</vt:lpwstr>
  </property>
</Properties>
</file>