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3FEC9A56" w:rsidR="002D4F14" w:rsidRDefault="008B0B38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C0204ED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694E5B9" w14:textId="6AF58770" w:rsidR="00703CBC" w:rsidRDefault="00C75CD4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Análisis del Valor</w:t>
      </w:r>
    </w:p>
    <w:p w14:paraId="6859C8A6" w14:textId="4873A540" w:rsidR="00C75CD4" w:rsidRDefault="00C75CD4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Ganado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5FD3F481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C75CD4">
        <w:rPr>
          <w:b/>
          <w:i/>
          <w:color w:val="00B050"/>
          <w:sz w:val="36"/>
          <w:szCs w:val="36"/>
        </w:rPr>
        <w:t>14</w:t>
      </w:r>
      <w:r w:rsidRPr="002D4F14">
        <w:rPr>
          <w:b/>
          <w:i/>
          <w:color w:val="00B050"/>
          <w:sz w:val="36"/>
          <w:szCs w:val="36"/>
        </w:rPr>
        <w:t>/</w:t>
      </w:r>
      <w:r w:rsidR="00C75CD4">
        <w:rPr>
          <w:b/>
          <w:i/>
          <w:color w:val="00B050"/>
          <w:sz w:val="36"/>
          <w:szCs w:val="36"/>
        </w:rPr>
        <w:t>11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6016F38" w14:textId="181008CD" w:rsidR="00D11767" w:rsidRDefault="00B9414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D11767">
        <w:rPr>
          <w:noProof/>
        </w:rPr>
        <w:t>Tabla de versionado</w:t>
      </w:r>
      <w:r w:rsidR="00D11767">
        <w:rPr>
          <w:noProof/>
        </w:rPr>
        <w:tab/>
      </w:r>
      <w:r w:rsidR="00D11767">
        <w:rPr>
          <w:noProof/>
        </w:rPr>
        <w:fldChar w:fldCharType="begin"/>
      </w:r>
      <w:r w:rsidR="00D11767">
        <w:rPr>
          <w:noProof/>
        </w:rPr>
        <w:instrText xml:space="preserve"> PAGEREF _Toc120466294 \h </w:instrText>
      </w:r>
      <w:r w:rsidR="00D11767">
        <w:rPr>
          <w:noProof/>
        </w:rPr>
      </w:r>
      <w:r w:rsidR="00D11767">
        <w:rPr>
          <w:noProof/>
        </w:rPr>
        <w:fldChar w:fldCharType="separate"/>
      </w:r>
      <w:r w:rsidR="0015230B">
        <w:rPr>
          <w:noProof/>
        </w:rPr>
        <w:t>2</w:t>
      </w:r>
      <w:r w:rsidR="00D11767">
        <w:rPr>
          <w:noProof/>
        </w:rPr>
        <w:fldChar w:fldCharType="end"/>
      </w:r>
    </w:p>
    <w:p w14:paraId="5014869E" w14:textId="1DE46820" w:rsidR="00D11767" w:rsidRDefault="00D11767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_Toc120466295 \h </w:instrText>
      </w:r>
      <w:r>
        <w:rPr>
          <w:noProof/>
        </w:rPr>
      </w:r>
      <w:r>
        <w:rPr>
          <w:noProof/>
        </w:rPr>
        <w:fldChar w:fldCharType="separate"/>
      </w:r>
      <w:r w:rsidR="0015230B">
        <w:rPr>
          <w:noProof/>
        </w:rPr>
        <w:t>2</w:t>
      </w:r>
      <w:r>
        <w:rPr>
          <w:noProof/>
        </w:rPr>
        <w:fldChar w:fldCharType="end"/>
      </w:r>
    </w:p>
    <w:p w14:paraId="3E7D3BFB" w14:textId="3215ACB7" w:rsidR="00D11767" w:rsidRDefault="00D11767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_Toc120466296 \h </w:instrText>
      </w:r>
      <w:r>
        <w:rPr>
          <w:noProof/>
        </w:rPr>
        <w:fldChar w:fldCharType="separate"/>
      </w:r>
      <w:r w:rsidR="0015230B" w:rsidRPr="0015230B">
        <w:rPr>
          <w:b/>
          <w:bCs/>
          <w:noProof/>
          <w:lang w:val="es-ES"/>
        </w:rPr>
        <w:t>Error! Bookmark not defined.</w:t>
      </w:r>
      <w:r>
        <w:rPr>
          <w:noProof/>
        </w:rPr>
        <w:fldChar w:fldCharType="end"/>
      </w:r>
    </w:p>
    <w:p w14:paraId="3A24A06A" w14:textId="6572EB31" w:rsidR="00F217C2" w:rsidRPr="00030708" w:rsidRDefault="00B94149" w:rsidP="00030708">
      <w:pPr>
        <w:pStyle w:val="Heading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Toc120466294"/>
      <w:r w:rsidR="00F217C2">
        <w:t>Tabla de versionado</w:t>
      </w:r>
      <w:bookmarkEnd w:id="0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 w:rsidTr="00B00D48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B00D48">
        <w:tc>
          <w:tcPr>
            <w:tcW w:w="621" w:type="pct"/>
            <w:shd w:val="clear" w:color="auto" w:fill="EDEDED"/>
          </w:tcPr>
          <w:p w14:paraId="1FFB7816" w14:textId="088A98E1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1</w:t>
            </w:r>
          </w:p>
        </w:tc>
        <w:tc>
          <w:tcPr>
            <w:tcW w:w="1114" w:type="pct"/>
            <w:shd w:val="clear" w:color="auto" w:fill="EDEDED"/>
          </w:tcPr>
          <w:p w14:paraId="0D3A9BBE" w14:textId="3257673C" w:rsidR="0039185F" w:rsidRPr="00F7163A" w:rsidRDefault="00B00D48" w:rsidP="0080647C">
            <w:r>
              <w:t>Diego Jesús Díaz López</w:t>
            </w:r>
          </w:p>
        </w:tc>
        <w:tc>
          <w:tcPr>
            <w:tcW w:w="2462" w:type="pct"/>
            <w:shd w:val="clear" w:color="auto" w:fill="EDEDED"/>
          </w:tcPr>
          <w:p w14:paraId="1C7580E6" w14:textId="7E59571D" w:rsidR="0039185F" w:rsidRDefault="0039185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</w:tc>
        <w:tc>
          <w:tcPr>
            <w:tcW w:w="803" w:type="pct"/>
            <w:shd w:val="clear" w:color="auto" w:fill="EDEDED"/>
          </w:tcPr>
          <w:p w14:paraId="62DEA5DC" w14:textId="112DE256" w:rsidR="0039185F" w:rsidRPr="00F7163A" w:rsidRDefault="00C75CD4" w:rsidP="0080647C">
            <w:r>
              <w:t>14/11</w:t>
            </w:r>
            <w:r w:rsidR="0039185F">
              <w:t>/2022</w:t>
            </w:r>
          </w:p>
        </w:tc>
      </w:tr>
      <w:tr w:rsidR="00B50504" w:rsidRPr="00436BEE" w14:paraId="59212467" w14:textId="77777777" w:rsidTr="00B00D48">
        <w:tc>
          <w:tcPr>
            <w:tcW w:w="621" w:type="pct"/>
            <w:shd w:val="clear" w:color="auto" w:fill="auto"/>
          </w:tcPr>
          <w:p w14:paraId="2E2B34C4" w14:textId="26FF83F9" w:rsidR="0039185F" w:rsidRDefault="001E6E0A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1114" w:type="pct"/>
            <w:shd w:val="clear" w:color="auto" w:fill="auto"/>
          </w:tcPr>
          <w:p w14:paraId="4A941BC5" w14:textId="290267CF" w:rsidR="0039185F" w:rsidRPr="00436BEE" w:rsidRDefault="001E6E0A" w:rsidP="0080647C">
            <w:r>
              <w:t>Diego Jesús Díaz López</w:t>
            </w:r>
          </w:p>
        </w:tc>
        <w:tc>
          <w:tcPr>
            <w:tcW w:w="2462" w:type="pct"/>
            <w:shd w:val="clear" w:color="auto" w:fill="auto"/>
          </w:tcPr>
          <w:p w14:paraId="2EFA22DE" w14:textId="3B76392A" w:rsidR="0039185F" w:rsidRPr="001E6E0A" w:rsidRDefault="001E6E0A">
            <w:pPr>
              <w:pStyle w:val="NoSpacing"/>
              <w:rPr>
                <w:i/>
                <w:iCs/>
              </w:rPr>
            </w:pPr>
            <w:r>
              <w:rPr>
                <w:i/>
                <w:iCs/>
              </w:rPr>
              <w:t>Aprobación del Documento</w:t>
            </w:r>
          </w:p>
        </w:tc>
        <w:tc>
          <w:tcPr>
            <w:tcW w:w="803" w:type="pct"/>
            <w:shd w:val="clear" w:color="auto" w:fill="auto"/>
          </w:tcPr>
          <w:p w14:paraId="4D18715E" w14:textId="3B52164A" w:rsidR="0039185F" w:rsidRPr="00436BEE" w:rsidRDefault="00B42B3E" w:rsidP="0080647C">
            <w:r>
              <w:t>16</w:t>
            </w:r>
            <w:r w:rsidR="001E6E0A">
              <w:t>/11/2022</w:t>
            </w:r>
          </w:p>
        </w:tc>
      </w:tr>
      <w:tr w:rsidR="00B50504" w:rsidRPr="00436BEE" w14:paraId="30E6D82E" w14:textId="77777777" w:rsidTr="00B00D48">
        <w:tc>
          <w:tcPr>
            <w:tcW w:w="621" w:type="pct"/>
            <w:shd w:val="clear" w:color="auto" w:fill="EDEDED"/>
          </w:tcPr>
          <w:p w14:paraId="2DD1ACE8" w14:textId="5A5C3FD7" w:rsidR="000A18FF" w:rsidRDefault="00B42B3E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DC66C0">
              <w:rPr>
                <w:b/>
                <w:bCs/>
              </w:rPr>
              <w:t>2.0</w:t>
            </w:r>
          </w:p>
        </w:tc>
        <w:tc>
          <w:tcPr>
            <w:tcW w:w="1114" w:type="pct"/>
            <w:shd w:val="clear" w:color="auto" w:fill="EDEDED"/>
          </w:tcPr>
          <w:p w14:paraId="5FE3091C" w14:textId="31D42D9C" w:rsidR="000A18FF" w:rsidRDefault="00B42B3E" w:rsidP="0080647C">
            <w:r>
              <w:t>Diego Jesús Díaz López</w:t>
            </w:r>
          </w:p>
        </w:tc>
        <w:tc>
          <w:tcPr>
            <w:tcW w:w="2462" w:type="pct"/>
            <w:shd w:val="clear" w:color="auto" w:fill="EDEDED"/>
          </w:tcPr>
          <w:p w14:paraId="23E1664B" w14:textId="13CE77D1" w:rsidR="000A18FF" w:rsidRDefault="00B42B3E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Añadido el análisis de la segunda Iteración</w:t>
            </w:r>
          </w:p>
        </w:tc>
        <w:tc>
          <w:tcPr>
            <w:tcW w:w="803" w:type="pct"/>
            <w:shd w:val="clear" w:color="auto" w:fill="EDEDED"/>
          </w:tcPr>
          <w:p w14:paraId="191E0D09" w14:textId="2E24F74C" w:rsidR="000A18FF" w:rsidRDefault="00B42B3E" w:rsidP="0080647C">
            <w:r>
              <w:t>27/11/2022</w:t>
            </w:r>
          </w:p>
        </w:tc>
      </w:tr>
      <w:tr w:rsidR="00476051" w:rsidRPr="00436BEE" w14:paraId="6C1B3BED" w14:textId="77777777" w:rsidTr="00476051">
        <w:tc>
          <w:tcPr>
            <w:tcW w:w="621" w:type="pct"/>
            <w:shd w:val="clear" w:color="auto" w:fill="auto"/>
          </w:tcPr>
          <w:p w14:paraId="1C883E21" w14:textId="40F03AC8" w:rsidR="00476051" w:rsidRPr="00476051" w:rsidRDefault="00476051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V3.0</w:t>
            </w:r>
          </w:p>
        </w:tc>
        <w:tc>
          <w:tcPr>
            <w:tcW w:w="1114" w:type="pct"/>
            <w:shd w:val="clear" w:color="auto" w:fill="auto"/>
          </w:tcPr>
          <w:p w14:paraId="31C43103" w14:textId="1CB464BF" w:rsidR="00476051" w:rsidRPr="00476051" w:rsidRDefault="00476051" w:rsidP="0080647C">
            <w:r>
              <w:t>Diego Jesús Díaz López</w:t>
            </w:r>
          </w:p>
        </w:tc>
        <w:tc>
          <w:tcPr>
            <w:tcW w:w="2462" w:type="pct"/>
            <w:shd w:val="clear" w:color="auto" w:fill="auto"/>
          </w:tcPr>
          <w:p w14:paraId="4E98FC55" w14:textId="46017C35" w:rsidR="00476051" w:rsidRPr="00476051" w:rsidRDefault="00476051">
            <w:pPr>
              <w:pStyle w:val="NoSpacing"/>
              <w:rPr>
                <w:rStyle w:val="SubtleEmphasis"/>
                <w:color w:val="auto"/>
              </w:rPr>
            </w:pPr>
            <w:r>
              <w:rPr>
                <w:rStyle w:val="SubtleEmphasis"/>
                <w:color w:val="auto"/>
              </w:rPr>
              <w:t>A</w:t>
            </w:r>
            <w:r>
              <w:rPr>
                <w:rStyle w:val="SubtleEmphasis"/>
              </w:rPr>
              <w:t>ñadido análisis de la tercera iteración</w:t>
            </w:r>
          </w:p>
        </w:tc>
        <w:tc>
          <w:tcPr>
            <w:tcW w:w="803" w:type="pct"/>
            <w:shd w:val="clear" w:color="auto" w:fill="auto"/>
          </w:tcPr>
          <w:p w14:paraId="5E152437" w14:textId="58FFA8FB" w:rsidR="00476051" w:rsidRPr="00476051" w:rsidRDefault="00476051" w:rsidP="0080647C">
            <w:r>
              <w:t>6/12/2022</w:t>
            </w:r>
          </w:p>
        </w:tc>
      </w:tr>
    </w:tbl>
    <w:p w14:paraId="588B2C61" w14:textId="491D34E4" w:rsidR="008F5A6D" w:rsidRDefault="008F5A6D" w:rsidP="00FD7899">
      <w:pPr>
        <w:pStyle w:val="Heading1"/>
      </w:pPr>
      <w:bookmarkStart w:id="1" w:name="_Toc120466295"/>
      <w:r>
        <w:t>Introducción</w:t>
      </w:r>
      <w:bookmarkEnd w:id="1"/>
    </w:p>
    <w:p w14:paraId="321540BA" w14:textId="77777777" w:rsidR="00E24686" w:rsidRDefault="008F5A6D" w:rsidP="00E24686">
      <w:r>
        <w:t>Antes de proceder con el análisis, es preciso aclarar que todos los cálculos de cara al horario/planificación han sido calculado en horas mientras que aquellos relativos a los costes han sido calculado en euros.</w:t>
      </w:r>
    </w:p>
    <w:p w14:paraId="5AA679A1" w14:textId="0CF67380" w:rsidR="002D5AFF" w:rsidRDefault="00B42B3E" w:rsidP="00E24686">
      <w:pPr>
        <w:pStyle w:val="Heading1"/>
      </w:pPr>
      <w:r>
        <w:t>Iteración 1</w:t>
      </w:r>
    </w:p>
    <w:tbl>
      <w:tblPr>
        <w:tblW w:w="9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40"/>
        <w:gridCol w:w="2040"/>
        <w:gridCol w:w="1780"/>
      </w:tblGrid>
      <w:tr w:rsidR="00E24686" w:rsidRPr="00E24686" w14:paraId="2D7AC3CC" w14:textId="77777777" w:rsidTr="00E24686">
        <w:trPr>
          <w:trHeight w:val="345"/>
        </w:trPr>
        <w:tc>
          <w:tcPr>
            <w:tcW w:w="55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846A32B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3820" w:type="dxa"/>
            <w:gridSpan w:val="2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8EE6A8F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Iteración 1</w:t>
            </w:r>
          </w:p>
        </w:tc>
      </w:tr>
      <w:tr w:rsidR="00E24686" w:rsidRPr="00E24686" w14:paraId="24C00518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9B62666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BEC0739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val="es-ES" w:eastAsia="es-ES"/>
              </w:rPr>
              <w:t>Horas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8DDEC52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val="es-ES" w:eastAsia="es-ES"/>
              </w:rPr>
              <w:t>Euros</w:t>
            </w:r>
          </w:p>
        </w:tc>
      </w:tr>
      <w:tr w:rsidR="00E24686" w:rsidRPr="00E24686" w14:paraId="22BB2C83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590347F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 xml:space="preserve">Valor Planificado (PV)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83AD09E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57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3620734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524</w:t>
            </w:r>
          </w:p>
        </w:tc>
      </w:tr>
      <w:tr w:rsidR="00E24686" w:rsidRPr="00E24686" w14:paraId="0B366201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1A7502C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Valor Obtenido (EV)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ABB4C67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27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E6EC989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386</w:t>
            </w:r>
          </w:p>
        </w:tc>
      </w:tr>
      <w:tr w:rsidR="00E24686" w:rsidRPr="00E24686" w14:paraId="133CF2C4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05A7843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Coste Real (AC)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9C46925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30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F02A33C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476</w:t>
            </w:r>
          </w:p>
        </w:tc>
      </w:tr>
      <w:tr w:rsidR="00E24686" w:rsidRPr="00E24686" w14:paraId="3237E182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43A04FF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0DE8287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342515B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</w:tr>
      <w:tr w:rsidR="00E24686" w:rsidRPr="00E24686" w14:paraId="78779424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4D2FCB7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Variación en el Horario (SV)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D35ACB4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-30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F2F6663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</w:tr>
      <w:tr w:rsidR="00E24686" w:rsidRPr="00E24686" w14:paraId="0F6D38A6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E7B216A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lastRenderedPageBreak/>
              <w:t>Variación del Coste (CV)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4BDAE8E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BDE6FA1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-48</w:t>
            </w:r>
          </w:p>
        </w:tc>
      </w:tr>
      <w:tr w:rsidR="00E24686" w:rsidRPr="00E24686" w14:paraId="41C7EA4E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C2304E1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Índice de Eficiencia en el Horario (SPI)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67F1E02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0,473684211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5AEE65B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</w:tr>
      <w:tr w:rsidR="00E24686" w:rsidRPr="00E24686" w14:paraId="6D79C8F5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D74837C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Índice de Eficiencia en el Coste (CPI)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9E4FB05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07ED9E4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0,81092437</w:t>
            </w:r>
          </w:p>
        </w:tc>
      </w:tr>
      <w:tr w:rsidR="00E24686" w:rsidRPr="00E24686" w14:paraId="42707EDB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41F43A1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E727597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81616AB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</w:tr>
      <w:tr w:rsidR="00E24686" w:rsidRPr="00E24686" w14:paraId="788B68F6" w14:textId="77777777" w:rsidTr="00E24686">
        <w:trPr>
          <w:trHeight w:val="345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0BF5E23" w14:textId="77777777" w:rsidR="00E24686" w:rsidRPr="00E24686" w:rsidRDefault="00E24686" w:rsidP="00E24686">
            <w:pPr>
              <w:spacing w:after="0" w:line="240" w:lineRule="auto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Motivo de la Variación en el Horario:</w:t>
            </w:r>
          </w:p>
        </w:tc>
      </w:tr>
      <w:tr w:rsidR="00E24686" w:rsidRPr="00E24686" w14:paraId="09FA7E6E" w14:textId="77777777" w:rsidTr="00E24686">
        <w:trPr>
          <w:trHeight w:val="1050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7469623" w14:textId="33CBFD05" w:rsidR="00E24686" w:rsidRPr="00E24686" w:rsidRDefault="00E24686" w:rsidP="001B2E1C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  <w:t>Las convocatorias de noviembre han mantenido al grupo de trabajo ocupados, por lo que no se ha podido completar todo el trabajo estimado.</w:t>
            </w:r>
          </w:p>
        </w:tc>
      </w:tr>
      <w:tr w:rsidR="00E24686" w:rsidRPr="00E24686" w14:paraId="121C6793" w14:textId="77777777" w:rsidTr="00E24686">
        <w:trPr>
          <w:trHeight w:val="345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9D100E6" w14:textId="77777777" w:rsidR="00E24686" w:rsidRPr="00E24686" w:rsidRDefault="00E24686" w:rsidP="001B2E1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Impacto en el Horario:</w:t>
            </w:r>
          </w:p>
        </w:tc>
      </w:tr>
      <w:tr w:rsidR="00E24686" w:rsidRPr="00E24686" w14:paraId="2AED75D0" w14:textId="77777777" w:rsidTr="00E24686">
        <w:trPr>
          <w:trHeight w:val="1170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6BE3B15" w14:textId="77777777" w:rsidR="00E24686" w:rsidRPr="00E24686" w:rsidRDefault="00E24686" w:rsidP="001B2E1C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  <w:t>La carga de trabajo para la siguiente iteración se ha aumentado unas 3 horas. El impacto no es mayor dado que se han descartado algunas de las tareas para hacer posible la realización del proyecto.</w:t>
            </w:r>
          </w:p>
        </w:tc>
      </w:tr>
      <w:tr w:rsidR="00E24686" w:rsidRPr="00E24686" w14:paraId="4F4B6A61" w14:textId="77777777" w:rsidTr="00E24686">
        <w:trPr>
          <w:trHeight w:val="345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2CD7697" w14:textId="77777777" w:rsidR="00E24686" w:rsidRPr="00E24686" w:rsidRDefault="00E24686" w:rsidP="001B2E1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Motivo de la Variación en el Coste:</w:t>
            </w:r>
          </w:p>
        </w:tc>
      </w:tr>
      <w:tr w:rsidR="00E24686" w:rsidRPr="00E24686" w14:paraId="083318B4" w14:textId="77777777" w:rsidTr="00E24686">
        <w:trPr>
          <w:trHeight w:val="1230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B3CD7E4" w14:textId="77777777" w:rsidR="00E24686" w:rsidRPr="00E24686" w:rsidRDefault="00E24686" w:rsidP="001B2E1C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  <w:t>Menos trabajo por parte de los miembros del equipo impacta directamente en un menor coste de personal.</w:t>
            </w:r>
          </w:p>
        </w:tc>
      </w:tr>
      <w:tr w:rsidR="00E24686" w:rsidRPr="00E24686" w14:paraId="6C5A314D" w14:textId="77777777" w:rsidTr="00E24686">
        <w:trPr>
          <w:trHeight w:val="345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B4760D2" w14:textId="77777777" w:rsidR="00E24686" w:rsidRPr="00E24686" w:rsidRDefault="00E24686" w:rsidP="00E24686">
            <w:pPr>
              <w:spacing w:after="0" w:line="240" w:lineRule="auto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Impacto en el Presupuesto:</w:t>
            </w:r>
          </w:p>
        </w:tc>
      </w:tr>
      <w:tr w:rsidR="00E24686" w:rsidRPr="00E24686" w14:paraId="4E40B910" w14:textId="77777777" w:rsidTr="00E24686">
        <w:trPr>
          <w:trHeight w:val="885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B224F15" w14:textId="77777777" w:rsidR="00E24686" w:rsidRPr="00E24686" w:rsidRDefault="00E24686" w:rsidP="00E24686">
            <w:pPr>
              <w:spacing w:after="0" w:line="240" w:lineRule="auto"/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  <w:t>Gracias a descartar actividades no importantes, se ha reducido el coste del proyecto en 15€</w:t>
            </w:r>
          </w:p>
        </w:tc>
      </w:tr>
      <w:tr w:rsidR="00E24686" w:rsidRPr="00E24686" w14:paraId="1D3E5324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4086BE3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Porcentaje Planeado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21FAB78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25,90909091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40209CA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5,06840411</w:t>
            </w:r>
          </w:p>
        </w:tc>
      </w:tr>
      <w:tr w:rsidR="00E24686" w:rsidRPr="00E24686" w14:paraId="2EFA1FF9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B084DDD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Porcentaje Obtenido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8A0038F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12,27272727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DB54A8E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0,261158227</w:t>
            </w:r>
          </w:p>
        </w:tc>
      </w:tr>
      <w:tr w:rsidR="00E24686" w:rsidRPr="00E24686" w14:paraId="4B527D46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CA96CFF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Porcentaje Consumido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AC74ECD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0,136363636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B26D1FB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0,046041228</w:t>
            </w:r>
          </w:p>
        </w:tc>
      </w:tr>
      <w:tr w:rsidR="00E24686" w:rsidRPr="00E24686" w14:paraId="1251E4F3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69CC045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688E8BD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D55740D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</w:tr>
      <w:tr w:rsidR="00E24686" w:rsidRPr="00E24686" w14:paraId="63A6FDCE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AC90A07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Estimaciones tras Completitud (EAC)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D92A0E2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D32DF22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</w:tr>
      <w:tr w:rsidR="00E24686" w:rsidRPr="00E24686" w14:paraId="7929F222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863BB9A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EAC w/CPI*SPI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520CEC6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6A954E1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26385,8885</w:t>
            </w:r>
          </w:p>
        </w:tc>
      </w:tr>
      <w:tr w:rsidR="00E24686" w:rsidRPr="00E24686" w14:paraId="47201BDE" w14:textId="77777777" w:rsidTr="00E24686">
        <w:trPr>
          <w:trHeight w:val="1035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93AFD9B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  <w:t>Hemos seleccionado esta estimación ya que consideramos que las variaciones tanto en el SPI como en el CPI afectan al precio de nuestro producto final.</w:t>
            </w:r>
          </w:p>
        </w:tc>
      </w:tr>
      <w:tr w:rsidR="00E24686" w:rsidRPr="00E24686" w14:paraId="75A53202" w14:textId="77777777" w:rsidTr="00E24686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5D9F774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5F6F4E3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E1D5079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</w:tr>
      <w:tr w:rsidR="00E24686" w:rsidRPr="00E24686" w14:paraId="3951CC87" w14:textId="77777777" w:rsidTr="00E24686">
        <w:trPr>
          <w:trHeight w:val="67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D7C60E6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E24686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Índice de eficiencia de la completitud del proyecto (TCPI)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79E403C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D12E7C1" w14:textId="77777777" w:rsidR="00E24686" w:rsidRPr="00E24686" w:rsidRDefault="00E24686" w:rsidP="00E2468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E24686">
              <w:rPr>
                <w:rFonts w:eastAsia="Times New Roman" w:cs="Arial"/>
                <w:color w:val="000000"/>
                <w:szCs w:val="24"/>
                <w:lang w:val="es-ES" w:eastAsia="es-ES"/>
              </w:rPr>
              <w:t>0,38412207</w:t>
            </w:r>
          </w:p>
        </w:tc>
      </w:tr>
    </w:tbl>
    <w:p w14:paraId="7E9580AF" w14:textId="22D6F754" w:rsidR="00B42B3E" w:rsidRDefault="00B42B3E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</w:p>
    <w:p w14:paraId="2BDB24B0" w14:textId="77777777" w:rsidR="00B42B3E" w:rsidRDefault="00B42B3E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  <w:r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  <w:br w:type="page"/>
      </w:r>
    </w:p>
    <w:p w14:paraId="2106F44D" w14:textId="0CEA41DA" w:rsidR="00B00D48" w:rsidRDefault="00B42B3E" w:rsidP="00B42B3E">
      <w:pPr>
        <w:pStyle w:val="Heading1"/>
      </w:pPr>
      <w:r>
        <w:lastRenderedPageBreak/>
        <w:t>Iteración 2</w:t>
      </w:r>
    </w:p>
    <w:tbl>
      <w:tblPr>
        <w:tblW w:w="9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40"/>
        <w:gridCol w:w="2040"/>
        <w:gridCol w:w="1780"/>
      </w:tblGrid>
      <w:tr w:rsidR="008B75D4" w:rsidRPr="008B75D4" w14:paraId="3EDDB8B0" w14:textId="77777777" w:rsidTr="008B75D4">
        <w:trPr>
          <w:trHeight w:val="345"/>
        </w:trPr>
        <w:tc>
          <w:tcPr>
            <w:tcW w:w="55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A116407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3820" w:type="dxa"/>
            <w:gridSpan w:val="2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8375C53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Iteración 2</w:t>
            </w:r>
          </w:p>
        </w:tc>
      </w:tr>
      <w:tr w:rsidR="008B75D4" w:rsidRPr="008B75D4" w14:paraId="24ED5E5A" w14:textId="77777777" w:rsidTr="008B75D4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B031E4A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1ADDB5F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val="es-ES" w:eastAsia="es-ES"/>
              </w:rPr>
              <w:t>Horas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5C580DD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val="es-ES" w:eastAsia="es-ES"/>
              </w:rPr>
              <w:t>Euros</w:t>
            </w:r>
          </w:p>
        </w:tc>
      </w:tr>
      <w:tr w:rsidR="008B75D4" w:rsidRPr="008B75D4" w14:paraId="7D66D9E3" w14:textId="77777777" w:rsidTr="008B75D4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14961C9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 xml:space="preserve">Valor Planificado (PV)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739339D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56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87DCE7A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722,5</w:t>
            </w:r>
          </w:p>
        </w:tc>
      </w:tr>
      <w:tr w:rsidR="008B75D4" w:rsidRPr="008B75D4" w14:paraId="479939C0" w14:textId="77777777" w:rsidTr="008B75D4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DC1C2D0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Valor Obtenido (EV)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D5B8E63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56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C724A4C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722,5</w:t>
            </w:r>
          </w:p>
        </w:tc>
      </w:tr>
      <w:tr w:rsidR="008B75D4" w:rsidRPr="008B75D4" w14:paraId="3CFE2B82" w14:textId="77777777" w:rsidTr="008B75D4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C494334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Coste Real (AC)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1A41489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64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EB47BCD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810,5</w:t>
            </w:r>
          </w:p>
        </w:tc>
      </w:tr>
      <w:tr w:rsidR="008B75D4" w:rsidRPr="008B75D4" w14:paraId="72C50C71" w14:textId="77777777" w:rsidTr="008B75D4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DD7FCDE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20CC2B0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E95C576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</w:tr>
      <w:tr w:rsidR="008B75D4" w:rsidRPr="008B75D4" w14:paraId="02C7A00D" w14:textId="77777777" w:rsidTr="008B75D4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C7B3D52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Variación en el Horario (SV)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EEC266A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48A901D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</w:tr>
      <w:tr w:rsidR="008B75D4" w:rsidRPr="008B75D4" w14:paraId="6E364DB1" w14:textId="77777777" w:rsidTr="008B75D4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F53BB69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Variación del Coste (CV)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A4976D4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F6058AA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88</w:t>
            </w:r>
          </w:p>
        </w:tc>
      </w:tr>
      <w:tr w:rsidR="008B75D4" w:rsidRPr="008B75D4" w14:paraId="20D6F7B9" w14:textId="77777777" w:rsidTr="008B75D4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44F7AA2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Índice de Eficiencia en el Horario (SPI)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8207217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FC5C302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</w:tr>
      <w:tr w:rsidR="008B75D4" w:rsidRPr="008B75D4" w14:paraId="7D7FEA2A" w14:textId="77777777" w:rsidTr="008B75D4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1EA3F6F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Índice de Eficiencia en el Coste (CPI)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2906D40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9BC07B1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0,891425046</w:t>
            </w:r>
          </w:p>
        </w:tc>
      </w:tr>
      <w:tr w:rsidR="008B75D4" w:rsidRPr="008B75D4" w14:paraId="7BFA3D2E" w14:textId="77777777" w:rsidTr="008B75D4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F47376F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A265FA2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D2FC08B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</w:tr>
      <w:tr w:rsidR="008B75D4" w:rsidRPr="008B75D4" w14:paraId="7CA55445" w14:textId="77777777" w:rsidTr="008B75D4">
        <w:trPr>
          <w:trHeight w:val="345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A09FFC0" w14:textId="77777777" w:rsidR="008B75D4" w:rsidRPr="008B75D4" w:rsidRDefault="008B75D4" w:rsidP="008B75D4">
            <w:pPr>
              <w:spacing w:after="0" w:line="240" w:lineRule="auto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Motivo de la Variación en el Horario:</w:t>
            </w:r>
          </w:p>
        </w:tc>
      </w:tr>
      <w:tr w:rsidR="008B75D4" w:rsidRPr="008B75D4" w14:paraId="0051EEC8" w14:textId="77777777" w:rsidTr="008B75D4">
        <w:trPr>
          <w:trHeight w:val="1665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D9ECE01" w14:textId="77777777" w:rsidR="008B75D4" w:rsidRPr="008B75D4" w:rsidRDefault="008B75D4" w:rsidP="001B2E1C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  <w:t>A pesar de que el coste real sea mayor, esto no ha supuesto un aumento del valor obtenido, dado que al tener que cambiar de plantilla, hemos tenido que volver a desarrollar las actividades que ya se encontraban realizadas.</w:t>
            </w:r>
          </w:p>
        </w:tc>
      </w:tr>
      <w:tr w:rsidR="008B75D4" w:rsidRPr="008B75D4" w14:paraId="2040ABB7" w14:textId="77777777" w:rsidTr="008B75D4">
        <w:trPr>
          <w:trHeight w:val="345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2423037" w14:textId="77777777" w:rsidR="008B75D4" w:rsidRPr="008B75D4" w:rsidRDefault="008B75D4" w:rsidP="008B75D4">
            <w:pPr>
              <w:spacing w:after="0" w:line="240" w:lineRule="auto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Impacto en el Horario:</w:t>
            </w:r>
          </w:p>
        </w:tc>
      </w:tr>
      <w:tr w:rsidR="008B75D4" w:rsidRPr="008B75D4" w14:paraId="145B438F" w14:textId="77777777" w:rsidTr="008B75D4">
        <w:trPr>
          <w:trHeight w:val="1260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C084566" w14:textId="77777777" w:rsidR="008B75D4" w:rsidRPr="008B75D4" w:rsidRDefault="008B75D4" w:rsidP="001B2E1C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  <w:t>No hay impacto hacia las iteraciones posteriores, se han alcanzado todos los objetivos propuestos.</w:t>
            </w:r>
          </w:p>
        </w:tc>
      </w:tr>
      <w:tr w:rsidR="008B75D4" w:rsidRPr="008B75D4" w14:paraId="5F17CFD2" w14:textId="77777777" w:rsidTr="008B75D4">
        <w:trPr>
          <w:trHeight w:val="345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C3B6ED6" w14:textId="77777777" w:rsidR="008B75D4" w:rsidRPr="008B75D4" w:rsidRDefault="008B75D4" w:rsidP="001B2E1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Motivo de la Variación en el Coste:</w:t>
            </w:r>
          </w:p>
        </w:tc>
      </w:tr>
      <w:tr w:rsidR="008B75D4" w:rsidRPr="008B75D4" w14:paraId="411AA3C6" w14:textId="77777777" w:rsidTr="008B75D4">
        <w:trPr>
          <w:trHeight w:val="1200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F8CA174" w14:textId="77777777" w:rsidR="008B75D4" w:rsidRPr="008B75D4" w:rsidRDefault="008B75D4" w:rsidP="001B2E1C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  <w:t>El cambio de plantilla y la necesidad de realizar horas extra en este entregable para volver a desarrollar las actividades ha provocado un aumento de 88€ en el coste total de esta iteración.</w:t>
            </w:r>
          </w:p>
        </w:tc>
      </w:tr>
      <w:tr w:rsidR="008B75D4" w:rsidRPr="008B75D4" w14:paraId="30CF09E4" w14:textId="77777777" w:rsidTr="008B75D4">
        <w:trPr>
          <w:trHeight w:val="345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609CB75" w14:textId="77777777" w:rsidR="008B75D4" w:rsidRPr="008B75D4" w:rsidRDefault="008B75D4" w:rsidP="001B2E1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Impacto en el Presupuesto:</w:t>
            </w:r>
          </w:p>
        </w:tc>
      </w:tr>
      <w:tr w:rsidR="008B75D4" w:rsidRPr="008B75D4" w14:paraId="58A43B30" w14:textId="77777777" w:rsidTr="008B75D4">
        <w:trPr>
          <w:trHeight w:val="1335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1BB471F" w14:textId="03AEE181" w:rsidR="008B75D4" w:rsidRPr="008B75D4" w:rsidRDefault="008B75D4" w:rsidP="001B2E1C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  <w:t xml:space="preserve">El presupuesto puede mantenerse con su valor actual a pesar del incremento en el coste estimado para esta iteración. Esto se debe a que con la nueva plantilla y </w:t>
            </w:r>
            <w:r w:rsidR="002A7508"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  <w:t>nos ahorraríamos bastante del trabajo planificado con la anterior.</w:t>
            </w:r>
          </w:p>
        </w:tc>
      </w:tr>
      <w:tr w:rsidR="008B75D4" w:rsidRPr="008B75D4" w14:paraId="317DD97F" w14:textId="77777777" w:rsidTr="008B75D4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F7F92DB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Porcentaje Planeado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C319D0C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25,45454545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662A5C2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6,988400706</w:t>
            </w:r>
          </w:p>
        </w:tc>
      </w:tr>
      <w:tr w:rsidR="008B75D4" w:rsidRPr="008B75D4" w14:paraId="44B6AD02" w14:textId="77777777" w:rsidTr="008B75D4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40DA4B1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Porcentaje Obtenido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A74060C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25,45454545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018DBD8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0,541661508</w:t>
            </w:r>
          </w:p>
        </w:tc>
      </w:tr>
      <w:tr w:rsidR="008B75D4" w:rsidRPr="008B75D4" w14:paraId="269684AE" w14:textId="77777777" w:rsidTr="008B75D4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F1800C4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lastRenderedPageBreak/>
              <w:t>Porcentaje Consumido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6E22D47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0,290909091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DEFE0F8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0,078395831</w:t>
            </w:r>
          </w:p>
        </w:tc>
      </w:tr>
      <w:tr w:rsidR="008B75D4" w:rsidRPr="008B75D4" w14:paraId="514671D0" w14:textId="77777777" w:rsidTr="008B75D4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76CC0FA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23438C0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871D007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</w:tr>
      <w:tr w:rsidR="008B75D4" w:rsidRPr="008B75D4" w14:paraId="6D691132" w14:textId="77777777" w:rsidTr="008B75D4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689072A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Estimaciones tras Completitud (EAC)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1E49E7E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AA0FF25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</w:tr>
      <w:tr w:rsidR="008B75D4" w:rsidRPr="008B75D4" w14:paraId="25767027" w14:textId="77777777" w:rsidTr="008B75D4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2C5946F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EAC w/CPI*SPI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0DC6E79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386CD15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11597,78945</w:t>
            </w:r>
          </w:p>
        </w:tc>
      </w:tr>
      <w:tr w:rsidR="008B75D4" w:rsidRPr="008B75D4" w14:paraId="1FC9D13B" w14:textId="77777777" w:rsidTr="008B75D4">
        <w:trPr>
          <w:trHeight w:val="345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BB9539F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  <w:t>Hemos seleccionado esta estimación ya que consideramos que las variaciones tanto en el SPI como en el CPI afectan al precio de nuestro producto final.</w:t>
            </w:r>
          </w:p>
        </w:tc>
      </w:tr>
      <w:tr w:rsidR="008B75D4" w:rsidRPr="008B75D4" w14:paraId="6E9EFAD1" w14:textId="77777777" w:rsidTr="008B75D4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C6C8F70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BC78EB6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1BA997D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</w:tr>
      <w:tr w:rsidR="008B75D4" w:rsidRPr="008B75D4" w14:paraId="3D0200CF" w14:textId="77777777" w:rsidTr="008B75D4">
        <w:trPr>
          <w:trHeight w:val="67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4091CC9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8B75D4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Índice de eficiencia de la completitud del proyecto (TCPI)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CA23B56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6CB36CD" w14:textId="77777777" w:rsidR="008B75D4" w:rsidRPr="008B75D4" w:rsidRDefault="008B75D4" w:rsidP="008B75D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8B75D4">
              <w:rPr>
                <w:rFonts w:eastAsia="Times New Roman" w:cs="Arial"/>
                <w:color w:val="000000"/>
                <w:szCs w:val="24"/>
                <w:lang w:val="es-ES" w:eastAsia="es-ES"/>
              </w:rPr>
              <w:t>0,891425046</w:t>
            </w:r>
          </w:p>
        </w:tc>
      </w:tr>
    </w:tbl>
    <w:p w14:paraId="11ECFF45" w14:textId="63027BB9" w:rsidR="008B75D4" w:rsidRDefault="008B75D4" w:rsidP="008B75D4"/>
    <w:p w14:paraId="7151608A" w14:textId="07FBBEEF" w:rsidR="00476051" w:rsidRDefault="00476051" w:rsidP="00476051">
      <w:pPr>
        <w:pStyle w:val="Heading1"/>
      </w:pPr>
      <w:r>
        <w:t>Iteración 3</w:t>
      </w:r>
    </w:p>
    <w:tbl>
      <w:tblPr>
        <w:tblW w:w="9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40"/>
        <w:gridCol w:w="2040"/>
        <w:gridCol w:w="1780"/>
      </w:tblGrid>
      <w:tr w:rsidR="001B2E1C" w:rsidRPr="001B2E1C" w14:paraId="42365854" w14:textId="77777777" w:rsidTr="001B2E1C">
        <w:trPr>
          <w:trHeight w:val="345"/>
        </w:trPr>
        <w:tc>
          <w:tcPr>
            <w:tcW w:w="55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7822F41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1B2E1C"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3820" w:type="dxa"/>
            <w:gridSpan w:val="2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85BBB8A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1B2E1C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Iteración 3</w:t>
            </w:r>
          </w:p>
        </w:tc>
      </w:tr>
      <w:tr w:rsidR="001B2E1C" w:rsidRPr="001B2E1C" w14:paraId="35518924" w14:textId="77777777" w:rsidTr="001B2E1C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9E75506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1B2E1C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AB59E18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val="es-ES" w:eastAsia="es-ES"/>
              </w:rPr>
            </w:pPr>
            <w:r w:rsidRPr="001B2E1C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val="es-ES" w:eastAsia="es-ES"/>
              </w:rPr>
              <w:t>Horas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47EF389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val="es-ES" w:eastAsia="es-ES"/>
              </w:rPr>
            </w:pPr>
            <w:r w:rsidRPr="001B2E1C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val="es-ES" w:eastAsia="es-ES"/>
              </w:rPr>
              <w:t>Euros</w:t>
            </w:r>
          </w:p>
        </w:tc>
      </w:tr>
      <w:tr w:rsidR="001B2E1C" w:rsidRPr="001B2E1C" w14:paraId="24746315" w14:textId="77777777" w:rsidTr="001B2E1C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406F0AA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1B2E1C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 xml:space="preserve">Valor Planificado (PV)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94B6147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1B2E1C">
              <w:rPr>
                <w:rFonts w:eastAsia="Times New Roman" w:cs="Arial"/>
                <w:color w:val="000000"/>
                <w:szCs w:val="24"/>
                <w:lang w:val="es-ES" w:eastAsia="es-ES"/>
              </w:rPr>
              <w:t>48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BDFD17D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1B2E1C">
              <w:rPr>
                <w:rFonts w:eastAsia="Times New Roman" w:cs="Arial"/>
                <w:color w:val="000000"/>
                <w:szCs w:val="24"/>
                <w:lang w:val="es-ES" w:eastAsia="es-ES"/>
              </w:rPr>
              <w:t>572</w:t>
            </w:r>
          </w:p>
        </w:tc>
      </w:tr>
      <w:tr w:rsidR="001B2E1C" w:rsidRPr="001B2E1C" w14:paraId="667C6B72" w14:textId="77777777" w:rsidTr="001B2E1C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009D8B9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1B2E1C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Valor Obtenido (EV)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4CBFE9C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1B2E1C">
              <w:rPr>
                <w:rFonts w:eastAsia="Times New Roman" w:cs="Arial"/>
                <w:color w:val="000000"/>
                <w:szCs w:val="24"/>
                <w:lang w:val="es-ES" w:eastAsia="es-ES"/>
              </w:rPr>
              <w:t>90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10F37281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1B2E1C">
              <w:rPr>
                <w:rFonts w:eastAsia="Times New Roman" w:cs="Arial"/>
                <w:color w:val="000000"/>
                <w:szCs w:val="24"/>
                <w:lang w:val="es-ES" w:eastAsia="es-ES"/>
              </w:rPr>
              <w:t>1034</w:t>
            </w:r>
          </w:p>
        </w:tc>
      </w:tr>
      <w:tr w:rsidR="001B2E1C" w:rsidRPr="001B2E1C" w14:paraId="1A8142C8" w14:textId="77777777" w:rsidTr="001B2E1C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E32D12D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1B2E1C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Coste Real (AC)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E8F803F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1B2E1C">
              <w:rPr>
                <w:rFonts w:eastAsia="Times New Roman" w:cs="Arial"/>
                <w:color w:val="000000"/>
                <w:szCs w:val="24"/>
                <w:lang w:val="es-ES" w:eastAsia="es-ES"/>
              </w:rPr>
              <w:t>105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2379CA5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1B2E1C">
              <w:rPr>
                <w:rFonts w:eastAsia="Times New Roman" w:cs="Arial"/>
                <w:color w:val="000000"/>
                <w:szCs w:val="24"/>
                <w:lang w:val="es-ES" w:eastAsia="es-ES"/>
              </w:rPr>
              <w:t>1463</w:t>
            </w:r>
          </w:p>
        </w:tc>
      </w:tr>
      <w:tr w:rsidR="001B2E1C" w:rsidRPr="001B2E1C" w14:paraId="6AA75F9B" w14:textId="77777777" w:rsidTr="001B2E1C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BEBA827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1B2E1C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A9ED488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1B2E1C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A4C42B1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1B2E1C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</w:tr>
      <w:tr w:rsidR="001B2E1C" w:rsidRPr="001B2E1C" w14:paraId="2296CC07" w14:textId="77777777" w:rsidTr="001B2E1C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20BBF4F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1B2E1C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Variación en el Horario (SV)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7B71929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1B2E1C">
              <w:rPr>
                <w:rFonts w:eastAsia="Times New Roman" w:cs="Arial"/>
                <w:color w:val="000000"/>
                <w:szCs w:val="24"/>
                <w:lang w:val="es-ES" w:eastAsia="es-ES"/>
              </w:rPr>
              <w:t>42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64CFD1C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1B2E1C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</w:tr>
      <w:tr w:rsidR="001B2E1C" w:rsidRPr="001B2E1C" w14:paraId="5A5A5C4E" w14:textId="77777777" w:rsidTr="001B2E1C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E1DEC82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1B2E1C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Variación del Coste (CV)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D06E10A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1B2E1C">
              <w:rPr>
                <w:rFonts w:eastAsia="Times New Roman" w:cs="Arial"/>
                <w:color w:val="000000"/>
                <w:szCs w:val="24"/>
                <w:lang w:val="es-ES" w:eastAsia="es-ES"/>
              </w:rPr>
              <w:t>57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BF3FDBE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1B2E1C">
              <w:rPr>
                <w:rFonts w:eastAsia="Times New Roman" w:cs="Arial"/>
                <w:color w:val="000000"/>
                <w:szCs w:val="24"/>
                <w:lang w:val="es-ES" w:eastAsia="es-ES"/>
              </w:rPr>
              <w:t>891</w:t>
            </w:r>
          </w:p>
        </w:tc>
      </w:tr>
      <w:tr w:rsidR="001B2E1C" w:rsidRPr="001B2E1C" w14:paraId="0A415FE7" w14:textId="77777777" w:rsidTr="001B2E1C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79406F5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1B2E1C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Índice de Eficiencia en el Horario (SPI)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4DBD10C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1B2E1C">
              <w:rPr>
                <w:rFonts w:eastAsia="Times New Roman" w:cs="Arial"/>
                <w:color w:val="000000"/>
                <w:szCs w:val="24"/>
                <w:lang w:val="es-ES" w:eastAsia="es-ES"/>
              </w:rPr>
              <w:t>1,875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FEFB6B6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1B2E1C">
              <w:rPr>
                <w:rFonts w:eastAsia="Times New Roman" w:cs="Arial"/>
                <w:color w:val="000000"/>
                <w:szCs w:val="24"/>
                <w:lang w:val="es-ES" w:eastAsia="es-ES"/>
              </w:rPr>
              <w:t>1,807692308</w:t>
            </w:r>
          </w:p>
        </w:tc>
      </w:tr>
      <w:tr w:rsidR="001B2E1C" w:rsidRPr="001B2E1C" w14:paraId="2B4290E0" w14:textId="77777777" w:rsidTr="001B2E1C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908D718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1B2E1C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Índice de Eficiencia en el Coste (CPI)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33073B5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1B2E1C">
              <w:rPr>
                <w:rFonts w:eastAsia="Times New Roman" w:cs="Arial"/>
                <w:color w:val="000000"/>
                <w:szCs w:val="24"/>
                <w:lang w:val="es-ES" w:eastAsia="es-ES"/>
              </w:rPr>
              <w:t>0,857142857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4D3C53D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1B2E1C">
              <w:rPr>
                <w:rFonts w:eastAsia="Times New Roman" w:cs="Arial"/>
                <w:color w:val="000000"/>
                <w:szCs w:val="24"/>
                <w:lang w:val="es-ES" w:eastAsia="es-ES"/>
              </w:rPr>
              <w:t>0,706766917</w:t>
            </w:r>
          </w:p>
        </w:tc>
      </w:tr>
      <w:tr w:rsidR="001B2E1C" w:rsidRPr="001B2E1C" w14:paraId="3EE915EC" w14:textId="77777777" w:rsidTr="001B2E1C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3BCA171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1B2E1C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68A2B23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1B2E1C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DA5DBAB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1B2E1C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</w:tr>
      <w:tr w:rsidR="001B2E1C" w:rsidRPr="001B2E1C" w14:paraId="4989C31B" w14:textId="77777777" w:rsidTr="001B2E1C">
        <w:trPr>
          <w:trHeight w:val="345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0EFAE0AB" w14:textId="77777777" w:rsidR="001B2E1C" w:rsidRPr="001B2E1C" w:rsidRDefault="001B2E1C" w:rsidP="001B2E1C">
            <w:pPr>
              <w:spacing w:after="0" w:line="240" w:lineRule="auto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1B2E1C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Motivo de la Variación en el Horario:</w:t>
            </w:r>
          </w:p>
        </w:tc>
      </w:tr>
      <w:tr w:rsidR="001B2E1C" w:rsidRPr="001B2E1C" w14:paraId="63A1245E" w14:textId="77777777" w:rsidTr="001B2E1C">
        <w:trPr>
          <w:trHeight w:val="1800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50ECB7C" w14:textId="77777777" w:rsidR="001B2E1C" w:rsidRPr="001B2E1C" w:rsidRDefault="001B2E1C" w:rsidP="001B2E1C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1B2E1C"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  <w:t xml:space="preserve">Se ha tenido que incrementar la duración de esta iteración debido a que se subestimaron las tareas a realizar por el equipo de trabajo. Además, se han corregido bugs y fallos de la anterior iteración lo que ha supuesto un aumento del valor en esta iteración. </w:t>
            </w:r>
          </w:p>
        </w:tc>
      </w:tr>
      <w:tr w:rsidR="001B2E1C" w:rsidRPr="001B2E1C" w14:paraId="04B0A2FE" w14:textId="77777777" w:rsidTr="001B2E1C">
        <w:trPr>
          <w:trHeight w:val="345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7FD1F90" w14:textId="77777777" w:rsidR="001B2E1C" w:rsidRPr="001B2E1C" w:rsidRDefault="001B2E1C" w:rsidP="001B2E1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1B2E1C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Impacto en el Horario:</w:t>
            </w:r>
          </w:p>
        </w:tc>
      </w:tr>
      <w:tr w:rsidR="001B2E1C" w:rsidRPr="001B2E1C" w14:paraId="7C764228" w14:textId="77777777" w:rsidTr="001B2E1C">
        <w:trPr>
          <w:trHeight w:val="1170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769AF49" w14:textId="77777777" w:rsidR="001B2E1C" w:rsidRPr="001B2E1C" w:rsidRDefault="001B2E1C" w:rsidP="001B2E1C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1B2E1C"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  <w:t>Se ha tenido que reducir el tiempo para realizar el cierre del proyecto en 2 días, para poder suplir la necesidad de invertir mayor tiempo en esta iteración.</w:t>
            </w:r>
          </w:p>
        </w:tc>
      </w:tr>
      <w:tr w:rsidR="001B2E1C" w:rsidRPr="001B2E1C" w14:paraId="077C9FE0" w14:textId="77777777" w:rsidTr="001B2E1C">
        <w:trPr>
          <w:trHeight w:val="345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FD4F30A" w14:textId="77777777" w:rsidR="001B2E1C" w:rsidRPr="001B2E1C" w:rsidRDefault="001B2E1C" w:rsidP="001B2E1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1B2E1C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lastRenderedPageBreak/>
              <w:t>Motivo de la Variación en el Coste:</w:t>
            </w:r>
          </w:p>
        </w:tc>
      </w:tr>
      <w:tr w:rsidR="001B2E1C" w:rsidRPr="001B2E1C" w14:paraId="5E3B91C0" w14:textId="77777777" w:rsidTr="001B2E1C">
        <w:trPr>
          <w:trHeight w:val="1920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30E14AA" w14:textId="475FA586" w:rsidR="001B2E1C" w:rsidRPr="001B2E1C" w:rsidRDefault="001B2E1C" w:rsidP="001B2E1C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1B2E1C"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  <w:t>Una mala estimación del coste real de las tareas repercute directamente en el coste del proyecto, provocando un aumento del coste necesario para llevar a cabo el mismo. Además, la corrección de errores y fallos no planificados supone una carga en el presupuesto mayor de la esperada</w:t>
            </w:r>
          </w:p>
        </w:tc>
      </w:tr>
      <w:tr w:rsidR="001B2E1C" w:rsidRPr="001B2E1C" w14:paraId="503D4588" w14:textId="77777777" w:rsidTr="001B2E1C">
        <w:trPr>
          <w:trHeight w:val="345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E536458" w14:textId="77777777" w:rsidR="001B2E1C" w:rsidRPr="001B2E1C" w:rsidRDefault="001B2E1C" w:rsidP="001B2E1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1B2E1C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Impacto en el Presupuesto:</w:t>
            </w:r>
          </w:p>
        </w:tc>
      </w:tr>
      <w:tr w:rsidR="001B2E1C" w:rsidRPr="001B2E1C" w14:paraId="1B9802D4" w14:textId="77777777" w:rsidTr="001B2E1C">
        <w:trPr>
          <w:trHeight w:val="1065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9A149C5" w14:textId="3B5DD1F5" w:rsidR="001B2E1C" w:rsidRPr="001B2E1C" w:rsidRDefault="001B2E1C" w:rsidP="001B2E1C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1B2E1C"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  <w:t>El presupuesto se ha visto encarecido con 891€, gasto que podemos suplir gracias al presupuesto de reserva y a el dinero que no fue usado en la iteración 1</w:t>
            </w:r>
            <w:r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  <w:t>.</w:t>
            </w:r>
          </w:p>
        </w:tc>
      </w:tr>
      <w:tr w:rsidR="001B2E1C" w:rsidRPr="001B2E1C" w14:paraId="48512F91" w14:textId="77777777" w:rsidTr="001B2E1C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31B146F3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1B2E1C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Porcentaje Planeado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8FB9A23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1B2E1C">
              <w:rPr>
                <w:rFonts w:eastAsia="Times New Roman" w:cs="Arial"/>
                <w:color w:val="000000"/>
                <w:szCs w:val="24"/>
                <w:lang w:val="es-ES" w:eastAsia="es-ES"/>
              </w:rPr>
              <w:t>21,81818182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75523F4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1B2E1C">
              <w:rPr>
                <w:rFonts w:eastAsia="Times New Roman" w:cs="Arial"/>
                <w:color w:val="000000"/>
                <w:szCs w:val="24"/>
                <w:lang w:val="es-ES" w:eastAsia="es-ES"/>
              </w:rPr>
              <w:t>5,532685403</w:t>
            </w:r>
          </w:p>
        </w:tc>
      </w:tr>
      <w:tr w:rsidR="001B2E1C" w:rsidRPr="001B2E1C" w14:paraId="220A2A5C" w14:textId="77777777" w:rsidTr="001B2E1C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D9AA50A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1B2E1C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Porcentaje Obtenido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0BA68E4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1B2E1C">
              <w:rPr>
                <w:rFonts w:eastAsia="Times New Roman" w:cs="Arial"/>
                <w:color w:val="000000"/>
                <w:szCs w:val="24"/>
                <w:lang w:val="es-ES" w:eastAsia="es-ES"/>
              </w:rPr>
              <w:t>40,90909091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A56E132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1B2E1C">
              <w:rPr>
                <w:rFonts w:eastAsia="Times New Roman" w:cs="Arial"/>
                <w:color w:val="000000"/>
                <w:szCs w:val="24"/>
                <w:lang w:val="es-ES" w:eastAsia="es-ES"/>
              </w:rPr>
              <w:t>0,870527424</w:t>
            </w:r>
          </w:p>
        </w:tc>
      </w:tr>
      <w:tr w:rsidR="001B2E1C" w:rsidRPr="001B2E1C" w14:paraId="12B85F7F" w14:textId="77777777" w:rsidTr="001B2E1C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B07D42D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1B2E1C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Porcentaje Consumido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7663AA7F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1B2E1C">
              <w:rPr>
                <w:rFonts w:eastAsia="Times New Roman" w:cs="Arial"/>
                <w:color w:val="000000"/>
                <w:szCs w:val="24"/>
                <w:lang w:val="es-ES" w:eastAsia="es-ES"/>
              </w:rPr>
              <w:t>0,477272727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890B68E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1B2E1C">
              <w:rPr>
                <w:rFonts w:eastAsia="Times New Roman" w:cs="Arial"/>
                <w:color w:val="000000"/>
                <w:szCs w:val="24"/>
                <w:lang w:val="es-ES" w:eastAsia="es-ES"/>
              </w:rPr>
              <w:t>0,141509069</w:t>
            </w:r>
          </w:p>
        </w:tc>
      </w:tr>
      <w:tr w:rsidR="001B2E1C" w:rsidRPr="001B2E1C" w14:paraId="7B4D039D" w14:textId="77777777" w:rsidTr="001B2E1C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63452EB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1B2E1C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05DDBA8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1B2E1C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BC0B784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1B2E1C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</w:tr>
      <w:tr w:rsidR="001B2E1C" w:rsidRPr="001B2E1C" w14:paraId="0130A53B" w14:textId="77777777" w:rsidTr="001B2E1C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49094DF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1B2E1C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Estimaciones tras Completitud (EAC)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9AC0C26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1B2E1C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685ADF2D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1B2E1C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</w:tr>
      <w:tr w:rsidR="001B2E1C" w:rsidRPr="001B2E1C" w14:paraId="1F5BD88C" w14:textId="77777777" w:rsidTr="001B2E1C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23F80C8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1B2E1C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EAC w/CPI*SPI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93C42EA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1B2E1C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7DFCA2C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1B2E1C">
              <w:rPr>
                <w:rFonts w:eastAsia="Times New Roman" w:cs="Arial"/>
                <w:color w:val="000000"/>
                <w:szCs w:val="24"/>
                <w:lang w:val="es-ES" w:eastAsia="es-ES"/>
              </w:rPr>
              <w:t>8484,313362</w:t>
            </w:r>
          </w:p>
        </w:tc>
      </w:tr>
      <w:tr w:rsidR="001B2E1C" w:rsidRPr="001B2E1C" w14:paraId="0D11B3A8" w14:textId="77777777" w:rsidTr="001B2E1C">
        <w:trPr>
          <w:trHeight w:val="1035"/>
        </w:trPr>
        <w:tc>
          <w:tcPr>
            <w:tcW w:w="9360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218F2F2E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1B2E1C">
              <w:rPr>
                <w:rFonts w:eastAsia="Times New Roman" w:cs="Arial"/>
                <w:i/>
                <w:iCs/>
                <w:color w:val="000000"/>
                <w:sz w:val="26"/>
                <w:szCs w:val="26"/>
                <w:lang w:val="es-ES" w:eastAsia="es-ES"/>
              </w:rPr>
              <w:t>Hemos seleccionado esta estimación ya que consideramos que las variaciones tanto en el SPI como en el CPI afectan al precio de nuestro producto final.</w:t>
            </w:r>
          </w:p>
        </w:tc>
      </w:tr>
      <w:tr w:rsidR="001B2E1C" w:rsidRPr="001B2E1C" w14:paraId="52A63166" w14:textId="77777777" w:rsidTr="001B2E1C">
        <w:trPr>
          <w:trHeight w:val="34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B25F37E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1B2E1C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9FB2334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1B2E1C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2827A9A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1B2E1C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</w:tr>
      <w:tr w:rsidR="001B2E1C" w:rsidRPr="001B2E1C" w14:paraId="3AB6B9F3" w14:textId="77777777" w:rsidTr="001B2E1C">
        <w:trPr>
          <w:trHeight w:val="675"/>
        </w:trPr>
        <w:tc>
          <w:tcPr>
            <w:tcW w:w="55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CC1EC85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</w:pPr>
            <w:r w:rsidRPr="001B2E1C">
              <w:rPr>
                <w:rFonts w:eastAsia="Times New Roman" w:cs="Arial"/>
                <w:b/>
                <w:bCs/>
                <w:i/>
                <w:iCs/>
                <w:color w:val="000000"/>
                <w:sz w:val="26"/>
                <w:szCs w:val="26"/>
                <w:lang w:val="es-ES" w:eastAsia="es-ES"/>
              </w:rPr>
              <w:t>Índice de eficiencia de la completitud del proyecto (TCPI)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469B9BAF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1B2E1C">
              <w:rPr>
                <w:rFonts w:eastAsia="Times New Roman" w:cs="Arial"/>
                <w:color w:val="000000"/>
                <w:szCs w:val="24"/>
                <w:lang w:val="es-ES" w:eastAsia="es-ES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14:paraId="5AB05B98" w14:textId="77777777" w:rsidR="001B2E1C" w:rsidRPr="001B2E1C" w:rsidRDefault="001B2E1C" w:rsidP="001B2E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val="es-ES" w:eastAsia="es-ES"/>
              </w:rPr>
            </w:pPr>
            <w:r w:rsidRPr="001B2E1C">
              <w:rPr>
                <w:rFonts w:eastAsia="Times New Roman" w:cs="Arial"/>
                <w:color w:val="000000"/>
                <w:szCs w:val="24"/>
                <w:lang w:val="es-ES" w:eastAsia="es-ES"/>
              </w:rPr>
              <w:t>1,32518797</w:t>
            </w:r>
          </w:p>
        </w:tc>
      </w:tr>
    </w:tbl>
    <w:p w14:paraId="5FD8808F" w14:textId="77777777" w:rsidR="00476051" w:rsidRDefault="00476051" w:rsidP="00476051">
      <w:pPr>
        <w:pStyle w:val="cAPITAL"/>
      </w:pPr>
    </w:p>
    <w:sectPr w:rsidR="00476051" w:rsidSect="002D4F14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D9EE2" w14:textId="77777777" w:rsidR="004E03DB" w:rsidRDefault="004E03DB" w:rsidP="00061A87">
      <w:pPr>
        <w:spacing w:after="0" w:line="240" w:lineRule="auto"/>
      </w:pPr>
      <w:r>
        <w:separator/>
      </w:r>
    </w:p>
  </w:endnote>
  <w:endnote w:type="continuationSeparator" w:id="0">
    <w:p w14:paraId="6E4F1FFF" w14:textId="77777777" w:rsidR="004E03DB" w:rsidRDefault="004E03DB" w:rsidP="00061A87">
      <w:pPr>
        <w:spacing w:after="0" w:line="240" w:lineRule="auto"/>
      </w:pPr>
      <w:r>
        <w:continuationSeparator/>
      </w:r>
    </w:p>
  </w:endnote>
  <w:endnote w:type="continuationNotice" w:id="1">
    <w:p w14:paraId="3D44050F" w14:textId="77777777" w:rsidR="004E03DB" w:rsidRDefault="004E03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2379D" w14:textId="77777777" w:rsidR="004E03DB" w:rsidRDefault="004E03DB" w:rsidP="00061A87">
      <w:pPr>
        <w:spacing w:after="0" w:line="240" w:lineRule="auto"/>
      </w:pPr>
      <w:r>
        <w:separator/>
      </w:r>
    </w:p>
  </w:footnote>
  <w:footnote w:type="continuationSeparator" w:id="0">
    <w:p w14:paraId="4D88D252" w14:textId="77777777" w:rsidR="004E03DB" w:rsidRDefault="004E03DB" w:rsidP="00061A87">
      <w:pPr>
        <w:spacing w:after="0" w:line="240" w:lineRule="auto"/>
      </w:pPr>
      <w:r>
        <w:continuationSeparator/>
      </w:r>
    </w:p>
  </w:footnote>
  <w:footnote w:type="continuationNotice" w:id="1">
    <w:p w14:paraId="421A5233" w14:textId="77777777" w:rsidR="004E03DB" w:rsidRDefault="004E03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Header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Header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2B09FDE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D82FC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2"/>
  </w:num>
  <w:num w:numId="2" w16cid:durableId="1473327001">
    <w:abstractNumId w:val="21"/>
  </w:num>
  <w:num w:numId="3" w16cid:durableId="1552577499">
    <w:abstractNumId w:val="18"/>
  </w:num>
  <w:num w:numId="4" w16cid:durableId="29764804">
    <w:abstractNumId w:val="16"/>
  </w:num>
  <w:num w:numId="5" w16cid:durableId="955524319">
    <w:abstractNumId w:val="26"/>
  </w:num>
  <w:num w:numId="6" w16cid:durableId="522939009">
    <w:abstractNumId w:val="17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0"/>
  </w:num>
  <w:num w:numId="11" w16cid:durableId="1881163508">
    <w:abstractNumId w:val="35"/>
  </w:num>
  <w:num w:numId="12" w16cid:durableId="868445609">
    <w:abstractNumId w:val="7"/>
  </w:num>
  <w:num w:numId="13" w16cid:durableId="413474062">
    <w:abstractNumId w:val="15"/>
  </w:num>
  <w:num w:numId="14" w16cid:durableId="39717431">
    <w:abstractNumId w:val="5"/>
  </w:num>
  <w:num w:numId="15" w16cid:durableId="1471441547">
    <w:abstractNumId w:val="24"/>
  </w:num>
  <w:num w:numId="16" w16cid:durableId="970139145">
    <w:abstractNumId w:val="34"/>
  </w:num>
  <w:num w:numId="17" w16cid:durableId="2092771404">
    <w:abstractNumId w:val="13"/>
  </w:num>
  <w:num w:numId="18" w16cid:durableId="780417039">
    <w:abstractNumId w:val="28"/>
  </w:num>
  <w:num w:numId="19" w16cid:durableId="1464468325">
    <w:abstractNumId w:val="29"/>
  </w:num>
  <w:num w:numId="20" w16cid:durableId="332874926">
    <w:abstractNumId w:val="8"/>
  </w:num>
  <w:num w:numId="21" w16cid:durableId="1887987144">
    <w:abstractNumId w:val="4"/>
  </w:num>
  <w:num w:numId="22" w16cid:durableId="1777215286">
    <w:abstractNumId w:val="40"/>
  </w:num>
  <w:num w:numId="23" w16cid:durableId="1340279451">
    <w:abstractNumId w:val="33"/>
  </w:num>
  <w:num w:numId="24" w16cid:durableId="228420368">
    <w:abstractNumId w:val="6"/>
  </w:num>
  <w:num w:numId="25" w16cid:durableId="1096246206">
    <w:abstractNumId w:val="30"/>
  </w:num>
  <w:num w:numId="26" w16cid:durableId="1029994482">
    <w:abstractNumId w:val="41"/>
  </w:num>
  <w:num w:numId="27" w16cid:durableId="301008858">
    <w:abstractNumId w:val="25"/>
  </w:num>
  <w:num w:numId="28" w16cid:durableId="1468280835">
    <w:abstractNumId w:val="12"/>
  </w:num>
  <w:num w:numId="29" w16cid:durableId="826748143">
    <w:abstractNumId w:val="9"/>
  </w:num>
  <w:num w:numId="30" w16cid:durableId="386614691">
    <w:abstractNumId w:val="36"/>
  </w:num>
  <w:num w:numId="31" w16cid:durableId="1371950297">
    <w:abstractNumId w:val="20"/>
  </w:num>
  <w:num w:numId="32" w16cid:durableId="394545805">
    <w:abstractNumId w:val="11"/>
  </w:num>
  <w:num w:numId="33" w16cid:durableId="1010109650">
    <w:abstractNumId w:val="22"/>
  </w:num>
  <w:num w:numId="34" w16cid:durableId="1187793024">
    <w:abstractNumId w:val="31"/>
  </w:num>
  <w:num w:numId="35" w16cid:durableId="1809276066">
    <w:abstractNumId w:val="37"/>
  </w:num>
  <w:num w:numId="36" w16cid:durableId="1619028943">
    <w:abstractNumId w:val="19"/>
  </w:num>
  <w:num w:numId="37" w16cid:durableId="1000542978">
    <w:abstractNumId w:val="27"/>
  </w:num>
  <w:num w:numId="38" w16cid:durableId="61876318">
    <w:abstractNumId w:val="39"/>
  </w:num>
  <w:num w:numId="39" w16cid:durableId="595139081">
    <w:abstractNumId w:val="38"/>
  </w:num>
  <w:num w:numId="40" w16cid:durableId="1558052960">
    <w:abstractNumId w:val="0"/>
  </w:num>
  <w:num w:numId="41" w16cid:durableId="1927491791">
    <w:abstractNumId w:val="23"/>
  </w:num>
  <w:num w:numId="42" w16cid:durableId="32465927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A28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57D6D"/>
    <w:rsid w:val="00060BF9"/>
    <w:rsid w:val="00060F47"/>
    <w:rsid w:val="00061A87"/>
    <w:rsid w:val="0006389E"/>
    <w:rsid w:val="000679F5"/>
    <w:rsid w:val="00067E3A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8C7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3736"/>
    <w:rsid w:val="00145CE0"/>
    <w:rsid w:val="00145F98"/>
    <w:rsid w:val="00146097"/>
    <w:rsid w:val="001462A0"/>
    <w:rsid w:val="001473E7"/>
    <w:rsid w:val="0015021C"/>
    <w:rsid w:val="00151635"/>
    <w:rsid w:val="0015230B"/>
    <w:rsid w:val="0015232E"/>
    <w:rsid w:val="00156357"/>
    <w:rsid w:val="0015697E"/>
    <w:rsid w:val="001601F1"/>
    <w:rsid w:val="00162844"/>
    <w:rsid w:val="00165EA3"/>
    <w:rsid w:val="00166022"/>
    <w:rsid w:val="00166231"/>
    <w:rsid w:val="001674D1"/>
    <w:rsid w:val="001754AB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A7F95"/>
    <w:rsid w:val="001B15F7"/>
    <w:rsid w:val="001B2E1C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6E0A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A7508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66C2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919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11A6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1737F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051"/>
    <w:rsid w:val="00476AA2"/>
    <w:rsid w:val="00480868"/>
    <w:rsid w:val="00481C3D"/>
    <w:rsid w:val="0048679B"/>
    <w:rsid w:val="00491C4D"/>
    <w:rsid w:val="00491C9F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2DA3"/>
    <w:rsid w:val="004C324D"/>
    <w:rsid w:val="004C3B2B"/>
    <w:rsid w:val="004C4CB3"/>
    <w:rsid w:val="004C7E68"/>
    <w:rsid w:val="004D3FEE"/>
    <w:rsid w:val="004D4DE4"/>
    <w:rsid w:val="004D68D8"/>
    <w:rsid w:val="004E030E"/>
    <w:rsid w:val="004E03DB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2AA4"/>
    <w:rsid w:val="00513CCE"/>
    <w:rsid w:val="005154DA"/>
    <w:rsid w:val="0051729D"/>
    <w:rsid w:val="0052067E"/>
    <w:rsid w:val="00524624"/>
    <w:rsid w:val="00526072"/>
    <w:rsid w:val="00530615"/>
    <w:rsid w:val="00531D18"/>
    <w:rsid w:val="005337DB"/>
    <w:rsid w:val="00543AE0"/>
    <w:rsid w:val="005468F0"/>
    <w:rsid w:val="00547192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023D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26AE2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6D61"/>
    <w:rsid w:val="00703CBC"/>
    <w:rsid w:val="0070590D"/>
    <w:rsid w:val="007103D2"/>
    <w:rsid w:val="0071295F"/>
    <w:rsid w:val="00713D62"/>
    <w:rsid w:val="007169D7"/>
    <w:rsid w:val="00717A2B"/>
    <w:rsid w:val="00721FCD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1007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C5E9B"/>
    <w:rsid w:val="007D06E1"/>
    <w:rsid w:val="007D1567"/>
    <w:rsid w:val="007E018E"/>
    <w:rsid w:val="007E0C6F"/>
    <w:rsid w:val="007E3957"/>
    <w:rsid w:val="007E4046"/>
    <w:rsid w:val="007E5A01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0B38"/>
    <w:rsid w:val="008B2834"/>
    <w:rsid w:val="008B512D"/>
    <w:rsid w:val="008B75D4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47DA"/>
    <w:rsid w:val="008F5A6D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5248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4E0D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88C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05D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0216"/>
    <w:rsid w:val="00A411A2"/>
    <w:rsid w:val="00A47FF5"/>
    <w:rsid w:val="00A5018D"/>
    <w:rsid w:val="00A50F87"/>
    <w:rsid w:val="00A52C75"/>
    <w:rsid w:val="00A57292"/>
    <w:rsid w:val="00A61E1C"/>
    <w:rsid w:val="00A658D6"/>
    <w:rsid w:val="00A671C9"/>
    <w:rsid w:val="00A72A21"/>
    <w:rsid w:val="00A76B23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0D48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2B3E"/>
    <w:rsid w:val="00B432DE"/>
    <w:rsid w:val="00B47E64"/>
    <w:rsid w:val="00B49303"/>
    <w:rsid w:val="00B50504"/>
    <w:rsid w:val="00B51B60"/>
    <w:rsid w:val="00B5612B"/>
    <w:rsid w:val="00B57260"/>
    <w:rsid w:val="00B617B4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5CD4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5F1"/>
    <w:rsid w:val="00CB68A3"/>
    <w:rsid w:val="00CB7128"/>
    <w:rsid w:val="00CC0989"/>
    <w:rsid w:val="00CC4EE0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E67D5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767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3ED2"/>
    <w:rsid w:val="00D77828"/>
    <w:rsid w:val="00D77B0F"/>
    <w:rsid w:val="00D81C22"/>
    <w:rsid w:val="00D82421"/>
    <w:rsid w:val="00D83A45"/>
    <w:rsid w:val="00D90A82"/>
    <w:rsid w:val="00D93987"/>
    <w:rsid w:val="00D96733"/>
    <w:rsid w:val="00D973B0"/>
    <w:rsid w:val="00DA53A3"/>
    <w:rsid w:val="00DB0ECA"/>
    <w:rsid w:val="00DB2989"/>
    <w:rsid w:val="00DC1A7F"/>
    <w:rsid w:val="00DC2F5B"/>
    <w:rsid w:val="00DC3A3B"/>
    <w:rsid w:val="00DC3DFC"/>
    <w:rsid w:val="00DC47DD"/>
    <w:rsid w:val="00DC66C0"/>
    <w:rsid w:val="00DC6D9E"/>
    <w:rsid w:val="00DD1111"/>
    <w:rsid w:val="00DD68EE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38E4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4686"/>
    <w:rsid w:val="00E26F58"/>
    <w:rsid w:val="00E27779"/>
    <w:rsid w:val="00E31346"/>
    <w:rsid w:val="00E31FE7"/>
    <w:rsid w:val="00E320A6"/>
    <w:rsid w:val="00E336D3"/>
    <w:rsid w:val="00E35628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4AC3"/>
    <w:rsid w:val="00E86566"/>
    <w:rsid w:val="00E87DEC"/>
    <w:rsid w:val="00E95E13"/>
    <w:rsid w:val="00EA011E"/>
    <w:rsid w:val="00EA0988"/>
    <w:rsid w:val="00EA1CE9"/>
    <w:rsid w:val="00EA5115"/>
    <w:rsid w:val="00EA5682"/>
    <w:rsid w:val="00EA709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EF7E69"/>
    <w:rsid w:val="00F0478A"/>
    <w:rsid w:val="00F04FDA"/>
    <w:rsid w:val="00F06B28"/>
    <w:rsid w:val="00F10F04"/>
    <w:rsid w:val="00F11567"/>
    <w:rsid w:val="00F125B0"/>
    <w:rsid w:val="00F12B6B"/>
    <w:rsid w:val="00F13073"/>
    <w:rsid w:val="00F13205"/>
    <w:rsid w:val="00F144E7"/>
    <w:rsid w:val="00F15259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408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04B5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Heading4Char">
    <w:name w:val="Heading 4 Char"/>
    <w:link w:val="Heading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Heading5Char">
    <w:name w:val="Heading 5 Char"/>
    <w:link w:val="Heading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DefaultParagraphFont"/>
    <w:rsid w:val="00021A28"/>
  </w:style>
  <w:style w:type="table" w:styleId="PlainTable1">
    <w:name w:val="Plain Table 1"/>
    <w:basedOn w:val="TableNormal"/>
    <w:uiPriority w:val="41"/>
    <w:rsid w:val="00B00D4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3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874</Words>
  <Characters>4808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DIEGO JESUS DIAZ LOPEZ</cp:lastModifiedBy>
  <cp:revision>39</cp:revision>
  <cp:lastPrinted>2022-12-12T15:15:00Z</cp:lastPrinted>
  <dcterms:created xsi:type="dcterms:W3CDTF">2022-10-03T17:32:00Z</dcterms:created>
  <dcterms:modified xsi:type="dcterms:W3CDTF">2022-12-12T15:15:00Z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