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22574"/>
          <w:sz w:val="66"/>
        </w:rPr>
        <w:t>오징어 한 접시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징어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오징어 한 접시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