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Przetwarzanie Języka Naturalnego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PJN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Dr Tadeusz Puźniakowski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32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1.3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3.7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Suma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Case study - prezentacja oprogramowania (ostatnie 4 zajęcia).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Ćwiczenia / Laboratorium/Lektorat: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Rozwiązywanie zadań w Google Colab (pierwsze 10 zajęć).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Projekt zespołowy (ostatnie 5 zajęć).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Laboratorium oraz Projekt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6. Kryteria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7. Ocena zadań laboratoryjnych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8. Prezentacja projektu zespołowego w trakcie sesji posterowej, jakość kodu i dokumentacji. 50% laboratorium, 50% projekt.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9. Skala ocen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10. 51%-60%3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11. 61%-70%3,5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12. 71%-80%4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13. 81%-90%4,5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14. 91%-100%5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Case study - prezentacja oprogramowania (ostatnie 4 zajęcia).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Ćwiczenia / Laboratorium/Lektorat: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Rozwiązywanie zadań w Google Colab (pierwsze 10 zajęć).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Projekt zespołowy (ostatnie 5 zajęć).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Laboratorium oraz Projekt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6. Kryteria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7. Ocena zadań laboratoryjnych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8. Prezentacja projektu zespołowego w trakcie sesji posterowej, jakość kodu i dokumentacji. 50% laboratorium, 50% projekt.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9. Skala ocen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10. 51%-60%3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11. 61%-70%3,5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12. 71%-80%4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13. 81%-90%4,5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14. 91%-100%5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Narzedzia Sztucznej Inteligencji (NAI)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dzialania sieci neuronowej; transfer learning; self-supervised learning; foundation models; podstawy PyTorch; praca ze srodowiskami Colab i HuggingFace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ALG - Algebra liniowa z geometria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Podstawowe operacje na macierzach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Zapoznanie z podstawowymi problemami wizji komputerowej, metodami ich rozwiązywania oraz oceny przygotowywanych rozwiązań.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Introduction to the basic problems of computer vision, methods for solving them, and evaluation of the developed solutions.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Wprowadzenie do NLP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•Historia NLP: od pierwszych prób do współczesnych zastosowań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•Kluczowe zadania w NLP: analiza sentymentu, tłumaczenie maszynowe, rozpoznawanie nazwanych encji (NER)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Tokenizacja i Wektory Słów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•Metody tokenizacji: podejścia oparte na regułach i uczeniu maszynowym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•Wektoryzacja słów: Word2Vec, GloVe, FastText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Rekurencyjne Sieci Neuronowe (RNN)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•Architektura RNN i jej zastosowania w NLP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•Problemy z RNN: zanikanie gradientu, eksplozja gradientu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•Wprowadzenie do LSTM i GRU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Transformery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•Wprowadzenie do architektury transformera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13.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•Zastosowania transformera w NLP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14.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Wariacje Transformerów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•BERT, GPT, T5: różnice i zastosowania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•Jak dostosować architekturę transformera do różnych zadań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17.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Modele Języka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18.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•Budowa modeli językowych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•Zastosowania i wyzwania związane z modelami językowymi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20.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Enkodery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21.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•Rola enkoderów w modelach transformacyjnych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22.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•Przykłady zastosowań enkoderów w różnych zadaniach NLP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23.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Fine-Tuning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24.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•Proces dostrajania modeli pretrenowanych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25.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•Techniki fine-tuningu dla różnych zadań NLP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26.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Kompresja Modeli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27.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•Wprowadzenie do kompresji modeli: skwantyzowanie, prunning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28.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•Korzyści i wyzwania związane z kompresją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29.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Stworzenie Skwantyzowanej Wersji Modelu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•Praktyczne podejście do kompresji modeli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31.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•Implementacja skwantyzacji na przykładzie wybranego modelu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32.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Pair Programming - Rozpoznawanie Nazwanych Encji (NER)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33.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•Wprowadzenie do NER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34.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•Przykład implementacji NER za pomocą Lightning Transformers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35.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•Warsztaty praktyczne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36.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Pair Programming - Chatbot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37.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•Projektowanie chatbota: wymagania i architektura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38.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•Implementacja chatbota na przykładzie Chartum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39.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•Warsztaty praktyczne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40.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Przykłady Aplikacji NLP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41.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•Przegląd rzeczywistych zastosowań NLP w różnych branżach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42.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•Studium przypadku: analiza skuteczności modeli NLP w zastosowaniach komercyjnych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43.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Podsumowanie i Dyskusja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44.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•Przegląd kluczowych zagadnień omówionych w kursie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45.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•Dyskusja na temat przyszłości NLP i jego wpływu na różne dziedziny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Géron, Aurélien. Hands-on machine learning with Scikit-Learn, Keras, and TensorFlow. " O'Reilly Media, Inc.", 2022.  Rozdział 14, 17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Foley, James D., et al. "Computer graphics: Principles and practice, in c." Color Research and Application 22.1 (1997): 65-65. Rozdział 5.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Dokumentacja internetowa: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Zhang, Aston, et al. Dive into deep learning. Cambridge University Press, 2023. https://d2l.ai/ Rozdział: 7, 11, 14, 22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Szeliski, Richard. Computer vision: algorithms and applications. Springer Nature, 2022. https://szeliski.org/Book/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potrafi: zrozumieć podstawowe zagadnienia probabilistyki i statystyki, co jest niezbędne do analizy danych tekstowych i tworzenia modeli językowych w NLP. Wiedza ta pozwala na skuteczne modelowanie i interpretację wyników, co jest kluczowe w praktycznych zastosowaniach NLP.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potrafi: zrozumieć podstawowe zagadnienia probabilistyki i statystyki, co jest niezbędne do analizy danych tekstowych i tworzenia modeli językowych w NLP. Wiedza ta pozwala na skuteczne modelowanie i interpretację wyników, co jest kluczowe w praktycznych zastosowaniach NLP.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potrafi: zrozumieć zaawansowane pojęcia związane z wybraną specjalizacją w NLP, co pozwala na rozwijanie innowacyjnych rozwiązań oraz adaptację aktualnych technologii w praktyce. Wiedza ta umożliwia studentom angażowanie się w badania i rozwój w dziedzinie NLP.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potrafi: zastosować zaawansowane pojęcia z zakresu programowania, co jest niezbędne przy tworzeniu, testowaniu i uruchamianiu aplikacji wykorzystujących NLP. Umiejętność programowania w różnych językach oraz znajomość technik i narzędzi programistycznych jest kluczowa w realizacji projektów związanych z NLP.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K_U01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potrafi: pozyskiwać i analizować specjalistyczne informacje z literatury oraz źródeł internetowych w obszarze NLP. Umiejętność krytycznej analizy i syntezy informacji jest niezbędna do rozwoju projektów oraz badań naukowych w dziedzinie przetwarzania języka naturalnego.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K_U04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potrafi: analizować i wyjaśniać zjawiska związane z NLP, a także tworzyć modele rzeczywiste. Umiejętność weryfikacji modeli i ich zastosowania do predykcji stanów jest kluczowa w rozwoju aplikacji i systemów opartych na NLP.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potrafi: samodzielnie uczyć się przez całe życie, co jest niezbędne w szybko rozwijającej się dziedzinie NLP. Techniki i narzędzia w tej dziedzinie stale ewoluują, więc umiejętność ciągłego kształcenia się jest kluczowa dla rozwoju zawodowego.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potrafi: współdziałać w zespole, co jest ważne w projektach związanych z NLP, gdzie często wymagane są różnorodne umiejętności i kompetencje. Praca zespołowa sprzyja innowacyjności i efektywności w realizacji złożonych zadań.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