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F1" w:rsidRDefault="00DA408F">
      <w:r>
        <w:t>Use case 1 :</w:t>
      </w:r>
    </w:p>
    <w:p w:rsidR="00DA408F" w:rsidRDefault="00DA408F">
      <w:r>
        <w:t>Cas d’utilisation : ajouter un rapport de visite</w:t>
      </w:r>
    </w:p>
    <w:p w:rsidR="00DA408F" w:rsidRDefault="00DA40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408F" w:rsidTr="00DA408F">
        <w:tc>
          <w:tcPr>
            <w:tcW w:w="4531" w:type="dxa"/>
          </w:tcPr>
          <w:p w:rsidR="00DA408F" w:rsidRDefault="00DA408F">
            <w:r>
              <w:t xml:space="preserve">Acteur </w:t>
            </w:r>
          </w:p>
          <w:p w:rsidR="00DA408F" w:rsidRDefault="00DA408F"/>
        </w:tc>
        <w:tc>
          <w:tcPr>
            <w:tcW w:w="4531" w:type="dxa"/>
          </w:tcPr>
          <w:p w:rsidR="00DA408F" w:rsidRDefault="00DA408F">
            <w:r>
              <w:t>Système étudié</w:t>
            </w:r>
          </w:p>
        </w:tc>
      </w:tr>
      <w:tr w:rsidR="00DA408F" w:rsidTr="00DA408F">
        <w:tc>
          <w:tcPr>
            <w:tcW w:w="4531" w:type="dxa"/>
          </w:tcPr>
          <w:p w:rsidR="00DA408F" w:rsidRDefault="00DA408F">
            <w:r>
              <w:t>1-L</w:t>
            </w:r>
            <w:r w:rsidR="002720D8">
              <w:t>’utilisateur</w:t>
            </w:r>
            <w:r>
              <w:t xml:space="preserve"> se connecte </w:t>
            </w:r>
          </w:p>
        </w:tc>
        <w:tc>
          <w:tcPr>
            <w:tcW w:w="4531" w:type="dxa"/>
          </w:tcPr>
          <w:p w:rsidR="00DA408F" w:rsidRDefault="00DA408F"/>
          <w:p w:rsidR="00DA408F" w:rsidRDefault="00DA408F"/>
        </w:tc>
      </w:tr>
      <w:tr w:rsidR="00DA408F" w:rsidTr="00DA408F">
        <w:tc>
          <w:tcPr>
            <w:tcW w:w="4531" w:type="dxa"/>
          </w:tcPr>
          <w:p w:rsidR="00DA408F" w:rsidRDefault="00DA408F"/>
          <w:p w:rsidR="00DA408F" w:rsidRDefault="00DA408F"/>
        </w:tc>
        <w:tc>
          <w:tcPr>
            <w:tcW w:w="4531" w:type="dxa"/>
          </w:tcPr>
          <w:p w:rsidR="00DA408F" w:rsidRDefault="00DA408F">
            <w:r>
              <w:t>2-</w:t>
            </w:r>
            <w:r w:rsidR="002720D8">
              <w:t xml:space="preserve"> l’application affiche 5 boutons :</w:t>
            </w:r>
          </w:p>
          <w:p w:rsidR="002720D8" w:rsidRDefault="00AD10A1">
            <w:r>
              <w:t>Comptes-rendus, visiteurs</w:t>
            </w:r>
            <w:r w:rsidR="002720D8">
              <w:t xml:space="preserve">, </w:t>
            </w:r>
            <w:r>
              <w:t>praticiens</w:t>
            </w:r>
            <w:r w:rsidR="002720D8">
              <w:t xml:space="preserve">, </w:t>
            </w:r>
            <w:r>
              <w:t>médicaments</w:t>
            </w:r>
            <w:r w:rsidR="002720D8">
              <w:t xml:space="preserve"> et quitter</w:t>
            </w:r>
          </w:p>
        </w:tc>
      </w:tr>
      <w:tr w:rsidR="00DA408F" w:rsidTr="00DA408F">
        <w:tc>
          <w:tcPr>
            <w:tcW w:w="4531" w:type="dxa"/>
          </w:tcPr>
          <w:p w:rsidR="00DA408F" w:rsidRDefault="002720D8">
            <w:r>
              <w:t xml:space="preserve">3- l’utilisateur </w:t>
            </w:r>
            <w:r w:rsidR="00AD10A1">
              <w:t>sélectionne</w:t>
            </w:r>
            <w:r>
              <w:t xml:space="preserve"> le bouton </w:t>
            </w:r>
            <w:r w:rsidR="00AD10A1">
              <w:t>Comptes-rendus</w:t>
            </w:r>
          </w:p>
        </w:tc>
        <w:tc>
          <w:tcPr>
            <w:tcW w:w="4531" w:type="dxa"/>
          </w:tcPr>
          <w:p w:rsidR="00DA408F" w:rsidRDefault="00DA408F"/>
          <w:p w:rsidR="002720D8" w:rsidRDefault="002720D8"/>
        </w:tc>
      </w:tr>
      <w:tr w:rsidR="00DA408F" w:rsidTr="00DA408F">
        <w:tc>
          <w:tcPr>
            <w:tcW w:w="4531" w:type="dxa"/>
          </w:tcPr>
          <w:p w:rsidR="00DA408F" w:rsidRDefault="002720D8">
            <w:r>
              <w:t>4- l’utilisateur clique sur nouveau et remplie les champs du formulaire</w:t>
            </w:r>
          </w:p>
          <w:p w:rsidR="00DA408F" w:rsidRDefault="00DA408F"/>
        </w:tc>
        <w:tc>
          <w:tcPr>
            <w:tcW w:w="4531" w:type="dxa"/>
          </w:tcPr>
          <w:p w:rsidR="00DA408F" w:rsidRDefault="00DA408F"/>
        </w:tc>
      </w:tr>
      <w:tr w:rsidR="002720D8" w:rsidTr="00DA408F">
        <w:tc>
          <w:tcPr>
            <w:tcW w:w="4531" w:type="dxa"/>
          </w:tcPr>
          <w:p w:rsidR="002720D8" w:rsidRDefault="002720D8" w:rsidP="002720D8"/>
        </w:tc>
        <w:tc>
          <w:tcPr>
            <w:tcW w:w="4531" w:type="dxa"/>
          </w:tcPr>
          <w:p w:rsidR="002720D8" w:rsidRDefault="002720D8" w:rsidP="002720D8">
            <w:r>
              <w:t xml:space="preserve">5-l’application vérifie les données du formulaire de saisie d’un </w:t>
            </w:r>
            <w:r w:rsidR="00AD10A1">
              <w:t>compte-rendu</w:t>
            </w:r>
          </w:p>
        </w:tc>
      </w:tr>
      <w:tr w:rsidR="002720D8" w:rsidTr="00DA408F">
        <w:tc>
          <w:tcPr>
            <w:tcW w:w="4531" w:type="dxa"/>
          </w:tcPr>
          <w:p w:rsidR="002720D8" w:rsidRDefault="002720D8" w:rsidP="002720D8"/>
          <w:p w:rsidR="002720D8" w:rsidRDefault="002720D8" w:rsidP="002720D8"/>
        </w:tc>
        <w:tc>
          <w:tcPr>
            <w:tcW w:w="4531" w:type="dxa"/>
          </w:tcPr>
          <w:p w:rsidR="002720D8" w:rsidRDefault="002720D8" w:rsidP="002720D8">
            <w:r>
              <w:t>6-le nouveau compte rendues est créé</w:t>
            </w:r>
          </w:p>
        </w:tc>
      </w:tr>
      <w:tr w:rsidR="002720D8" w:rsidTr="00DA408F">
        <w:tc>
          <w:tcPr>
            <w:tcW w:w="4531" w:type="dxa"/>
          </w:tcPr>
          <w:p w:rsidR="002720D8" w:rsidRDefault="002720D8" w:rsidP="002720D8"/>
        </w:tc>
        <w:tc>
          <w:tcPr>
            <w:tcW w:w="4531" w:type="dxa"/>
          </w:tcPr>
          <w:p w:rsidR="002720D8" w:rsidRDefault="002720D8" w:rsidP="002720D8"/>
          <w:p w:rsidR="002720D8" w:rsidRDefault="002720D8" w:rsidP="002720D8"/>
        </w:tc>
      </w:tr>
    </w:tbl>
    <w:p w:rsidR="00DA408F" w:rsidRDefault="00DA408F"/>
    <w:p w:rsidR="00983420" w:rsidRDefault="00983420"/>
    <w:p w:rsidR="00983420" w:rsidRDefault="00983420" w:rsidP="00983420">
      <w:r>
        <w:t>Use case 2 :</w:t>
      </w:r>
    </w:p>
    <w:p w:rsidR="00AD10A1" w:rsidRDefault="00983420" w:rsidP="00983420">
      <w:r>
        <w:t xml:space="preserve">Cas d’utilisation : </w:t>
      </w:r>
      <w:r w:rsidR="00AD10A1">
        <w:t>visionner les visiteurs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10A1" w:rsidTr="00AD10A1">
        <w:tc>
          <w:tcPr>
            <w:tcW w:w="4531" w:type="dxa"/>
          </w:tcPr>
          <w:p w:rsidR="00AD10A1" w:rsidRDefault="00AD10A1" w:rsidP="00983420">
            <w:r>
              <w:t>Acteur</w:t>
            </w:r>
          </w:p>
          <w:p w:rsidR="00AD10A1" w:rsidRDefault="00AD10A1" w:rsidP="00983420"/>
        </w:tc>
        <w:tc>
          <w:tcPr>
            <w:tcW w:w="4531" w:type="dxa"/>
          </w:tcPr>
          <w:p w:rsidR="00AD10A1" w:rsidRDefault="00AD10A1" w:rsidP="00983420">
            <w:r>
              <w:t>Système étudié</w:t>
            </w:r>
          </w:p>
        </w:tc>
      </w:tr>
      <w:tr w:rsidR="00AD10A1" w:rsidTr="00AD10A1">
        <w:tc>
          <w:tcPr>
            <w:tcW w:w="4531" w:type="dxa"/>
          </w:tcPr>
          <w:p w:rsidR="00AD10A1" w:rsidRDefault="00AD10A1" w:rsidP="00AD10A1">
            <w:r>
              <w:t>1-L’utilisateur se connecte</w:t>
            </w:r>
          </w:p>
        </w:tc>
        <w:tc>
          <w:tcPr>
            <w:tcW w:w="4531" w:type="dxa"/>
          </w:tcPr>
          <w:p w:rsidR="00AD10A1" w:rsidRDefault="00AD10A1" w:rsidP="00AD10A1"/>
        </w:tc>
      </w:tr>
      <w:tr w:rsidR="00AD10A1" w:rsidTr="00AD10A1">
        <w:tc>
          <w:tcPr>
            <w:tcW w:w="4531" w:type="dxa"/>
          </w:tcPr>
          <w:p w:rsidR="00AD10A1" w:rsidRDefault="00AD10A1" w:rsidP="000D6C9C"/>
        </w:tc>
        <w:tc>
          <w:tcPr>
            <w:tcW w:w="4531" w:type="dxa"/>
          </w:tcPr>
          <w:p w:rsidR="000D6C9C" w:rsidRDefault="000D6C9C" w:rsidP="000D6C9C">
            <w:r>
              <w:t>2- l’application affiche 5 boutons :</w:t>
            </w:r>
          </w:p>
          <w:p w:rsidR="00AD10A1" w:rsidRDefault="000D6C9C" w:rsidP="000D6C9C">
            <w:r>
              <w:t>Comptes-rendu</w:t>
            </w:r>
            <w:r>
              <w:t>s,</w:t>
            </w:r>
            <w:r w:rsidR="00A93E6F">
              <w:t xml:space="preserve"> </w:t>
            </w:r>
            <w:r>
              <w:t xml:space="preserve">visiteurs, praticiens, </w:t>
            </w:r>
            <w:r w:rsidR="00A93E6F">
              <w:t>médicaments</w:t>
            </w:r>
            <w:r>
              <w:t xml:space="preserve"> et quitter</w:t>
            </w:r>
          </w:p>
        </w:tc>
      </w:tr>
      <w:tr w:rsidR="00AD10A1" w:rsidTr="00AD10A1">
        <w:tc>
          <w:tcPr>
            <w:tcW w:w="4531" w:type="dxa"/>
          </w:tcPr>
          <w:p w:rsidR="000D6C9C" w:rsidRDefault="000D6C9C" w:rsidP="000D6C9C">
            <w:r>
              <w:t xml:space="preserve">3- l’utilisateur </w:t>
            </w:r>
            <w:r w:rsidR="00A93E6F">
              <w:t>sélectionne</w:t>
            </w:r>
            <w:r>
              <w:t xml:space="preserve"> le bouton visiteurs</w:t>
            </w:r>
          </w:p>
          <w:p w:rsidR="00AD10A1" w:rsidRDefault="00AD10A1" w:rsidP="00AD10A1"/>
        </w:tc>
        <w:tc>
          <w:tcPr>
            <w:tcW w:w="4531" w:type="dxa"/>
          </w:tcPr>
          <w:p w:rsidR="00AD10A1" w:rsidRDefault="00AD10A1" w:rsidP="00AD10A1"/>
        </w:tc>
      </w:tr>
      <w:tr w:rsidR="000D6C9C" w:rsidTr="00AD10A1">
        <w:tc>
          <w:tcPr>
            <w:tcW w:w="4531" w:type="dxa"/>
          </w:tcPr>
          <w:p w:rsidR="000D6C9C" w:rsidRDefault="000D6C9C" w:rsidP="000D6C9C"/>
        </w:tc>
        <w:tc>
          <w:tcPr>
            <w:tcW w:w="4531" w:type="dxa"/>
          </w:tcPr>
          <w:p w:rsidR="000D6C9C" w:rsidRDefault="000D6C9C" w:rsidP="000D6C9C">
            <w:r>
              <w:t>4-</w:t>
            </w:r>
            <w:r>
              <w:t xml:space="preserve">L’application affiche un formulaire correspondant </w:t>
            </w:r>
            <w:r w:rsidR="00A93E6F">
              <w:t>à</w:t>
            </w:r>
            <w:r>
              <w:t xml:space="preserve"> la page visiteurs</w:t>
            </w:r>
          </w:p>
          <w:p w:rsidR="000D6C9C" w:rsidRDefault="000D6C9C" w:rsidP="000D6C9C"/>
        </w:tc>
      </w:tr>
    </w:tbl>
    <w:p w:rsidR="00983420" w:rsidRDefault="00983420" w:rsidP="00983420"/>
    <w:p w:rsidR="00AD10A1" w:rsidRDefault="00AD10A1" w:rsidP="00983420"/>
    <w:p w:rsidR="00AD10A1" w:rsidRDefault="00AD10A1" w:rsidP="00983420"/>
    <w:p w:rsidR="00AD10A1" w:rsidRDefault="00AD10A1" w:rsidP="00983420"/>
    <w:p w:rsidR="00AD10A1" w:rsidRDefault="00AD10A1" w:rsidP="00983420"/>
    <w:p w:rsidR="00AD10A1" w:rsidRDefault="00AD10A1" w:rsidP="00983420"/>
    <w:p w:rsidR="00AD10A1" w:rsidRDefault="00AD10A1" w:rsidP="00983420"/>
    <w:p w:rsidR="00AD10A1" w:rsidRDefault="00AD10A1" w:rsidP="00AD10A1">
      <w:r>
        <w:t>Use case 3 :</w:t>
      </w:r>
    </w:p>
    <w:p w:rsidR="00AD10A1" w:rsidRDefault="00AD10A1" w:rsidP="00AD10A1">
      <w:r>
        <w:t>Cas d’utilisation : visionner les praticiens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10A1" w:rsidTr="00637183">
        <w:tc>
          <w:tcPr>
            <w:tcW w:w="4531" w:type="dxa"/>
          </w:tcPr>
          <w:p w:rsidR="00AD10A1" w:rsidRDefault="00AD10A1" w:rsidP="00637183">
            <w:r>
              <w:t>Acteur</w:t>
            </w:r>
          </w:p>
          <w:p w:rsidR="00AD10A1" w:rsidRDefault="00AD10A1" w:rsidP="00637183"/>
        </w:tc>
        <w:tc>
          <w:tcPr>
            <w:tcW w:w="4531" w:type="dxa"/>
          </w:tcPr>
          <w:p w:rsidR="00AD10A1" w:rsidRDefault="00AD10A1" w:rsidP="00637183">
            <w:r>
              <w:t>Système étudié</w:t>
            </w:r>
          </w:p>
        </w:tc>
      </w:tr>
      <w:tr w:rsidR="00AD10A1" w:rsidTr="00637183">
        <w:tc>
          <w:tcPr>
            <w:tcW w:w="4531" w:type="dxa"/>
          </w:tcPr>
          <w:p w:rsidR="00AD10A1" w:rsidRDefault="00AD10A1" w:rsidP="00637183">
            <w:r>
              <w:t>1-L’utilisateur se connecte</w:t>
            </w:r>
          </w:p>
        </w:tc>
        <w:tc>
          <w:tcPr>
            <w:tcW w:w="4531" w:type="dxa"/>
          </w:tcPr>
          <w:p w:rsidR="00AD10A1" w:rsidRDefault="00AD10A1" w:rsidP="00637183"/>
        </w:tc>
      </w:tr>
      <w:tr w:rsidR="00A93E6F" w:rsidTr="00637183">
        <w:tc>
          <w:tcPr>
            <w:tcW w:w="4531" w:type="dxa"/>
          </w:tcPr>
          <w:p w:rsidR="00A93E6F" w:rsidRDefault="00A93E6F" w:rsidP="00A93E6F"/>
        </w:tc>
        <w:tc>
          <w:tcPr>
            <w:tcW w:w="4531" w:type="dxa"/>
          </w:tcPr>
          <w:p w:rsidR="00A93E6F" w:rsidRDefault="00A93E6F" w:rsidP="00A93E6F">
            <w:r>
              <w:t>2- l’application affiche 5 boutons :</w:t>
            </w:r>
          </w:p>
          <w:p w:rsidR="00A93E6F" w:rsidRDefault="00A93E6F" w:rsidP="00A93E6F">
            <w:r>
              <w:t>Comptes-rendus, visiteurs, praticiens, médicaments et quitter</w:t>
            </w:r>
          </w:p>
        </w:tc>
      </w:tr>
      <w:tr w:rsidR="00A93E6F" w:rsidTr="00637183">
        <w:tc>
          <w:tcPr>
            <w:tcW w:w="4531" w:type="dxa"/>
          </w:tcPr>
          <w:p w:rsidR="00A93E6F" w:rsidRDefault="00A93E6F" w:rsidP="00A93E6F">
            <w:r>
              <w:t>3- l’utilisateur sélectionne le bouton praticiens</w:t>
            </w:r>
          </w:p>
          <w:p w:rsidR="00A93E6F" w:rsidRDefault="00A93E6F" w:rsidP="00A93E6F"/>
        </w:tc>
        <w:tc>
          <w:tcPr>
            <w:tcW w:w="4531" w:type="dxa"/>
          </w:tcPr>
          <w:p w:rsidR="00A93E6F" w:rsidRDefault="00A93E6F" w:rsidP="00A93E6F"/>
        </w:tc>
      </w:tr>
      <w:tr w:rsidR="00A93E6F" w:rsidTr="00637183">
        <w:tc>
          <w:tcPr>
            <w:tcW w:w="4531" w:type="dxa"/>
          </w:tcPr>
          <w:p w:rsidR="00A93E6F" w:rsidRDefault="00A93E6F" w:rsidP="00A93E6F"/>
        </w:tc>
        <w:tc>
          <w:tcPr>
            <w:tcW w:w="4531" w:type="dxa"/>
          </w:tcPr>
          <w:p w:rsidR="00A93E6F" w:rsidRDefault="00A93E6F" w:rsidP="00A93E6F">
            <w:r>
              <w:t>4-L’application affiche un formulaire correspondant à la page praticiens</w:t>
            </w:r>
          </w:p>
        </w:tc>
      </w:tr>
    </w:tbl>
    <w:p w:rsidR="00983420" w:rsidRDefault="00983420"/>
    <w:p w:rsidR="00AD10A1" w:rsidRDefault="00AD10A1" w:rsidP="00AD10A1">
      <w:r>
        <w:t>Use case 4:</w:t>
      </w:r>
    </w:p>
    <w:p w:rsidR="00AD10A1" w:rsidRDefault="00AD10A1" w:rsidP="00AD10A1">
      <w:r>
        <w:t>Cas d’utilisation : visionner les médicaments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10A1" w:rsidTr="00637183">
        <w:tc>
          <w:tcPr>
            <w:tcW w:w="4531" w:type="dxa"/>
          </w:tcPr>
          <w:p w:rsidR="00AD10A1" w:rsidRDefault="00AD10A1" w:rsidP="00637183">
            <w:r>
              <w:t>Acteur</w:t>
            </w:r>
          </w:p>
          <w:p w:rsidR="00AD10A1" w:rsidRDefault="00AD10A1" w:rsidP="00637183"/>
        </w:tc>
        <w:tc>
          <w:tcPr>
            <w:tcW w:w="4531" w:type="dxa"/>
          </w:tcPr>
          <w:p w:rsidR="00AD10A1" w:rsidRDefault="00AD10A1" w:rsidP="00637183">
            <w:r>
              <w:t>Système étudié</w:t>
            </w:r>
          </w:p>
        </w:tc>
      </w:tr>
      <w:tr w:rsidR="00AD10A1" w:rsidTr="00637183">
        <w:tc>
          <w:tcPr>
            <w:tcW w:w="4531" w:type="dxa"/>
          </w:tcPr>
          <w:p w:rsidR="00AD10A1" w:rsidRDefault="00AD10A1" w:rsidP="00637183">
            <w:r>
              <w:t>1-L’utilisateur se connecte</w:t>
            </w:r>
          </w:p>
        </w:tc>
        <w:tc>
          <w:tcPr>
            <w:tcW w:w="4531" w:type="dxa"/>
          </w:tcPr>
          <w:p w:rsidR="00AD10A1" w:rsidRDefault="00AD10A1" w:rsidP="00637183"/>
        </w:tc>
      </w:tr>
      <w:tr w:rsidR="00A93E6F" w:rsidTr="00637183">
        <w:tc>
          <w:tcPr>
            <w:tcW w:w="4531" w:type="dxa"/>
          </w:tcPr>
          <w:p w:rsidR="00A93E6F" w:rsidRDefault="00A93E6F" w:rsidP="00A93E6F"/>
        </w:tc>
        <w:tc>
          <w:tcPr>
            <w:tcW w:w="4531" w:type="dxa"/>
          </w:tcPr>
          <w:p w:rsidR="00A93E6F" w:rsidRDefault="00A93E6F" w:rsidP="00A93E6F">
            <w:r>
              <w:t>2- l’application affiche 5 boutons :</w:t>
            </w:r>
          </w:p>
          <w:p w:rsidR="00A93E6F" w:rsidRDefault="00A93E6F" w:rsidP="00A93E6F">
            <w:r>
              <w:t>Comptes-rendus, visiteurs, praticiens, médicaments et quitter</w:t>
            </w:r>
          </w:p>
        </w:tc>
      </w:tr>
      <w:tr w:rsidR="00A93E6F" w:rsidTr="00637183">
        <w:tc>
          <w:tcPr>
            <w:tcW w:w="4531" w:type="dxa"/>
          </w:tcPr>
          <w:p w:rsidR="00A93E6F" w:rsidRDefault="00A93E6F" w:rsidP="00A93E6F">
            <w:r>
              <w:t>3- l’utilisateur sélectionne le bouton médicaments</w:t>
            </w:r>
          </w:p>
          <w:p w:rsidR="00A93E6F" w:rsidRDefault="00A93E6F" w:rsidP="00A93E6F"/>
        </w:tc>
        <w:tc>
          <w:tcPr>
            <w:tcW w:w="4531" w:type="dxa"/>
          </w:tcPr>
          <w:p w:rsidR="00A93E6F" w:rsidRDefault="00A93E6F" w:rsidP="00A93E6F"/>
        </w:tc>
      </w:tr>
      <w:tr w:rsidR="00A93E6F" w:rsidTr="00637183">
        <w:tc>
          <w:tcPr>
            <w:tcW w:w="4531" w:type="dxa"/>
          </w:tcPr>
          <w:p w:rsidR="00A93E6F" w:rsidRDefault="00A93E6F" w:rsidP="00A93E6F"/>
        </w:tc>
        <w:tc>
          <w:tcPr>
            <w:tcW w:w="4531" w:type="dxa"/>
          </w:tcPr>
          <w:p w:rsidR="00A93E6F" w:rsidRDefault="00A93E6F" w:rsidP="00A93E6F">
            <w:r>
              <w:t>4-L’application affiche un formulaire correspondant à la page médicaments</w:t>
            </w:r>
          </w:p>
        </w:tc>
      </w:tr>
    </w:tbl>
    <w:p w:rsidR="00AD10A1" w:rsidRDefault="00AD10A1"/>
    <w:p w:rsidR="002E53E5" w:rsidRDefault="002E53E5"/>
    <w:p w:rsidR="002E53E5" w:rsidRDefault="002E53E5"/>
    <w:p w:rsidR="00AD10A1" w:rsidRDefault="002E53E5">
      <w:r>
        <w:t>Rapport de test</w:t>
      </w:r>
    </w:p>
    <w:tbl>
      <w:tblPr>
        <w:tblStyle w:val="Grilledutableau"/>
        <w:tblW w:w="11262" w:type="dxa"/>
        <w:tblInd w:w="-919" w:type="dxa"/>
        <w:tblLook w:val="04A0" w:firstRow="1" w:lastRow="0" w:firstColumn="1" w:lastColumn="0" w:noHBand="0" w:noVBand="1"/>
      </w:tblPr>
      <w:tblGrid>
        <w:gridCol w:w="741"/>
        <w:gridCol w:w="1664"/>
        <w:gridCol w:w="2268"/>
        <w:gridCol w:w="3423"/>
        <w:gridCol w:w="1465"/>
        <w:gridCol w:w="1701"/>
      </w:tblGrid>
      <w:tr w:rsidR="00241E39" w:rsidTr="00CA65B8">
        <w:trPr>
          <w:trHeight w:val="828"/>
        </w:trPr>
        <w:tc>
          <w:tcPr>
            <w:tcW w:w="741" w:type="dxa"/>
          </w:tcPr>
          <w:p w:rsidR="00CA65B8" w:rsidRDefault="00CA65B8">
            <w:r>
              <w:t>Ordre</w:t>
            </w:r>
          </w:p>
        </w:tc>
        <w:tc>
          <w:tcPr>
            <w:tcW w:w="1664" w:type="dxa"/>
          </w:tcPr>
          <w:p w:rsidR="00CA65B8" w:rsidRDefault="00CA65B8">
            <w:r>
              <w:t>Scénario</w:t>
            </w:r>
          </w:p>
        </w:tc>
        <w:tc>
          <w:tcPr>
            <w:tcW w:w="2268" w:type="dxa"/>
          </w:tcPr>
          <w:p w:rsidR="00CA65B8" w:rsidRDefault="00CA65B8">
            <w:r>
              <w:t>Cas de test : valeurs</w:t>
            </w:r>
          </w:p>
        </w:tc>
        <w:tc>
          <w:tcPr>
            <w:tcW w:w="3423" w:type="dxa"/>
          </w:tcPr>
          <w:p w:rsidR="00CA65B8" w:rsidRDefault="00CA65B8" w:rsidP="00C41F3A">
            <w:pPr>
              <w:jc w:val="center"/>
            </w:pPr>
            <w:r w:rsidRPr="00CA65B8">
              <w:t>Cas de test : </w:t>
            </w:r>
            <w:r w:rsidR="00C41F3A" w:rsidRPr="00CA65B8">
              <w:t>résultats</w:t>
            </w:r>
            <w:r w:rsidRPr="00CA65B8">
              <w:t> attendus</w:t>
            </w:r>
          </w:p>
        </w:tc>
        <w:tc>
          <w:tcPr>
            <w:tcW w:w="1465" w:type="dxa"/>
          </w:tcPr>
          <w:p w:rsidR="00CA65B8" w:rsidRPr="00CA65B8" w:rsidRDefault="00CA65B8" w:rsidP="00CA65B8">
            <w:r>
              <w:t xml:space="preserve">Test : résultat </w:t>
            </w:r>
            <w:r w:rsidR="00C41F3A">
              <w:t>obtenus</w:t>
            </w:r>
          </w:p>
        </w:tc>
        <w:tc>
          <w:tcPr>
            <w:tcW w:w="1701" w:type="dxa"/>
          </w:tcPr>
          <w:p w:rsidR="00CA65B8" w:rsidRDefault="00CA65B8" w:rsidP="00CA65B8">
            <w:r>
              <w:t>Test : diagnostic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CA65B8" w:rsidRDefault="00CA65B8">
            <w:r>
              <w:t>1</w:t>
            </w:r>
          </w:p>
        </w:tc>
        <w:tc>
          <w:tcPr>
            <w:tcW w:w="1664" w:type="dxa"/>
          </w:tcPr>
          <w:p w:rsidR="00CA65B8" w:rsidRDefault="00CA65B8">
            <w:r>
              <w:t>Use case1- ajouter un rapport de visite</w:t>
            </w:r>
          </w:p>
        </w:tc>
        <w:tc>
          <w:tcPr>
            <w:tcW w:w="2268" w:type="dxa"/>
          </w:tcPr>
          <w:p w:rsidR="00CA65B8" w:rsidRDefault="00CA65B8" w:rsidP="00CA65B8">
            <w:r>
              <w:t xml:space="preserve">Praticien : </w:t>
            </w:r>
            <w:r w:rsidRPr="00CA65B8">
              <w:t>Cauchy Denis</w:t>
            </w:r>
          </w:p>
          <w:p w:rsidR="00CA65B8" w:rsidRDefault="00CA65B8" w:rsidP="00CA65B8">
            <w:r>
              <w:t>Date rapport : 09/03/2017</w:t>
            </w:r>
          </w:p>
          <w:p w:rsidR="00CA65B8" w:rsidRDefault="00CA65B8" w:rsidP="00CA65B8">
            <w:r>
              <w:t xml:space="preserve">Motif visite : </w:t>
            </w:r>
            <w:proofErr w:type="spellStart"/>
            <w:r>
              <w:t>ddd</w:t>
            </w:r>
            <w:proofErr w:type="spellEnd"/>
          </w:p>
          <w:p w:rsidR="00CA65B8" w:rsidRDefault="00CA65B8" w:rsidP="00CA65B8">
            <w:r>
              <w:t xml:space="preserve">Bilan : </w:t>
            </w:r>
            <w:proofErr w:type="spellStart"/>
            <w:r>
              <w:t>ddd</w:t>
            </w:r>
            <w:proofErr w:type="spellEnd"/>
          </w:p>
        </w:tc>
        <w:tc>
          <w:tcPr>
            <w:tcW w:w="3423" w:type="dxa"/>
          </w:tcPr>
          <w:p w:rsidR="00CA65B8" w:rsidRDefault="00CA65B8">
            <w:r>
              <w:t>Messages : « le rapport de visite a bien été ajouté »</w:t>
            </w:r>
          </w:p>
          <w:p w:rsidR="00CA65B8" w:rsidRDefault="00CA65B8"/>
          <w:p w:rsidR="00CA65B8" w:rsidRDefault="00CA65B8">
            <w:r>
              <w:t>Le rapport de visite a été ajouté la base de données</w:t>
            </w:r>
          </w:p>
        </w:tc>
        <w:tc>
          <w:tcPr>
            <w:tcW w:w="1465" w:type="dxa"/>
          </w:tcPr>
          <w:p w:rsidR="00CA65B8" w:rsidRDefault="002E53E5">
            <w:r>
              <w:t>Pas de message de validation</w:t>
            </w:r>
          </w:p>
        </w:tc>
        <w:tc>
          <w:tcPr>
            <w:tcW w:w="1701" w:type="dxa"/>
          </w:tcPr>
          <w:p w:rsidR="00CA65B8" w:rsidRDefault="002E53E5">
            <w:r>
              <w:t>Résultat non conforme</w:t>
            </w:r>
          </w:p>
          <w:p w:rsidR="00C41F3A" w:rsidRDefault="00C41F3A"/>
          <w:p w:rsidR="00C41F3A" w:rsidRDefault="00C41F3A">
            <w:r>
              <w:t>Pas de message de validation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CA65B8" w:rsidRDefault="002E53E5">
            <w:r>
              <w:t>2</w:t>
            </w:r>
          </w:p>
          <w:p w:rsidR="004A4FBE" w:rsidRDefault="004A4FBE"/>
          <w:p w:rsidR="004A4FBE" w:rsidRDefault="004A4FBE"/>
          <w:p w:rsidR="004A4FBE" w:rsidRDefault="004A4FBE"/>
          <w:p w:rsidR="004A4FBE" w:rsidRDefault="004A4FBE">
            <w:r>
              <w:lastRenderedPageBreak/>
              <w:t>2</w:t>
            </w:r>
          </w:p>
        </w:tc>
        <w:tc>
          <w:tcPr>
            <w:tcW w:w="1664" w:type="dxa"/>
          </w:tcPr>
          <w:p w:rsidR="00CA65B8" w:rsidRDefault="002E53E5">
            <w:r>
              <w:lastRenderedPageBreak/>
              <w:t>Use case2- visionner les visiteurs</w:t>
            </w:r>
          </w:p>
        </w:tc>
        <w:tc>
          <w:tcPr>
            <w:tcW w:w="2268" w:type="dxa"/>
          </w:tcPr>
          <w:p w:rsidR="00CA65B8" w:rsidRDefault="00C41F3A" w:rsidP="00CA65B8">
            <w:r>
              <w:t xml:space="preserve">Nom </w:t>
            </w:r>
            <w:proofErr w:type="spellStart"/>
            <w:r>
              <w:t>cacheux</w:t>
            </w:r>
            <w:proofErr w:type="spellEnd"/>
          </w:p>
          <w:p w:rsidR="00C41F3A" w:rsidRDefault="00C41F3A" w:rsidP="00CA65B8">
            <w:proofErr w:type="spellStart"/>
            <w:r>
              <w:t>Prenom</w:t>
            </w:r>
            <w:proofErr w:type="spellEnd"/>
            <w:r>
              <w:t> :</w:t>
            </w:r>
            <w:proofErr w:type="spellStart"/>
            <w:r>
              <w:t>bernard</w:t>
            </w:r>
            <w:proofErr w:type="spellEnd"/>
          </w:p>
          <w:p w:rsidR="004A4FBE" w:rsidRDefault="004A4FBE" w:rsidP="00CA65B8"/>
          <w:p w:rsidR="004A4FBE" w:rsidRDefault="004A4FBE" w:rsidP="00CA65B8"/>
          <w:p w:rsidR="004A4FBE" w:rsidRDefault="004A4FBE" w:rsidP="00CA65B8">
            <w:bookmarkStart w:id="0" w:name="_GoBack"/>
            <w:bookmarkEnd w:id="0"/>
          </w:p>
        </w:tc>
        <w:tc>
          <w:tcPr>
            <w:tcW w:w="3423" w:type="dxa"/>
          </w:tcPr>
          <w:p w:rsidR="00CA65B8" w:rsidRDefault="00C41F3A">
            <w:r>
              <w:lastRenderedPageBreak/>
              <w:t>Dans la page visiteurs il est possible de faire une recherche pour un visiteur</w:t>
            </w:r>
          </w:p>
          <w:p w:rsidR="00C41F3A" w:rsidRDefault="00C41F3A"/>
          <w:p w:rsidR="00C41F3A" w:rsidRDefault="00C41F3A">
            <w:r>
              <w:lastRenderedPageBreak/>
              <w:t>La recherche s’effectue sans devoir cliquer sur le bouton « ok »</w:t>
            </w:r>
          </w:p>
        </w:tc>
        <w:tc>
          <w:tcPr>
            <w:tcW w:w="1465" w:type="dxa"/>
          </w:tcPr>
          <w:p w:rsidR="00CA65B8" w:rsidRDefault="00C41F3A">
            <w:r>
              <w:lastRenderedPageBreak/>
              <w:t xml:space="preserve">Affichage de la recherche sans cliquer </w:t>
            </w:r>
            <w:r>
              <w:lastRenderedPageBreak/>
              <w:t>sur le bouton « ok »</w:t>
            </w:r>
          </w:p>
        </w:tc>
        <w:tc>
          <w:tcPr>
            <w:tcW w:w="1701" w:type="dxa"/>
          </w:tcPr>
          <w:p w:rsidR="00CA65B8" w:rsidRDefault="00C41F3A">
            <w:r>
              <w:lastRenderedPageBreak/>
              <w:t>Résultat non conforme</w:t>
            </w:r>
          </w:p>
          <w:p w:rsidR="00C41F3A" w:rsidRDefault="00C41F3A"/>
          <w:p w:rsidR="00C41F3A" w:rsidRDefault="00C41F3A">
            <w:r>
              <w:lastRenderedPageBreak/>
              <w:t>On doit cliquer sur le bouton « ok » pour effectuer la recherche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CE3B34" w:rsidRDefault="00CE3B34">
            <w:r>
              <w:lastRenderedPageBreak/>
              <w:t>3</w:t>
            </w:r>
          </w:p>
        </w:tc>
        <w:tc>
          <w:tcPr>
            <w:tcW w:w="1664" w:type="dxa"/>
          </w:tcPr>
          <w:p w:rsidR="00CE3B34" w:rsidRDefault="00CE3B34">
            <w:r>
              <w:t>Use case1-ajouter un rapport de visite</w:t>
            </w:r>
          </w:p>
        </w:tc>
        <w:tc>
          <w:tcPr>
            <w:tcW w:w="2268" w:type="dxa"/>
          </w:tcPr>
          <w:p w:rsidR="00CE3B34" w:rsidRDefault="00CE3B34" w:rsidP="00CA65B8">
            <w:r>
              <w:t>Praticien :</w:t>
            </w:r>
            <w:r w:rsidR="00FE61CB">
              <w:t xml:space="preserve"> </w:t>
            </w:r>
            <w:proofErr w:type="spellStart"/>
            <w:r w:rsidR="00FE61CB">
              <w:t>Leveneur</w:t>
            </w:r>
            <w:proofErr w:type="spellEnd"/>
            <w:r>
              <w:t xml:space="preserve"> Hugues</w:t>
            </w:r>
          </w:p>
          <w:p w:rsidR="00CE3B34" w:rsidRDefault="00CE3B34" w:rsidP="00CA65B8">
            <w:r>
              <w:t>Date Rapport :</w:t>
            </w:r>
            <w:r w:rsidR="00FE61CB">
              <w:t xml:space="preserve"> </w:t>
            </w:r>
            <w:proofErr w:type="spellStart"/>
            <w:r>
              <w:t>aaaa</w:t>
            </w:r>
            <w:proofErr w:type="spellEnd"/>
          </w:p>
        </w:tc>
        <w:tc>
          <w:tcPr>
            <w:tcW w:w="3423" w:type="dxa"/>
          </w:tcPr>
          <w:p w:rsidR="00CE3B34" w:rsidRDefault="00CE3B34">
            <w:r>
              <w:t>Dans la page rapports de visite il est possible de renseigner une date.</w:t>
            </w:r>
          </w:p>
          <w:p w:rsidR="00CE3B34" w:rsidRDefault="00CE3B34">
            <w:r>
              <w:t xml:space="preserve">Si le champ n’ai pas bien renseigné, afficher précisément les erreurs et replacer le curseur dans le champs de saisie   </w:t>
            </w:r>
          </w:p>
        </w:tc>
        <w:tc>
          <w:tcPr>
            <w:tcW w:w="1465" w:type="dxa"/>
          </w:tcPr>
          <w:p w:rsidR="00CE3B34" w:rsidRDefault="00FE61CB">
            <w:r>
              <w:t>Un message d’erreur apparait qui nous indique une erreur dans pour le champ « date rapport »</w:t>
            </w:r>
          </w:p>
        </w:tc>
        <w:tc>
          <w:tcPr>
            <w:tcW w:w="1701" w:type="dxa"/>
          </w:tcPr>
          <w:p w:rsidR="00CE3B34" w:rsidRDefault="00FE61CB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0054A1" w:rsidRDefault="000054A1">
            <w:r>
              <w:t>4</w:t>
            </w:r>
          </w:p>
        </w:tc>
        <w:tc>
          <w:tcPr>
            <w:tcW w:w="1664" w:type="dxa"/>
          </w:tcPr>
          <w:p w:rsidR="000054A1" w:rsidRDefault="00A47D84">
            <w:r>
              <w:t xml:space="preserve">Connexion </w:t>
            </w:r>
            <w:proofErr w:type="spellStart"/>
            <w:r>
              <w:t>a</w:t>
            </w:r>
            <w:proofErr w:type="spellEnd"/>
            <w:r>
              <w:t xml:space="preserve"> l’application</w:t>
            </w:r>
          </w:p>
        </w:tc>
        <w:tc>
          <w:tcPr>
            <w:tcW w:w="2268" w:type="dxa"/>
          </w:tcPr>
          <w:p w:rsidR="000054A1" w:rsidRDefault="00A47D84" w:rsidP="00CA65B8">
            <w:r>
              <w:t xml:space="preserve">Identifiant : </w:t>
            </w:r>
            <w:proofErr w:type="spellStart"/>
            <w:r>
              <w:t>aaa</w:t>
            </w:r>
            <w:proofErr w:type="spellEnd"/>
          </w:p>
          <w:p w:rsidR="00A47D84" w:rsidRDefault="00A47D84" w:rsidP="00CA65B8">
            <w:r>
              <w:t xml:space="preserve">Mot de passe : </w:t>
            </w:r>
            <w:proofErr w:type="spellStart"/>
            <w:r>
              <w:t>aaa</w:t>
            </w:r>
            <w:proofErr w:type="spellEnd"/>
          </w:p>
        </w:tc>
        <w:tc>
          <w:tcPr>
            <w:tcW w:w="3423" w:type="dxa"/>
          </w:tcPr>
          <w:p w:rsidR="000054A1" w:rsidRDefault="00A47D84">
            <w:r>
              <w:t xml:space="preserve">La connexion </w:t>
            </w:r>
            <w:proofErr w:type="spellStart"/>
            <w:r>
              <w:t>a</w:t>
            </w:r>
            <w:proofErr w:type="spellEnd"/>
            <w:r>
              <w:t xml:space="preserve"> l’application se fait avec un identifiant et un mot de passe</w:t>
            </w:r>
          </w:p>
          <w:p w:rsidR="00A47D84" w:rsidRDefault="00A47D84">
            <w:r>
              <w:t>Si erreur de l’un deux, affiche un message d’erreur</w:t>
            </w:r>
          </w:p>
        </w:tc>
        <w:tc>
          <w:tcPr>
            <w:tcW w:w="1465" w:type="dxa"/>
          </w:tcPr>
          <w:p w:rsidR="000054A1" w:rsidRDefault="00A47D84">
            <w:r>
              <w:t xml:space="preserve">Pas de message d’erreur lorsque l’identifiant </w:t>
            </w:r>
            <w:r w:rsidR="005F7CDA">
              <w:t xml:space="preserve">et </w:t>
            </w:r>
            <w:r>
              <w:t>le mot de passe sont incorrect</w:t>
            </w:r>
          </w:p>
        </w:tc>
        <w:tc>
          <w:tcPr>
            <w:tcW w:w="1701" w:type="dxa"/>
          </w:tcPr>
          <w:p w:rsidR="000054A1" w:rsidRDefault="00A47D84">
            <w:r>
              <w:t>Non conforme</w:t>
            </w:r>
          </w:p>
          <w:p w:rsidR="00A47D84" w:rsidRDefault="00A47D84"/>
          <w:p w:rsidR="00A47D84" w:rsidRDefault="00A47D84">
            <w:r>
              <w:t xml:space="preserve">Pas de message d’erreur en cas de mauvais identifiant </w:t>
            </w:r>
            <w:r w:rsidR="005F7CDA">
              <w:t>et</w:t>
            </w:r>
            <w:r>
              <w:t xml:space="preserve"> mot de passe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5F7CDA" w:rsidRDefault="005F7CDA" w:rsidP="005F7CDA">
            <w:r>
              <w:t>5</w:t>
            </w:r>
          </w:p>
        </w:tc>
        <w:tc>
          <w:tcPr>
            <w:tcW w:w="1664" w:type="dxa"/>
          </w:tcPr>
          <w:p w:rsidR="005F7CDA" w:rsidRDefault="005F7CDA" w:rsidP="005F7CDA">
            <w:r>
              <w:t xml:space="preserve">Connexion </w:t>
            </w:r>
            <w:proofErr w:type="spellStart"/>
            <w:r>
              <w:t>a</w:t>
            </w:r>
            <w:proofErr w:type="spellEnd"/>
            <w:r>
              <w:t xml:space="preserve"> l’application</w:t>
            </w:r>
          </w:p>
        </w:tc>
        <w:tc>
          <w:tcPr>
            <w:tcW w:w="2268" w:type="dxa"/>
          </w:tcPr>
          <w:p w:rsidR="005F7CDA" w:rsidRDefault="005F7CDA" w:rsidP="005F7CDA">
            <w:r>
              <w:t xml:space="preserve">Identifiant : </w:t>
            </w:r>
            <w:proofErr w:type="spellStart"/>
            <w:r>
              <w:t>aaa</w:t>
            </w:r>
            <w:proofErr w:type="spellEnd"/>
          </w:p>
          <w:p w:rsidR="005F7CDA" w:rsidRDefault="005F7CDA" w:rsidP="005F7CDA">
            <w:r>
              <w:t>Mot de passe : 18-jun-2003</w:t>
            </w:r>
          </w:p>
        </w:tc>
        <w:tc>
          <w:tcPr>
            <w:tcW w:w="3423" w:type="dxa"/>
          </w:tcPr>
          <w:p w:rsidR="005F7CDA" w:rsidRDefault="005F7CDA" w:rsidP="005F7CDA">
            <w:r>
              <w:t xml:space="preserve">La connexion </w:t>
            </w:r>
            <w:proofErr w:type="spellStart"/>
            <w:r>
              <w:t>a</w:t>
            </w:r>
            <w:proofErr w:type="spellEnd"/>
            <w:r>
              <w:t xml:space="preserve"> l’application se fait avec un identifiant et un mot de passe</w:t>
            </w:r>
          </w:p>
          <w:p w:rsidR="005F7CDA" w:rsidRDefault="005F7CDA" w:rsidP="005F7CDA">
            <w:r>
              <w:t>Si erreur de l’un deux, affiche un message d’erreur</w:t>
            </w:r>
          </w:p>
        </w:tc>
        <w:tc>
          <w:tcPr>
            <w:tcW w:w="1465" w:type="dxa"/>
          </w:tcPr>
          <w:p w:rsidR="005F7CDA" w:rsidRDefault="00DA5144" w:rsidP="005F7CDA">
            <w:r>
              <w:t>Message d’erreur lorsque le mot de passe est incorrect</w:t>
            </w:r>
          </w:p>
        </w:tc>
        <w:tc>
          <w:tcPr>
            <w:tcW w:w="1701" w:type="dxa"/>
          </w:tcPr>
          <w:p w:rsidR="005F7CDA" w:rsidRDefault="005F7CDA" w:rsidP="005F7CDA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DA5144" w:rsidRDefault="00DA5144" w:rsidP="005F7CDA">
            <w:r>
              <w:t>6</w:t>
            </w:r>
          </w:p>
        </w:tc>
        <w:tc>
          <w:tcPr>
            <w:tcW w:w="1664" w:type="dxa"/>
          </w:tcPr>
          <w:p w:rsidR="00DA5144" w:rsidRDefault="00DA5144" w:rsidP="005F7CDA">
            <w:r>
              <w:t xml:space="preserve">Connexion </w:t>
            </w:r>
            <w:proofErr w:type="spellStart"/>
            <w:r>
              <w:t>a</w:t>
            </w:r>
            <w:proofErr w:type="spellEnd"/>
            <w:r>
              <w:t xml:space="preserve"> l’application</w:t>
            </w:r>
          </w:p>
        </w:tc>
        <w:tc>
          <w:tcPr>
            <w:tcW w:w="2268" w:type="dxa"/>
          </w:tcPr>
          <w:p w:rsidR="00DA5144" w:rsidRDefault="00DA5144" w:rsidP="00DA5144">
            <w:r>
              <w:t xml:space="preserve">Identifiant : </w:t>
            </w:r>
            <w:proofErr w:type="spellStart"/>
            <w:r>
              <w:t>swiss</w:t>
            </w:r>
            <w:proofErr w:type="spellEnd"/>
          </w:p>
          <w:p w:rsidR="00DA5144" w:rsidRDefault="00DA5144" w:rsidP="00DA5144">
            <w:r>
              <w:t xml:space="preserve">Mot de passe : </w:t>
            </w:r>
            <w:proofErr w:type="spellStart"/>
            <w:r>
              <w:t>aaa</w:t>
            </w:r>
            <w:proofErr w:type="spellEnd"/>
          </w:p>
        </w:tc>
        <w:tc>
          <w:tcPr>
            <w:tcW w:w="3423" w:type="dxa"/>
          </w:tcPr>
          <w:p w:rsidR="00DA5144" w:rsidRDefault="00DA5144" w:rsidP="00DA5144">
            <w:r>
              <w:t xml:space="preserve">La connexion </w:t>
            </w:r>
            <w:proofErr w:type="spellStart"/>
            <w:r>
              <w:t>a</w:t>
            </w:r>
            <w:proofErr w:type="spellEnd"/>
            <w:r>
              <w:t xml:space="preserve"> l’application se fait avec un identifiant et un mot de passe</w:t>
            </w:r>
          </w:p>
          <w:p w:rsidR="00DA5144" w:rsidRDefault="00DA5144" w:rsidP="00DA5144">
            <w:r>
              <w:t>Si erreur de l’un deux, affiche un message d’erreur</w:t>
            </w:r>
          </w:p>
        </w:tc>
        <w:tc>
          <w:tcPr>
            <w:tcW w:w="1465" w:type="dxa"/>
          </w:tcPr>
          <w:p w:rsidR="00DA5144" w:rsidRDefault="00DA5144" w:rsidP="005F7CDA">
            <w:r>
              <w:t>Pas de message d’erreur si identifiant ok</w:t>
            </w:r>
          </w:p>
          <w:p w:rsidR="00DA5144" w:rsidRDefault="00DA5144" w:rsidP="005F7CDA">
            <w:r>
              <w:t>Et mot de passe incorrect</w:t>
            </w:r>
          </w:p>
        </w:tc>
        <w:tc>
          <w:tcPr>
            <w:tcW w:w="1701" w:type="dxa"/>
          </w:tcPr>
          <w:p w:rsidR="00DA5144" w:rsidRDefault="00DA5144" w:rsidP="005F7CDA">
            <w:r>
              <w:t>Non 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823BD2" w:rsidRDefault="00823BD2" w:rsidP="005F7CDA">
            <w:r>
              <w:t>7</w:t>
            </w:r>
          </w:p>
        </w:tc>
        <w:tc>
          <w:tcPr>
            <w:tcW w:w="1664" w:type="dxa"/>
          </w:tcPr>
          <w:p w:rsidR="00823BD2" w:rsidRDefault="00823BD2" w:rsidP="005F7CDA">
            <w:r>
              <w:t xml:space="preserve">Connexion </w:t>
            </w:r>
            <w:proofErr w:type="spellStart"/>
            <w:r>
              <w:t>a</w:t>
            </w:r>
            <w:proofErr w:type="spellEnd"/>
            <w:r>
              <w:t xml:space="preserve"> l’application </w:t>
            </w:r>
          </w:p>
        </w:tc>
        <w:tc>
          <w:tcPr>
            <w:tcW w:w="2268" w:type="dxa"/>
          </w:tcPr>
          <w:p w:rsidR="00823BD2" w:rsidRDefault="00823BD2" w:rsidP="00823BD2">
            <w:r>
              <w:t xml:space="preserve">Identifiant : </w:t>
            </w:r>
            <w:proofErr w:type="spellStart"/>
            <w:r>
              <w:t>swiss</w:t>
            </w:r>
            <w:proofErr w:type="spellEnd"/>
          </w:p>
          <w:p w:rsidR="00823BD2" w:rsidRDefault="00823BD2" w:rsidP="00823BD2">
            <w:r>
              <w:t>Mot de passe : 18-jun-2003</w:t>
            </w:r>
          </w:p>
        </w:tc>
        <w:tc>
          <w:tcPr>
            <w:tcW w:w="3423" w:type="dxa"/>
          </w:tcPr>
          <w:p w:rsidR="00823BD2" w:rsidRDefault="00823BD2" w:rsidP="00823BD2">
            <w:r>
              <w:t xml:space="preserve">La connexion </w:t>
            </w:r>
            <w:proofErr w:type="spellStart"/>
            <w:r>
              <w:t>a</w:t>
            </w:r>
            <w:proofErr w:type="spellEnd"/>
            <w:r>
              <w:t xml:space="preserve"> l’application se fait avec un identifiant et un mot de passe</w:t>
            </w:r>
          </w:p>
          <w:p w:rsidR="00823BD2" w:rsidRDefault="00823BD2" w:rsidP="00823BD2">
            <w:r>
              <w:t xml:space="preserve">Si les deux sont correcte -&gt; connexion </w:t>
            </w:r>
            <w:proofErr w:type="spellStart"/>
            <w:r>
              <w:t>a</w:t>
            </w:r>
            <w:proofErr w:type="spellEnd"/>
            <w:r>
              <w:t xml:space="preserve"> l’application</w:t>
            </w:r>
          </w:p>
        </w:tc>
        <w:tc>
          <w:tcPr>
            <w:tcW w:w="1465" w:type="dxa"/>
          </w:tcPr>
          <w:p w:rsidR="00823BD2" w:rsidRDefault="00823BD2" w:rsidP="005F7CDA">
            <w:r>
              <w:t xml:space="preserve">Connexion </w:t>
            </w:r>
            <w:proofErr w:type="spellStart"/>
            <w:r>
              <w:t>a</w:t>
            </w:r>
            <w:proofErr w:type="spellEnd"/>
            <w:r>
              <w:t xml:space="preserve"> l’application</w:t>
            </w:r>
          </w:p>
        </w:tc>
        <w:tc>
          <w:tcPr>
            <w:tcW w:w="1701" w:type="dxa"/>
          </w:tcPr>
          <w:p w:rsidR="00823BD2" w:rsidRDefault="00241E39" w:rsidP="005F7CDA">
            <w:r>
              <w:t>Conforme</w:t>
            </w:r>
          </w:p>
        </w:tc>
      </w:tr>
      <w:tr w:rsidR="00281E8D" w:rsidTr="00CA65B8">
        <w:trPr>
          <w:trHeight w:val="778"/>
        </w:trPr>
        <w:tc>
          <w:tcPr>
            <w:tcW w:w="741" w:type="dxa"/>
          </w:tcPr>
          <w:p w:rsidR="00281E8D" w:rsidRDefault="00281E8D" w:rsidP="00281E8D">
            <w:r>
              <w:t>8</w:t>
            </w:r>
          </w:p>
        </w:tc>
        <w:tc>
          <w:tcPr>
            <w:tcW w:w="1664" w:type="dxa"/>
          </w:tcPr>
          <w:p w:rsidR="00281E8D" w:rsidRDefault="00281E8D" w:rsidP="00281E8D">
            <w:r>
              <w:t>Bouton précédent</w:t>
            </w:r>
          </w:p>
        </w:tc>
        <w:tc>
          <w:tcPr>
            <w:tcW w:w="2268" w:type="dxa"/>
          </w:tcPr>
          <w:p w:rsidR="00281E8D" w:rsidRDefault="00281E8D" w:rsidP="00281E8D">
            <w:r>
              <w:t>Bouton précédent page « rapport de visite »</w:t>
            </w:r>
          </w:p>
        </w:tc>
        <w:tc>
          <w:tcPr>
            <w:tcW w:w="3423" w:type="dxa"/>
          </w:tcPr>
          <w:p w:rsidR="00281E8D" w:rsidRDefault="00281E8D" w:rsidP="00281E8D">
            <w:r>
              <w:t>Afficher le rapport de visite précédent</w:t>
            </w:r>
          </w:p>
        </w:tc>
        <w:tc>
          <w:tcPr>
            <w:tcW w:w="1465" w:type="dxa"/>
          </w:tcPr>
          <w:p w:rsidR="00281E8D" w:rsidRDefault="00281E8D" w:rsidP="00281E8D">
            <w:r>
              <w:t>Affichage du rapport de visite précédent</w:t>
            </w:r>
          </w:p>
        </w:tc>
        <w:tc>
          <w:tcPr>
            <w:tcW w:w="1701" w:type="dxa"/>
          </w:tcPr>
          <w:p w:rsidR="00281E8D" w:rsidRDefault="00281E8D" w:rsidP="00281E8D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241E39" w:rsidRDefault="00241E39" w:rsidP="005F7CDA">
            <w:r>
              <w:t>9</w:t>
            </w:r>
          </w:p>
        </w:tc>
        <w:tc>
          <w:tcPr>
            <w:tcW w:w="1664" w:type="dxa"/>
          </w:tcPr>
          <w:p w:rsidR="00241E39" w:rsidRDefault="00241E39" w:rsidP="005F7CDA">
            <w:r>
              <w:t>Bouton suivant</w:t>
            </w:r>
          </w:p>
        </w:tc>
        <w:tc>
          <w:tcPr>
            <w:tcW w:w="2268" w:type="dxa"/>
          </w:tcPr>
          <w:p w:rsidR="00241E39" w:rsidRDefault="00241E39" w:rsidP="00823BD2">
            <w:r>
              <w:t>Bouton suivant page « rapport de visite »</w:t>
            </w:r>
          </w:p>
        </w:tc>
        <w:tc>
          <w:tcPr>
            <w:tcW w:w="3423" w:type="dxa"/>
          </w:tcPr>
          <w:p w:rsidR="00241E39" w:rsidRDefault="00241E39" w:rsidP="00823BD2">
            <w:r>
              <w:t>Afficher le rapport de visite suivant</w:t>
            </w:r>
          </w:p>
        </w:tc>
        <w:tc>
          <w:tcPr>
            <w:tcW w:w="1465" w:type="dxa"/>
          </w:tcPr>
          <w:p w:rsidR="00241E39" w:rsidRDefault="00241E39" w:rsidP="005F7CDA">
            <w:r>
              <w:t>Affichage du rapport de visite suivant</w:t>
            </w:r>
          </w:p>
        </w:tc>
        <w:tc>
          <w:tcPr>
            <w:tcW w:w="1701" w:type="dxa"/>
          </w:tcPr>
          <w:p w:rsidR="00241E39" w:rsidRDefault="00241E39" w:rsidP="005F7CDA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241E39" w:rsidRDefault="00241E39" w:rsidP="00241E39">
            <w:r>
              <w:t>10</w:t>
            </w:r>
          </w:p>
        </w:tc>
        <w:tc>
          <w:tcPr>
            <w:tcW w:w="1664" w:type="dxa"/>
          </w:tcPr>
          <w:p w:rsidR="00241E39" w:rsidRDefault="00241E39" w:rsidP="00241E39">
            <w:r>
              <w:t>Bouton précédent</w:t>
            </w:r>
          </w:p>
        </w:tc>
        <w:tc>
          <w:tcPr>
            <w:tcW w:w="2268" w:type="dxa"/>
          </w:tcPr>
          <w:p w:rsidR="00241E39" w:rsidRDefault="00241E39" w:rsidP="00241E39">
            <w:r>
              <w:t>Bouton précédent page « visiteurs »</w:t>
            </w:r>
          </w:p>
        </w:tc>
        <w:tc>
          <w:tcPr>
            <w:tcW w:w="3423" w:type="dxa"/>
          </w:tcPr>
          <w:p w:rsidR="00241E39" w:rsidRDefault="00241E39" w:rsidP="00241E39">
            <w:r>
              <w:t>Afficher le visiteur précédent</w:t>
            </w:r>
          </w:p>
        </w:tc>
        <w:tc>
          <w:tcPr>
            <w:tcW w:w="1465" w:type="dxa"/>
          </w:tcPr>
          <w:p w:rsidR="00241E39" w:rsidRDefault="00241E39" w:rsidP="00241E39">
            <w:r>
              <w:t>Affichage du visiteur précédent</w:t>
            </w:r>
          </w:p>
        </w:tc>
        <w:tc>
          <w:tcPr>
            <w:tcW w:w="1701" w:type="dxa"/>
          </w:tcPr>
          <w:p w:rsidR="00241E39" w:rsidRDefault="00241E39" w:rsidP="00241E39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241E39" w:rsidRDefault="00241E39" w:rsidP="00241E39">
            <w:r>
              <w:t>11</w:t>
            </w:r>
          </w:p>
        </w:tc>
        <w:tc>
          <w:tcPr>
            <w:tcW w:w="1664" w:type="dxa"/>
          </w:tcPr>
          <w:p w:rsidR="00241E39" w:rsidRDefault="00241E39" w:rsidP="00241E39">
            <w:r>
              <w:t>Bouton suivant</w:t>
            </w:r>
          </w:p>
        </w:tc>
        <w:tc>
          <w:tcPr>
            <w:tcW w:w="2268" w:type="dxa"/>
          </w:tcPr>
          <w:p w:rsidR="00241E39" w:rsidRDefault="00241E39" w:rsidP="00241E39">
            <w:r>
              <w:t>Bouton suivant page « visiteurs »</w:t>
            </w:r>
          </w:p>
        </w:tc>
        <w:tc>
          <w:tcPr>
            <w:tcW w:w="3423" w:type="dxa"/>
          </w:tcPr>
          <w:p w:rsidR="00241E39" w:rsidRDefault="00241E39" w:rsidP="00241E39">
            <w:r>
              <w:t>Afficher le visiteur suivant</w:t>
            </w:r>
          </w:p>
        </w:tc>
        <w:tc>
          <w:tcPr>
            <w:tcW w:w="1465" w:type="dxa"/>
          </w:tcPr>
          <w:p w:rsidR="00241E39" w:rsidRDefault="00241E39" w:rsidP="00241E39">
            <w:r>
              <w:t>Affichage du visiteur suivant</w:t>
            </w:r>
          </w:p>
        </w:tc>
        <w:tc>
          <w:tcPr>
            <w:tcW w:w="1701" w:type="dxa"/>
          </w:tcPr>
          <w:p w:rsidR="00241E39" w:rsidRDefault="00241E39" w:rsidP="00241E39">
            <w:r>
              <w:t>Conforme</w:t>
            </w:r>
          </w:p>
        </w:tc>
      </w:tr>
      <w:tr w:rsidR="00241E39" w:rsidTr="00CA65B8">
        <w:trPr>
          <w:trHeight w:val="778"/>
        </w:trPr>
        <w:tc>
          <w:tcPr>
            <w:tcW w:w="741" w:type="dxa"/>
          </w:tcPr>
          <w:p w:rsidR="00241E39" w:rsidRDefault="00241E39" w:rsidP="00241E39">
            <w:r>
              <w:lastRenderedPageBreak/>
              <w:t>12</w:t>
            </w:r>
          </w:p>
        </w:tc>
        <w:tc>
          <w:tcPr>
            <w:tcW w:w="1664" w:type="dxa"/>
          </w:tcPr>
          <w:p w:rsidR="00241E39" w:rsidRDefault="00241E39" w:rsidP="00241E39">
            <w:r>
              <w:t>Bouton précédent</w:t>
            </w:r>
          </w:p>
        </w:tc>
        <w:tc>
          <w:tcPr>
            <w:tcW w:w="2268" w:type="dxa"/>
          </w:tcPr>
          <w:p w:rsidR="00241E39" w:rsidRDefault="00241E39" w:rsidP="00241E39">
            <w:r>
              <w:t>Bouton précédent page « praticiens »</w:t>
            </w:r>
          </w:p>
        </w:tc>
        <w:tc>
          <w:tcPr>
            <w:tcW w:w="3423" w:type="dxa"/>
          </w:tcPr>
          <w:p w:rsidR="00241E39" w:rsidRDefault="00241E39" w:rsidP="00241E39">
            <w:r>
              <w:t>Afficher le praticien précédent</w:t>
            </w:r>
          </w:p>
        </w:tc>
        <w:tc>
          <w:tcPr>
            <w:tcW w:w="1465" w:type="dxa"/>
          </w:tcPr>
          <w:p w:rsidR="00241E39" w:rsidRDefault="00241E39" w:rsidP="00241E39">
            <w:r>
              <w:t>Affichage du praticien précédent</w:t>
            </w:r>
          </w:p>
        </w:tc>
        <w:tc>
          <w:tcPr>
            <w:tcW w:w="1701" w:type="dxa"/>
          </w:tcPr>
          <w:p w:rsidR="00241E39" w:rsidRDefault="00241E39" w:rsidP="00241E39">
            <w:r>
              <w:t>Conforme</w:t>
            </w:r>
          </w:p>
        </w:tc>
      </w:tr>
      <w:tr w:rsidR="00281E8D" w:rsidTr="00CA65B8">
        <w:trPr>
          <w:trHeight w:val="778"/>
        </w:trPr>
        <w:tc>
          <w:tcPr>
            <w:tcW w:w="741" w:type="dxa"/>
          </w:tcPr>
          <w:p w:rsidR="00281E8D" w:rsidRDefault="00281E8D" w:rsidP="00281E8D">
            <w:r>
              <w:t>13</w:t>
            </w:r>
          </w:p>
        </w:tc>
        <w:tc>
          <w:tcPr>
            <w:tcW w:w="1664" w:type="dxa"/>
          </w:tcPr>
          <w:p w:rsidR="00281E8D" w:rsidRDefault="00281E8D" w:rsidP="00281E8D">
            <w:r>
              <w:t>Bouton suivant</w:t>
            </w:r>
          </w:p>
        </w:tc>
        <w:tc>
          <w:tcPr>
            <w:tcW w:w="2268" w:type="dxa"/>
          </w:tcPr>
          <w:p w:rsidR="00281E8D" w:rsidRDefault="00281E8D" w:rsidP="00281E8D">
            <w:r>
              <w:t>Bouton suivant page « praticiens »</w:t>
            </w:r>
          </w:p>
        </w:tc>
        <w:tc>
          <w:tcPr>
            <w:tcW w:w="3423" w:type="dxa"/>
          </w:tcPr>
          <w:p w:rsidR="00281E8D" w:rsidRDefault="00281E8D" w:rsidP="00281E8D">
            <w:r>
              <w:t>Afficher le praticien suivant</w:t>
            </w:r>
          </w:p>
        </w:tc>
        <w:tc>
          <w:tcPr>
            <w:tcW w:w="1465" w:type="dxa"/>
          </w:tcPr>
          <w:p w:rsidR="00281E8D" w:rsidRDefault="00281E8D" w:rsidP="00281E8D">
            <w:r>
              <w:t>Affichage le praticien suivant</w:t>
            </w:r>
          </w:p>
        </w:tc>
        <w:tc>
          <w:tcPr>
            <w:tcW w:w="1701" w:type="dxa"/>
          </w:tcPr>
          <w:p w:rsidR="00281E8D" w:rsidRDefault="00281E8D" w:rsidP="00281E8D">
            <w:r>
              <w:t>Conforme</w:t>
            </w:r>
          </w:p>
        </w:tc>
      </w:tr>
      <w:tr w:rsidR="00281E8D" w:rsidTr="00CA65B8">
        <w:trPr>
          <w:trHeight w:val="778"/>
        </w:trPr>
        <w:tc>
          <w:tcPr>
            <w:tcW w:w="741" w:type="dxa"/>
          </w:tcPr>
          <w:p w:rsidR="00281E8D" w:rsidRDefault="00281E8D" w:rsidP="00281E8D">
            <w:r>
              <w:t>14</w:t>
            </w:r>
          </w:p>
        </w:tc>
        <w:tc>
          <w:tcPr>
            <w:tcW w:w="1664" w:type="dxa"/>
          </w:tcPr>
          <w:p w:rsidR="00281E8D" w:rsidRDefault="00281E8D" w:rsidP="00281E8D">
            <w:r>
              <w:t>Bouton précédent</w:t>
            </w:r>
          </w:p>
        </w:tc>
        <w:tc>
          <w:tcPr>
            <w:tcW w:w="2268" w:type="dxa"/>
          </w:tcPr>
          <w:p w:rsidR="00281E8D" w:rsidRDefault="00281E8D" w:rsidP="00281E8D">
            <w:r>
              <w:t>Bouton précédent page « médicaments »</w:t>
            </w:r>
          </w:p>
        </w:tc>
        <w:tc>
          <w:tcPr>
            <w:tcW w:w="3423" w:type="dxa"/>
          </w:tcPr>
          <w:p w:rsidR="00281E8D" w:rsidRDefault="00281E8D" w:rsidP="00281E8D">
            <w:r>
              <w:t>Afficher le médicament précédent</w:t>
            </w:r>
          </w:p>
        </w:tc>
        <w:tc>
          <w:tcPr>
            <w:tcW w:w="1465" w:type="dxa"/>
          </w:tcPr>
          <w:p w:rsidR="00281E8D" w:rsidRDefault="00281E8D" w:rsidP="00281E8D">
            <w:r>
              <w:t>Affichage du médicament précédent</w:t>
            </w:r>
          </w:p>
        </w:tc>
        <w:tc>
          <w:tcPr>
            <w:tcW w:w="1701" w:type="dxa"/>
          </w:tcPr>
          <w:p w:rsidR="00281E8D" w:rsidRDefault="00281E8D" w:rsidP="00281E8D">
            <w:r>
              <w:t>Conforme</w:t>
            </w:r>
          </w:p>
        </w:tc>
      </w:tr>
      <w:tr w:rsidR="00281E8D" w:rsidTr="00CA65B8">
        <w:trPr>
          <w:trHeight w:val="778"/>
        </w:trPr>
        <w:tc>
          <w:tcPr>
            <w:tcW w:w="741" w:type="dxa"/>
          </w:tcPr>
          <w:p w:rsidR="00281E8D" w:rsidRDefault="00281E8D" w:rsidP="00281E8D">
            <w:r>
              <w:t>15</w:t>
            </w:r>
          </w:p>
        </w:tc>
        <w:tc>
          <w:tcPr>
            <w:tcW w:w="1664" w:type="dxa"/>
          </w:tcPr>
          <w:p w:rsidR="00281E8D" w:rsidRDefault="00281E8D" w:rsidP="00281E8D">
            <w:r>
              <w:t>Bouton suivant</w:t>
            </w:r>
          </w:p>
        </w:tc>
        <w:tc>
          <w:tcPr>
            <w:tcW w:w="2268" w:type="dxa"/>
          </w:tcPr>
          <w:p w:rsidR="00281E8D" w:rsidRDefault="00281E8D" w:rsidP="00281E8D">
            <w:r>
              <w:t>Bouton suivant page « médicaments »</w:t>
            </w:r>
          </w:p>
        </w:tc>
        <w:tc>
          <w:tcPr>
            <w:tcW w:w="3423" w:type="dxa"/>
          </w:tcPr>
          <w:p w:rsidR="00281E8D" w:rsidRDefault="00281E8D" w:rsidP="00281E8D">
            <w:r>
              <w:t>Afficher le médicament suivant</w:t>
            </w:r>
          </w:p>
        </w:tc>
        <w:tc>
          <w:tcPr>
            <w:tcW w:w="1465" w:type="dxa"/>
          </w:tcPr>
          <w:p w:rsidR="00281E8D" w:rsidRDefault="00281E8D" w:rsidP="00281E8D">
            <w:r>
              <w:t>Affichage du médicament suivant</w:t>
            </w:r>
          </w:p>
        </w:tc>
        <w:tc>
          <w:tcPr>
            <w:tcW w:w="1701" w:type="dxa"/>
          </w:tcPr>
          <w:p w:rsidR="00281E8D" w:rsidRDefault="00281E8D" w:rsidP="00281E8D">
            <w:r>
              <w:t>conforme</w:t>
            </w:r>
          </w:p>
        </w:tc>
      </w:tr>
    </w:tbl>
    <w:p w:rsidR="00AD10A1" w:rsidRDefault="00AD10A1"/>
    <w:sectPr w:rsidR="00AD1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8F"/>
    <w:rsid w:val="00001631"/>
    <w:rsid w:val="000054A1"/>
    <w:rsid w:val="00066953"/>
    <w:rsid w:val="000D6C9C"/>
    <w:rsid w:val="000F5042"/>
    <w:rsid w:val="001134AD"/>
    <w:rsid w:val="001308AD"/>
    <w:rsid w:val="00162988"/>
    <w:rsid w:val="00184010"/>
    <w:rsid w:val="001A3CF2"/>
    <w:rsid w:val="001B14CC"/>
    <w:rsid w:val="00241E39"/>
    <w:rsid w:val="0024448A"/>
    <w:rsid w:val="00253F8B"/>
    <w:rsid w:val="002720D8"/>
    <w:rsid w:val="00281E8D"/>
    <w:rsid w:val="002A1838"/>
    <w:rsid w:val="002E53E5"/>
    <w:rsid w:val="0031672C"/>
    <w:rsid w:val="0035740A"/>
    <w:rsid w:val="003B0D8F"/>
    <w:rsid w:val="003E4054"/>
    <w:rsid w:val="003E76C1"/>
    <w:rsid w:val="00424B1A"/>
    <w:rsid w:val="0046492D"/>
    <w:rsid w:val="004A4FBE"/>
    <w:rsid w:val="004C0648"/>
    <w:rsid w:val="004E30FF"/>
    <w:rsid w:val="00581907"/>
    <w:rsid w:val="005B2490"/>
    <w:rsid w:val="005E1393"/>
    <w:rsid w:val="005F7CDA"/>
    <w:rsid w:val="006A6BCB"/>
    <w:rsid w:val="00774CA6"/>
    <w:rsid w:val="007846B8"/>
    <w:rsid w:val="00791E68"/>
    <w:rsid w:val="00807A34"/>
    <w:rsid w:val="00823BD2"/>
    <w:rsid w:val="00852AD3"/>
    <w:rsid w:val="008B09D3"/>
    <w:rsid w:val="00954E86"/>
    <w:rsid w:val="009649A8"/>
    <w:rsid w:val="00983420"/>
    <w:rsid w:val="009B1AB0"/>
    <w:rsid w:val="00A47D84"/>
    <w:rsid w:val="00A93E6F"/>
    <w:rsid w:val="00AB63EC"/>
    <w:rsid w:val="00AC7149"/>
    <w:rsid w:val="00AD10A1"/>
    <w:rsid w:val="00AE191E"/>
    <w:rsid w:val="00B479F8"/>
    <w:rsid w:val="00C21D64"/>
    <w:rsid w:val="00C31437"/>
    <w:rsid w:val="00C41F3A"/>
    <w:rsid w:val="00C632FD"/>
    <w:rsid w:val="00CA60BA"/>
    <w:rsid w:val="00CA65B8"/>
    <w:rsid w:val="00CE17ED"/>
    <w:rsid w:val="00CE3B34"/>
    <w:rsid w:val="00CF1377"/>
    <w:rsid w:val="00D00A62"/>
    <w:rsid w:val="00D459D4"/>
    <w:rsid w:val="00D74E0A"/>
    <w:rsid w:val="00DA408F"/>
    <w:rsid w:val="00DA5144"/>
    <w:rsid w:val="00DB6BF4"/>
    <w:rsid w:val="00DC516C"/>
    <w:rsid w:val="00DD732C"/>
    <w:rsid w:val="00DE4012"/>
    <w:rsid w:val="00DE5451"/>
    <w:rsid w:val="00E27737"/>
    <w:rsid w:val="00EB7DF1"/>
    <w:rsid w:val="00F712E6"/>
    <w:rsid w:val="00F779A6"/>
    <w:rsid w:val="00F8053D"/>
    <w:rsid w:val="00FE1CDB"/>
    <w:rsid w:val="00FE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997C"/>
  <w15:chartTrackingRefBased/>
  <w15:docId w15:val="{974B449F-2A6C-433D-806D-448C8CA1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4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3162B-EC4A-4FFF-B43E-328721E7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azemat romain</dc:creator>
  <cp:keywords/>
  <dc:description/>
  <cp:lastModifiedBy>azemat romain</cp:lastModifiedBy>
  <cp:revision>7</cp:revision>
  <dcterms:created xsi:type="dcterms:W3CDTF">2017-03-08T13:42:00Z</dcterms:created>
  <dcterms:modified xsi:type="dcterms:W3CDTF">2017-03-22T10:33:00Z</dcterms:modified>
</cp:coreProperties>
</file>