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業務發展計畫（包括人力資源的發展與訓練規劃內容、主題或方向）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003｜官方原頁 1｜計畫與工作規劃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官方方框原文：業務發展計畫（包括人力資源的發展與訓練規劃內容、主題或方向）。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