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CEC82" w14:textId="68BB0F24" w:rsidR="00813ECA" w:rsidRDefault="00C3387F">
      <w:r>
        <w:t>Fuente: atp_matches_2024.csv</w:t>
      </w:r>
    </w:p>
    <w:p w14:paraId="2E0FDDDC" w14:textId="5323F724" w:rsidR="00C3387F" w:rsidRDefault="00C3387F">
      <w:r>
        <w:t xml:space="preserve">Autor: </w:t>
      </w:r>
      <w:hyperlink r:id="rId4" w:history="1">
        <w:r w:rsidR="00775B83" w:rsidRPr="00775B83">
          <w:rPr>
            <w:rStyle w:val="Hipervnculo"/>
          </w:rPr>
          <w:t>caesar0301</w:t>
        </w:r>
      </w:hyperlink>
      <w:hyperlink r:id="rId5" w:history="1">
        <w:proofErr w:type="spellStart"/>
        <w:r w:rsidR="00775B83" w:rsidRPr="00775B83">
          <w:rPr>
            <w:rStyle w:val="Hipervnculo"/>
            <w:rFonts w:ascii="Microsoft JhengHei" w:eastAsia="Microsoft JhengHei" w:hAnsi="Microsoft JhengHei" w:cs="Microsoft JhengHei" w:hint="eastAsia"/>
          </w:rPr>
          <w:t>陈夏明</w:t>
        </w:r>
        <w:proofErr w:type="spellEnd"/>
      </w:hyperlink>
      <w:r w:rsidR="00775B83">
        <w:t xml:space="preserve"> (GitHub)</w:t>
      </w:r>
    </w:p>
    <w:p w14:paraId="446894DC" w14:textId="55B55424" w:rsidR="00775B83" w:rsidRDefault="00775B83">
      <w:r>
        <w:t xml:space="preserve">Link de fuente de Datos: </w:t>
      </w:r>
      <w:r w:rsidR="00C95AC1" w:rsidRPr="00C95AC1">
        <w:t>https://github.com/JeffSackmann/tennis_atp/blob/master/atp_matches_2024.csv</w:t>
      </w:r>
    </w:p>
    <w:p w14:paraId="66CDA8E5" w14:textId="77777777" w:rsidR="00C3387F" w:rsidRDefault="00C3387F"/>
    <w:p w14:paraId="6241327D" w14:textId="77777777" w:rsidR="00C3387F" w:rsidRDefault="00C3387F"/>
    <w:p w14:paraId="3BA24218" w14:textId="77777777" w:rsidR="00C3387F" w:rsidRPr="006A3D40" w:rsidRDefault="00C3387F"/>
    <w:p w14:paraId="4A398982" w14:textId="77777777" w:rsidR="00813ECA" w:rsidRPr="00813ECA" w:rsidRDefault="00813ECA" w:rsidP="00813ECA">
      <w:pPr>
        <w:rPr>
          <w:rStyle w:val="Textoennegrita"/>
        </w:rPr>
      </w:pPr>
      <w:proofErr w:type="spellStart"/>
      <w:r w:rsidRPr="00813ECA">
        <w:rPr>
          <w:rStyle w:val="Textoennegrita"/>
        </w:rPr>
        <w:t>tourney_id</w:t>
      </w:r>
      <w:proofErr w:type="spellEnd"/>
    </w:p>
    <w:p w14:paraId="7F085C49" w14:textId="3C6CFC73" w:rsidR="00813ECA" w:rsidRPr="006A3D40" w:rsidRDefault="00813ECA" w:rsidP="00813ECA">
      <w:r>
        <w:t>Un identificador único para cada torneo, como 2020-888. Los formatos exactos se toman prestados de varias fuentes diferentes, por lo que, si bien los primeros cuatro caracteres son siempre el año, el resto de la identificación no sigue una estructura predecible.</w:t>
      </w:r>
    </w:p>
    <w:p w14:paraId="732AC6B5" w14:textId="77777777" w:rsidR="00813ECA" w:rsidRPr="006A3D40" w:rsidRDefault="00813ECA" w:rsidP="00813ECA"/>
    <w:p w14:paraId="6B10A387" w14:textId="41AB1CC6" w:rsidR="00813ECA" w:rsidRPr="006A3D40" w:rsidRDefault="00813ECA" w:rsidP="00813ECA">
      <w:pPr>
        <w:rPr>
          <w:rStyle w:val="Textoennegrita"/>
        </w:rPr>
      </w:pPr>
      <w:proofErr w:type="spellStart"/>
      <w:r w:rsidRPr="00813ECA">
        <w:rPr>
          <w:rStyle w:val="Textoennegrita"/>
        </w:rPr>
        <w:t>tourney_name</w:t>
      </w:r>
      <w:proofErr w:type="spellEnd"/>
      <w:r w:rsidRPr="00813ECA">
        <w:rPr>
          <w:rStyle w:val="Textoennegrita"/>
        </w:rPr>
        <w:t xml:space="preserve"> / superficie / </w:t>
      </w:r>
      <w:proofErr w:type="spellStart"/>
      <w:r w:rsidRPr="00813ECA">
        <w:rPr>
          <w:rStyle w:val="Textoennegrita"/>
        </w:rPr>
        <w:t>draw_size</w:t>
      </w:r>
      <w:proofErr w:type="spellEnd"/>
    </w:p>
    <w:p w14:paraId="254DF945" w14:textId="782A8407" w:rsidR="00813ECA" w:rsidRPr="006A3D40" w:rsidRDefault="00813ECA" w:rsidP="00813ECA">
      <w:r>
        <w:t>Número de jugadores en el sorteo, a menudo redondeado a la potencia más cercana de 2. (Por ejemplo, un torneo con 28 jugadores puede mostrarse como 32).</w:t>
      </w:r>
    </w:p>
    <w:p w14:paraId="10B8C03B" w14:textId="77777777" w:rsidR="00813ECA" w:rsidRPr="006A3D40" w:rsidRDefault="00813ECA" w:rsidP="00813ECA"/>
    <w:p w14:paraId="1D3D55CD" w14:textId="77777777" w:rsidR="00813ECA" w:rsidRPr="006A3D40" w:rsidRDefault="00813ECA" w:rsidP="00813ECA">
      <w:pPr>
        <w:rPr>
          <w:rStyle w:val="Textoennegrita"/>
        </w:rPr>
      </w:pPr>
      <w:proofErr w:type="spellStart"/>
      <w:r w:rsidRPr="00813ECA">
        <w:rPr>
          <w:rStyle w:val="Textoennegrita"/>
        </w:rPr>
        <w:t>tourney_level</w:t>
      </w:r>
      <w:proofErr w:type="spellEnd"/>
    </w:p>
    <w:p w14:paraId="551161B4" w14:textId="29B30B0E" w:rsidR="00813ECA" w:rsidRPr="006A3D40" w:rsidRDefault="00813ECA" w:rsidP="00813ECA">
      <w:r w:rsidRPr="00813ECA">
        <w:t xml:space="preserve">Para hombres: 'G' = Grand Slams, 'M' = Masters 1000, 'A' = otros eventos a nivel de gira, 'C' = Challengers, 'S' = Satélites/ITF, 'F' = finales del Tour y otros eventos de final de temporada, y 'D' = Copa Davis </w:t>
      </w:r>
    </w:p>
    <w:p w14:paraId="16DE1421" w14:textId="4790960A" w:rsidR="00813ECA" w:rsidRPr="006A3D40" w:rsidRDefault="00813ECA" w:rsidP="00813ECA">
      <w:r w:rsidRPr="00813ECA">
        <w:t>En el caso de las mujeres, hay varios códigos tourney_level adicionales, como "P" = Premier, "PM" = Premier Mandatory e "I" = International. Los distintos niveles de ITF se otorgan por el dinero del premio (en miles), como '15' = $ 15,000 ITF. Otros códigos, como 'T1' para el Nivel I (y así sucesivamente) se utilizan para designaciones de torneos WTA más antiguas. La 'D' se utiliza para la Copa Federación/Fed/Billie Jean King, y también para la Copa Wightman y la Copa Bonne Bell.</w:t>
      </w:r>
    </w:p>
    <w:p w14:paraId="6F1652BB" w14:textId="69C66F04" w:rsidR="00813ECA" w:rsidRPr="006A3D40" w:rsidRDefault="00813ECA" w:rsidP="00813ECA">
      <w:r w:rsidRPr="00813ECA">
        <w:t>Otros, eventualmente para ambos géneros: 'E' = exhibición (eventos no sancionados por la gira, aunque las definiciones pueden ser ambiguas), 'J' = juniors, y 'T' = tenis de equipo, que aún aparece en cualquier parte del conjunto de datos, pero lo hará en algún momento.</w:t>
      </w:r>
    </w:p>
    <w:p w14:paraId="4D96085B" w14:textId="77777777" w:rsidR="00813ECA" w:rsidRPr="006A3D40" w:rsidRDefault="00813ECA" w:rsidP="00813ECA"/>
    <w:p w14:paraId="52B5403D" w14:textId="77777777" w:rsidR="00813ECA" w:rsidRPr="006A3D40" w:rsidRDefault="00813ECA" w:rsidP="00813ECA">
      <w:pPr>
        <w:rPr>
          <w:rStyle w:val="Textoennegrita"/>
        </w:rPr>
      </w:pPr>
      <w:proofErr w:type="spellStart"/>
      <w:r w:rsidRPr="00813ECA">
        <w:rPr>
          <w:rStyle w:val="Textoennegrita"/>
        </w:rPr>
        <w:t>tourney_date</w:t>
      </w:r>
      <w:proofErr w:type="spellEnd"/>
    </w:p>
    <w:p w14:paraId="0866632E" w14:textId="2F2C00E4" w:rsidR="00813ECA" w:rsidRPr="006A3D40" w:rsidRDefault="00813ECA" w:rsidP="00813ECA">
      <w:r>
        <w:t>Ocho dígitos, AAAAMMDD, generalmente el lunes de la semana del torneo.</w:t>
      </w:r>
    </w:p>
    <w:p w14:paraId="7A61F12C" w14:textId="77777777" w:rsidR="00813ECA" w:rsidRPr="00813ECA" w:rsidRDefault="00813ECA" w:rsidP="00813ECA">
      <w:pPr>
        <w:rPr>
          <w:rStyle w:val="Textoennegrita"/>
        </w:rPr>
      </w:pPr>
    </w:p>
    <w:p w14:paraId="53A5BA91" w14:textId="77777777" w:rsidR="00813ECA" w:rsidRPr="006A3D40" w:rsidRDefault="00813ECA" w:rsidP="00813ECA">
      <w:pPr>
        <w:rPr>
          <w:rStyle w:val="Textoennegrita"/>
        </w:rPr>
      </w:pPr>
      <w:proofErr w:type="spellStart"/>
      <w:r w:rsidRPr="00813ECA">
        <w:rPr>
          <w:rStyle w:val="Textoennegrita"/>
        </w:rPr>
        <w:t>match_num</w:t>
      </w:r>
      <w:proofErr w:type="spellEnd"/>
    </w:p>
    <w:p w14:paraId="0B5F592D" w14:textId="7E1B783D" w:rsidR="00813ECA" w:rsidRPr="006A3D40" w:rsidRDefault="00813ECA" w:rsidP="00813ECA">
      <w:r>
        <w:t>Un identificador específico de la coincidencia. A menudo a partir de 1, a veces con una cuenta regresiva desde 300 y, a veces, arbitrariamente.</w:t>
      </w:r>
    </w:p>
    <w:p w14:paraId="0FBB011F" w14:textId="77777777" w:rsidR="00813ECA" w:rsidRPr="006A3D40" w:rsidRDefault="00813ECA" w:rsidP="00813ECA"/>
    <w:p w14:paraId="195C3B38" w14:textId="77777777" w:rsidR="00813ECA" w:rsidRPr="006A3D40" w:rsidRDefault="00813ECA" w:rsidP="00813ECA">
      <w:pPr>
        <w:rPr>
          <w:rStyle w:val="Textoennegrita"/>
        </w:rPr>
      </w:pPr>
      <w:proofErr w:type="spellStart"/>
      <w:r w:rsidRPr="00813ECA">
        <w:rPr>
          <w:rStyle w:val="Textoennegrita"/>
        </w:rPr>
        <w:t>winner_id</w:t>
      </w:r>
      <w:proofErr w:type="spellEnd"/>
    </w:p>
    <w:p w14:paraId="2B47EEA5" w14:textId="4890CA63" w:rsidR="00813ECA" w:rsidRPr="006A3D40" w:rsidRDefault="00813ECA" w:rsidP="00813ECA">
      <w:r>
        <w:t>El player_id utilizado en este repositorio para el ganador de la partida</w:t>
      </w:r>
    </w:p>
    <w:p w14:paraId="255559E3" w14:textId="77777777" w:rsidR="00813ECA" w:rsidRPr="006A3D40" w:rsidRDefault="00813ECA" w:rsidP="00813ECA"/>
    <w:p w14:paraId="5B384684" w14:textId="77777777" w:rsidR="00813ECA" w:rsidRPr="006A3D40" w:rsidRDefault="00813ECA" w:rsidP="00813ECA"/>
    <w:p w14:paraId="2EAE61E1" w14:textId="77777777" w:rsidR="006A3D40" w:rsidRDefault="006A3D40" w:rsidP="00813ECA">
      <w:pPr>
        <w:rPr>
          <w:b/>
          <w:bCs/>
        </w:rPr>
      </w:pPr>
    </w:p>
    <w:p w14:paraId="46AFCD29" w14:textId="52AF6B26" w:rsidR="00813ECA" w:rsidRPr="006A3D40" w:rsidRDefault="00813ECA" w:rsidP="00813ECA">
      <w:pPr>
        <w:rPr>
          <w:b/>
          <w:bCs/>
        </w:rPr>
      </w:pPr>
      <w:proofErr w:type="spellStart"/>
      <w:r w:rsidRPr="00813ECA">
        <w:rPr>
          <w:b/>
          <w:bCs/>
        </w:rPr>
        <w:t>winner_seed</w:t>
      </w:r>
      <w:proofErr w:type="spellEnd"/>
      <w:r w:rsidRPr="00813ECA">
        <w:rPr>
          <w:b/>
          <w:bCs/>
        </w:rPr>
        <w:t xml:space="preserve"> / </w:t>
      </w:r>
      <w:proofErr w:type="spellStart"/>
      <w:r w:rsidRPr="00813ECA">
        <w:rPr>
          <w:b/>
          <w:bCs/>
        </w:rPr>
        <w:t>winner_entry</w:t>
      </w:r>
      <w:proofErr w:type="spellEnd"/>
    </w:p>
    <w:p w14:paraId="29B40A0B" w14:textId="35A5BAE8" w:rsidR="00813ECA" w:rsidRPr="006A3D40" w:rsidRDefault="00813ECA" w:rsidP="00813ECA">
      <w:r w:rsidRPr="00813ECA">
        <w:t>'WC' = comodín, 'Q' = calificador, 'LL' = lucky loser, 'PR' = ranking protegido, 'ITF' = entrada ITF, y hay algunos otros que se usan ocasionalmente.</w:t>
      </w:r>
    </w:p>
    <w:p w14:paraId="48BC4F8B" w14:textId="77777777" w:rsidR="00813ECA" w:rsidRPr="006A3D40" w:rsidRDefault="00813ECA" w:rsidP="00813ECA"/>
    <w:p w14:paraId="4047E406" w14:textId="77777777" w:rsidR="00FD2641" w:rsidRPr="006A3D40" w:rsidRDefault="00FD2641" w:rsidP="00FD2641">
      <w:pPr>
        <w:rPr>
          <w:b/>
          <w:bCs/>
        </w:rPr>
      </w:pPr>
      <w:proofErr w:type="spellStart"/>
      <w:r w:rsidRPr="00FD2641">
        <w:rPr>
          <w:b/>
          <w:bCs/>
        </w:rPr>
        <w:t>winner_ioc</w:t>
      </w:r>
      <w:proofErr w:type="spellEnd"/>
    </w:p>
    <w:p w14:paraId="07B9048A" w14:textId="72743DED" w:rsidR="00813ECA" w:rsidRPr="006A3D40" w:rsidRDefault="00FD2641" w:rsidP="00FD2641">
      <w:r w:rsidRPr="00FD2641">
        <w:t>Código de país de tres caracteres</w:t>
      </w:r>
    </w:p>
    <w:p w14:paraId="7CF1336F" w14:textId="77777777" w:rsidR="00FD2641" w:rsidRPr="006A3D40" w:rsidRDefault="00FD2641" w:rsidP="00FD2641"/>
    <w:p w14:paraId="116B0B3D" w14:textId="77777777" w:rsidR="00FD2641" w:rsidRPr="006A3D40" w:rsidRDefault="00FD2641" w:rsidP="00FD2641">
      <w:pPr>
        <w:rPr>
          <w:b/>
          <w:bCs/>
        </w:rPr>
      </w:pPr>
      <w:proofErr w:type="spellStart"/>
      <w:r w:rsidRPr="00FD2641">
        <w:rPr>
          <w:b/>
          <w:bCs/>
        </w:rPr>
        <w:t>winner_age</w:t>
      </w:r>
      <w:proofErr w:type="spellEnd"/>
    </w:p>
    <w:p w14:paraId="4DE277BA" w14:textId="20666CCA" w:rsidR="00FD2641" w:rsidRPr="006A3D40" w:rsidRDefault="00FD2641" w:rsidP="00FD2641">
      <w:r>
        <w:t xml:space="preserve">Edad, en años, a partir del </w:t>
      </w:r>
      <w:proofErr w:type="spellStart"/>
      <w:r>
        <w:t>tourney_date</w:t>
      </w:r>
      <w:proofErr w:type="spellEnd"/>
    </w:p>
    <w:p w14:paraId="2D4494E9" w14:textId="77777777" w:rsidR="00FD2641" w:rsidRPr="006A3D40" w:rsidRDefault="00FD2641" w:rsidP="00FD2641"/>
    <w:p w14:paraId="4C8DB91C" w14:textId="3D04D59A" w:rsidR="00FD2641" w:rsidRPr="006A3D40" w:rsidRDefault="00FD2641" w:rsidP="00FD2641">
      <w:pPr>
        <w:rPr>
          <w:b/>
          <w:bCs/>
        </w:rPr>
      </w:pPr>
      <w:r w:rsidRPr="00FD2641">
        <w:rPr>
          <w:b/>
          <w:bCs/>
        </w:rPr>
        <w:t>Ronda / minutos</w:t>
      </w:r>
    </w:p>
    <w:p w14:paraId="40C74ECB" w14:textId="6A2A48FB" w:rsidR="00FD2641" w:rsidRPr="006A3D40" w:rsidRDefault="00FD2641" w:rsidP="00FD2641">
      <w:r>
        <w:t>Duración del partido, cuando esté disponible</w:t>
      </w:r>
    </w:p>
    <w:p w14:paraId="486F6C6C" w14:textId="77777777" w:rsidR="00823921" w:rsidRPr="006A3D40" w:rsidRDefault="00823921" w:rsidP="00FD2641"/>
    <w:p w14:paraId="0DA369C1" w14:textId="77777777" w:rsidR="00FD2641" w:rsidRPr="006A3D40" w:rsidRDefault="00FD2641" w:rsidP="00FD2641">
      <w:pPr>
        <w:rPr>
          <w:b/>
          <w:bCs/>
        </w:rPr>
      </w:pPr>
      <w:proofErr w:type="spellStart"/>
      <w:r w:rsidRPr="00FD2641">
        <w:rPr>
          <w:b/>
          <w:bCs/>
        </w:rPr>
        <w:t>w_ace</w:t>
      </w:r>
      <w:proofErr w:type="spellEnd"/>
    </w:p>
    <w:p w14:paraId="511CC5A3" w14:textId="57E06654" w:rsidR="00FD2641" w:rsidRPr="006A3D40" w:rsidRDefault="00FD2641" w:rsidP="00FD2641">
      <w:r>
        <w:t>Número de ases del ganador</w:t>
      </w:r>
    </w:p>
    <w:p w14:paraId="57D6E4B7" w14:textId="77777777" w:rsidR="00FD2641" w:rsidRPr="006A3D40" w:rsidRDefault="00FD2641" w:rsidP="00FD2641">
      <w:pPr>
        <w:rPr>
          <w:b/>
          <w:bCs/>
        </w:rPr>
      </w:pPr>
      <w:proofErr w:type="spellStart"/>
      <w:r w:rsidRPr="00FD2641">
        <w:rPr>
          <w:b/>
          <w:bCs/>
        </w:rPr>
        <w:t>w_df</w:t>
      </w:r>
      <w:proofErr w:type="spellEnd"/>
    </w:p>
    <w:p w14:paraId="6A112CE6" w14:textId="24DC9EDD" w:rsidR="00FD2641" w:rsidRPr="006A3D40" w:rsidRDefault="00FD2641" w:rsidP="00FD2641">
      <w:r>
        <w:t>Número de dobles faltas del ganador</w:t>
      </w:r>
    </w:p>
    <w:p w14:paraId="2FF46D64" w14:textId="77777777" w:rsidR="00FD2641" w:rsidRPr="006A3D40" w:rsidRDefault="00FD2641" w:rsidP="00FD2641">
      <w:pPr>
        <w:rPr>
          <w:b/>
          <w:bCs/>
        </w:rPr>
      </w:pPr>
      <w:proofErr w:type="spellStart"/>
      <w:r w:rsidRPr="00FD2641">
        <w:rPr>
          <w:b/>
          <w:bCs/>
        </w:rPr>
        <w:t>w_svpt</w:t>
      </w:r>
      <w:proofErr w:type="spellEnd"/>
    </w:p>
    <w:p w14:paraId="4F155624" w14:textId="0C4E64D9" w:rsidR="00FD2641" w:rsidRPr="006A3D40" w:rsidRDefault="00FD2641" w:rsidP="00FD2641">
      <w:r>
        <w:t>Número de puntos de saque del ganador</w:t>
      </w:r>
    </w:p>
    <w:p w14:paraId="0096817E" w14:textId="77777777" w:rsidR="00FD2641" w:rsidRPr="006A3D40" w:rsidRDefault="00FD2641" w:rsidP="00FD2641">
      <w:pPr>
        <w:rPr>
          <w:b/>
          <w:bCs/>
        </w:rPr>
      </w:pPr>
      <w:r w:rsidRPr="00FD2641">
        <w:rPr>
          <w:b/>
          <w:bCs/>
        </w:rPr>
        <w:t>w_1stIn</w:t>
      </w:r>
    </w:p>
    <w:p w14:paraId="28F26D28" w14:textId="54E82021" w:rsidR="00FD2641" w:rsidRPr="006A3D40" w:rsidRDefault="00FD2641" w:rsidP="00FD2641">
      <w:r>
        <w:t>Número de primeros servicios realizados por el ganador</w:t>
      </w:r>
    </w:p>
    <w:p w14:paraId="77525BB7" w14:textId="77777777" w:rsidR="00FD2641" w:rsidRPr="006A3D40" w:rsidRDefault="00FD2641" w:rsidP="00FD2641">
      <w:pPr>
        <w:rPr>
          <w:b/>
          <w:bCs/>
        </w:rPr>
      </w:pPr>
      <w:r w:rsidRPr="00FD2641">
        <w:rPr>
          <w:b/>
          <w:bCs/>
        </w:rPr>
        <w:t>w_1stWon</w:t>
      </w:r>
    </w:p>
    <w:p w14:paraId="2D956C10" w14:textId="05E4B046" w:rsidR="00FD2641" w:rsidRPr="006A3D40" w:rsidRDefault="00FD2641" w:rsidP="00FD2641">
      <w:r>
        <w:t>Número de puntos ganados con el primer servicio del ganador</w:t>
      </w:r>
    </w:p>
    <w:p w14:paraId="585F6552" w14:textId="77777777" w:rsidR="00FD2641" w:rsidRPr="006A3D40" w:rsidRDefault="00FD2641" w:rsidP="00FD2641">
      <w:pPr>
        <w:rPr>
          <w:b/>
          <w:bCs/>
        </w:rPr>
      </w:pPr>
      <w:r w:rsidRPr="00FD2641">
        <w:rPr>
          <w:b/>
          <w:bCs/>
        </w:rPr>
        <w:t>w_2ndWon</w:t>
      </w:r>
    </w:p>
    <w:p w14:paraId="5EBEEDE1" w14:textId="1729312F" w:rsidR="00FD2641" w:rsidRPr="006A3D40" w:rsidRDefault="00FD2641" w:rsidP="00FD2641">
      <w:r>
        <w:t>Número de puntos ganados con el segundo servicio del ganador</w:t>
      </w:r>
    </w:p>
    <w:p w14:paraId="5DB8AA93" w14:textId="77777777" w:rsidR="00FD2641" w:rsidRPr="006A3D40" w:rsidRDefault="00FD2641" w:rsidP="00FD2641">
      <w:pPr>
        <w:rPr>
          <w:b/>
          <w:bCs/>
        </w:rPr>
      </w:pPr>
      <w:proofErr w:type="spellStart"/>
      <w:r w:rsidRPr="00FD2641">
        <w:rPr>
          <w:b/>
          <w:bCs/>
        </w:rPr>
        <w:lastRenderedPageBreak/>
        <w:t>w_SvGms</w:t>
      </w:r>
      <w:proofErr w:type="spellEnd"/>
    </w:p>
    <w:p w14:paraId="1074C171" w14:textId="7B3C92E6" w:rsidR="00FD2641" w:rsidRPr="006A3D40" w:rsidRDefault="00FD2641" w:rsidP="00FD2641">
      <w:r>
        <w:t>Número de juegos de saque del ganador</w:t>
      </w:r>
    </w:p>
    <w:p w14:paraId="70425799" w14:textId="77777777" w:rsidR="00FD2641" w:rsidRPr="006A3D40" w:rsidRDefault="00FD2641" w:rsidP="00FD2641"/>
    <w:p w14:paraId="6A2DBF13" w14:textId="5DDC8760" w:rsidR="00FD2641" w:rsidRPr="006A3D40" w:rsidRDefault="00FD2641" w:rsidP="00FD2641">
      <w:pPr>
        <w:rPr>
          <w:b/>
          <w:bCs/>
        </w:rPr>
      </w:pPr>
      <w:proofErr w:type="spellStart"/>
      <w:r w:rsidRPr="00FD2641">
        <w:rPr>
          <w:b/>
          <w:bCs/>
        </w:rPr>
        <w:t>w_bpSaved</w:t>
      </w:r>
      <w:proofErr w:type="spellEnd"/>
    </w:p>
    <w:p w14:paraId="7808307D" w14:textId="456AAA1C" w:rsidR="00FD2641" w:rsidRPr="006A3D40" w:rsidRDefault="00FD2641" w:rsidP="00FD2641">
      <w:r>
        <w:t>Número de puntos de quiebre salvados por el ganador</w:t>
      </w:r>
    </w:p>
    <w:p w14:paraId="7C9C5F61" w14:textId="77777777" w:rsidR="00823921" w:rsidRPr="006A3D40" w:rsidRDefault="00823921" w:rsidP="00FD2641">
      <w:pPr>
        <w:rPr>
          <w:b/>
          <w:bCs/>
        </w:rPr>
      </w:pPr>
    </w:p>
    <w:p w14:paraId="5025BC23" w14:textId="77777777" w:rsidR="006A3D40" w:rsidRDefault="006A3D40" w:rsidP="00FD2641">
      <w:pPr>
        <w:rPr>
          <w:b/>
          <w:bCs/>
        </w:rPr>
      </w:pPr>
    </w:p>
    <w:p w14:paraId="6D391D86" w14:textId="643E96A2" w:rsidR="00FD2641" w:rsidRPr="006A3D40" w:rsidRDefault="00FD2641" w:rsidP="00FD2641">
      <w:pPr>
        <w:rPr>
          <w:b/>
          <w:bCs/>
        </w:rPr>
      </w:pPr>
      <w:proofErr w:type="spellStart"/>
      <w:r w:rsidRPr="00FD2641">
        <w:rPr>
          <w:b/>
          <w:bCs/>
        </w:rPr>
        <w:t>w_bpFaced</w:t>
      </w:r>
      <w:proofErr w:type="spellEnd"/>
    </w:p>
    <w:p w14:paraId="166E3AB9" w14:textId="2EF313F7" w:rsidR="00FD2641" w:rsidRPr="006A3D40" w:rsidRDefault="00FD2641" w:rsidP="00FD2641">
      <w:r>
        <w:t>Número de puntos de quiebre enfrentados por el ganador</w:t>
      </w:r>
    </w:p>
    <w:p w14:paraId="7408D94C" w14:textId="77777777" w:rsidR="00823921" w:rsidRPr="006A3D40" w:rsidRDefault="00823921" w:rsidP="00FD2641"/>
    <w:p w14:paraId="79A19B3D" w14:textId="77777777" w:rsidR="00823921" w:rsidRPr="006A3D40" w:rsidRDefault="00823921" w:rsidP="00823921">
      <w:pPr>
        <w:rPr>
          <w:b/>
          <w:bCs/>
        </w:rPr>
      </w:pPr>
      <w:proofErr w:type="spellStart"/>
      <w:r w:rsidRPr="00823921">
        <w:rPr>
          <w:b/>
          <w:bCs/>
        </w:rPr>
        <w:t>winner_rank</w:t>
      </w:r>
      <w:proofErr w:type="spellEnd"/>
    </w:p>
    <w:p w14:paraId="47CD6D98" w14:textId="101A0554" w:rsidR="00823921" w:rsidRPr="006A3D40" w:rsidRDefault="00823921" w:rsidP="00823921">
      <w:r>
        <w:t xml:space="preserve">Ranking ATP o WTA del ganador, a partir del tourney_date, o la fecha de clasificación más reciente antes del </w:t>
      </w:r>
      <w:proofErr w:type="spellStart"/>
      <w:r>
        <w:t>tourney_date</w:t>
      </w:r>
      <w:proofErr w:type="spellEnd"/>
    </w:p>
    <w:p w14:paraId="4BE6B675" w14:textId="77777777" w:rsidR="00823921" w:rsidRPr="006A3D40" w:rsidRDefault="00823921" w:rsidP="00823921"/>
    <w:p w14:paraId="2EF23291" w14:textId="77777777" w:rsidR="00823921" w:rsidRPr="006A3D40" w:rsidRDefault="00823921" w:rsidP="00823921">
      <w:pPr>
        <w:rPr>
          <w:b/>
          <w:bCs/>
        </w:rPr>
      </w:pPr>
      <w:proofErr w:type="spellStart"/>
      <w:r w:rsidRPr="00823921">
        <w:rPr>
          <w:b/>
          <w:bCs/>
        </w:rPr>
        <w:t>winner_rank_points</w:t>
      </w:r>
      <w:proofErr w:type="spellEnd"/>
    </w:p>
    <w:p w14:paraId="1B76FA2C" w14:textId="2921E555" w:rsidR="00823921" w:rsidRPr="006A3D40" w:rsidRDefault="00823921" w:rsidP="00823921">
      <w:r>
        <w:t>Número de puntos de clasificación, si están disponibles</w:t>
      </w:r>
    </w:p>
    <w:sectPr w:rsidR="00823921" w:rsidRPr="006A3D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CA"/>
    <w:rsid w:val="0010690A"/>
    <w:rsid w:val="00107AC1"/>
    <w:rsid w:val="006A3D40"/>
    <w:rsid w:val="00775B83"/>
    <w:rsid w:val="00813ECA"/>
    <w:rsid w:val="00823921"/>
    <w:rsid w:val="00A738F2"/>
    <w:rsid w:val="00C3387F"/>
    <w:rsid w:val="00C95AC1"/>
    <w:rsid w:val="00FD2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9793"/>
  <w15:chartTrackingRefBased/>
  <w15:docId w15:val="{8B842099-C18F-44FD-BC40-246CA162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3ECA"/>
    <w:rPr>
      <w:b/>
      <w:bCs/>
    </w:rPr>
  </w:style>
  <w:style w:type="character" w:styleId="Textodelmarcadordeposicin">
    <w:name w:val="Placeholder Text"/>
    <w:basedOn w:val="Fuentedeprrafopredeter"/>
    <w:uiPriority w:val="99"/>
    <w:semiHidden/>
    <w:rsid w:val="006A3D40"/>
    <w:rPr>
      <w:color w:val="666666"/>
    </w:rPr>
  </w:style>
  <w:style w:type="character" w:styleId="Hipervnculo">
    <w:name w:val="Hyperlink"/>
    <w:basedOn w:val="Fuentedeprrafopredeter"/>
    <w:uiPriority w:val="99"/>
    <w:unhideWhenUsed/>
    <w:rsid w:val="00775B83"/>
    <w:rPr>
      <w:color w:val="0563C1" w:themeColor="hyperlink"/>
      <w:u w:val="single"/>
    </w:rPr>
  </w:style>
  <w:style w:type="character" w:styleId="Mencinsinresolver">
    <w:name w:val="Unresolved Mention"/>
    <w:basedOn w:val="Fuentedeprrafopredeter"/>
    <w:uiPriority w:val="99"/>
    <w:semiHidden/>
    <w:unhideWhenUsed/>
    <w:rsid w:val="00775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aesar0301" TargetMode="External"/><Relationship Id="rId4" Type="http://schemas.openxmlformats.org/officeDocument/2006/relationships/hyperlink" Target="https://github.com/caesar03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Arrastia Hernández</dc:creator>
  <cp:keywords/>
  <dc:description/>
  <cp:lastModifiedBy>Pablo Arrastia Hernández</cp:lastModifiedBy>
  <cp:revision>4</cp:revision>
  <dcterms:created xsi:type="dcterms:W3CDTF">2024-07-04T15:56:00Z</dcterms:created>
  <dcterms:modified xsi:type="dcterms:W3CDTF">2024-08-30T08:57:00Z</dcterms:modified>
</cp:coreProperties>
</file>