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D4B4E" w14:textId="543C4D92" w:rsidR="00813BAD" w:rsidRDefault="00D36110">
      <w:pPr>
        <w:rPr>
          <w:lang w:val="es-AR"/>
        </w:rPr>
      </w:pPr>
      <w:r>
        <w:rPr>
          <w:lang w:val="es-AR"/>
        </w:rPr>
        <w:t>Habla de 2 arquitecturas básicas:</w:t>
      </w:r>
    </w:p>
    <w:p w14:paraId="2878B228" w14:textId="1D59CE07" w:rsidR="00D36110" w:rsidRDefault="00D36110">
      <w:pPr>
        <w:rPr>
          <w:lang w:val="es-AR"/>
        </w:rPr>
      </w:pPr>
      <w:r>
        <w:rPr>
          <w:lang w:val="es-AR"/>
        </w:rPr>
        <w:t>En la primera el usuario hace peticiones al servidor, y éste le responde al usuario.</w:t>
      </w:r>
    </w:p>
    <w:p w14:paraId="1941A90E" w14:textId="3C8C8016" w:rsidR="00D36110" w:rsidRDefault="00D36110">
      <w:pPr>
        <w:rPr>
          <w:lang w:val="es-AR"/>
        </w:rPr>
      </w:pPr>
      <w:r>
        <w:rPr>
          <w:lang w:val="es-AR"/>
        </w:rPr>
        <w:t>En la segunda, gran parte de las cosas suceden del lado del cliente. También están las peticiones que se hacen al servidor.</w:t>
      </w:r>
    </w:p>
    <w:p w14:paraId="751AAC92" w14:textId="3150EDEA" w:rsidR="00D36110" w:rsidRDefault="00D36110">
      <w:pPr>
        <w:rPr>
          <w:lang w:val="es-AR"/>
        </w:rPr>
      </w:pPr>
      <w:r>
        <w:rPr>
          <w:lang w:val="es-AR"/>
        </w:rPr>
        <w:t>Blazor trabaja del lado del cliente, permite hacer llamados al servidor.</w:t>
      </w:r>
    </w:p>
    <w:p w14:paraId="6AE11DF9" w14:textId="52AB2F56" w:rsidR="00D36110" w:rsidRDefault="00D36110">
      <w:pPr>
        <w:rPr>
          <w:lang w:val="es-AR"/>
        </w:rPr>
      </w:pPr>
      <w:r>
        <w:rPr>
          <w:lang w:val="es-AR"/>
        </w:rPr>
        <w:t>Web Assembly trans</w:t>
      </w:r>
      <w:r w:rsidR="00ED2B06">
        <w:rPr>
          <w:lang w:val="es-AR"/>
        </w:rPr>
        <w:t>forma C# en un lenguaje intermedio, el cual puede ser ejecutado en el navegador (Chrome, Edge, explorer, Firefox).</w:t>
      </w:r>
    </w:p>
    <w:p w14:paraId="0C43D508" w14:textId="11105834" w:rsidR="00ED2B06" w:rsidRDefault="00ED2B06">
      <w:pPr>
        <w:rPr>
          <w:lang w:val="en-US"/>
        </w:rPr>
      </w:pPr>
      <w:r w:rsidRPr="00ED2B06">
        <w:rPr>
          <w:lang w:val="en-US"/>
        </w:rPr>
        <w:t>Mono web assem</w:t>
      </w:r>
      <w:r>
        <w:rPr>
          <w:lang w:val="en-US"/>
        </w:rPr>
        <w:t>b</w:t>
      </w:r>
      <w:r w:rsidRPr="00ED2B06">
        <w:rPr>
          <w:lang w:val="en-US"/>
        </w:rPr>
        <w:t xml:space="preserve">ly es </w:t>
      </w:r>
      <w:r>
        <w:rPr>
          <w:lang w:val="en-US"/>
        </w:rPr>
        <w:t>runtime</w:t>
      </w:r>
    </w:p>
    <w:p w14:paraId="1CAE994A" w14:textId="1B6614C6" w:rsidR="00ED2B06" w:rsidRDefault="00ED2B06">
      <w:pPr>
        <w:rPr>
          <w:lang w:val="en-US"/>
        </w:rPr>
      </w:pPr>
      <w:r>
        <w:rPr>
          <w:lang w:val="en-US"/>
        </w:rPr>
        <w:t>Blazor genera html</w:t>
      </w:r>
    </w:p>
    <w:p w14:paraId="3637A6B4" w14:textId="100318C4" w:rsidR="00B45683" w:rsidRDefault="00B45683">
      <w:pPr>
        <w:rPr>
          <w:lang w:val="en-US"/>
        </w:rPr>
      </w:pPr>
    </w:p>
    <w:p w14:paraId="61D9D4B8" w14:textId="6A3A428F" w:rsidR="00B45683" w:rsidRPr="00352D34" w:rsidRDefault="00B45683">
      <w:r w:rsidRPr="00352D34">
        <w:t>2 modelos de hospedaje</w:t>
      </w:r>
    </w:p>
    <w:p w14:paraId="581851F9" w14:textId="3E2212D2" w:rsidR="00B45683" w:rsidRDefault="00B45683">
      <w:r w:rsidRPr="00B45683">
        <w:t>Puede todo estar del l</w:t>
      </w:r>
      <w:r>
        <w:t>ado del cliente. Se descarga todo al principio. Pros y contras. No hay que hacer llamados a APIs. Se hace lento al tener que procesar muchos datos. Lenta carga inicial.</w:t>
      </w:r>
    </w:p>
    <w:p w14:paraId="00D44ACD" w14:textId="5D213BDE" w:rsidR="00B45683" w:rsidRDefault="00B45683">
      <w:r>
        <w:t>Server Side. Rápida carga inicial. No anda si no hay señal.</w:t>
      </w:r>
    </w:p>
    <w:p w14:paraId="5F02A1DE" w14:textId="43EEED2E" w:rsidR="00B45683" w:rsidRDefault="00C605B3">
      <w:r>
        <w:t>Ahí nos muestra lo que se descarga:</w:t>
      </w:r>
    </w:p>
    <w:p w14:paraId="7D5E6F46" w14:textId="56F1BCDA" w:rsidR="00B45683" w:rsidRPr="00B45683" w:rsidRDefault="00C605B3">
      <w:r>
        <w:rPr>
          <w:noProof/>
        </w:rPr>
        <w:drawing>
          <wp:inline distT="0" distB="0" distL="0" distR="0" wp14:anchorId="3BC47F5A" wp14:editId="2EFDBABD">
            <wp:extent cx="5393055" cy="35534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AEDB" w14:textId="400DE94F" w:rsidR="00B45683" w:rsidRDefault="00B45683"/>
    <w:p w14:paraId="70BC4F3E" w14:textId="0A5AC795" w:rsidR="00C605B3" w:rsidRDefault="00C605B3">
      <w:r>
        <w:t>Esto que sigue es lo que se descarga con Server Side, se nota que es mucho menos:</w:t>
      </w:r>
    </w:p>
    <w:p w14:paraId="39B5D98F" w14:textId="5D203C67" w:rsidR="00C605B3" w:rsidRDefault="00C605B3">
      <w:r>
        <w:rPr>
          <w:noProof/>
        </w:rPr>
        <w:lastRenderedPageBreak/>
        <w:drawing>
          <wp:inline distT="0" distB="0" distL="0" distR="0" wp14:anchorId="0439CA11" wp14:editId="4F1C3023">
            <wp:extent cx="3979545" cy="2680970"/>
            <wp:effectExtent l="0" t="0" r="190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16E8" w14:textId="560D93CD" w:rsidR="005B7933" w:rsidRDefault="005B7933"/>
    <w:p w14:paraId="61EC1149" w14:textId="2EA4DF90" w:rsidR="005B7933" w:rsidRDefault="005B7933">
      <w:r>
        <w:t>StartUp no existe mas.</w:t>
      </w:r>
    </w:p>
    <w:p w14:paraId="06215701" w14:textId="23F178D8" w:rsidR="005B7933" w:rsidRDefault="005B7933">
      <w:r>
        <w:t>Host es para server side. Index.html es para client side.</w:t>
      </w:r>
    </w:p>
    <w:p w14:paraId="01B5C359" w14:textId="02C301CB" w:rsidR="005B7933" w:rsidRDefault="005B7933">
      <w:r>
        <w:rPr>
          <w:noProof/>
        </w:rPr>
        <w:drawing>
          <wp:inline distT="0" distB="0" distL="0" distR="0" wp14:anchorId="72E2CC23" wp14:editId="36CF9041">
            <wp:extent cx="5393055" cy="46240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6778" w14:textId="3F162C34" w:rsidR="005B7933" w:rsidRDefault="005B7933"/>
    <w:p w14:paraId="50AAADEB" w14:textId="5C159B18" w:rsidR="005B7933" w:rsidRPr="005B7933" w:rsidRDefault="005B7933" w:rsidP="005B7933">
      <w:pPr>
        <w:jc w:val="center"/>
        <w:rPr>
          <w:sz w:val="28"/>
          <w:szCs w:val="28"/>
        </w:rPr>
      </w:pPr>
      <w:r w:rsidRPr="005B7933">
        <w:rPr>
          <w:sz w:val="28"/>
          <w:szCs w:val="28"/>
        </w:rPr>
        <w:lastRenderedPageBreak/>
        <w:t>Data Binding</w:t>
      </w:r>
    </w:p>
    <w:p w14:paraId="43EBC335" w14:textId="18D70377" w:rsidR="005B7933" w:rsidRDefault="005B7933">
      <w:r>
        <w:t>Sin data Binding tendría que manualmente establecerse qué variable se dispone en la UI.</w:t>
      </w:r>
    </w:p>
    <w:p w14:paraId="0BACB4C4" w14:textId="657FED79" w:rsidR="005B7933" w:rsidRDefault="005B7933">
      <w:r>
        <w:t xml:space="preserve">Se une (bind) un elemento con la variable. </w:t>
      </w:r>
      <w:r w:rsidR="00F875FA">
        <w:t xml:space="preserve"> </w:t>
      </w:r>
    </w:p>
    <w:p w14:paraId="77C619AA" w14:textId="1CA11746" w:rsidR="00F875FA" w:rsidRDefault="00F875FA">
      <w:pPr>
        <w:rPr>
          <w:lang w:val="en-US"/>
        </w:rPr>
      </w:pPr>
      <w:r w:rsidRPr="00F875FA">
        <w:rPr>
          <w:lang w:val="en-US"/>
        </w:rPr>
        <w:t>Habla de One Way Data B</w:t>
      </w:r>
      <w:r>
        <w:rPr>
          <w:lang w:val="en-US"/>
        </w:rPr>
        <w:t>inding y Two Ways.</w:t>
      </w:r>
    </w:p>
    <w:p w14:paraId="6B06957E" w14:textId="77777777" w:rsidR="00F875FA" w:rsidRDefault="00F875FA">
      <w:pPr>
        <w:rPr>
          <w:lang w:val="en-US"/>
        </w:rPr>
      </w:pPr>
    </w:p>
    <w:p w14:paraId="48C8AC43" w14:textId="3168CD84" w:rsidR="00F875FA" w:rsidRPr="00F875FA" w:rsidRDefault="00F875FA">
      <w:r w:rsidRPr="00F875FA">
        <w:t>Esta es la On</w:t>
      </w:r>
      <w:r>
        <w:t>e Way. Desde ya, en otro lugar crea el objeto persona, con sus propiedades.</w:t>
      </w:r>
    </w:p>
    <w:p w14:paraId="77D3415F" w14:textId="76A20465" w:rsidR="00F875FA" w:rsidRDefault="00F875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098792" wp14:editId="575014C1">
            <wp:extent cx="4239260" cy="156908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A02F" w14:textId="27818566" w:rsidR="00F875FA" w:rsidRPr="00F875FA" w:rsidRDefault="00F875FA">
      <w:r w:rsidRPr="00F875FA">
        <w:t>Esa es la otra f</w:t>
      </w:r>
      <w:r>
        <w:t>orma:</w:t>
      </w:r>
    </w:p>
    <w:p w14:paraId="00F241FE" w14:textId="7F1B2B1F" w:rsidR="00F875FA" w:rsidRDefault="00F875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2D8C86" wp14:editId="35346B30">
            <wp:extent cx="4218940" cy="24314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3793" w14:textId="0388E1E8" w:rsidR="00F875FA" w:rsidRPr="00F875FA" w:rsidRDefault="00F875FA">
      <w:r w:rsidRPr="00F875FA">
        <w:t>Ahí le agrego uno, y</w:t>
      </w:r>
      <w:r>
        <w:t xml:space="preserve"> ya se muestra también en el Amount de arriba.</w:t>
      </w:r>
    </w:p>
    <w:p w14:paraId="7EAF5CDF" w14:textId="319125B0" w:rsidR="00F875FA" w:rsidRDefault="00F875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CF4C3D" wp14:editId="50276766">
            <wp:extent cx="1932940" cy="10909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AD7A" w14:textId="38A21264" w:rsidR="00F875FA" w:rsidRDefault="00F875FA">
      <w:r w:rsidRPr="00F875FA">
        <w:t>Agregando esa línea, hace q</w:t>
      </w:r>
      <w:r>
        <w:t>ue la modificación se vea apenas él la introduce. Antes era necesario tabular o darle enter.</w:t>
      </w:r>
    </w:p>
    <w:p w14:paraId="3CA85F28" w14:textId="346044C2" w:rsidR="00292DB8" w:rsidRDefault="00292DB8">
      <w:r>
        <w:rPr>
          <w:noProof/>
          <w:lang w:val="en-US"/>
        </w:rPr>
        <w:lastRenderedPageBreak/>
        <w:drawing>
          <wp:inline distT="0" distB="0" distL="0" distR="0" wp14:anchorId="6C3A9B38" wp14:editId="1F619DE5">
            <wp:extent cx="3719830" cy="976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C249" w14:textId="63C24E79" w:rsidR="00292DB8" w:rsidRDefault="00292DB8"/>
    <w:p w14:paraId="4FFF908D" w14:textId="77777777" w:rsidR="00292DB8" w:rsidRDefault="00292DB8"/>
    <w:p w14:paraId="3F3A93D8" w14:textId="099FBC18" w:rsidR="00292DB8" w:rsidRDefault="00292DB8">
      <w:r>
        <w:t>Checkbox:</w:t>
      </w:r>
    </w:p>
    <w:p w14:paraId="41F2C484" w14:textId="1A595508" w:rsidR="00292DB8" w:rsidRDefault="00292DB8">
      <w:r>
        <w:rPr>
          <w:noProof/>
        </w:rPr>
        <w:drawing>
          <wp:inline distT="0" distB="0" distL="0" distR="0" wp14:anchorId="429F7AF4" wp14:editId="06E6FCA9">
            <wp:extent cx="3834130" cy="17246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C548" w14:textId="0BE2B461" w:rsidR="00292DB8" w:rsidRPr="00F875FA" w:rsidRDefault="00292DB8">
      <w:r>
        <w:rPr>
          <w:noProof/>
        </w:rPr>
        <w:drawing>
          <wp:inline distT="0" distB="0" distL="0" distR="0" wp14:anchorId="0C9B92CB" wp14:editId="49FD0CD9">
            <wp:extent cx="1309370" cy="602615"/>
            <wp:effectExtent l="0" t="0" r="508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3E44" w14:textId="065DE5B3" w:rsidR="00F875FA" w:rsidRDefault="00292DB8">
      <w:pPr>
        <w:rPr>
          <w:lang w:val="en-US"/>
        </w:rPr>
      </w:pPr>
      <w:r>
        <w:rPr>
          <w:lang w:val="en-US"/>
        </w:rPr>
        <w:t>RadioButton</w:t>
      </w:r>
    </w:p>
    <w:p w14:paraId="5B41B9F9" w14:textId="195BA662" w:rsidR="00292DB8" w:rsidRDefault="00292D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F0967A" wp14:editId="12B063DF">
            <wp:extent cx="4769485" cy="38341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B173" w14:textId="101128A2" w:rsidR="00292DB8" w:rsidRDefault="00292D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D8289E" wp14:editId="698E6874">
            <wp:extent cx="3460115" cy="810260"/>
            <wp:effectExtent l="0" t="0" r="698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773C" w14:textId="275EA048" w:rsidR="00292DB8" w:rsidRDefault="00292D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2F1D1" wp14:editId="37619253">
            <wp:extent cx="852170" cy="623570"/>
            <wp:effectExtent l="0" t="0" r="508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BBFA" w14:textId="0E79AA46" w:rsidR="00292DB8" w:rsidRDefault="00292DB8">
      <w:r w:rsidRPr="00292DB8">
        <w:t>Este lo que hace es q</w:t>
      </w:r>
      <w:r>
        <w:t>ue al tocarse un radiobutton se muestra el selectedGroup (numerito) debajo. Le falta código para hacerlo interesante.</w:t>
      </w:r>
    </w:p>
    <w:p w14:paraId="6C85E857" w14:textId="682F3230" w:rsidR="00D75C81" w:rsidRDefault="00D75C81"/>
    <w:p w14:paraId="75A53A85" w14:textId="3784A299" w:rsidR="00D75C81" w:rsidRDefault="00D75C81">
      <w:r>
        <w:t>DropDownList</w:t>
      </w:r>
    </w:p>
    <w:p w14:paraId="765E88C4" w14:textId="285D1AB8" w:rsidR="00D75C81" w:rsidRDefault="00D75C81">
      <w:r>
        <w:rPr>
          <w:noProof/>
        </w:rPr>
        <w:drawing>
          <wp:inline distT="0" distB="0" distL="0" distR="0" wp14:anchorId="5A39957E" wp14:editId="22690A3A">
            <wp:extent cx="4810760" cy="227584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CDE7" w14:textId="2CAFDA31" w:rsidR="00D75C81" w:rsidRDefault="00D75C81">
      <w:r>
        <w:t>El option value 0, es lo que se va a mostrar inicialmente, que sería nada.</w:t>
      </w:r>
    </w:p>
    <w:p w14:paraId="715245AA" w14:textId="54488C61" w:rsidR="00D75C81" w:rsidRDefault="00D75C81">
      <w:r>
        <w:t>El @selectedlocationId de abajo es lo que se verá cuando se seleccione algo:</w:t>
      </w:r>
    </w:p>
    <w:p w14:paraId="7E3E3F00" w14:textId="015E3BDD" w:rsidR="00D75C81" w:rsidRDefault="00D75C81">
      <w:r>
        <w:rPr>
          <w:noProof/>
        </w:rPr>
        <w:drawing>
          <wp:inline distT="0" distB="0" distL="0" distR="0" wp14:anchorId="3D67550A" wp14:editId="4B6D0FA6">
            <wp:extent cx="1018540" cy="5194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47BB" w14:textId="726B9E7C" w:rsidR="00D75C81" w:rsidRDefault="00D75C81"/>
    <w:p w14:paraId="25ABE050" w14:textId="5CA87CC7" w:rsidR="00D75C81" w:rsidRPr="00352D34" w:rsidRDefault="00D75C81">
      <w:r w:rsidRPr="00D75C81">
        <w:rPr>
          <w:lang w:val="en-US"/>
        </w:rPr>
        <w:t>List y table lo hace one way</w:t>
      </w:r>
      <w:r>
        <w:rPr>
          <w:lang w:val="en-US"/>
        </w:rPr>
        <w:t xml:space="preserve">, sin bind. </w:t>
      </w:r>
      <w:r w:rsidRPr="00352D34">
        <w:t xml:space="preserve">Luego lo cambia. </w:t>
      </w:r>
    </w:p>
    <w:p w14:paraId="46C7BE33" w14:textId="7FEF879E" w:rsidR="00D75C81" w:rsidRPr="00352D34" w:rsidRDefault="00D75C81">
      <w:r w:rsidRPr="00352D34">
        <w:t>Sale medio cortadín.</w:t>
      </w:r>
    </w:p>
    <w:p w14:paraId="24A3BB10" w14:textId="77777777" w:rsidR="00277F1C" w:rsidRDefault="00D75C81">
      <w:r w:rsidRPr="00D75C81">
        <w:t>Hace gran parte one w</w:t>
      </w:r>
      <w:r>
        <w:t>ay y la ciudad de la table 2 way.</w:t>
      </w:r>
    </w:p>
    <w:p w14:paraId="29DCE1D0" w14:textId="29AB1DD2" w:rsidR="00D75C81" w:rsidRPr="00D75C81" w:rsidRDefault="00D75C8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EB4DEF" wp14:editId="64F269AE">
            <wp:extent cx="4790440" cy="44056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DB6B" w14:textId="384C0A03" w:rsidR="00D75C81" w:rsidRDefault="00D75C81">
      <w:pPr>
        <w:rPr>
          <w:lang w:val="en-US"/>
        </w:rPr>
      </w:pPr>
    </w:p>
    <w:p w14:paraId="5828ED94" w14:textId="00FDB5F0" w:rsidR="00277F1C" w:rsidRPr="00277F1C" w:rsidRDefault="00277F1C" w:rsidP="00277F1C">
      <w:pPr>
        <w:jc w:val="center"/>
        <w:rPr>
          <w:sz w:val="32"/>
          <w:szCs w:val="32"/>
        </w:rPr>
      </w:pPr>
      <w:r w:rsidRPr="00277F1C">
        <w:rPr>
          <w:sz w:val="32"/>
          <w:szCs w:val="32"/>
        </w:rPr>
        <w:t>Crear components</w:t>
      </w:r>
    </w:p>
    <w:p w14:paraId="73C5CE2D" w14:textId="053FBA65" w:rsidR="00277F1C" w:rsidRPr="00277F1C" w:rsidRDefault="00277F1C">
      <w:r w:rsidRPr="00277F1C">
        <w:t>Así crea u</w:t>
      </w:r>
      <w:r>
        <w:t>no que muestre la hora actual</w:t>
      </w:r>
    </w:p>
    <w:p w14:paraId="6EFC69B5" w14:textId="78DE568E" w:rsidR="00277F1C" w:rsidRDefault="00277F1C">
      <w:pPr>
        <w:rPr>
          <w:lang w:val="en-US"/>
        </w:rPr>
      </w:pPr>
      <w:r>
        <w:rPr>
          <w:noProof/>
        </w:rPr>
        <w:drawing>
          <wp:inline distT="0" distB="0" distL="0" distR="0" wp14:anchorId="3F51FC83" wp14:editId="4750FAC4">
            <wp:extent cx="4655185" cy="29095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89B0" w14:textId="5646EE0B" w:rsidR="00277F1C" w:rsidRDefault="00277F1C">
      <w:r w:rsidRPr="00277F1C">
        <w:t>También se pueden usar páginas c</w:t>
      </w:r>
      <w:r>
        <w:t>omo componentes.</w:t>
      </w:r>
    </w:p>
    <w:p w14:paraId="7A270040" w14:textId="14F58EB6" w:rsidR="00277F1C" w:rsidRPr="00641082" w:rsidRDefault="00641082" w:rsidP="00641082">
      <w:pPr>
        <w:jc w:val="center"/>
        <w:rPr>
          <w:sz w:val="32"/>
          <w:szCs w:val="32"/>
        </w:rPr>
      </w:pPr>
      <w:r w:rsidRPr="00641082">
        <w:rPr>
          <w:sz w:val="32"/>
          <w:szCs w:val="32"/>
        </w:rPr>
        <w:lastRenderedPageBreak/>
        <w:t>Comunicación entre componentes</w:t>
      </w:r>
    </w:p>
    <w:p w14:paraId="7CF7F5F1" w14:textId="348DDAA7" w:rsidR="00277F1C" w:rsidRDefault="00277F1C">
      <w:r>
        <w:t xml:space="preserve">Dice que la comunicación entre una página y sos componentes se hace a través de </w:t>
      </w:r>
      <w:r w:rsidRPr="00641082">
        <w:rPr>
          <w:b/>
          <w:bCs/>
          <w:i/>
          <w:iCs/>
        </w:rPr>
        <w:t>parámetros</w:t>
      </w:r>
      <w:r w:rsidR="00641082">
        <w:t xml:space="preserve"> </w:t>
      </w:r>
      <w:r w:rsidR="00641082" w:rsidRPr="00641082">
        <w:rPr>
          <w:b/>
          <w:bCs/>
          <w:i/>
          <w:iCs/>
        </w:rPr>
        <w:t>regulares</w:t>
      </w:r>
      <w:r>
        <w:t xml:space="preserve">. En tanto que la comunicación entre las páginas se hace a través de </w:t>
      </w:r>
      <w:r w:rsidRPr="00641082">
        <w:rPr>
          <w:b/>
          <w:bCs/>
          <w:i/>
          <w:iCs/>
        </w:rPr>
        <w:t>Routing</w:t>
      </w:r>
      <w:r>
        <w:t xml:space="preserve"> </w:t>
      </w:r>
      <w:r w:rsidRPr="00641082">
        <w:rPr>
          <w:b/>
          <w:bCs/>
          <w:i/>
          <w:iCs/>
        </w:rPr>
        <w:t>Parameters</w:t>
      </w:r>
      <w:r>
        <w:t xml:space="preserve">. </w:t>
      </w:r>
    </w:p>
    <w:p w14:paraId="4C0ACFF4" w14:textId="02FE1F8A" w:rsidR="00277F1C" w:rsidRDefault="00641082">
      <w:r>
        <w:rPr>
          <w:noProof/>
        </w:rPr>
        <w:drawing>
          <wp:inline distT="0" distB="0" distL="0" distR="0" wp14:anchorId="30733DBB" wp14:editId="04D87F24">
            <wp:extent cx="2338070" cy="4374515"/>
            <wp:effectExtent l="0" t="0" r="508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B10C" w14:textId="2B709C08" w:rsidR="00641082" w:rsidRDefault="00641082">
      <w:r>
        <w:t xml:space="preserve">Para que llegue un parámetro desde arriba de todo hasta abajo, puede apelarse  a los parámetros regulares, pero afirma, que también están los </w:t>
      </w:r>
      <w:r w:rsidRPr="00641082">
        <w:rPr>
          <w:b/>
          <w:bCs/>
          <w:i/>
          <w:iCs/>
        </w:rPr>
        <w:t>cascading</w:t>
      </w:r>
      <w:r>
        <w:t xml:space="preserve"> </w:t>
      </w:r>
      <w:r w:rsidRPr="00641082">
        <w:rPr>
          <w:b/>
          <w:bCs/>
          <w:i/>
          <w:iCs/>
        </w:rPr>
        <w:t>parameters</w:t>
      </w:r>
      <w:r>
        <w:t>.</w:t>
      </w:r>
    </w:p>
    <w:p w14:paraId="1A1EB66D" w14:textId="410A076B" w:rsidR="00641082" w:rsidRDefault="00641082">
      <w:r>
        <w:t xml:space="preserve">Cuando un hijo le cuenta algo al padre (componente a página, por ejemplo). Se llama </w:t>
      </w:r>
      <w:r w:rsidRPr="00641082">
        <w:rPr>
          <w:b/>
          <w:bCs/>
          <w:i/>
          <w:iCs/>
        </w:rPr>
        <w:t>Event</w:t>
      </w:r>
      <w:r>
        <w:t xml:space="preserve"> </w:t>
      </w:r>
      <w:r w:rsidRPr="00641082">
        <w:rPr>
          <w:b/>
          <w:bCs/>
          <w:i/>
          <w:iCs/>
        </w:rPr>
        <w:t>Callback</w:t>
      </w:r>
      <w:r>
        <w:t>.</w:t>
      </w:r>
    </w:p>
    <w:p w14:paraId="38CB6A0A" w14:textId="533D6616" w:rsidR="00641082" w:rsidRDefault="00641082" w:rsidP="00641082">
      <w:pPr>
        <w:jc w:val="center"/>
        <w:rPr>
          <w:sz w:val="28"/>
          <w:szCs w:val="28"/>
        </w:rPr>
      </w:pPr>
      <w:r w:rsidRPr="00641082">
        <w:rPr>
          <w:sz w:val="28"/>
          <w:szCs w:val="28"/>
        </w:rPr>
        <w:t>Parámetro regular</w:t>
      </w:r>
    </w:p>
    <w:p w14:paraId="75823DA5" w14:textId="193B6984" w:rsidR="00641082" w:rsidRPr="00641082" w:rsidRDefault="00641082" w:rsidP="00641082">
      <w:pPr>
        <w:rPr>
          <w:sz w:val="24"/>
          <w:szCs w:val="24"/>
        </w:rPr>
      </w:pPr>
      <w:r>
        <w:rPr>
          <w:sz w:val="24"/>
          <w:szCs w:val="24"/>
        </w:rPr>
        <w:t>Este es el componente, el hijo. Aquí se le va a mandar info, y se va a mostrar en la línea de arriba.</w:t>
      </w:r>
    </w:p>
    <w:p w14:paraId="59B0D65C" w14:textId="720AF93E" w:rsidR="00641082" w:rsidRDefault="00641082">
      <w:r>
        <w:rPr>
          <w:noProof/>
        </w:rPr>
        <w:lastRenderedPageBreak/>
        <w:drawing>
          <wp:inline distT="0" distB="0" distL="0" distR="0" wp14:anchorId="33AFB5EB" wp14:editId="712C9ABF">
            <wp:extent cx="4738370" cy="1859915"/>
            <wp:effectExtent l="0" t="0" r="508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A4FA" w14:textId="6536A96C" w:rsidR="008E6416" w:rsidRDefault="008E6416">
      <w:r>
        <w:t>Lo de abajo es el padre. “Sales” es el parámetro que se le pasa a Department.</w:t>
      </w:r>
    </w:p>
    <w:p w14:paraId="31D97CB0" w14:textId="7D0E85AC" w:rsidR="008E6416" w:rsidRDefault="008E6416">
      <w:r>
        <w:rPr>
          <w:noProof/>
        </w:rPr>
        <w:drawing>
          <wp:inline distT="0" distB="0" distL="0" distR="0" wp14:anchorId="0420BDDB" wp14:editId="536703FD">
            <wp:extent cx="4634230" cy="1247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17D6" w14:textId="28D61174" w:rsidR="008E6416" w:rsidRPr="008E6416" w:rsidRDefault="008E6416" w:rsidP="008E6416">
      <w:pPr>
        <w:jc w:val="center"/>
        <w:rPr>
          <w:sz w:val="32"/>
          <w:szCs w:val="32"/>
        </w:rPr>
      </w:pPr>
      <w:r w:rsidRPr="008E6416">
        <w:rPr>
          <w:sz w:val="32"/>
          <w:szCs w:val="32"/>
        </w:rPr>
        <w:t>Cascading Parameter</w:t>
      </w:r>
    </w:p>
    <w:p w14:paraId="3768647C" w14:textId="134EA9E9" w:rsidR="008E6416" w:rsidRDefault="008E6416">
      <w:r>
        <w:t xml:space="preserve">En el </w:t>
      </w:r>
      <w:r w:rsidR="005F5CB2">
        <w:t>página a la que se le manda el parámetro</w:t>
      </w:r>
      <w:r>
        <w:t xml:space="preserve"> tiene:</w:t>
      </w:r>
    </w:p>
    <w:p w14:paraId="2947FC58" w14:textId="4BD91C5F" w:rsidR="008E6416" w:rsidRDefault="005F5CB2">
      <w:r>
        <w:rPr>
          <w:noProof/>
        </w:rPr>
        <w:drawing>
          <wp:inline distT="0" distB="0" distL="0" distR="0" wp14:anchorId="4DBFC99E" wp14:editId="4A1FD574">
            <wp:extent cx="3054985" cy="1361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4259" w14:textId="2557E500" w:rsidR="005F5CB2" w:rsidRDefault="005F5CB2">
      <w:pPr>
        <w:rPr>
          <w:color w:val="FF0000"/>
        </w:rPr>
      </w:pPr>
      <w:r>
        <w:t xml:space="preserve">En realidad eso tiraría error, porque al pasarse Id se lo toma como string y la propiedad es un entero. Se soluciona de 2 formas: o poniendo la propiedad como string o poniendo: </w:t>
      </w:r>
      <w:r w:rsidRPr="005F5CB2">
        <w:rPr>
          <w:highlight w:val="yellow"/>
        </w:rPr>
        <w:t>@page</w:t>
      </w:r>
      <w:r>
        <w:t xml:space="preserve"> </w:t>
      </w:r>
      <w:r w:rsidRPr="005F5CB2">
        <w:rPr>
          <w:color w:val="FF0000"/>
        </w:rPr>
        <w:t>“/team/{id:int}”</w:t>
      </w:r>
    </w:p>
    <w:p w14:paraId="1CF461B6" w14:textId="4BA427AB" w:rsidR="005F5CB2" w:rsidRDefault="005F5CB2">
      <w:r>
        <w:rPr>
          <w:noProof/>
        </w:rPr>
        <w:lastRenderedPageBreak/>
        <w:drawing>
          <wp:inline distT="0" distB="0" distL="0" distR="0" wp14:anchorId="796C59A3" wp14:editId="1FD4006E">
            <wp:extent cx="5393055" cy="26079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AEFF" w14:textId="77674C2D" w:rsidR="005F5CB2" w:rsidRDefault="005F5CB2">
      <w:r>
        <w:t>Ahí mismo hace un par de búsquedas sobre su “BBDD”, en función del Id que recibe como parámetro.</w:t>
      </w:r>
    </w:p>
    <w:p w14:paraId="50E251A2" w14:textId="29B1B868" w:rsidR="00A34B17" w:rsidRDefault="00A34B17">
      <w:r>
        <w:t>Así se le envía desde el padre el team.id</w:t>
      </w:r>
    </w:p>
    <w:p w14:paraId="21FC24C8" w14:textId="76F464DC" w:rsidR="00A34B17" w:rsidRDefault="00A34B17">
      <w:r>
        <w:rPr>
          <w:noProof/>
        </w:rPr>
        <w:drawing>
          <wp:inline distT="0" distB="0" distL="0" distR="0" wp14:anchorId="20DB4AC8" wp14:editId="5A10BC60">
            <wp:extent cx="5393055" cy="20783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5126" w14:textId="0E2241BD" w:rsidR="00A34B17" w:rsidRDefault="00A34B17">
      <w:r>
        <w:t>Esa es la página 1, y luego la 2.</w:t>
      </w:r>
    </w:p>
    <w:p w14:paraId="2F23C9F9" w14:textId="2F7C896C" w:rsidR="00A34B17" w:rsidRDefault="00A34B17">
      <w:r>
        <w:rPr>
          <w:noProof/>
        </w:rPr>
        <w:drawing>
          <wp:inline distT="0" distB="0" distL="0" distR="0" wp14:anchorId="410815D5" wp14:editId="6FB19A82">
            <wp:extent cx="5247640" cy="254571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C275" w14:textId="3320F49F" w:rsidR="006E48E1" w:rsidRDefault="006E48E1"/>
    <w:p w14:paraId="125543BE" w14:textId="0A632CDF" w:rsidR="006E48E1" w:rsidRPr="006E48E1" w:rsidRDefault="006E48E1" w:rsidP="006E48E1">
      <w:pPr>
        <w:jc w:val="center"/>
        <w:rPr>
          <w:sz w:val="36"/>
          <w:szCs w:val="36"/>
        </w:rPr>
      </w:pPr>
      <w:r w:rsidRPr="006E48E1">
        <w:rPr>
          <w:sz w:val="36"/>
          <w:szCs w:val="36"/>
        </w:rPr>
        <w:lastRenderedPageBreak/>
        <w:t>Comunicación entre componentes con EventCallBack</w:t>
      </w:r>
    </w:p>
    <w:p w14:paraId="19BD292D" w14:textId="465CB8F1" w:rsidR="006E48E1" w:rsidRDefault="006E48E1">
      <w:pPr>
        <w:rPr>
          <w:sz w:val="24"/>
          <w:szCs w:val="24"/>
        </w:rPr>
      </w:pPr>
      <w:r>
        <w:rPr>
          <w:sz w:val="24"/>
          <w:szCs w:val="24"/>
        </w:rPr>
        <w:t>El hijo le cuenta algo importante al padre.</w:t>
      </w:r>
    </w:p>
    <w:p w14:paraId="6E2FC6D8" w14:textId="7F529885" w:rsidR="00A73B11" w:rsidRDefault="00A73B11">
      <w:pPr>
        <w:rPr>
          <w:sz w:val="24"/>
          <w:szCs w:val="24"/>
        </w:rPr>
      </w:pPr>
      <w:r>
        <w:rPr>
          <w:sz w:val="24"/>
          <w:szCs w:val="24"/>
        </w:rPr>
        <w:t xml:space="preserve">Declara una variable en </w:t>
      </w:r>
      <w:r w:rsidR="00AB3E3E">
        <w:rPr>
          <w:sz w:val="24"/>
          <w:szCs w:val="24"/>
        </w:rPr>
        <w:t>el componente padre, que recibirá</w:t>
      </w:r>
      <w:r w:rsidR="00526A28">
        <w:rPr>
          <w:sz w:val="24"/>
          <w:szCs w:val="24"/>
        </w:rPr>
        <w:t>:</w:t>
      </w:r>
      <w:r w:rsidR="00526A28">
        <w:rPr>
          <w:sz w:val="24"/>
          <w:szCs w:val="24"/>
        </w:rPr>
        <w:br/>
        <w:t>Manejo un tipo de dato extraño, propio del WeatherForeCast</w:t>
      </w:r>
    </w:p>
    <w:p w14:paraId="7F1EB3EE" w14:textId="77777777" w:rsid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WeatherForecast</w:t>
      </w:r>
      <w:r>
        <w:rPr>
          <w:rFonts w:ascii="Cascadia Mono" w:hAnsi="Cascadia Mono" w:cs="Cascadia Mono"/>
          <w:color w:val="000000"/>
          <w:sz w:val="19"/>
          <w:szCs w:val="19"/>
        </w:rPr>
        <w:t>[]? forecasts;</w:t>
      </w:r>
    </w:p>
    <w:p w14:paraId="2CBB4386" w14:textId="271A484B" w:rsidR="00AB3E3E" w:rsidRDefault="00AB3E3E">
      <w:pPr>
        <w:rPr>
          <w:sz w:val="24"/>
          <w:szCs w:val="24"/>
        </w:rPr>
      </w:pPr>
    </w:p>
    <w:p w14:paraId="36542C34" w14:textId="77777777" w:rsidR="00AB3E3E" w:rsidRDefault="00AB3E3E">
      <w:pPr>
        <w:rPr>
          <w:sz w:val="24"/>
          <w:szCs w:val="24"/>
        </w:rPr>
      </w:pPr>
    </w:p>
    <w:p w14:paraId="080E4589" w14:textId="77B4E5FA" w:rsidR="00AB3E3E" w:rsidRDefault="00AB3E3E">
      <w:pPr>
        <w:rPr>
          <w:sz w:val="24"/>
          <w:szCs w:val="24"/>
        </w:rPr>
      </w:pPr>
      <w:r>
        <w:rPr>
          <w:sz w:val="24"/>
          <w:szCs w:val="24"/>
        </w:rPr>
        <w:t>En el componente hijo declara una propiedad de tipo EventCallBack, al cual lo establece como parámetro. Y en el método que hace que suceda lo importante, invoca al evento</w:t>
      </w:r>
    </w:p>
    <w:p w14:paraId="5AF4FE7C" w14:textId="77777777" w:rsid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3B8C9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2D3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AB3E3E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C1CBD53" w14:textId="6E43AC6B" w:rsidR="006E48E1" w:rsidRDefault="00AB3E3E" w:rsidP="00AB3E3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3E3E">
        <w:rPr>
          <w:rFonts w:ascii="Cascadia Mono" w:hAnsi="Cascadia Mono" w:cs="Cascadia Mono"/>
          <w:color w:val="2B91AF"/>
          <w:sz w:val="19"/>
          <w:szCs w:val="19"/>
          <w:lang w:val="en-US"/>
        </w:rPr>
        <w:t>EventCallback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B3E3E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WeatherForecast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[]&gt; SettearValores { </w:t>
      </w: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3A66A7" w14:textId="1C80F028" w:rsidR="00AB3E3E" w:rsidRDefault="00AB3E3E" w:rsidP="00AB3E3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0F1B55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SumaUno()</w:t>
      </w:r>
    </w:p>
    <w:p w14:paraId="1E986D23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9FA8B6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AB3E3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forecasts)</w:t>
      </w:r>
    </w:p>
    <w:p w14:paraId="00183586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C9FC45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item.TemperatureC += 1;</w:t>
      </w:r>
    </w:p>
    <w:p w14:paraId="4EDFAB73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  </w:t>
      </w:r>
    </w:p>
    <w:p w14:paraId="75C12DB8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SettearValores.InvokeAsync(forecasts);</w:t>
      </w:r>
    </w:p>
    <w:p w14:paraId="0F03EEF9" w14:textId="77777777" w:rsidR="00AB3E3E" w:rsidRPr="00AB3E3E" w:rsidRDefault="00AB3E3E" w:rsidP="00AB3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000E" w14:textId="24F37524" w:rsidR="00AB3E3E" w:rsidRPr="00352D34" w:rsidRDefault="00AB3E3E" w:rsidP="00AB3E3E">
      <w:pPr>
        <w:rPr>
          <w:sz w:val="24"/>
          <w:szCs w:val="24"/>
        </w:rPr>
      </w:pPr>
      <w:r w:rsidRPr="00AB3E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B3478E" w14:textId="4EC11C69" w:rsidR="00AB3E3E" w:rsidRPr="00352D34" w:rsidRDefault="00AB3E3E">
      <w:pPr>
        <w:rPr>
          <w:sz w:val="24"/>
          <w:szCs w:val="24"/>
        </w:rPr>
      </w:pPr>
    </w:p>
    <w:p w14:paraId="616BC1FB" w14:textId="4E4F2986" w:rsidR="00526A28" w:rsidRDefault="00526A28">
      <w:pPr>
        <w:rPr>
          <w:sz w:val="24"/>
          <w:szCs w:val="24"/>
        </w:rPr>
      </w:pPr>
      <w:r w:rsidRPr="00526A28">
        <w:rPr>
          <w:sz w:val="24"/>
          <w:szCs w:val="24"/>
        </w:rPr>
        <w:t>Se toca de Vuelta e</w:t>
      </w:r>
      <w:r>
        <w:rPr>
          <w:sz w:val="24"/>
          <w:szCs w:val="24"/>
        </w:rPr>
        <w:t>l padre:</w:t>
      </w:r>
    </w:p>
    <w:p w14:paraId="15DBDA28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A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26A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FetchData</w:t>
      </w: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A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SettearValores</w:t>
      </w:r>
      <w:r w:rsidRPr="00526A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>SetearValoresEnPadre</w:t>
      </w:r>
      <w:r w:rsidRPr="00526A28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26A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FetchData</w:t>
      </w:r>
      <w:r w:rsidRPr="00526A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4CDDA4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9D64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A5E3BC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>@code {</w:t>
      </w:r>
    </w:p>
    <w:p w14:paraId="3D1E9E68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FC00A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6A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A28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WeatherForecast</w:t>
      </w: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>[]? _forecasts;</w:t>
      </w:r>
    </w:p>
    <w:p w14:paraId="23672BAE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38934" w14:textId="77777777" w:rsidR="00526A28" w:rsidRP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6A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A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SetearValoresEnPadre(</w:t>
      </w:r>
      <w:r w:rsidRPr="00526A28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WeatherForecast</w:t>
      </w: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>[]? forecasts)</w:t>
      </w:r>
    </w:p>
    <w:p w14:paraId="4AB3654F" w14:textId="77777777" w:rsid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26A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42643C" w14:textId="77777777" w:rsid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_forecasts = forecasts;</w:t>
      </w:r>
    </w:p>
    <w:p w14:paraId="110C3827" w14:textId="77777777" w:rsidR="00526A28" w:rsidRDefault="00526A28" w:rsidP="00526A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F8E773" w14:textId="62263A98" w:rsidR="00526A28" w:rsidRDefault="00526A28" w:rsidP="00526A2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A2BFA5" w14:textId="6D5621E5" w:rsidR="00526A28" w:rsidRDefault="00526A28" w:rsidP="00526A2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Settear</w:t>
      </w:r>
      <w:r w:rsidR="00CD29F9">
        <w:rPr>
          <w:rFonts w:ascii="Cascadia Mono" w:hAnsi="Cascadia Mono" w:cs="Cascadia Mono"/>
          <w:color w:val="00000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>alores es el nombre del evento y SetearValoresEnPadre debe ser igual que el método.</w:t>
      </w:r>
    </w:p>
    <w:p w14:paraId="732CB446" w14:textId="39CDD848" w:rsidR="00526A28" w:rsidRPr="00526A28" w:rsidRDefault="00526A28" w:rsidP="00526A28">
      <w:pPr>
        <w:rPr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Y ahí ya está, se envía el resultado novedoso al padre, quien puede decidir qué hacer al respeto.</w:t>
      </w:r>
    </w:p>
    <w:p w14:paraId="4A08B497" w14:textId="27466149" w:rsidR="006E48E1" w:rsidRDefault="00AB13C1">
      <w:r>
        <w:t>Dice que el EventCallBack se parece mucho a un delegado pero no lo es. Dice que se lo puede invocar, esté o no lleno(¿</w:t>
      </w:r>
      <w:r w:rsidR="00CD29F9">
        <w:t>registrado</w:t>
      </w:r>
      <w:r>
        <w:t>?).</w:t>
      </w:r>
    </w:p>
    <w:p w14:paraId="520EF5AD" w14:textId="22F3C49E" w:rsidR="00C76C5E" w:rsidRDefault="00C76C5E"/>
    <w:p w14:paraId="7CCAA1E9" w14:textId="195324C6" w:rsidR="00C76C5E" w:rsidRPr="00C76C5E" w:rsidRDefault="00C76C5E" w:rsidP="00C76C5E">
      <w:pPr>
        <w:ind w:left="708" w:firstLine="708"/>
        <w:rPr>
          <w:sz w:val="40"/>
          <w:szCs w:val="40"/>
        </w:rPr>
      </w:pPr>
      <w:r w:rsidRPr="00C76C5E">
        <w:rPr>
          <w:sz w:val="40"/>
          <w:szCs w:val="40"/>
        </w:rPr>
        <w:lastRenderedPageBreak/>
        <w:t xml:space="preserve">Comunicación entre componentes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C76C5E">
        <w:rPr>
          <w:sz w:val="40"/>
          <w:szCs w:val="40"/>
        </w:rPr>
        <w:t>By referencing Child Components</w:t>
      </w:r>
    </w:p>
    <w:p w14:paraId="79A415BE" w14:textId="7846E31B" w:rsidR="00C76C5E" w:rsidRDefault="00605D94">
      <w:pPr>
        <w:rPr>
          <w:sz w:val="28"/>
          <w:szCs w:val="28"/>
        </w:rPr>
      </w:pPr>
      <w:r>
        <w:rPr>
          <w:sz w:val="28"/>
          <w:szCs w:val="28"/>
        </w:rPr>
        <w:t>Crea un componente hijo. Allí declara un atributo booleano (false) y establece un if en el html para que solo se muestre su contenido en caso de ser true.</w:t>
      </w:r>
    </w:p>
    <w:p w14:paraId="528387A8" w14:textId="2E614D6B" w:rsidR="00A228E8" w:rsidRDefault="00A228E8">
      <w:pPr>
        <w:rPr>
          <w:sz w:val="28"/>
          <w:szCs w:val="28"/>
        </w:rPr>
      </w:pPr>
      <w:r>
        <w:rPr>
          <w:sz w:val="28"/>
          <w:szCs w:val="28"/>
        </w:rPr>
        <w:t>Asimismo, en el hijo establece un método público que haga el cambio de estado del booleano+StateHasChanged. Este método será llamado por el padre.</w:t>
      </w:r>
    </w:p>
    <w:p w14:paraId="53AE81A0" w14:textId="55490B33" w:rsidR="00A228E8" w:rsidRDefault="00A228E8" w:rsidP="00A228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Los componentes se renderizan en 4 tipos de situaciones:</w:t>
      </w:r>
    </w:p>
    <w:p w14:paraId="74C63929" w14:textId="52DAFE64" w:rsidR="00A228E8" w:rsidRDefault="00A228E8" w:rsidP="00A228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1- Cuando el componente es creado.</w:t>
      </w:r>
    </w:p>
    <w:p w14:paraId="658866F9" w14:textId="4CDD8318" w:rsidR="00A228E8" w:rsidRDefault="00A228E8" w:rsidP="00A228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2- Cuando cambia el valor de algún parámetro.</w:t>
      </w:r>
    </w:p>
    <w:p w14:paraId="31AA3C29" w14:textId="63C501AC" w:rsidR="00A228E8" w:rsidRDefault="00A228E8" w:rsidP="00A228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3- Cuando hay un evento handler.</w:t>
      </w:r>
    </w:p>
    <w:p w14:paraId="16B26A44" w14:textId="1C0DB798" w:rsidR="00A228E8" w:rsidRPr="00A228E8" w:rsidRDefault="00A228E8" w:rsidP="00A228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4- Cuando el desarrollador se lo ordena: StateHasChanged();</w:t>
      </w:r>
    </w:p>
    <w:p w14:paraId="2AAB41A8" w14:textId="44060341" w:rsidR="00A228E8" w:rsidRPr="00352D34" w:rsidRDefault="00F64150">
      <w:pPr>
        <w:rPr>
          <w:sz w:val="28"/>
          <w:szCs w:val="28"/>
          <w:lang w:val="en-US"/>
        </w:rPr>
      </w:pPr>
      <w:r w:rsidRPr="00352D34">
        <w:rPr>
          <w:sz w:val="28"/>
          <w:szCs w:val="28"/>
          <w:lang w:val="en-US"/>
        </w:rPr>
        <w:t>Componente padre:</w:t>
      </w:r>
    </w:p>
    <w:p w14:paraId="72C7AAB8" w14:textId="77777777" w:rsidR="00F64150" w:rsidRP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1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64150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F64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15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F64150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F64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F64150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r w:rsidRPr="00F641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64150">
        <w:rPr>
          <w:rFonts w:ascii="Cascadia Mono" w:hAnsi="Cascadia Mono" w:cs="Cascadia Mono"/>
          <w:color w:val="000000"/>
          <w:sz w:val="19"/>
          <w:szCs w:val="19"/>
          <w:lang w:val="en-US"/>
        </w:rPr>
        <w:t>(()=&gt;{</w:t>
      </w:r>
    </w:p>
    <w:p w14:paraId="70ED4143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hijo.Mostrattore();</w:t>
      </w:r>
    </w:p>
    <w:p w14:paraId="58EDA13F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Mostrar hijo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4FDC1C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BBD911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83322D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HijoComponent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r>
        <w:rPr>
          <w:rFonts w:ascii="Cascadia Mono" w:hAnsi="Cascadia Mono" w:cs="Cascadia Mono"/>
          <w:color w:val="800080"/>
          <w:sz w:val="19"/>
          <w:szCs w:val="19"/>
        </w:rPr>
        <w:t>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hijo</w:t>
      </w:r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HijoComponent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28A962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F707EB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@code{</w:t>
      </w:r>
    </w:p>
    <w:p w14:paraId="27F78AD4" w14:textId="77777777" w:rsidR="00F64150" w:rsidRDefault="00F64150" w:rsidP="00F64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HijoComponent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hijo;</w:t>
      </w:r>
    </w:p>
    <w:p w14:paraId="35B7A5FD" w14:textId="412A3129" w:rsidR="00F64150" w:rsidRDefault="00F64150" w:rsidP="00F6415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ACC6A4" w14:textId="2ACA4EA7" w:rsidR="00F64150" w:rsidRDefault="00F64150" w:rsidP="00F6415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Crea un botón que llama al método del hijo. En el code se crea una instancia del hijo, a la vez que se establece la referencia al mismo en HijoComponent.</w:t>
      </w:r>
    </w:p>
    <w:p w14:paraId="2E381D42" w14:textId="39C7367B" w:rsidR="00E6679C" w:rsidRDefault="00E6679C" w:rsidP="00F6415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A81EDCB" w14:textId="7C5674C7" w:rsidR="00E6679C" w:rsidRDefault="00E6679C" w:rsidP="00E6679C">
      <w:pPr>
        <w:jc w:val="center"/>
        <w:rPr>
          <w:rFonts w:ascii="Cascadia Mono" w:hAnsi="Cascadia Mono" w:cs="Cascadia Mono"/>
          <w:color w:val="000000"/>
          <w:sz w:val="28"/>
          <w:szCs w:val="28"/>
        </w:rPr>
      </w:pPr>
      <w:r w:rsidRPr="00E6679C">
        <w:rPr>
          <w:rFonts w:ascii="Cascadia Mono" w:hAnsi="Cascadia Mono" w:cs="Cascadia Mono"/>
          <w:color w:val="000000"/>
          <w:sz w:val="28"/>
          <w:szCs w:val="28"/>
        </w:rPr>
        <w:t>Templated Components</w:t>
      </w:r>
    </w:p>
    <w:p w14:paraId="1BCAEB8F" w14:textId="59AC465B" w:rsidR="00E6679C" w:rsidRDefault="00E6679C" w:rsidP="00E6679C">
      <w:pPr>
        <w:jc w:val="center"/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noProof/>
          <w:color w:val="000000"/>
          <w:sz w:val="28"/>
          <w:szCs w:val="28"/>
        </w:rPr>
        <w:lastRenderedPageBreak/>
        <w:drawing>
          <wp:inline distT="0" distB="0" distL="0" distR="0" wp14:anchorId="1EEA5254" wp14:editId="5D70E208">
            <wp:extent cx="5393055" cy="2743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FCF5" w14:textId="7FEB69B9" w:rsidR="00E6679C" w:rsidRDefault="00E6679C" w:rsidP="00E6679C">
      <w:pPr>
        <w:jc w:val="center"/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Render Fragment</w:t>
      </w:r>
    </w:p>
    <w:p w14:paraId="7DD6674F" w14:textId="1E9173FD" w:rsidR="00E6679C" w:rsidRDefault="00657128" w:rsidP="00E6679C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Copia algo así:</w:t>
      </w:r>
    </w:p>
    <w:p w14:paraId="31118646" w14:textId="77777777" w:rsidR="00657128" w:rsidRPr="00352D34" w:rsidRDefault="00657128" w:rsidP="00657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es-ES"/>
        </w:rPr>
      </w:pPr>
      <w:r w:rsidRPr="00352D34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es-ES"/>
        </w:rPr>
        <w:t>&lt;div class="mb-3"&gt;</w:t>
      </w:r>
    </w:p>
    <w:p w14:paraId="08590546" w14:textId="77777777" w:rsidR="00657128" w:rsidRPr="00657128" w:rsidRDefault="00657128" w:rsidP="00657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es-ES"/>
        </w:rPr>
      </w:pPr>
      <w:r w:rsidRPr="00352D34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es-ES"/>
        </w:rPr>
        <w:t xml:space="preserve">  </w:t>
      </w:r>
      <w:r w:rsidRPr="00657128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es-ES"/>
        </w:rPr>
        <w:t>&lt;label for="exampleFormControlInput1" class="form-label"&gt;Email address&lt;/label&gt;</w:t>
      </w:r>
    </w:p>
    <w:p w14:paraId="5A2BF9BD" w14:textId="77777777" w:rsidR="00657128" w:rsidRPr="00657128" w:rsidRDefault="00657128" w:rsidP="00657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es-ES"/>
        </w:rPr>
      </w:pPr>
      <w:r w:rsidRPr="00657128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es-ES"/>
        </w:rPr>
        <w:t xml:space="preserve">  &lt;input type="email" class="form-control" id="exampleFormControlInput1" placeholder="name@example.com"&gt;</w:t>
      </w:r>
    </w:p>
    <w:p w14:paraId="6418A10C" w14:textId="77777777" w:rsidR="00657128" w:rsidRPr="00657128" w:rsidRDefault="00657128" w:rsidP="00657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es-ES"/>
        </w:rPr>
      </w:pPr>
      <w:r w:rsidRPr="00657128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es-ES"/>
        </w:rPr>
        <w:t>&lt;/div&gt;</w:t>
      </w:r>
    </w:p>
    <w:p w14:paraId="4D1B607D" w14:textId="3403C0DB" w:rsidR="00657128" w:rsidRDefault="00657128" w:rsidP="00E6679C">
      <w:pPr>
        <w:rPr>
          <w:rFonts w:ascii="Cascadia Mono" w:hAnsi="Cascadia Mono" w:cs="Cascadia Mono"/>
          <w:color w:val="000000"/>
          <w:sz w:val="28"/>
          <w:szCs w:val="28"/>
        </w:rPr>
      </w:pPr>
    </w:p>
    <w:p w14:paraId="0F0A5393" w14:textId="16957435" w:rsidR="00657128" w:rsidRDefault="00657128" w:rsidP="00E6679C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Lo cual sirve para ingresar un dato. Afirma que si se quisieran ingresar p ej 10 datos, serían demasiadas líneas de código (en mi caso no tantas) . Por eso hace muchas cosas.</w:t>
      </w:r>
    </w:p>
    <w:p w14:paraId="1CC8082A" w14:textId="5FD03878" w:rsidR="00657128" w:rsidRDefault="00657128" w:rsidP="00E6679C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Crea un componente en donde pega eso y luego lo edita:</w:t>
      </w:r>
    </w:p>
    <w:p w14:paraId="771F3BE1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h3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>NuevoComponent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h3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4915B6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D29B0C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="mb-3"&gt;</w:t>
      </w:r>
    </w:p>
    <w:p w14:paraId="6492CA1D" w14:textId="4C302A34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for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="exampleFormControlInput1"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="form-label"&gt;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@Label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60A190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@Control</w:t>
      </w:r>
    </w:p>
    <w:p w14:paraId="0C22F8CB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AF3161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062177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>@code {</w:t>
      </w:r>
    </w:p>
    <w:p w14:paraId="463EBA28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657128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F7867E5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 {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36B473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B58E26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657128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A1B10B6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2B91AF"/>
          <w:sz w:val="19"/>
          <w:szCs w:val="19"/>
          <w:lang w:val="en-US"/>
        </w:rPr>
        <w:t>RenderFragment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{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2134675" w14:textId="0B5CE5D8" w:rsidR="00657128" w:rsidRDefault="00657128" w:rsidP="00657128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4C5638" w14:textId="6B0C2E93" w:rsidR="00E6679C" w:rsidRDefault="00657128" w:rsidP="00E6679C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Ese control hace acordar al @body del MainLayout.</w:t>
      </w:r>
    </w:p>
    <w:p w14:paraId="4D63A03B" w14:textId="4C5EB69F" w:rsidR="00657128" w:rsidRDefault="00657128" w:rsidP="00E6679C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En la página pone esto:</w:t>
      </w:r>
    </w:p>
    <w:p w14:paraId="31BEC91E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6571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NuevoComponent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="Name"&gt;</w:t>
      </w:r>
    </w:p>
    <w:p w14:paraId="7F36520C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Control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F68181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="text"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="exampleFormControlInput1"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="Name"&gt;</w:t>
      </w:r>
    </w:p>
    <w:p w14:paraId="48D32879" w14:textId="77777777" w:rsid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Control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C49866" w14:textId="77777777" w:rsid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NuevoComponent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177737" w14:textId="77777777" w:rsid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NuevoComponent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="Email"&gt;</w:t>
      </w:r>
    </w:p>
    <w:p w14:paraId="2B4563FB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Control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195659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="email"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="exampleFormControlInput1"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="name@example.com"&gt;</w:t>
      </w:r>
    </w:p>
    <w:p w14:paraId="071256B9" w14:textId="77777777" w:rsid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Control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95A822" w14:textId="77777777" w:rsid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NuevoComponent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6011A5" w14:textId="77777777" w:rsid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NuevoComponent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="Department"&gt;</w:t>
      </w:r>
    </w:p>
    <w:p w14:paraId="3591B2FF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Control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8CA220" w14:textId="77777777" w:rsidR="00657128" w:rsidRP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5712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="text"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="exampleFormControlInput1"</w:t>
      </w: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712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657128">
        <w:rPr>
          <w:rFonts w:ascii="Cascadia Mono" w:hAnsi="Cascadia Mono" w:cs="Cascadia Mono"/>
          <w:color w:val="0000FF"/>
          <w:sz w:val="19"/>
          <w:szCs w:val="19"/>
          <w:lang w:val="en-US"/>
        </w:rPr>
        <w:t>="Department"&gt;</w:t>
      </w:r>
    </w:p>
    <w:p w14:paraId="7B347605" w14:textId="77777777" w:rsidR="00657128" w:rsidRDefault="00657128" w:rsidP="006571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571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Control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90D87C" w14:textId="7E82EA79" w:rsidR="00657128" w:rsidRDefault="00657128" w:rsidP="00657128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NuevoComponent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003031" w14:textId="49B3ACC6" w:rsidR="00E6679C" w:rsidRDefault="00657128" w:rsidP="00E6679C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Siendo unas pocas líneas nada mas</w:t>
      </w:r>
    </w:p>
    <w:p w14:paraId="56E9D2AC" w14:textId="63440286" w:rsidR="00E6679C" w:rsidRDefault="00E6679C" w:rsidP="00E6679C">
      <w:pPr>
        <w:rPr>
          <w:rFonts w:ascii="Cascadia Mono" w:hAnsi="Cascadia Mono" w:cs="Cascadia Mono"/>
          <w:color w:val="000000"/>
          <w:sz w:val="28"/>
          <w:szCs w:val="28"/>
        </w:rPr>
      </w:pPr>
    </w:p>
    <w:p w14:paraId="4321BA0D" w14:textId="44B37264" w:rsidR="00E6679C" w:rsidRDefault="00471502" w:rsidP="00471502">
      <w:pPr>
        <w:jc w:val="center"/>
        <w:rPr>
          <w:rFonts w:ascii="Cascadia Mono" w:hAnsi="Cascadia Mono" w:cs="Cascadia Mono"/>
          <w:color w:val="000000"/>
          <w:sz w:val="36"/>
          <w:szCs w:val="36"/>
        </w:rPr>
      </w:pPr>
      <w:r w:rsidRPr="00471502">
        <w:rPr>
          <w:rFonts w:ascii="Cascadia Mono" w:hAnsi="Cascadia Mono" w:cs="Cascadia Mono"/>
          <w:color w:val="000000"/>
          <w:sz w:val="36"/>
          <w:szCs w:val="36"/>
        </w:rPr>
        <w:t>Generic Typed Items List</w:t>
      </w:r>
    </w:p>
    <w:p w14:paraId="03214E52" w14:textId="77777777" w:rsidR="003E0CC3" w:rsidRDefault="003E0CC3" w:rsidP="003E0CC3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Se vincula con el cuarto de los temas presentados de los templates.</w:t>
      </w:r>
    </w:p>
    <w:p w14:paraId="355DFE3F" w14:textId="6ADCD0B4" w:rsidR="001D6EED" w:rsidRDefault="001D6EED" w:rsidP="001D6EED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En la página</w:t>
      </w:r>
      <w:r w:rsidR="00725716">
        <w:rPr>
          <w:rFonts w:ascii="Cascadia Mono" w:hAnsi="Cascadia Mono" w:cs="Cascadia Mono"/>
          <w:color w:val="000000"/>
          <w:sz w:val="28"/>
          <w:szCs w:val="28"/>
        </w:rPr>
        <w:t>, pone una clase de empleado. En OnInitialized crea una lista y le mete 3 empleados. Luego hace esto:</w:t>
      </w:r>
    </w:p>
    <w:p w14:paraId="65280A55" w14:textId="77777777" w:rsidR="00725716" w:rsidRDefault="00725716" w:rsidP="007257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GridAutoComponent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Items</w:t>
      </w:r>
      <w:r>
        <w:rPr>
          <w:rFonts w:ascii="Cascadia Mono" w:hAnsi="Cascadia Mono" w:cs="Cascadia Mono"/>
          <w:color w:val="0000FF"/>
          <w:sz w:val="19"/>
          <w:szCs w:val="19"/>
        </w:rPr>
        <w:t>="empleados"&gt;&lt;/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GridAutoComponent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1A50C9" w14:textId="664C85E7" w:rsidR="00725716" w:rsidRDefault="00725716" w:rsidP="001D6EED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Lo pasa por parámetro.</w:t>
      </w:r>
      <w:r w:rsidR="003E0CC3">
        <w:rPr>
          <w:rFonts w:ascii="Cascadia Mono" w:hAnsi="Cascadia Mono" w:cs="Cascadia Mono"/>
          <w:color w:val="000000"/>
          <w:sz w:val="28"/>
          <w:szCs w:val="28"/>
        </w:rPr>
        <w:t>Los recibe un parámetro llamado Items</w:t>
      </w:r>
    </w:p>
    <w:p w14:paraId="20B9EA7A" w14:textId="30F5E49C" w:rsidR="003E0CC3" w:rsidRDefault="003E0CC3" w:rsidP="001D6EED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Además:</w:t>
      </w:r>
    </w:p>
    <w:p w14:paraId="3EF467E4" w14:textId="77777777" w:rsidR="003E0CC3" w:rsidRDefault="003E0CC3" w:rsidP="003E0CC3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Agrega componente automaticGridComponent. Parámetro. Agrega arriba algo de typeParam.</w:t>
      </w:r>
    </w:p>
    <w:p w14:paraId="414278BC" w14:textId="77777777" w:rsidR="003E0CC3" w:rsidRDefault="003E0CC3" w:rsidP="003E0CC3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Usa Reflection. @Sysyem.Reflection</w:t>
      </w:r>
    </w:p>
    <w:p w14:paraId="2E1E9525" w14:textId="77777777" w:rsidR="003E0CC3" w:rsidRDefault="003E0CC3" w:rsidP="003E0CC3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OnParameterSet, Evento que se ejecuta después de que los parámetros se establecen y antes de que se renderiza el componente.</w:t>
      </w:r>
    </w:p>
    <w:p w14:paraId="19334C54" w14:textId="77777777" w:rsidR="003E0CC3" w:rsidRDefault="003E0CC3" w:rsidP="001D6EED">
      <w:pPr>
        <w:rPr>
          <w:rFonts w:ascii="Cascadia Mono" w:hAnsi="Cascadia Mono" w:cs="Cascadia Mono"/>
          <w:color w:val="000000"/>
          <w:sz w:val="28"/>
          <w:szCs w:val="28"/>
        </w:rPr>
      </w:pPr>
    </w:p>
    <w:p w14:paraId="587BA1F9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@typeparam TItem</w:t>
      </w:r>
    </w:p>
    <w:p w14:paraId="1A01A294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@</w:t>
      </w:r>
      <w:r w:rsidRPr="003E0CC3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using</w:t>
      </w: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System.Reflection</w:t>
      </w:r>
    </w:p>
    <w:p w14:paraId="4BC6C86E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03F470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memberInfo 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!=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memberInfo.Length &gt; 0)</w:t>
      </w:r>
    </w:p>
    <w:p w14:paraId="46C5234F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E87780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0CC3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="table"&gt;</w:t>
      </w:r>
    </w:p>
    <w:p w14:paraId="583D2F42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4AD4F0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D7CC7C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@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member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memberInfo)</w:t>
      </w:r>
    </w:p>
    <w:p w14:paraId="0CCC8DF6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E6ED2D6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(member.MemberType == </w:t>
      </w:r>
      <w:r w:rsidRPr="003E0CC3">
        <w:rPr>
          <w:rFonts w:ascii="Cascadia Mono" w:hAnsi="Cascadia Mono" w:cs="Cascadia Mono"/>
          <w:color w:val="2B91AF"/>
          <w:sz w:val="19"/>
          <w:szCs w:val="19"/>
          <w:highlight w:val="yellow"/>
          <w:lang w:val="en-US"/>
        </w:rPr>
        <w:t>MemberTypes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Property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9B25A0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6FF225A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D58528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@member.</w:t>
      </w: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Name</w:t>
      </w:r>
    </w:p>
    <w:p w14:paraId="0E61F453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E6CEBF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79650E0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CA972E6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A9AD02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5EFC32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FDD52B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Items)</w:t>
      </w:r>
    </w:p>
    <w:p w14:paraId="21E7A5A5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CA684F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106F79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@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member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memberInfo)</w:t>
      </w:r>
    </w:p>
    <w:p w14:paraId="7F914773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36F0676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(member.MemberType == </w:t>
      </w:r>
      <w:r w:rsidRPr="003E0CC3">
        <w:rPr>
          <w:rFonts w:ascii="Cascadia Mono" w:hAnsi="Cascadia Mono" w:cs="Cascadia Mono"/>
          <w:color w:val="2B91AF"/>
          <w:sz w:val="19"/>
          <w:szCs w:val="19"/>
          <w:lang w:val="en-US"/>
        </w:rPr>
        <w:t>MemberTypes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.Property)</w:t>
      </w:r>
    </w:p>
    <w:p w14:paraId="55577DC2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88071B7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974516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@item.</w:t>
      </w: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GetType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GetProperty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(member.Name).</w:t>
      </w:r>
      <w:r w:rsidRPr="003E0CC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GetValue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(item)</w:t>
      </w:r>
    </w:p>
    <w:p w14:paraId="50421B08" w14:textId="77777777" w:rsidR="003E0CC3" w:rsidRPr="00352D34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52D34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313EB09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2C65AC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8457A8A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7AA7C4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830DC7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463A3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5F1D9D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E0CC3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FFC8C1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C58135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ABA14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C1535B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@code {</w:t>
      </w:r>
    </w:p>
    <w:p w14:paraId="7AA78579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3E0CC3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7B874BD" w14:textId="2FC6451B" w:rsid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0CC3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0CC3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&gt;Items {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5E1D1" w14:textId="1A8E0550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70AD47" w:themeColor="accent6"/>
          <w:sz w:val="19"/>
          <w:szCs w:val="19"/>
        </w:rPr>
      </w:pPr>
      <w:r w:rsidRPr="003E0CC3">
        <w:rPr>
          <w:rFonts w:ascii="Cascadia Mono" w:hAnsi="Cascadia Mono" w:cs="Cascadia Mono"/>
          <w:color w:val="70AD47" w:themeColor="accent6"/>
          <w:sz w:val="19"/>
          <w:szCs w:val="19"/>
        </w:rPr>
        <w:t>Aquí se recibe el listado que se le manda.</w:t>
      </w:r>
    </w:p>
    <w:p w14:paraId="4A631ADA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09ECC5" w14:textId="77777777" w:rsidR="003E0CC3" w:rsidRPr="00352D34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52D34">
        <w:rPr>
          <w:rFonts w:ascii="Cascadia Mono" w:hAnsi="Cascadia Mono" w:cs="Cascadia Mono"/>
          <w:color w:val="2B91AF"/>
          <w:sz w:val="19"/>
          <w:szCs w:val="19"/>
        </w:rPr>
        <w:t>MemberInfo</w:t>
      </w:r>
      <w:r w:rsidRPr="00352D34">
        <w:rPr>
          <w:rFonts w:ascii="Cascadia Mono" w:hAnsi="Cascadia Mono" w:cs="Cascadia Mono"/>
          <w:color w:val="000000"/>
          <w:sz w:val="19"/>
          <w:szCs w:val="19"/>
        </w:rPr>
        <w:t>[] memberInfo;</w:t>
      </w:r>
    </w:p>
    <w:p w14:paraId="32CD17A9" w14:textId="1D0E29D9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70AD47" w:themeColor="accent6"/>
          <w:sz w:val="19"/>
          <w:szCs w:val="19"/>
        </w:rPr>
      </w:pPr>
      <w:r w:rsidRPr="003E0CC3">
        <w:rPr>
          <w:rFonts w:ascii="Cascadia Mono" w:hAnsi="Cascadia Mono" w:cs="Cascadia Mono"/>
          <w:color w:val="70AD47" w:themeColor="accent6"/>
          <w:sz w:val="19"/>
          <w:szCs w:val="19"/>
        </w:rPr>
        <w:t>Esto de arriba viene del Reflection</w:t>
      </w:r>
    </w:p>
    <w:p w14:paraId="43683A74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117CEC" w14:textId="77777777" w:rsidR="003E0CC3" w:rsidRPr="00352D34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OnParametersSet()</w:t>
      </w:r>
    </w:p>
    <w:p w14:paraId="16F22B00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685A7E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.OnParametersSet();</w:t>
      </w:r>
    </w:p>
    <w:p w14:paraId="356481A8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CEDF26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(Items!=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Items.Count &gt; 0)</w:t>
      </w:r>
    </w:p>
    <w:p w14:paraId="7A539BD4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8E0AED" w14:textId="77777777" w:rsidR="003E0CC3" w:rsidRPr="003E0CC3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E0CC3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typeOfItem = </w:t>
      </w:r>
      <w:r w:rsidRPr="003E0CC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>.Items[0].GetType();</w:t>
      </w:r>
    </w:p>
    <w:p w14:paraId="08460A21" w14:textId="77777777" w:rsidR="003E0CC3" w:rsidRPr="00352D34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0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52D34">
        <w:rPr>
          <w:rFonts w:ascii="Cascadia Mono" w:hAnsi="Cascadia Mono" w:cs="Cascadia Mono"/>
          <w:color w:val="000000"/>
          <w:sz w:val="19"/>
          <w:szCs w:val="19"/>
        </w:rPr>
        <w:t>memberInfo = typeOfItem.GetMembers();</w:t>
      </w:r>
    </w:p>
    <w:p w14:paraId="01FF5A5A" w14:textId="77777777" w:rsidR="003E0CC3" w:rsidRPr="00352D34" w:rsidRDefault="003E0CC3" w:rsidP="003E0C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2D3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4D2C3A" w14:textId="3C39D150" w:rsidR="003E0CC3" w:rsidRPr="00352D34" w:rsidRDefault="003E0CC3" w:rsidP="003E0CC3">
      <w:pPr>
        <w:rPr>
          <w:rFonts w:ascii="Cascadia Mono" w:hAnsi="Cascadia Mono" w:cs="Cascadia Mono"/>
          <w:color w:val="000000"/>
          <w:sz w:val="28"/>
          <w:szCs w:val="28"/>
        </w:rPr>
      </w:pPr>
      <w:r w:rsidRPr="00352D3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07A409" w14:textId="21B83F5C" w:rsidR="001D6EED" w:rsidRDefault="005A0D60" w:rsidP="001D6EED">
      <w:pPr>
        <w:rPr>
          <w:rFonts w:ascii="Cascadia Mono" w:hAnsi="Cascadia Mono" w:cs="Cascadia Mono"/>
          <w:color w:val="000000"/>
          <w:sz w:val="28"/>
          <w:szCs w:val="28"/>
        </w:rPr>
      </w:pPr>
      <w:r w:rsidRPr="005A0D60">
        <w:rPr>
          <w:rFonts w:ascii="Cascadia Mono" w:hAnsi="Cascadia Mono" w:cs="Cascadia Mono"/>
          <w:color w:val="000000"/>
          <w:sz w:val="28"/>
          <w:szCs w:val="28"/>
        </w:rPr>
        <w:t>Luego hace modificaciones para q</w:t>
      </w:r>
      <w:r>
        <w:rPr>
          <w:rFonts w:ascii="Cascadia Mono" w:hAnsi="Cascadia Mono" w:cs="Cascadia Mono"/>
          <w:color w:val="000000"/>
          <w:sz w:val="28"/>
          <w:szCs w:val="28"/>
        </w:rPr>
        <w:t>ue no se muestre el Id.</w:t>
      </w:r>
    </w:p>
    <w:p w14:paraId="5B50840C" w14:textId="09A77964" w:rsidR="005A0D60" w:rsidRPr="005A0D60" w:rsidRDefault="005A0D60" w:rsidP="001D6EED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Le pasa otro parámetro mas. En padre:</w:t>
      </w:r>
    </w:p>
    <w:p w14:paraId="77983826" w14:textId="77777777" w:rsidR="005A0D60" w:rsidRDefault="005A0D60" w:rsidP="005A0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GridAutoComponent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Items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empleados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ColumnsToExcludeCSV</w:t>
      </w:r>
      <w:r>
        <w:rPr>
          <w:rFonts w:ascii="Cascadia Mono" w:hAnsi="Cascadia Mono" w:cs="Cascadia Mono"/>
          <w:color w:val="0000FF"/>
          <w:sz w:val="19"/>
          <w:szCs w:val="19"/>
        </w:rPr>
        <w:t>="Id"&gt;&lt;/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GridAutoComponent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FC4438" w14:textId="37538F99" w:rsidR="001D6EED" w:rsidRPr="00352D34" w:rsidRDefault="005A0D60" w:rsidP="001D6EED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r w:rsidRPr="00352D34">
        <w:rPr>
          <w:rFonts w:ascii="Cascadia Mono" w:hAnsi="Cascadia Mono" w:cs="Cascadia Mono"/>
          <w:color w:val="000000"/>
          <w:sz w:val="28"/>
          <w:szCs w:val="28"/>
          <w:lang w:val="en-US"/>
        </w:rPr>
        <w:lastRenderedPageBreak/>
        <w:t>En componente:</w:t>
      </w:r>
    </w:p>
    <w:p w14:paraId="7ABA414B" w14:textId="77777777" w:rsidR="005A0D60" w:rsidRPr="00352D34" w:rsidRDefault="005A0D60" w:rsidP="005A0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67C385" w14:textId="77777777" w:rsidR="005A0D60" w:rsidRPr="005A0D60" w:rsidRDefault="005A0D60" w:rsidP="005A0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5A0D60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BB8AF2F" w14:textId="65C4A719" w:rsidR="005A0D60" w:rsidRPr="005A0D60" w:rsidRDefault="005A0D60" w:rsidP="005A0D60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ColumnsToExcludeCSV { 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5C2EED3" w14:textId="0D37A6CF" w:rsidR="005A0D60" w:rsidRPr="005A0D60" w:rsidRDefault="005A0D60" w:rsidP="001D6EED">
      <w:pPr>
        <w:rPr>
          <w:rFonts w:ascii="Cascadia Mono" w:hAnsi="Cascadia Mono" w:cs="Cascadia Mono"/>
          <w:color w:val="000000"/>
          <w:sz w:val="28"/>
          <w:szCs w:val="28"/>
        </w:rPr>
      </w:pPr>
      <w:r w:rsidRPr="005A0D60">
        <w:rPr>
          <w:rFonts w:ascii="Cascadia Mono" w:hAnsi="Cascadia Mono" w:cs="Cascadia Mono"/>
          <w:color w:val="000000"/>
          <w:sz w:val="28"/>
          <w:szCs w:val="28"/>
        </w:rPr>
        <w:t>Luego lo utiliza como f</w:t>
      </w:r>
      <w:r>
        <w:rPr>
          <w:rFonts w:ascii="Cascadia Mono" w:hAnsi="Cascadia Mono" w:cs="Cascadia Mono"/>
          <w:color w:val="000000"/>
          <w:sz w:val="28"/>
          <w:szCs w:val="28"/>
        </w:rPr>
        <w:t xml:space="preserve">iltro en el table (en thead y en tbody): </w:t>
      </w:r>
    </w:p>
    <w:p w14:paraId="2F5849A2" w14:textId="77777777" w:rsidR="005A0D60" w:rsidRPr="005A0D60" w:rsidRDefault="005A0D60" w:rsidP="005A0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member 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memberInfo)</w:t>
      </w:r>
    </w:p>
    <w:p w14:paraId="690D9DAC" w14:textId="77777777" w:rsidR="005A0D60" w:rsidRPr="005A0D60" w:rsidRDefault="005A0D60" w:rsidP="005A0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A66B6CF" w14:textId="77777777" w:rsidR="005A0D60" w:rsidRPr="005A0D60" w:rsidRDefault="005A0D60" w:rsidP="005A0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</w:t>
      </w:r>
      <w:r w:rsidRPr="005A0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(member.MemberType == </w:t>
      </w:r>
      <w:r w:rsidRPr="005A0D60">
        <w:rPr>
          <w:rFonts w:ascii="Cascadia Mono" w:hAnsi="Cascadia Mono" w:cs="Cascadia Mono"/>
          <w:color w:val="2B91AF"/>
          <w:sz w:val="19"/>
          <w:szCs w:val="19"/>
          <w:lang w:val="en-US"/>
        </w:rPr>
        <w:t>MemberTypes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.Property </w:t>
      </w:r>
      <w:r w:rsidRPr="005A0D60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&amp;&amp;</w:t>
      </w:r>
    </w:p>
    <w:p w14:paraId="61800F8B" w14:textId="77777777" w:rsidR="005A0D60" w:rsidRPr="005A0D60" w:rsidRDefault="005A0D60" w:rsidP="005A0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0D60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               !ColumnsToExcludeCSV.Contains(member.Name, </w:t>
      </w:r>
      <w:r w:rsidRPr="005A0D60">
        <w:rPr>
          <w:rFonts w:ascii="Cascadia Mono" w:hAnsi="Cascadia Mono" w:cs="Cascadia Mono"/>
          <w:color w:val="2B91AF"/>
          <w:sz w:val="19"/>
          <w:szCs w:val="19"/>
          <w:highlight w:val="yellow"/>
          <w:lang w:val="en-US"/>
        </w:rPr>
        <w:t>StringComparison</w:t>
      </w:r>
      <w:r w:rsidRPr="005A0D60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.OrdinalIgnoreCase</w:t>
      </w: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FF475E1" w14:textId="08E13A5D" w:rsidR="001D6EED" w:rsidRPr="005A0D60" w:rsidRDefault="005A0D60" w:rsidP="005A0D60">
      <w:pPr>
        <w:rPr>
          <w:rFonts w:ascii="Cascadia Mono" w:hAnsi="Cascadia Mono" w:cs="Cascadia Mono"/>
          <w:color w:val="000000"/>
          <w:sz w:val="28"/>
          <w:szCs w:val="28"/>
        </w:rPr>
      </w:pPr>
      <w:r w:rsidRPr="005A0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5AE6AA" w14:textId="2B0710A4" w:rsidR="001D6EED" w:rsidRDefault="001D6EED" w:rsidP="001D6EED">
      <w:pPr>
        <w:rPr>
          <w:rFonts w:ascii="Cascadia Mono" w:hAnsi="Cascadia Mono" w:cs="Cascadia Mono"/>
          <w:color w:val="000000"/>
          <w:sz w:val="28"/>
          <w:szCs w:val="28"/>
        </w:rPr>
      </w:pPr>
    </w:p>
    <w:p w14:paraId="49163B52" w14:textId="20741AB1" w:rsidR="005A0D60" w:rsidRPr="005A0D60" w:rsidRDefault="005A0D60" w:rsidP="005A0D60">
      <w:pPr>
        <w:jc w:val="right"/>
        <w:rPr>
          <w:rFonts w:ascii="Cascadia Mono" w:hAnsi="Cascadia Mono" w:cs="Cascadia Mono"/>
          <w:color w:val="000000"/>
          <w:sz w:val="28"/>
          <w:szCs w:val="28"/>
          <w:u w:val="single"/>
        </w:rPr>
      </w:pPr>
      <w:r w:rsidRPr="005A0D60">
        <w:rPr>
          <w:rFonts w:ascii="Cascadia Mono" w:hAnsi="Cascadia Mono" w:cs="Cascadia Mono"/>
          <w:color w:val="000000"/>
          <w:sz w:val="28"/>
          <w:szCs w:val="28"/>
          <w:u w:val="single"/>
        </w:rPr>
        <w:t>¡¡Modificar clases del html!!</w:t>
      </w:r>
    </w:p>
    <w:p w14:paraId="2130C87A" w14:textId="7B0E32C2" w:rsidR="005A0D60" w:rsidRDefault="005A0D60" w:rsidP="001D6EED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Se manda y recibe parámetro y allí donde se define la clase se pone:</w:t>
      </w:r>
    </w:p>
    <w:p w14:paraId="6ABE4212" w14:textId="1E730A20" w:rsidR="005A0D60" w:rsidRPr="00352D34" w:rsidRDefault="005A0D60" w:rsidP="005A0D60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52D34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2D34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352D3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$"table </w:t>
      </w: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>{CssClass}</w:t>
      </w:r>
      <w:r w:rsidRPr="00352D3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52D3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352D34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E5841C5" w14:textId="37146D03" w:rsidR="005A0D60" w:rsidRPr="00352D34" w:rsidRDefault="005A0D60" w:rsidP="005A0D60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25A6E5A2" w14:textId="156A4376" w:rsidR="0017672B" w:rsidRPr="00352D34" w:rsidRDefault="0017672B" w:rsidP="0017672B">
      <w:pPr>
        <w:jc w:val="center"/>
        <w:rPr>
          <w:rFonts w:ascii="Cascadia Mono" w:hAnsi="Cascadia Mono" w:cs="Cascadia Mono"/>
          <w:sz w:val="36"/>
          <w:szCs w:val="36"/>
          <w:lang w:val="en-US"/>
        </w:rPr>
      </w:pPr>
      <w:r w:rsidRPr="00352D34">
        <w:rPr>
          <w:rFonts w:ascii="Cascadia Mono" w:hAnsi="Cascadia Mono" w:cs="Cascadia Mono"/>
          <w:sz w:val="36"/>
          <w:szCs w:val="36"/>
          <w:lang w:val="en-US"/>
        </w:rPr>
        <w:t>Generic Typed RenderFragment</w:t>
      </w:r>
    </w:p>
    <w:p w14:paraId="28AAD212" w14:textId="0E7AEAFC" w:rsidR="0017672B" w:rsidRDefault="002E4B1A" w:rsidP="0017672B">
      <w:pPr>
        <w:rPr>
          <w:rFonts w:ascii="Cascadia Mono" w:hAnsi="Cascadia Mono" w:cs="Cascadia Mono"/>
          <w:sz w:val="28"/>
          <w:szCs w:val="28"/>
        </w:rPr>
      </w:pPr>
      <w:r>
        <w:rPr>
          <w:rFonts w:ascii="Cascadia Mono" w:hAnsi="Cascadia Mono" w:cs="Cascadia Mono"/>
          <w:sz w:val="28"/>
          <w:szCs w:val="28"/>
        </w:rPr>
        <w:t>Dice -creo- que hay 2 formas típicas de esto.</w:t>
      </w:r>
    </w:p>
    <w:p w14:paraId="1C958996" w14:textId="737904B1" w:rsidR="002E4B1A" w:rsidRDefault="002E4B1A" w:rsidP="0017672B">
      <w:pPr>
        <w:rPr>
          <w:rFonts w:ascii="Cascadia Mono" w:hAnsi="Cascadia Mono" w:cs="Cascadia Mono"/>
          <w:sz w:val="28"/>
          <w:szCs w:val="28"/>
        </w:rPr>
      </w:pPr>
      <w:r>
        <w:rPr>
          <w:rFonts w:ascii="Cascadia Mono" w:hAnsi="Cascadia Mono" w:cs="Cascadia Mono"/>
          <w:sz w:val="28"/>
          <w:szCs w:val="28"/>
        </w:rPr>
        <w:t>La primera es como repeater.</w:t>
      </w:r>
    </w:p>
    <w:p w14:paraId="04B601ED" w14:textId="68FEC961" w:rsidR="004C3E12" w:rsidRDefault="004C3E12" w:rsidP="0017672B">
      <w:pPr>
        <w:rPr>
          <w:rFonts w:ascii="Cascadia Mono" w:hAnsi="Cascadia Mono" w:cs="Cascadia Mono"/>
          <w:sz w:val="28"/>
          <w:szCs w:val="28"/>
        </w:rPr>
      </w:pPr>
      <w:r>
        <w:rPr>
          <w:rFonts w:ascii="Cascadia Mono" w:hAnsi="Cascadia Mono" w:cs="Cascadia Mono"/>
          <w:sz w:val="28"/>
          <w:szCs w:val="28"/>
        </w:rPr>
        <w:t>Desde la página se hace lo mismo que con lo anterior. Crea una clase, luego una lista con 3 objetos de esa clase y se la manda por parámetro al componente.</w:t>
      </w:r>
      <w:r w:rsidR="00C70319">
        <w:rPr>
          <w:rFonts w:ascii="Cascadia Mono" w:hAnsi="Cascadia Mono" w:cs="Cascadia Mono"/>
          <w:sz w:val="28"/>
          <w:szCs w:val="28"/>
        </w:rPr>
        <w:t xml:space="preserve"> Agrega si algo, en lo que se manda por parámetro para establecer el template.</w:t>
      </w:r>
    </w:p>
    <w:p w14:paraId="5549112B" w14:textId="77777777" w:rsidR="009B7DAD" w:rsidRP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7DAD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RepeaterComponent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7DAD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Items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>customers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6F24898B" w14:textId="77777777" w:rsidR="009B7DAD" w:rsidRP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7DAD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Row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7DAD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Context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="costumer"&gt;</w:t>
      </w:r>
    </w:p>
    <w:p w14:paraId="67BD7B0D" w14:textId="77777777" w:rsidR="009B7DAD" w:rsidRP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B268EBE" w14:textId="77777777" w:rsidR="009B7DAD" w:rsidRP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&gt;&lt;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b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@costumer.CompanyName 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b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EF3E1" w14:textId="77777777" w:rsidR="009B7DAD" w:rsidRP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7DA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="ms-5"&gt;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>@costumer.ContactName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1EC519" w14:textId="77777777" w:rsidR="009B7DAD" w:rsidRP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7DA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="ms-5"&gt;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>@costumer.PhoneNumber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7DAD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B7DA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27C190F" w14:textId="77777777" w:rsid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B7D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@*</w:t>
      </w:r>
      <w:r>
        <w:rPr>
          <w:rFonts w:ascii="Cascadia Mono" w:hAnsi="Cascadia Mono" w:cs="Cascadia Mono"/>
          <w:color w:val="006400"/>
          <w:sz w:val="19"/>
          <w:szCs w:val="19"/>
        </w:rPr>
        <w:t>Agrega un margen a la izquierda y al ppio un renglon en blanco</w:t>
      </w:r>
      <w:r>
        <w:rPr>
          <w:rFonts w:ascii="Cascadia Mono" w:hAnsi="Cascadia Mono" w:cs="Cascadia Mono"/>
          <w:color w:val="000000"/>
          <w:sz w:val="19"/>
          <w:szCs w:val="19"/>
        </w:rPr>
        <w:t>*@</w:t>
      </w:r>
    </w:p>
    <w:p w14:paraId="4DDA5181" w14:textId="77777777" w:rsidR="009B7DAD" w:rsidRDefault="009B7DAD" w:rsidP="009B7D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Row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DCECB5" w14:textId="77777777" w:rsidR="009B7DAD" w:rsidRDefault="009B7DAD" w:rsidP="009B7DAD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RepeaterComponent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7BD510" w14:textId="55DE0119" w:rsidR="00C70319" w:rsidRPr="00C70319" w:rsidRDefault="00C70319" w:rsidP="009B7DAD">
      <w:pPr>
        <w:rPr>
          <w:rFonts w:ascii="Arial" w:hAnsi="Arial" w:cs="Arial"/>
          <w:sz w:val="28"/>
          <w:szCs w:val="28"/>
        </w:rPr>
      </w:pPr>
      <w:r w:rsidRPr="00C70319">
        <w:rPr>
          <w:rFonts w:ascii="Arial" w:hAnsi="Arial" w:cs="Arial"/>
          <w:sz w:val="28"/>
          <w:szCs w:val="28"/>
        </w:rPr>
        <w:t>El componente queda con poco código</w:t>
      </w:r>
      <w:r>
        <w:rPr>
          <w:rFonts w:ascii="Arial" w:hAnsi="Arial" w:cs="Arial"/>
          <w:sz w:val="28"/>
          <w:szCs w:val="28"/>
        </w:rPr>
        <w:t>. Básicamente recibe los parámetros y los muestra</w:t>
      </w:r>
      <w:r w:rsidRPr="00C70319">
        <w:rPr>
          <w:rFonts w:ascii="Arial" w:hAnsi="Arial" w:cs="Arial"/>
          <w:sz w:val="28"/>
          <w:szCs w:val="28"/>
        </w:rPr>
        <w:t>:</w:t>
      </w:r>
    </w:p>
    <w:p w14:paraId="206CC950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@typeparam TItem</w:t>
      </w:r>
    </w:p>
    <w:p w14:paraId="0873BF5C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80CFDD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Items)</w:t>
      </w:r>
    </w:p>
    <w:p w14:paraId="77B327E6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0EA1DC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@Row(item)</w:t>
      </w:r>
    </w:p>
    <w:p w14:paraId="5F643FC6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   </w:t>
      </w:r>
    </w:p>
    <w:p w14:paraId="23EF7A61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6A0D9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@code {</w:t>
      </w:r>
    </w:p>
    <w:p w14:paraId="0BC574DC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C70319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120CF19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031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7031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2B5CE3E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60A66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C70319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9B9B7C9" w14:textId="77777777" w:rsidR="00C70319" w:rsidRPr="00C70319" w:rsidRDefault="00C70319" w:rsidP="00C703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0319">
        <w:rPr>
          <w:rFonts w:ascii="Cascadia Mono" w:hAnsi="Cascadia Mono" w:cs="Cascadia Mono"/>
          <w:color w:val="2B91AF"/>
          <w:sz w:val="19"/>
          <w:szCs w:val="19"/>
          <w:lang w:val="en-US"/>
        </w:rPr>
        <w:t>RenderFragment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7031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Row { 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031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031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3A64B7" w14:textId="04CC4D80" w:rsidR="00C70319" w:rsidRPr="00C70319" w:rsidRDefault="00C70319" w:rsidP="00C70319">
      <w:pPr>
        <w:rPr>
          <w:rFonts w:ascii="Arial" w:hAnsi="Arial" w:cs="Arial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BAD34D" w14:textId="2025B950" w:rsidR="00C70319" w:rsidRDefault="009B7DAD" w:rsidP="00C70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B8F1CAC" wp14:editId="0E98E2EF">
            <wp:extent cx="1652270" cy="2691130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FE56" w14:textId="42C82484" w:rsidR="009B7DAD" w:rsidRDefault="009B7DAD" w:rsidP="00C70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 agrega luego header y footer.</w:t>
      </w:r>
    </w:p>
    <w:p w14:paraId="132DAE01" w14:textId="56327B56" w:rsidR="006A1E94" w:rsidRDefault="006A1E94" w:rsidP="00C70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21834C" wp14:editId="3F98D072">
            <wp:extent cx="4561840" cy="34912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7F8F" w14:textId="486A67DF" w:rsidR="006A1E94" w:rsidRDefault="006A1E94" w:rsidP="00C70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Ahora estaría yendo hacia lo que llamó la segunda función de este template</w:t>
      </w:r>
      <w:r w:rsidR="00CB0BE9">
        <w:rPr>
          <w:rFonts w:ascii="Arial" w:hAnsi="Arial" w:cs="Arial"/>
          <w:sz w:val="28"/>
          <w:szCs w:val="28"/>
        </w:rPr>
        <w:t>, algo así como Edit Form</w:t>
      </w:r>
      <w:r>
        <w:rPr>
          <w:rFonts w:ascii="Arial" w:hAnsi="Arial" w:cs="Arial"/>
          <w:sz w:val="28"/>
          <w:szCs w:val="28"/>
        </w:rPr>
        <w:t>…</w:t>
      </w:r>
    </w:p>
    <w:p w14:paraId="1A6C4A14" w14:textId="6C397CA5" w:rsidR="00C70319" w:rsidRDefault="00CB0BE9" w:rsidP="00C70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Hace miles de cosas:</w:t>
      </w:r>
    </w:p>
    <w:p w14:paraId="746FBC66" w14:textId="66D2840C" w:rsidR="00CB0BE9" w:rsidRDefault="00CB0BE9" w:rsidP="00C70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9527BD" wp14:editId="1CB31055">
            <wp:extent cx="2639060" cy="5288915"/>
            <wp:effectExtent l="0" t="0" r="889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570" w14:textId="5967596A" w:rsidR="00B528E2" w:rsidRDefault="00CB0BE9" w:rsidP="00C70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Así queda. Si tocas Edit, aparecen los datos abajo y al cambiarlos, se cambian también arriba.</w:t>
      </w:r>
    </w:p>
    <w:p w14:paraId="4CD2E672" w14:textId="77777777" w:rsidR="00305F8C" w:rsidRDefault="00B528E2" w:rsidP="00305F8C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305F8C">
        <w:rPr>
          <w:rFonts w:ascii="Arial" w:hAnsi="Arial" w:cs="Arial"/>
          <w:sz w:val="40"/>
          <w:szCs w:val="40"/>
          <w:lang w:val="en-US"/>
        </w:rPr>
        <w:t>LifeCycle Events:</w:t>
      </w:r>
      <w:r w:rsidR="00305F8C">
        <w:rPr>
          <w:rFonts w:ascii="Arial" w:hAnsi="Arial" w:cs="Arial"/>
          <w:sz w:val="40"/>
          <w:szCs w:val="40"/>
          <w:lang w:val="en-US"/>
        </w:rPr>
        <w:t xml:space="preserve"> </w:t>
      </w:r>
    </w:p>
    <w:p w14:paraId="50C928E6" w14:textId="51DF7CA7" w:rsidR="00305F8C" w:rsidRDefault="00B528E2" w:rsidP="00305F8C">
      <w:pPr>
        <w:rPr>
          <w:rFonts w:ascii="Arial" w:hAnsi="Arial" w:cs="Arial"/>
          <w:sz w:val="32"/>
          <w:szCs w:val="32"/>
          <w:lang w:val="en-US"/>
        </w:rPr>
      </w:pPr>
      <w:r w:rsidRPr="00305F8C">
        <w:rPr>
          <w:rFonts w:ascii="Arial" w:hAnsi="Arial" w:cs="Arial"/>
          <w:sz w:val="32"/>
          <w:szCs w:val="32"/>
          <w:lang w:val="en-US"/>
        </w:rPr>
        <w:t>When is Rendering Triggered</w:t>
      </w:r>
    </w:p>
    <w:p w14:paraId="05BDF953" w14:textId="2D2449DB" w:rsidR="00305F8C" w:rsidRDefault="00305F8C" w:rsidP="00305F8C">
      <w:pPr>
        <w:rPr>
          <w:rFonts w:ascii="Arial" w:hAnsi="Arial" w:cs="Arial"/>
          <w:sz w:val="28"/>
          <w:szCs w:val="28"/>
        </w:rPr>
      </w:pPr>
      <w:r w:rsidRPr="00305F8C">
        <w:rPr>
          <w:rFonts w:ascii="Arial" w:hAnsi="Arial" w:cs="Arial"/>
          <w:sz w:val="28"/>
          <w:szCs w:val="28"/>
        </w:rPr>
        <w:t>El primero refiere a c</w:t>
      </w:r>
      <w:r>
        <w:rPr>
          <w:rFonts w:ascii="Arial" w:hAnsi="Arial" w:cs="Arial"/>
          <w:sz w:val="28"/>
          <w:szCs w:val="28"/>
        </w:rPr>
        <w:t>uando se crea, se refresca la página o se navega fuera y se vuelve.</w:t>
      </w:r>
    </w:p>
    <w:p w14:paraId="64321F50" w14:textId="7959EC8A" w:rsidR="00305F8C" w:rsidRDefault="00305F8C" w:rsidP="00305F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Del segundo aclara que los eventos que renderizan son los eventos UI</w:t>
      </w:r>
      <w:r w:rsidR="000636E6">
        <w:rPr>
          <w:rFonts w:ascii="Arial" w:hAnsi="Arial" w:cs="Arial"/>
          <w:sz w:val="28"/>
          <w:szCs w:val="28"/>
        </w:rPr>
        <w:t xml:space="preserve"> y tiene que suceder dentro del componente en cuestión., con la excepción de los template components.</w:t>
      </w:r>
    </w:p>
    <w:p w14:paraId="515393F7" w14:textId="77777777" w:rsidR="00305F8C" w:rsidRPr="00305F8C" w:rsidRDefault="00305F8C" w:rsidP="00305F8C">
      <w:pPr>
        <w:rPr>
          <w:rFonts w:ascii="Arial" w:hAnsi="Arial" w:cs="Arial"/>
          <w:sz w:val="28"/>
          <w:szCs w:val="28"/>
        </w:rPr>
      </w:pPr>
    </w:p>
    <w:p w14:paraId="5E52A76A" w14:textId="6F3EDDC6" w:rsidR="00B528E2" w:rsidRDefault="00305F8C" w:rsidP="00305F8C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AB8F94C" wp14:editId="05E511C9">
            <wp:extent cx="5393055" cy="302387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A309" w14:textId="0369C5B2" w:rsidR="00352D34" w:rsidRPr="00352D34" w:rsidRDefault="00352D34" w:rsidP="00305F8C">
      <w:pPr>
        <w:jc w:val="center"/>
        <w:rPr>
          <w:rFonts w:ascii="Arial" w:hAnsi="Arial" w:cs="Arial"/>
          <w:sz w:val="32"/>
          <w:szCs w:val="32"/>
        </w:rPr>
      </w:pPr>
      <w:r w:rsidRPr="00352D34">
        <w:rPr>
          <w:rFonts w:ascii="Arial" w:hAnsi="Arial" w:cs="Arial"/>
          <w:sz w:val="32"/>
          <w:szCs w:val="32"/>
        </w:rPr>
        <w:t>Event Sequence</w:t>
      </w:r>
    </w:p>
    <w:p w14:paraId="0BD1E528" w14:textId="558B996D" w:rsidR="00352D34" w:rsidRPr="00B6711A" w:rsidRDefault="00352D34" w:rsidP="00352D34">
      <w:pPr>
        <w:rPr>
          <w:rFonts w:ascii="Arial" w:hAnsi="Arial" w:cs="Arial"/>
          <w:sz w:val="28"/>
          <w:szCs w:val="28"/>
        </w:rPr>
      </w:pPr>
      <w:r w:rsidRPr="00B6711A">
        <w:rPr>
          <w:rFonts w:ascii="Arial" w:hAnsi="Arial" w:cs="Arial"/>
          <w:sz w:val="28"/>
          <w:szCs w:val="28"/>
        </w:rPr>
        <w:t>Los divide en 2 categorías.</w:t>
      </w:r>
    </w:p>
    <w:p w14:paraId="6789C08A" w14:textId="4FE78136" w:rsidR="00352D34" w:rsidRPr="00B6711A" w:rsidRDefault="00352D34" w:rsidP="00352D34">
      <w:pPr>
        <w:rPr>
          <w:rFonts w:ascii="Arial" w:hAnsi="Arial" w:cs="Arial"/>
          <w:sz w:val="28"/>
          <w:szCs w:val="28"/>
        </w:rPr>
      </w:pPr>
      <w:r w:rsidRPr="00B6711A">
        <w:rPr>
          <w:rFonts w:ascii="Arial" w:hAnsi="Arial" w:cs="Arial"/>
          <w:sz w:val="28"/>
          <w:szCs w:val="28"/>
        </w:rPr>
        <w:t>La primera tiene que ver con los eventos que se llevan a cabo cuando la página se renderiza.</w:t>
      </w:r>
    </w:p>
    <w:p w14:paraId="7F54C337" w14:textId="05532DB9" w:rsidR="00352D34" w:rsidRPr="00B6711A" w:rsidRDefault="00352D34" w:rsidP="00352D34">
      <w:pPr>
        <w:rPr>
          <w:rFonts w:ascii="Arial" w:hAnsi="Arial" w:cs="Arial"/>
          <w:sz w:val="28"/>
          <w:szCs w:val="28"/>
        </w:rPr>
      </w:pPr>
      <w:r w:rsidRPr="00B6711A">
        <w:rPr>
          <w:rFonts w:ascii="Arial" w:hAnsi="Arial" w:cs="Arial"/>
          <w:sz w:val="28"/>
          <w:szCs w:val="28"/>
        </w:rPr>
        <w:t>-SetParameterSetAsync</w:t>
      </w:r>
    </w:p>
    <w:p w14:paraId="630DC7A1" w14:textId="73437A3C" w:rsidR="00352D34" w:rsidRPr="00B6711A" w:rsidRDefault="00352D34" w:rsidP="00352D34">
      <w:pPr>
        <w:rPr>
          <w:rFonts w:ascii="Arial" w:hAnsi="Arial" w:cs="Arial"/>
          <w:sz w:val="28"/>
          <w:szCs w:val="28"/>
        </w:rPr>
      </w:pPr>
      <w:r w:rsidRPr="00B6711A">
        <w:rPr>
          <w:rFonts w:ascii="Arial" w:hAnsi="Arial" w:cs="Arial"/>
          <w:sz w:val="28"/>
          <w:szCs w:val="28"/>
        </w:rPr>
        <w:t>-OnInitialized</w:t>
      </w:r>
    </w:p>
    <w:p w14:paraId="7EB53B17" w14:textId="0AC8974C" w:rsidR="00352D34" w:rsidRPr="00B6711A" w:rsidRDefault="00352D34" w:rsidP="00352D34">
      <w:pPr>
        <w:rPr>
          <w:rFonts w:ascii="Arial" w:hAnsi="Arial" w:cs="Arial"/>
          <w:sz w:val="28"/>
          <w:szCs w:val="28"/>
        </w:rPr>
      </w:pPr>
      <w:r w:rsidRPr="00B6711A">
        <w:rPr>
          <w:rFonts w:ascii="Arial" w:hAnsi="Arial" w:cs="Arial"/>
          <w:sz w:val="28"/>
          <w:szCs w:val="28"/>
        </w:rPr>
        <w:t>-OnParameterSet</w:t>
      </w:r>
    </w:p>
    <w:p w14:paraId="4C610198" w14:textId="3F35164B" w:rsidR="00352D34" w:rsidRDefault="00352D34" w:rsidP="00352D34">
      <w:pPr>
        <w:rPr>
          <w:rFonts w:ascii="Arial" w:hAnsi="Arial" w:cs="Arial"/>
          <w:sz w:val="28"/>
          <w:szCs w:val="28"/>
        </w:rPr>
      </w:pPr>
      <w:r w:rsidRPr="00B6711A">
        <w:rPr>
          <w:rFonts w:ascii="Arial" w:hAnsi="Arial" w:cs="Arial"/>
          <w:sz w:val="28"/>
          <w:szCs w:val="28"/>
        </w:rPr>
        <w:t>Dice que estos eventos son ejecutados 2 veces. No entendí por qué.</w:t>
      </w:r>
      <w:r w:rsidR="00B6711A" w:rsidRPr="00B6711A">
        <w:rPr>
          <w:rFonts w:ascii="Arial" w:hAnsi="Arial" w:cs="Arial"/>
          <w:sz w:val="28"/>
          <w:szCs w:val="28"/>
        </w:rPr>
        <w:t xml:space="preserve"> Eso sucede con Blazor Server no con WebAssembly, porque no hay Signal R.</w:t>
      </w:r>
      <w:r w:rsidR="00B6711A">
        <w:rPr>
          <w:rFonts w:ascii="Arial" w:hAnsi="Arial" w:cs="Arial"/>
          <w:sz w:val="28"/>
          <w:szCs w:val="28"/>
        </w:rPr>
        <w:t xml:space="preserve"> </w:t>
      </w:r>
    </w:p>
    <w:p w14:paraId="72A51DB3" w14:textId="4DDC3B6C" w:rsidR="00B6711A" w:rsidRPr="00B6711A" w:rsidRDefault="00B6711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Este también es invocado, luego de los otros 3.</w:t>
      </w:r>
    </w:p>
    <w:p w14:paraId="5958D01F" w14:textId="77777777" w:rsidR="00B6711A" w:rsidRPr="00B6711A" w:rsidRDefault="00B6711A" w:rsidP="00B6711A">
      <w:pPr>
        <w:rPr>
          <w:rFonts w:ascii="Arial" w:hAnsi="Arial" w:cs="Arial"/>
          <w:sz w:val="28"/>
          <w:szCs w:val="28"/>
        </w:rPr>
      </w:pPr>
      <w:r w:rsidRPr="00B6711A">
        <w:rPr>
          <w:rFonts w:ascii="Arial" w:hAnsi="Arial" w:cs="Arial"/>
          <w:sz w:val="28"/>
          <w:szCs w:val="28"/>
        </w:rPr>
        <w:t xml:space="preserve">-OnAfterRender.  </w:t>
      </w:r>
    </w:p>
    <w:p w14:paraId="18067D84" w14:textId="241F08FD" w:rsidR="00352D34" w:rsidRDefault="00B6711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Ahora habla de los eventos invocados luego de que la página se renderizó.</w:t>
      </w:r>
    </w:p>
    <w:p w14:paraId="282CCA47" w14:textId="4EC4AAA3" w:rsidR="00B6711A" w:rsidRPr="00B6711A" w:rsidRDefault="00B6711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Por ejemplo, luego de tocar un botón de la página, se invoca el anterior, así como el que sigue. Se re-renderiza el componente, no así el child-component. </w:t>
      </w:r>
    </w:p>
    <w:p w14:paraId="567DD2CF" w14:textId="69D31437" w:rsidR="00352D34" w:rsidRPr="006E34EE" w:rsidRDefault="00352D34" w:rsidP="00352D34">
      <w:pPr>
        <w:rPr>
          <w:rFonts w:ascii="Arial" w:hAnsi="Arial" w:cs="Arial"/>
          <w:sz w:val="28"/>
          <w:szCs w:val="28"/>
          <w:lang w:val="en-US"/>
        </w:rPr>
      </w:pPr>
      <w:r w:rsidRPr="006E34EE">
        <w:rPr>
          <w:rFonts w:ascii="Arial" w:hAnsi="Arial" w:cs="Arial"/>
          <w:sz w:val="28"/>
          <w:szCs w:val="28"/>
          <w:lang w:val="en-US"/>
        </w:rPr>
        <w:t xml:space="preserve">-ShouldRender </w:t>
      </w:r>
    </w:p>
    <w:p w14:paraId="61BB7C7D" w14:textId="70A3A092" w:rsidR="00B6711A" w:rsidRPr="006E34EE" w:rsidRDefault="00B6711A" w:rsidP="00352D34">
      <w:pPr>
        <w:rPr>
          <w:rFonts w:ascii="Arial" w:hAnsi="Arial" w:cs="Arial"/>
          <w:sz w:val="28"/>
          <w:szCs w:val="28"/>
          <w:lang w:val="en-US"/>
        </w:rPr>
      </w:pPr>
    </w:p>
    <w:p w14:paraId="50540716" w14:textId="0518AF7A" w:rsidR="00B6711A" w:rsidRDefault="00B6711A" w:rsidP="00B6711A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Forms and validations</w:t>
      </w:r>
    </w:p>
    <w:p w14:paraId="1F10885B" w14:textId="7C63453E" w:rsidR="00B6711A" w:rsidRPr="00E06C06" w:rsidRDefault="00E06C06" w:rsidP="00E06C06">
      <w:pPr>
        <w:rPr>
          <w:rFonts w:ascii="Arial" w:hAnsi="Arial" w:cs="Arial"/>
          <w:sz w:val="28"/>
          <w:szCs w:val="28"/>
        </w:rPr>
      </w:pPr>
      <w:r w:rsidRPr="006E34EE">
        <w:rPr>
          <w:rFonts w:ascii="Arial" w:hAnsi="Arial" w:cs="Arial"/>
          <w:sz w:val="28"/>
          <w:szCs w:val="28"/>
          <w:lang w:val="en-US"/>
        </w:rPr>
        <w:t xml:space="preserve">Así se hace con html. </w:t>
      </w:r>
      <w:r>
        <w:rPr>
          <w:rFonts w:ascii="Arial" w:hAnsi="Arial" w:cs="Arial"/>
          <w:sz w:val="28"/>
          <w:szCs w:val="28"/>
        </w:rPr>
        <w:t>Pero aclara que Blazor es Simple Page Application, por lo que no se hace postback al tocar el botón que hace submit</w:t>
      </w:r>
    </w:p>
    <w:p w14:paraId="04DC7C54" w14:textId="12015EF3" w:rsidR="00B6711A" w:rsidRPr="00B6711A" w:rsidRDefault="00E06C06" w:rsidP="00352D3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BDEBDB4" wp14:editId="405B84C5">
            <wp:extent cx="4862830" cy="35331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47A2" w14:textId="076456A3" w:rsidR="00352D34" w:rsidRDefault="00352D34" w:rsidP="00352D34">
      <w:pPr>
        <w:rPr>
          <w:rFonts w:ascii="Arial" w:hAnsi="Arial" w:cs="Arial"/>
          <w:sz w:val="32"/>
          <w:szCs w:val="32"/>
          <w:lang w:val="en-US"/>
        </w:rPr>
      </w:pPr>
    </w:p>
    <w:p w14:paraId="2F5C600A" w14:textId="51C5A014" w:rsidR="00E06C06" w:rsidRDefault="00E06C06" w:rsidP="00352D34">
      <w:pPr>
        <w:rPr>
          <w:rFonts w:ascii="Arial" w:hAnsi="Arial" w:cs="Arial"/>
          <w:sz w:val="32"/>
          <w:szCs w:val="32"/>
        </w:rPr>
      </w:pPr>
      <w:r w:rsidRPr="00E06C06">
        <w:rPr>
          <w:rFonts w:ascii="Arial" w:hAnsi="Arial" w:cs="Arial"/>
          <w:sz w:val="32"/>
          <w:szCs w:val="32"/>
        </w:rPr>
        <w:t>En blazor se usa E</w:t>
      </w:r>
      <w:r>
        <w:rPr>
          <w:rFonts w:ascii="Arial" w:hAnsi="Arial" w:cs="Arial"/>
          <w:sz w:val="32"/>
          <w:szCs w:val="32"/>
        </w:rPr>
        <w:t>ditForm. Se especifica un método que se ejecutará. Además, está atado a un modelo</w:t>
      </w:r>
      <w:r w:rsidR="00DF66B0">
        <w:rPr>
          <w:rFonts w:ascii="Arial" w:hAnsi="Arial" w:cs="Arial"/>
          <w:sz w:val="32"/>
          <w:szCs w:val="32"/>
        </w:rPr>
        <w:t>. Están dentro los bind-value así como el tipo de input del que se trata.</w:t>
      </w:r>
    </w:p>
    <w:p w14:paraId="259B0F36" w14:textId="319016C7" w:rsidR="00DF66B0" w:rsidRDefault="00DF66B0" w:rsidP="00352D3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Posteriormente agrega que pueden usarse los dataAnottations.</w:t>
      </w:r>
    </w:p>
    <w:p w14:paraId="7FC6ADF3" w14:textId="7271E9E0" w:rsidR="000A305A" w:rsidRDefault="000A305A" w:rsidP="00352D3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Aclara que el botón no debe ser tipo submit, sino tipo button.</w:t>
      </w:r>
    </w:p>
    <w:p w14:paraId="5DAED78B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System.ComponentModel.DataAnnotations;</w:t>
      </w:r>
    </w:p>
    <w:p w14:paraId="178FD121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56AC78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EditForm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Model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person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OnInvalidSubmit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ValidFormSubmitted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232407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DataAnnotationsValidator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DataAnnotationsValidator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29EF5D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ValidationSummary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ValidationSummary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D0C649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@*</w:t>
      </w:r>
      <w:r w:rsidRPr="00F10DF7">
        <w:rPr>
          <w:rFonts w:ascii="Cascadia Mono" w:hAnsi="Cascadia Mono" w:cs="Cascadia Mono"/>
          <w:color w:val="006400"/>
          <w:sz w:val="19"/>
          <w:szCs w:val="19"/>
          <w:lang w:val="en-US"/>
        </w:rPr>
        <w:t>Esta segunda línea agrega los msjitos de invalidación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5D53AFF7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928193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 Name: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581E55C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InputText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="fname"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F10DF7">
        <w:rPr>
          <w:rFonts w:ascii="Cascadia Mono" w:hAnsi="Cascadia Mono" w:cs="Cascadia Mono"/>
          <w:color w:val="800080"/>
          <w:sz w:val="19"/>
          <w:szCs w:val="19"/>
          <w:lang w:val="en-US"/>
        </w:rPr>
        <w:t>bind-Value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person.FirstName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InputText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489EC3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FF7C59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B52568C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CF0836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Last Name: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17AC0CD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InputText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="lname"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F10DF7">
        <w:rPr>
          <w:rFonts w:ascii="Cascadia Mono" w:hAnsi="Cascadia Mono" w:cs="Cascadia Mono"/>
          <w:color w:val="800080"/>
          <w:sz w:val="19"/>
          <w:szCs w:val="19"/>
          <w:lang w:val="en-US"/>
        </w:rPr>
        <w:t>bind-Value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person.LastName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InputText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4379BA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A194C8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D5B00D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CF8BB4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Employee Number: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E2F864F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InputNumber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="empNumber"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F10DF7">
        <w:rPr>
          <w:rFonts w:ascii="Cascadia Mono" w:hAnsi="Cascadia Mono" w:cs="Cascadia Mono"/>
          <w:color w:val="800080"/>
          <w:sz w:val="19"/>
          <w:szCs w:val="19"/>
          <w:lang w:val="en-US"/>
        </w:rPr>
        <w:t>bind-Value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person.EmployeeNumber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InputNumber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40504E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557E60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0DE1201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655DC5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Email Adress: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5CB2B40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InputText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="email"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F10DF7">
        <w:rPr>
          <w:rFonts w:ascii="Cascadia Mono" w:hAnsi="Cascadia Mono" w:cs="Cascadia Mono"/>
          <w:color w:val="800080"/>
          <w:sz w:val="19"/>
          <w:szCs w:val="19"/>
          <w:lang w:val="en-US"/>
        </w:rPr>
        <w:t>bind-Value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person.Email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F10DF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InputText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472A8B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37C660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5C22D57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21BA1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39FAABBB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="button"&gt;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Enviar data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10DF7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9B0045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64104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EditForm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D90A26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672986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(personita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B0CBBA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847470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@personita.FirstName @personita.LastName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73CCAC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@personita.EmployeeNumber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7FB01D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@personita.Email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9402E7" w14:textId="77777777" w:rsidR="00F10DF7" w:rsidRPr="006E34EE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4044DD" w14:textId="77777777" w:rsidR="00F10DF7" w:rsidRPr="006E34EE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9EB02B" w14:textId="77777777" w:rsidR="00F10DF7" w:rsidRPr="006E34EE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>@code{</w:t>
      </w:r>
    </w:p>
    <w:p w14:paraId="11D95251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Person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person =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Person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937A818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Person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personita;</w:t>
      </w:r>
    </w:p>
    <w:p w14:paraId="4738832D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ValidFormSubmitted()</w:t>
      </w:r>
    </w:p>
    <w:p w14:paraId="5E0D22BF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FAEB94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personita = person;</w:t>
      </w:r>
    </w:p>
    <w:p w14:paraId="0D2C5FB7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60A5E0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C87DA1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Person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88820C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F1EA2B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CB12500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StringLength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(50)]</w:t>
      </w:r>
    </w:p>
    <w:p w14:paraId="22E53F61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FirstName {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;}</w:t>
      </w:r>
    </w:p>
    <w:p w14:paraId="4FBD1F90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70C16A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1B8BAC6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StringLength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(50)]</w:t>
      </w:r>
    </w:p>
    <w:p w14:paraId="56E231C5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LastName {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E9C2583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7EF5B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3862497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(1,1000)]</w:t>
      </w:r>
    </w:p>
    <w:p w14:paraId="5C3686FA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EmployeeNumber {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2E501A8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7D65E5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3BAD031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F10DF7">
        <w:rPr>
          <w:rFonts w:ascii="Cascadia Mono" w:hAnsi="Cascadia Mono" w:cs="Cascadia Mono"/>
          <w:color w:val="2B91AF"/>
          <w:sz w:val="19"/>
          <w:szCs w:val="19"/>
          <w:lang w:val="en-US"/>
        </w:rPr>
        <w:t>EmailAddress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0D1C504" w14:textId="77777777" w:rsidR="00F10DF7" w:rsidRP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 {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10DF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A7FDC6E" w14:textId="77777777" w:rsidR="00F10DF7" w:rsidRDefault="00F10DF7" w:rsidP="00F10D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0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261E3A" w14:textId="04DEDFF3" w:rsidR="00F10DF7" w:rsidRDefault="00F10DF7" w:rsidP="00F10DF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4218CF" w14:textId="27923440" w:rsidR="00F10DF7" w:rsidRPr="00E06C06" w:rsidRDefault="00F10DF7" w:rsidP="00F10DF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***REVISAD***</w:t>
      </w:r>
    </w:p>
    <w:p w14:paraId="30B90E0D" w14:textId="154EA37A" w:rsidR="00352D34" w:rsidRPr="00F10DF7" w:rsidRDefault="00F10DF7" w:rsidP="00352D34">
      <w:pPr>
        <w:rPr>
          <w:rFonts w:ascii="Arial" w:hAnsi="Arial" w:cs="Arial"/>
          <w:sz w:val="28"/>
          <w:szCs w:val="28"/>
        </w:rPr>
      </w:pPr>
      <w:r w:rsidRPr="00F10DF7">
        <w:rPr>
          <w:rFonts w:ascii="Arial" w:hAnsi="Arial" w:cs="Arial"/>
          <w:sz w:val="28"/>
          <w:szCs w:val="28"/>
        </w:rPr>
        <w:t>Muestra alguna falencia al tocar el botonito.</w:t>
      </w:r>
    </w:p>
    <w:p w14:paraId="04E24DA0" w14:textId="78C89F7B" w:rsidR="00F10DF7" w:rsidRDefault="00F10DF7" w:rsidP="00352D34">
      <w:pPr>
        <w:rPr>
          <w:rFonts w:ascii="Arial" w:hAnsi="Arial" w:cs="Arial"/>
          <w:sz w:val="28"/>
          <w:szCs w:val="28"/>
        </w:rPr>
      </w:pPr>
    </w:p>
    <w:p w14:paraId="439B1FE7" w14:textId="0ABC6B92" w:rsidR="00F10DF7" w:rsidRPr="0019690B" w:rsidRDefault="00F10DF7" w:rsidP="0019690B">
      <w:pPr>
        <w:jc w:val="center"/>
        <w:rPr>
          <w:rFonts w:ascii="Arial" w:hAnsi="Arial" w:cs="Arial"/>
          <w:sz w:val="36"/>
          <w:szCs w:val="36"/>
        </w:rPr>
      </w:pPr>
      <w:r w:rsidRPr="0019690B">
        <w:rPr>
          <w:rFonts w:ascii="Arial" w:hAnsi="Arial" w:cs="Arial"/>
          <w:sz w:val="36"/>
          <w:szCs w:val="36"/>
        </w:rPr>
        <w:lastRenderedPageBreak/>
        <w:t>Dependency Injection</w:t>
      </w:r>
    </w:p>
    <w:p w14:paraId="71FF9BEA" w14:textId="2F2AA6FD" w:rsidR="00352D34" w:rsidRPr="0019690B" w:rsidRDefault="0019690B" w:rsidP="00352D34">
      <w:pPr>
        <w:rPr>
          <w:rFonts w:ascii="Arial" w:hAnsi="Arial" w:cs="Arial"/>
          <w:sz w:val="28"/>
          <w:szCs w:val="28"/>
        </w:rPr>
      </w:pPr>
      <w:r w:rsidRPr="0019690B">
        <w:rPr>
          <w:rFonts w:ascii="Arial" w:hAnsi="Arial" w:cs="Arial"/>
          <w:sz w:val="28"/>
          <w:szCs w:val="28"/>
        </w:rPr>
        <w:t>Ejemplifica</w:t>
      </w:r>
    </w:p>
    <w:p w14:paraId="12550DEE" w14:textId="518C282D" w:rsidR="0019690B" w:rsidRPr="0019690B" w:rsidRDefault="0019690B" w:rsidP="00352D34">
      <w:pPr>
        <w:rPr>
          <w:rFonts w:ascii="Arial" w:hAnsi="Arial" w:cs="Arial"/>
          <w:sz w:val="28"/>
          <w:szCs w:val="28"/>
        </w:rPr>
      </w:pPr>
      <w:r w:rsidRPr="0019690B">
        <w:rPr>
          <w:rFonts w:ascii="Arial" w:hAnsi="Arial" w:cs="Arial"/>
          <w:sz w:val="28"/>
          <w:szCs w:val="28"/>
        </w:rPr>
        <w:t>Tenés 2 clases CustomerService y CustomerDataAccess. La primera quiere acceder a la segunda para obtener su data. Por eso se la hace depender de la segunda.</w:t>
      </w:r>
    </w:p>
    <w:p w14:paraId="08EE364B" w14:textId="61A8AB5D" w:rsidR="0019690B" w:rsidRDefault="0019690B" w:rsidP="00352D3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E9E652" wp14:editId="1C7FAB95">
            <wp:extent cx="2753360" cy="2088515"/>
            <wp:effectExtent l="0" t="0" r="889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0938" w14:textId="1C76C7D8" w:rsidR="0019690B" w:rsidRDefault="0019690B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Ahí se ve cómo se declara y luego en el constructor crea una instancia de DAL en customerService. Eso está altamente acoplado.</w:t>
      </w:r>
    </w:p>
    <w:p w14:paraId="13DD7C58" w14:textId="42F74619" w:rsidR="0019690B" w:rsidRDefault="0019690B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Dependency Inversion. Se depende de la función, no de la clase. Y la función es abstracta.</w:t>
      </w:r>
    </w:p>
    <w:p w14:paraId="234911DD" w14:textId="60970956" w:rsidR="00002597" w:rsidRDefault="00002597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0A0D59" wp14:editId="0615BDA6">
            <wp:extent cx="3626485" cy="3429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FFB" w14:textId="207EE386" w:rsidR="00002597" w:rsidRDefault="00002597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Ahí se ve como CustomerDAL implementa ICostumerDAL. Ésta última es la que se le pasa por parámetro a CustomerService por medio del constructor.</w:t>
      </w:r>
    </w:p>
    <w:p w14:paraId="3EEB43E0" w14:textId="65E45147" w:rsidR="00EB3499" w:rsidRDefault="00EB3499" w:rsidP="00352D34">
      <w:pPr>
        <w:rPr>
          <w:rFonts w:ascii="Arial" w:hAnsi="Arial" w:cs="Arial"/>
          <w:sz w:val="28"/>
          <w:szCs w:val="28"/>
          <w:lang w:val="en-US"/>
        </w:rPr>
      </w:pPr>
      <w:r w:rsidRPr="00EB3499">
        <w:rPr>
          <w:rFonts w:ascii="Arial" w:hAnsi="Arial" w:cs="Arial"/>
          <w:sz w:val="28"/>
          <w:szCs w:val="28"/>
          <w:lang w:val="en-US"/>
        </w:rPr>
        <w:t>Hay 3 formas: transient, scoped y singleton</w:t>
      </w:r>
      <w:r>
        <w:rPr>
          <w:rFonts w:ascii="Arial" w:hAnsi="Arial" w:cs="Arial"/>
          <w:sz w:val="28"/>
          <w:szCs w:val="28"/>
          <w:lang w:val="en-US"/>
        </w:rPr>
        <w:t>.</w:t>
      </w:r>
    </w:p>
    <w:p w14:paraId="030EEC36" w14:textId="770155A7" w:rsidR="00EB3499" w:rsidRDefault="00EB3499" w:rsidP="00352D34">
      <w:pPr>
        <w:rPr>
          <w:rFonts w:ascii="Arial" w:hAnsi="Arial" w:cs="Arial"/>
          <w:sz w:val="28"/>
          <w:szCs w:val="28"/>
        </w:rPr>
      </w:pPr>
      <w:r w:rsidRPr="00EB3499">
        <w:rPr>
          <w:rFonts w:ascii="Arial" w:hAnsi="Arial" w:cs="Arial"/>
          <w:sz w:val="28"/>
          <w:szCs w:val="28"/>
        </w:rPr>
        <w:t>Con transient, cada vez que,</w:t>
      </w:r>
      <w:r>
        <w:rPr>
          <w:rFonts w:ascii="Arial" w:hAnsi="Arial" w:cs="Arial"/>
          <w:sz w:val="28"/>
          <w:szCs w:val="28"/>
        </w:rPr>
        <w:t xml:space="preserve"> por ejemplo, abrimos una página, se crea una instancia de las clases que se inyectan.</w:t>
      </w:r>
    </w:p>
    <w:p w14:paraId="093FEA0C" w14:textId="4B97A173" w:rsidR="00EB3499" w:rsidRDefault="00EB3499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Singleton, se crea una sola instancia, y cada vez que se abre una página se trae esa misma y única instancia.</w:t>
      </w:r>
    </w:p>
    <w:p w14:paraId="7F590A0C" w14:textId="2AB067B5" w:rsidR="00EB3499" w:rsidRDefault="00EB3499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Scoped. Hace que el servicio viva tanto como la conexión. Es decir, si te vas de una página y volvés, todo será igual (como con singleton), pero si refrescás la página, se crea una nueva instancia de lo inyectado.</w:t>
      </w:r>
    </w:p>
    <w:p w14:paraId="4C874173" w14:textId="35CA63D3" w:rsidR="002C6021" w:rsidRDefault="002C602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Todo lo anterior vale para Blazor Server Side.</w:t>
      </w:r>
    </w:p>
    <w:p w14:paraId="30647736" w14:textId="05319A6C" w:rsidR="002C6021" w:rsidRDefault="002C602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WebAssembly:</w:t>
      </w:r>
    </w:p>
    <w:p w14:paraId="4B2573E4" w14:textId="501FBA26" w:rsidR="002C6021" w:rsidRDefault="002C602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Transiend trabaja igual.</w:t>
      </w:r>
    </w:p>
    <w:p w14:paraId="6C3515B3" w14:textId="31035027" w:rsidR="002C6021" w:rsidRDefault="002C602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Singleton, al refrescar se crea una nueva instancia.</w:t>
      </w:r>
    </w:p>
    <w:p w14:paraId="6726C47A" w14:textId="38B2D0FF" w:rsidR="002C6021" w:rsidRDefault="002C602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Scoped. Trabaja igual, e igual que singleton de webAssembly.</w:t>
      </w:r>
    </w:p>
    <w:p w14:paraId="3F089829" w14:textId="4DE4ABDE" w:rsidR="002C6021" w:rsidRDefault="002C602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Esto es porque se descargó toda el código al navegador. Todos los Dlls. Program Cs corre en el navegador, por eso las clases no son destruidas y creadas de vuelta.</w:t>
      </w:r>
    </w:p>
    <w:p w14:paraId="58A24414" w14:textId="641AAAB3" w:rsidR="002C6021" w:rsidRDefault="002C6021" w:rsidP="00352D34">
      <w:pPr>
        <w:rPr>
          <w:rFonts w:ascii="Arial" w:hAnsi="Arial" w:cs="Arial"/>
          <w:sz w:val="28"/>
          <w:szCs w:val="28"/>
        </w:rPr>
      </w:pPr>
    </w:p>
    <w:p w14:paraId="6E138365" w14:textId="144A819E" w:rsidR="002C6021" w:rsidRPr="002C6021" w:rsidRDefault="002C6021" w:rsidP="002C6021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2C6021">
        <w:rPr>
          <w:rFonts w:ascii="Arial" w:hAnsi="Arial" w:cs="Arial"/>
          <w:sz w:val="36"/>
          <w:szCs w:val="36"/>
          <w:lang w:val="en-US"/>
        </w:rPr>
        <w:t>State Management with Flux in C#</w:t>
      </w:r>
    </w:p>
    <w:p w14:paraId="095B437F" w14:textId="3A007E8A" w:rsidR="002C6021" w:rsidRDefault="006F161C" w:rsidP="00352D3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Flux sería una arquitectura.</w:t>
      </w:r>
    </w:p>
    <w:p w14:paraId="40034342" w14:textId="465359F1" w:rsidR="006F161C" w:rsidRDefault="006F161C" w:rsidP="00352D3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C6F8FC4" wp14:editId="5ED104BA">
            <wp:extent cx="4841875" cy="246253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4161" w14:textId="3F025F2A" w:rsidR="006F161C" w:rsidRDefault="006F161C" w:rsidP="00352D34">
      <w:pPr>
        <w:rPr>
          <w:rFonts w:ascii="Arial" w:hAnsi="Arial" w:cs="Arial"/>
          <w:sz w:val="28"/>
          <w:szCs w:val="28"/>
        </w:rPr>
      </w:pPr>
      <w:r w:rsidRPr="006F161C">
        <w:rPr>
          <w:rFonts w:ascii="Arial" w:hAnsi="Arial" w:cs="Arial"/>
          <w:sz w:val="28"/>
          <w:szCs w:val="28"/>
        </w:rPr>
        <w:t>Eso vale tanto para B</w:t>
      </w:r>
      <w:r>
        <w:rPr>
          <w:rFonts w:ascii="Arial" w:hAnsi="Arial" w:cs="Arial"/>
          <w:sz w:val="28"/>
          <w:szCs w:val="28"/>
        </w:rPr>
        <w:t>lazor, React, Angular, etc.</w:t>
      </w:r>
    </w:p>
    <w:p w14:paraId="5909B210" w14:textId="65FF7F8D" w:rsidR="006F161C" w:rsidRDefault="006F161C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Compartir el estado entre componentes complica las cosas.</w:t>
      </w:r>
    </w:p>
    <w:p w14:paraId="15CD324C" w14:textId="3EAA7184" w:rsidR="006F161C" w:rsidRDefault="006F161C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11102F" wp14:editId="75DE1884">
            <wp:extent cx="5393055" cy="34391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BB02" w14:textId="59FADCF9" w:rsidR="006F161C" w:rsidRDefault="006F161C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Este es un patrón observer. Todo lo que hay en Store (Subject) lo ven los componentes (observers).</w:t>
      </w:r>
    </w:p>
    <w:p w14:paraId="07FC152D" w14:textId="632A492D" w:rsidR="006F161C" w:rsidRDefault="006F161C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34EC7F4" wp14:editId="0C1869FE">
            <wp:extent cx="5400040" cy="31464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30D1" w14:textId="2F760670" w:rsidR="006F161C" w:rsidRDefault="006F161C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Ahí agrega el dispatcher. Que es quien modifica los stores (state). Es un observador de 2 niveles. Entiendo que el dispatcher es un observer de observers.</w:t>
      </w:r>
    </w:p>
    <w:p w14:paraId="5DE1B6E6" w14:textId="4DAF0907" w:rsidR="004A2074" w:rsidRDefault="004A2074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6FAD22" wp14:editId="41F54905">
            <wp:extent cx="5393055" cy="2733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2B62" w14:textId="3790D7F7" w:rsidR="004A2074" w:rsidRDefault="004A2074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Flux simplificaría lo anterior.</w:t>
      </w:r>
    </w:p>
    <w:p w14:paraId="4AB9EEE5" w14:textId="0335B29D" w:rsidR="004A2074" w:rsidRDefault="004A2074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45D9A52" wp14:editId="7085927B">
            <wp:extent cx="4998085" cy="26289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DDB1" w14:textId="55AD7A9F" w:rsidR="004A2074" w:rsidRDefault="004A2074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Ese atributo es un local state.</w:t>
      </w:r>
    </w:p>
    <w:p w14:paraId="7B45FA5A" w14:textId="4F0AE6EB" w:rsidR="004A2074" w:rsidRDefault="004A2074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 carpeta Store y allí </w:t>
      </w:r>
      <w:r w:rsidR="00C14EAA">
        <w:rPr>
          <w:rFonts w:ascii="Arial" w:hAnsi="Arial" w:cs="Arial"/>
          <w:sz w:val="28"/>
          <w:szCs w:val="28"/>
        </w:rPr>
        <w:t>otra CounterStoreFolder. Ahí una clase CounterStore.</w:t>
      </w:r>
      <w:r w:rsidR="00F356E4">
        <w:rPr>
          <w:rFonts w:ascii="Arial" w:hAnsi="Arial" w:cs="Arial"/>
          <w:sz w:val="28"/>
          <w:szCs w:val="28"/>
        </w:rPr>
        <w:t xml:space="preserve"> Así queda:</w:t>
      </w:r>
    </w:p>
    <w:p w14:paraId="7C5B8215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2B91AF"/>
          <w:sz w:val="19"/>
          <w:szCs w:val="19"/>
          <w:lang w:val="en-US"/>
        </w:rPr>
        <w:t>CounterState</w:t>
      </w:r>
    </w:p>
    <w:p w14:paraId="5D9A6AB2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7FC0D4D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{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970642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7F02A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2B91AF"/>
          <w:sz w:val="19"/>
          <w:szCs w:val="19"/>
          <w:lang w:val="en-US"/>
        </w:rPr>
        <w:t>CounterState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count)</w:t>
      </w:r>
    </w:p>
    <w:p w14:paraId="46253B2C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5BDE81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 = count;</w:t>
      </w:r>
    </w:p>
    <w:p w14:paraId="6873B455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DA06EF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C48C16F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1AB8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2B91AF"/>
          <w:sz w:val="19"/>
          <w:szCs w:val="19"/>
          <w:lang w:val="en-US"/>
        </w:rPr>
        <w:t>CounterStore</w:t>
      </w:r>
    </w:p>
    <w:p w14:paraId="228DF23F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932810" w14:textId="0DD239C8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CounterState _state;</w:t>
      </w:r>
    </w:p>
    <w:p w14:paraId="54FF573E" w14:textId="77777777" w:rsidR="00D2127E" w:rsidRDefault="00D2127E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F4D05" w14:textId="33E25B38" w:rsidR="00D2127E" w:rsidRPr="00D2127E" w:rsidRDefault="00D2127E" w:rsidP="00D2127E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D21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21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127E">
        <w:rPr>
          <w:rFonts w:ascii="Cascadia Mono" w:hAnsi="Cascadia Mono" w:cs="Cascadia Mono"/>
          <w:color w:val="2B91AF"/>
          <w:sz w:val="19"/>
          <w:szCs w:val="19"/>
          <w:lang w:val="en-US"/>
        </w:rPr>
        <w:t>CounterStore</w:t>
      </w:r>
      <w:r w:rsidRPr="00D21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</w:p>
    <w:p w14:paraId="455AA4A3" w14:textId="77777777" w:rsidR="00D2127E" w:rsidRPr="00D2127E" w:rsidRDefault="00D2127E" w:rsidP="00D21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1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6AE9AA" w14:textId="77777777" w:rsidR="00D2127E" w:rsidRPr="00D2127E" w:rsidRDefault="00D2127E" w:rsidP="00D21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1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_state = </w:t>
      </w:r>
      <w:r w:rsidRPr="00D21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21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CounterState(0);        </w:t>
      </w:r>
    </w:p>
    <w:p w14:paraId="165DF8D6" w14:textId="3D93008A" w:rsidR="00D2127E" w:rsidRPr="00F356E4" w:rsidRDefault="00D2127E" w:rsidP="00D21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1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A74CB19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05D64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CounterState GetState()</w:t>
      </w:r>
    </w:p>
    <w:p w14:paraId="7C2BA0F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CB0331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_state;</w:t>
      </w:r>
    </w:p>
    <w:p w14:paraId="77463229" w14:textId="77777777" w:rsidR="00F356E4" w:rsidRPr="006E34EE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FF340C" w14:textId="77777777" w:rsidR="00F356E4" w:rsidRPr="006E34EE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7C9298" w14:textId="77777777" w:rsidR="00F356E4" w:rsidRPr="006E34EE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34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34E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IncrementCount()</w:t>
      </w:r>
    </w:p>
    <w:p w14:paraId="451089B7" w14:textId="77777777" w:rsidR="00F356E4" w:rsidRPr="006E34EE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8009AC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count=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._state.Count;</w:t>
      </w:r>
    </w:p>
    <w:p w14:paraId="18FFDD4F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2AD9E0AA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._state=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CounterState(count);</w:t>
      </w:r>
    </w:p>
    <w:p w14:paraId="038C9FBF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BroadcastStateChange();</w:t>
      </w:r>
    </w:p>
    <w:p w14:paraId="44D9088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8E7FA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583FDC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DecrementCount()</w:t>
      </w:r>
    </w:p>
    <w:p w14:paraId="5D968CD3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A55371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._state.Count;</w:t>
      </w:r>
    </w:p>
    <w:p w14:paraId="287EF942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count--;</w:t>
      </w:r>
    </w:p>
    <w:p w14:paraId="2A2D1F5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._state =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CounterState(count);</w:t>
      </w:r>
    </w:p>
    <w:p w14:paraId="2017EF3A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BroadcastStateChange();</w:t>
      </w:r>
    </w:p>
    <w:p w14:paraId="5141346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840CF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F22663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</w:t>
      </w:r>
    </w:p>
    <w:p w14:paraId="2DB788D2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8000"/>
          <w:sz w:val="19"/>
          <w:szCs w:val="19"/>
          <w:lang w:val="en-US"/>
        </w:rPr>
        <w:t>//Acá entra el patrón Observer</w:t>
      </w:r>
    </w:p>
    <w:p w14:paraId="7508A67E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Action _listeners;</w:t>
      </w:r>
    </w:p>
    <w:p w14:paraId="67E8378B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A7AE6E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AddStateChangeListener(Action listener)</w:t>
      </w:r>
    </w:p>
    <w:p w14:paraId="05DB9120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B1FF6" w14:textId="5F0DE362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_listeners </w:t>
      </w:r>
      <w:r w:rsidR="007E0FA8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= listener;</w:t>
      </w:r>
    </w:p>
    <w:p w14:paraId="69E60811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D05D00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RemoveStateChangeListener(Action listener)</w:t>
      </w:r>
    </w:p>
    <w:p w14:paraId="2C8CA743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F97C2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_listeners = listener;</w:t>
      </w:r>
    </w:p>
    <w:p w14:paraId="401C8A3B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EFDDC4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1B6400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BroadcastStateChange()</w:t>
      </w:r>
    </w:p>
    <w:p w14:paraId="57D80587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58E85C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_listeners.Invoke();</w:t>
      </w:r>
    </w:p>
    <w:p w14:paraId="0ED6BC82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0A8BB6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499C8C" w14:textId="329E9FB5" w:rsidR="00F356E4" w:rsidRDefault="00F356E4" w:rsidP="00F356E4">
      <w:pPr>
        <w:rPr>
          <w:rFonts w:ascii="Arial" w:hAnsi="Arial" w:cs="Arial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6D0E08" w14:textId="263E7D59" w:rsidR="00C14EAA" w:rsidRDefault="00C14EAA" w:rsidP="00352D34">
      <w:pPr>
        <w:rPr>
          <w:rFonts w:ascii="Arial" w:hAnsi="Arial" w:cs="Arial"/>
          <w:sz w:val="28"/>
          <w:szCs w:val="28"/>
        </w:rPr>
      </w:pPr>
    </w:p>
    <w:p w14:paraId="465B9068" w14:textId="77777777" w:rsidR="00F356E4" w:rsidRDefault="00F356E4" w:rsidP="00352D34">
      <w:pPr>
        <w:rPr>
          <w:rFonts w:ascii="Arial" w:hAnsi="Arial" w:cs="Arial"/>
          <w:sz w:val="28"/>
          <w:szCs w:val="28"/>
        </w:rPr>
      </w:pPr>
    </w:p>
    <w:p w14:paraId="47FA8787" w14:textId="7A7B6C55" w:rsidR="00C14EAA" w:rsidRDefault="00C14EA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program.Cs inyecciona la dependencia</w:t>
      </w:r>
      <w:r w:rsidR="00AE38A8">
        <w:rPr>
          <w:rFonts w:ascii="Arial" w:hAnsi="Arial" w:cs="Arial"/>
          <w:sz w:val="28"/>
          <w:szCs w:val="28"/>
        </w:rPr>
        <w:t>:</w:t>
      </w:r>
    </w:p>
    <w:p w14:paraId="6CA5BC22" w14:textId="77777777" w:rsidR="00AE38A8" w:rsidRPr="006E34EE" w:rsidRDefault="00AE38A8" w:rsidP="00AE38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builder.Services.AddScoped&lt;CounterStore&gt;();</w:t>
      </w:r>
    </w:p>
    <w:p w14:paraId="6BF7E7D8" w14:textId="3ABC6138" w:rsidR="00AE38A8" w:rsidRPr="006E34EE" w:rsidRDefault="00AE38A8" w:rsidP="00352D34">
      <w:pPr>
        <w:rPr>
          <w:rFonts w:ascii="Arial" w:hAnsi="Arial" w:cs="Arial"/>
          <w:sz w:val="28"/>
          <w:szCs w:val="28"/>
          <w:lang w:val="en-US"/>
        </w:rPr>
      </w:pPr>
    </w:p>
    <w:p w14:paraId="67EA690C" w14:textId="55F080ED" w:rsidR="00AE38A8" w:rsidRDefault="00AE38A8" w:rsidP="00352D34">
      <w:pPr>
        <w:rPr>
          <w:rFonts w:ascii="Arial" w:hAnsi="Arial" w:cs="Arial"/>
          <w:sz w:val="28"/>
          <w:szCs w:val="28"/>
        </w:rPr>
      </w:pPr>
      <w:r w:rsidRPr="006E34EE">
        <w:rPr>
          <w:rFonts w:ascii="Arial" w:hAnsi="Arial" w:cs="Arial"/>
          <w:sz w:val="28"/>
          <w:szCs w:val="28"/>
          <w:lang w:val="en-US"/>
        </w:rPr>
        <w:t xml:space="preserve">En la página inject CounterStore. </w:t>
      </w:r>
      <w:r>
        <w:rPr>
          <w:rFonts w:ascii="Arial" w:hAnsi="Arial" w:cs="Arial"/>
          <w:sz w:val="28"/>
          <w:szCs w:val="28"/>
        </w:rPr>
        <w:t>Ahí mismo o en imports va el using.</w:t>
      </w:r>
    </w:p>
    <w:p w14:paraId="068EE0F0" w14:textId="26260B9B" w:rsidR="00AE38A8" w:rsidRDefault="00AE38A8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el atributo y usa el counterStore:</w:t>
      </w:r>
    </w:p>
    <w:p w14:paraId="6B430D43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@page </w:t>
      </w:r>
      <w:r w:rsidRPr="00F356E4">
        <w:rPr>
          <w:rFonts w:ascii="Cascadia Mono" w:hAnsi="Cascadia Mono" w:cs="Cascadia Mono"/>
          <w:color w:val="A31515"/>
          <w:sz w:val="19"/>
          <w:szCs w:val="19"/>
          <w:lang w:val="en-US"/>
        </w:rPr>
        <w:t>"/counter"</w:t>
      </w:r>
    </w:p>
    <w:p w14:paraId="0660B71C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5D52B6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r w:rsidRPr="00F356E4">
        <w:rPr>
          <w:rFonts w:ascii="Cascadia Mono" w:hAnsi="Cascadia Mono" w:cs="Cascadia Mono"/>
          <w:color w:val="2B91AF"/>
          <w:sz w:val="19"/>
          <w:szCs w:val="19"/>
          <w:lang w:val="en-US"/>
        </w:rPr>
        <w:t>CounterStore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counterStore</w:t>
      </w:r>
    </w:p>
    <w:p w14:paraId="623AEA08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10D8D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356E4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Counter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356E4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E18921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568597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Counter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4FBA16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@*</w:t>
      </w:r>
      <w:r>
        <w:rPr>
          <w:rFonts w:ascii="Cascadia Mono" w:hAnsi="Cascadia Mono" w:cs="Cascadia Mono"/>
          <w:color w:val="006400"/>
          <w:sz w:val="19"/>
          <w:szCs w:val="19"/>
        </w:rPr>
        <w:t>Acá se modificó el atributo por el counterstore.getState()</w:t>
      </w:r>
      <w:r>
        <w:rPr>
          <w:rFonts w:ascii="Cascadia Mono" w:hAnsi="Cascadia Mono" w:cs="Cascadia Mono"/>
          <w:color w:val="000000"/>
          <w:sz w:val="19"/>
          <w:szCs w:val="19"/>
        </w:rPr>
        <w:t>*@</w:t>
      </w:r>
    </w:p>
    <w:p w14:paraId="13A2BBBB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356E4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="status"&gt;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Current count: @counterStore.GetState().Count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356E4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08B153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7A66E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356E4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F356E4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IncrementCount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Click me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356E4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08854F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ED5C7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@code {</w:t>
      </w:r>
    </w:p>
    <w:p w14:paraId="468C2855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//Acá se eliminó el atributo que recogía el conteo</w:t>
      </w:r>
    </w:p>
    <w:p w14:paraId="09F41415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31CE1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OnInitialized()</w:t>
      </w:r>
    </w:p>
    <w:p w14:paraId="3967C6DF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451879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>.OnInitialized();</w:t>
      </w:r>
    </w:p>
    <w:p w14:paraId="3EC8D464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8D286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//acá se suscribe al observer.</w:t>
      </w:r>
    </w:p>
    <w:p w14:paraId="5101427C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counterStore.AddStateChangeListener(() =&gt; { StateHasChanged(); });</w:t>
      </w:r>
    </w:p>
    <w:p w14:paraId="386066CA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5421C1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9FE92A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//Acá se usan los métodos para incrementar y reducir el contador:</w:t>
      </w:r>
    </w:p>
    <w:p w14:paraId="7CC0DA5A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IncrementCount()</w:t>
      </w:r>
    </w:p>
    <w:p w14:paraId="0D85B6B2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BE71DA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counterStore.IncrementCount();</w:t>
      </w:r>
    </w:p>
    <w:p w14:paraId="6E2291F5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465512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6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DecrementCount()</w:t>
      </w:r>
    </w:p>
    <w:p w14:paraId="083A7121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12AD72" w14:textId="77777777" w:rsidR="00F356E4" w:rsidRP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counterStore.DecrementCount();</w:t>
      </w:r>
    </w:p>
    <w:p w14:paraId="7894B990" w14:textId="77777777" w:rsidR="00F356E4" w:rsidRDefault="00F356E4" w:rsidP="00F35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56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9800B8" w14:textId="7C9FD0A1" w:rsidR="00F356E4" w:rsidRPr="006F161C" w:rsidRDefault="00F356E4" w:rsidP="00F356E4">
      <w:pPr>
        <w:rPr>
          <w:rFonts w:ascii="Arial" w:hAnsi="Arial" w:cs="Arial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3268DF" w14:textId="77777777" w:rsidR="006F161C" w:rsidRPr="006F161C" w:rsidRDefault="006F161C" w:rsidP="00352D34">
      <w:pPr>
        <w:rPr>
          <w:rFonts w:ascii="Arial" w:hAnsi="Arial" w:cs="Arial"/>
          <w:sz w:val="28"/>
          <w:szCs w:val="28"/>
        </w:rPr>
      </w:pPr>
    </w:p>
    <w:p w14:paraId="63E7878C" w14:textId="159FA24F" w:rsidR="002C6021" w:rsidRDefault="00F356E4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Ahora toca el </w:t>
      </w:r>
      <w:r w:rsidR="00D2127E">
        <w:rPr>
          <w:rFonts w:ascii="Arial" w:hAnsi="Arial" w:cs="Arial"/>
          <w:sz w:val="28"/>
          <w:szCs w:val="28"/>
        </w:rPr>
        <w:t>NavMenu</w:t>
      </w:r>
      <w:r>
        <w:rPr>
          <w:rFonts w:ascii="Arial" w:hAnsi="Arial" w:cs="Arial"/>
          <w:sz w:val="28"/>
          <w:szCs w:val="28"/>
        </w:rPr>
        <w:t>. Le inyecta el CounterStore. Lo suscribe al observer (en el OnInitialized)</w:t>
      </w:r>
      <w:r w:rsidR="00D2127E">
        <w:rPr>
          <w:rFonts w:ascii="Arial" w:hAnsi="Arial" w:cs="Arial"/>
          <w:sz w:val="28"/>
          <w:szCs w:val="28"/>
        </w:rPr>
        <w:t xml:space="preserve"> y luego hace esto:</w:t>
      </w:r>
    </w:p>
    <w:p w14:paraId="6E0020BE" w14:textId="77777777" w:rsidR="00703CF9" w:rsidRPr="00703CF9" w:rsidRDefault="00703CF9" w:rsidP="00703C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03CF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3CF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 px-3"&gt;</w:t>
      </w:r>
    </w:p>
    <w:p w14:paraId="15F4F9C2" w14:textId="77777777" w:rsidR="00703CF9" w:rsidRPr="00703CF9" w:rsidRDefault="00703CF9" w:rsidP="00703C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03CF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NavLink</w:t>
      </w: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3CF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="nav-link"</w:t>
      </w: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3CF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="counter"&gt;</w:t>
      </w:r>
    </w:p>
    <w:p w14:paraId="721E4E22" w14:textId="77777777" w:rsidR="00703CF9" w:rsidRPr="00703CF9" w:rsidRDefault="00703CF9" w:rsidP="00703C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03CF9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3CF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="oi oi-plus"</w:t>
      </w: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3CF9">
        <w:rPr>
          <w:rFonts w:ascii="Cascadia Mono" w:hAnsi="Cascadia Mono" w:cs="Cascadia Mono"/>
          <w:color w:val="FF0000"/>
          <w:sz w:val="19"/>
          <w:szCs w:val="19"/>
          <w:lang w:val="en-US"/>
        </w:rPr>
        <w:t>aria-hidden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="true"&gt;&lt;/</w:t>
      </w:r>
      <w:r w:rsidRPr="00703CF9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703CF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Counter: @counterStore.GetState().Count</w:t>
      </w:r>
    </w:p>
    <w:p w14:paraId="0FA85335" w14:textId="77777777" w:rsidR="00703CF9" w:rsidRDefault="00703CF9" w:rsidP="00703C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03C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NavLink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22672D" w14:textId="53CDFF9E" w:rsidR="00D2127E" w:rsidRDefault="00703CF9" w:rsidP="00703CF9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CE6BDD" w14:textId="75511A1E" w:rsidR="00703CF9" w:rsidRDefault="00703CF9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Hasta acá es un observer de un solo nivel.</w:t>
      </w:r>
    </w:p>
    <w:p w14:paraId="4363DB4C" w14:textId="56ED7762" w:rsidR="00703CF9" w:rsidRDefault="00703CF9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5409B6" wp14:editId="58464DD7">
            <wp:extent cx="4291330" cy="27120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CDA7" w14:textId="5304CCBE" w:rsidR="00703CF9" w:rsidRDefault="00703CF9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información se genera clickeando en el componente counter, se guarda en CounterStore y luego tanto counter como NavMenu acceden a la misma.</w:t>
      </w:r>
    </w:p>
    <w:p w14:paraId="7A2F803E" w14:textId="306DFC4A" w:rsidR="00703CF9" w:rsidRDefault="00703CF9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Como están las cosas, con Blazor Server y Scoped. Si navego por la página la información persiste. Si refresco, la info se pierde; parecería que esto es un error.</w:t>
      </w:r>
    </w:p>
    <w:p w14:paraId="06747BE7" w14:textId="64E1C402" w:rsidR="00703CF9" w:rsidRDefault="002460C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Toquetea mucho el código:</w:t>
      </w:r>
    </w:p>
    <w:p w14:paraId="2CCF4BA2" w14:textId="77777777" w:rsidR="002460C1" w:rsidRPr="006E34EE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@page </w:t>
      </w:r>
      <w:r w:rsidRPr="006E34EE">
        <w:rPr>
          <w:rFonts w:ascii="Cascadia Mono" w:hAnsi="Cascadia Mono" w:cs="Cascadia Mono"/>
          <w:color w:val="A31515"/>
          <w:sz w:val="19"/>
          <w:szCs w:val="19"/>
        </w:rPr>
        <w:t>"/counter"</w:t>
      </w:r>
    </w:p>
    <w:p w14:paraId="2795422C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@implements </w:t>
      </w:r>
      <w:r w:rsidRPr="002460C1">
        <w:rPr>
          <w:rFonts w:ascii="Cascadia Mono" w:hAnsi="Cascadia Mono" w:cs="Cascadia Mono"/>
          <w:color w:val="2B91AF"/>
          <w:sz w:val="19"/>
          <w:szCs w:val="19"/>
          <w:highlight w:val="yellow"/>
          <w:lang w:val="en-US"/>
        </w:rPr>
        <w:t>IDisposable</w:t>
      </w:r>
    </w:p>
    <w:p w14:paraId="24184DEE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r w:rsidRPr="002460C1">
        <w:rPr>
          <w:rFonts w:ascii="Cascadia Mono" w:hAnsi="Cascadia Mono" w:cs="Cascadia Mono"/>
          <w:color w:val="2B91AF"/>
          <w:sz w:val="19"/>
          <w:szCs w:val="19"/>
          <w:lang w:val="en-US"/>
        </w:rPr>
        <w:t>CounterStore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counterStore</w:t>
      </w:r>
    </w:p>
    <w:p w14:paraId="537262ED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49F22A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2460C1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>Counter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460C1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DDC2DD1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D68EBB" w14:textId="77777777" w:rsidR="002460C1" w:rsidRPr="006E34EE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34EE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E34EE">
        <w:rPr>
          <w:rFonts w:ascii="Cascadia Mono" w:hAnsi="Cascadia Mono" w:cs="Cascadia Mono"/>
          <w:color w:val="800000"/>
          <w:sz w:val="19"/>
          <w:szCs w:val="19"/>
        </w:rPr>
        <w:t>h1</w:t>
      </w:r>
      <w:r w:rsidRPr="006E34EE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6E34EE">
        <w:rPr>
          <w:rFonts w:ascii="Cascadia Mono" w:hAnsi="Cascadia Mono" w:cs="Cascadia Mono"/>
          <w:color w:val="000000"/>
          <w:sz w:val="19"/>
          <w:szCs w:val="19"/>
        </w:rPr>
        <w:t>Counter</w:t>
      </w:r>
      <w:r w:rsidRPr="006E34EE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E34EE">
        <w:rPr>
          <w:rFonts w:ascii="Cascadia Mono" w:hAnsi="Cascadia Mono" w:cs="Cascadia Mono"/>
          <w:color w:val="800000"/>
          <w:sz w:val="19"/>
          <w:szCs w:val="19"/>
        </w:rPr>
        <w:t>h1</w:t>
      </w:r>
      <w:r w:rsidRPr="006E34EE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2E73AD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@*</w:t>
      </w:r>
      <w:r>
        <w:rPr>
          <w:rFonts w:ascii="Cascadia Mono" w:hAnsi="Cascadia Mono" w:cs="Cascadia Mono"/>
          <w:color w:val="006400"/>
          <w:sz w:val="19"/>
          <w:szCs w:val="19"/>
        </w:rPr>
        <w:t>Acá se modificó el atributo por el counterstore.getState()</w:t>
      </w:r>
      <w:r>
        <w:rPr>
          <w:rFonts w:ascii="Cascadia Mono" w:hAnsi="Cascadia Mono" w:cs="Cascadia Mono"/>
          <w:color w:val="000000"/>
          <w:sz w:val="19"/>
          <w:szCs w:val="19"/>
        </w:rPr>
        <w:t>*@</w:t>
      </w:r>
    </w:p>
    <w:p w14:paraId="5D188239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460C1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0C1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="status"&gt;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>Current count: @counterStore.GetState().Count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460C1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489E66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F172CA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460C1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0C1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2460C1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>IncrementCount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>Click me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460C1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CD9103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4113EE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@code {</w:t>
      </w:r>
    </w:p>
    <w:p w14:paraId="4DA66442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//Acá se eliminó el atributo que recogía el conteo</w:t>
      </w:r>
    </w:p>
    <w:p w14:paraId="036106CE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4EC39C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OnInitialized()</w:t>
      </w:r>
    </w:p>
    <w:p w14:paraId="34B3090C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36ECEE0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>.OnInitialized();</w:t>
      </w:r>
    </w:p>
    <w:p w14:paraId="5D034615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A4843F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//acá se suscribe al observer.</w:t>
      </w:r>
    </w:p>
    <w:p w14:paraId="7F723EF2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counterStore.AddStateChangeListener(() =&gt; { </w:t>
      </w: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</w:rPr>
        <w:t>UpdateView</w:t>
      </w:r>
      <w:r>
        <w:rPr>
          <w:rFonts w:ascii="Cascadia Mono" w:hAnsi="Cascadia Mono" w:cs="Cascadia Mono"/>
          <w:color w:val="000000"/>
          <w:sz w:val="19"/>
          <w:szCs w:val="19"/>
        </w:rPr>
        <w:t>(); });</w:t>
      </w:r>
    </w:p>
    <w:p w14:paraId="5CE5D6DA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705CA8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9F95B7" w14:textId="77777777" w:rsid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//Acá se usan los métodos para incrementar y reducir el contador:</w:t>
      </w:r>
    </w:p>
    <w:p w14:paraId="4A3F4A8C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IncrementCount()</w:t>
      </w:r>
    </w:p>
    <w:p w14:paraId="791BB81E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73603E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counterStore.IncrementCount();</w:t>
      </w:r>
    </w:p>
    <w:p w14:paraId="6040026A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A978D3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0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DecrementCount()</w:t>
      </w:r>
    </w:p>
    <w:p w14:paraId="0A8CE1BD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BCD425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counterStore.DecrementCount();</w:t>
      </w:r>
    </w:p>
    <w:p w14:paraId="3C236A08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A77F89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60C1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private</w:t>
      </w: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2460C1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void</w:t>
      </w: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UpdateView()</w:t>
      </w:r>
    </w:p>
    <w:p w14:paraId="75D4814F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{</w:t>
      </w:r>
    </w:p>
    <w:p w14:paraId="7471AC08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StateHasChanged();</w:t>
      </w:r>
    </w:p>
    <w:p w14:paraId="47E1A452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}</w:t>
      </w:r>
    </w:p>
    <w:p w14:paraId="3669A98B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A057A" w14:textId="77777777" w:rsidR="002460C1" w:rsidRPr="002460C1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</w:t>
      </w:r>
      <w:r w:rsidRPr="002460C1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public</w:t>
      </w: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2460C1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void</w:t>
      </w: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Dispose()</w:t>
      </w:r>
    </w:p>
    <w:p w14:paraId="45D0D3D7" w14:textId="77777777" w:rsidR="002460C1" w:rsidRPr="006E34EE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2460C1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</w:t>
      </w:r>
      <w:r w:rsidRPr="006E34EE">
        <w:rPr>
          <w:rFonts w:ascii="Cascadia Mono" w:hAnsi="Cascadia Mono" w:cs="Cascadia Mono"/>
          <w:color w:val="000000"/>
          <w:sz w:val="19"/>
          <w:szCs w:val="19"/>
          <w:highlight w:val="yellow"/>
        </w:rPr>
        <w:t>{</w:t>
      </w:r>
    </w:p>
    <w:p w14:paraId="775BB39F" w14:textId="77777777" w:rsidR="002460C1" w:rsidRPr="006E34EE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counterStore.RemoveStateChangeListener(UpdateView);</w:t>
      </w:r>
    </w:p>
    <w:p w14:paraId="1406D6C5" w14:textId="77777777" w:rsidR="002460C1" w:rsidRPr="006E34EE" w:rsidRDefault="002460C1" w:rsidP="00246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}</w:t>
      </w:r>
    </w:p>
    <w:p w14:paraId="7DDC6CFE" w14:textId="2575D367" w:rsidR="002460C1" w:rsidRPr="006E34EE" w:rsidRDefault="002460C1" w:rsidP="002460C1">
      <w:pPr>
        <w:rPr>
          <w:rFonts w:ascii="Cascadia Mono" w:hAnsi="Cascadia Mono" w:cs="Cascadia Mono"/>
          <w:color w:val="000000"/>
          <w:sz w:val="19"/>
          <w:szCs w:val="19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3BDA31" w14:textId="1C2A9038" w:rsidR="002460C1" w:rsidRPr="006E34EE" w:rsidRDefault="002460C1" w:rsidP="002460C1">
      <w:pPr>
        <w:rPr>
          <w:rFonts w:ascii="Arial" w:hAnsi="Arial" w:cs="Arial"/>
          <w:sz w:val="28"/>
          <w:szCs w:val="28"/>
        </w:rPr>
      </w:pPr>
    </w:p>
    <w:p w14:paraId="10C08983" w14:textId="59A52A98" w:rsidR="002460C1" w:rsidRDefault="002460C1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Aclara que va a implementar Dispatch.</w:t>
      </w:r>
    </w:p>
    <w:p w14:paraId="12A8AE1C" w14:textId="0FA3FBFE" w:rsidR="00703CF9" w:rsidRDefault="002460C1" w:rsidP="00352D34">
      <w:pPr>
        <w:rPr>
          <w:rFonts w:ascii="Arial" w:hAnsi="Arial" w:cs="Arial"/>
          <w:sz w:val="28"/>
          <w:szCs w:val="28"/>
        </w:rPr>
      </w:pPr>
      <w:r w:rsidRPr="002460C1">
        <w:rPr>
          <w:rFonts w:ascii="Arial" w:hAnsi="Arial" w:cs="Arial"/>
          <w:sz w:val="28"/>
          <w:szCs w:val="28"/>
        </w:rPr>
        <w:t>Agrega clase en Store I</w:t>
      </w:r>
      <w:r>
        <w:rPr>
          <w:rFonts w:ascii="Arial" w:hAnsi="Arial" w:cs="Arial"/>
          <w:sz w:val="28"/>
          <w:szCs w:val="28"/>
        </w:rPr>
        <w:t>ncrementAction</w:t>
      </w:r>
      <w:r w:rsidR="008C0BF0">
        <w:rPr>
          <w:rFonts w:ascii="Arial" w:hAnsi="Arial" w:cs="Arial"/>
          <w:sz w:val="28"/>
          <w:szCs w:val="28"/>
        </w:rPr>
        <w:t>, otra DecrementAction, ambas implementan la interfaz IAction. También crea otra ActionDispatcher.</w:t>
      </w:r>
    </w:p>
    <w:p w14:paraId="2106F90C" w14:textId="4039B056" w:rsidR="008C0BF0" w:rsidRDefault="008C0BF0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última codea esto:</w:t>
      </w:r>
    </w:p>
    <w:p w14:paraId="5F8356BD" w14:textId="77777777" w:rsidR="008C0BF0" w:rsidRPr="006E34EE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34EE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E34EE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E34EE">
        <w:rPr>
          <w:rFonts w:ascii="Cascadia Mono" w:hAnsi="Cascadia Mono" w:cs="Cascadia Mono"/>
          <w:color w:val="2B91AF"/>
          <w:sz w:val="19"/>
          <w:szCs w:val="19"/>
        </w:rPr>
        <w:t>ActionDispatcher</w:t>
      </w:r>
    </w:p>
    <w:p w14:paraId="4CA36780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C68759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Action&lt;IAction&gt; _registeredActionHandlers;</w:t>
      </w:r>
    </w:p>
    <w:p w14:paraId="62431FBF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25C7FD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Subscript(Action &lt;IAction&gt; actionHandler)</w:t>
      </w:r>
    </w:p>
    <w:p w14:paraId="78761A6F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E1193F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_registeredActionHandlers += actionHandler;</w:t>
      </w:r>
    </w:p>
    <w:p w14:paraId="079268B9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C824BA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UnSubscript(Action&lt;IAction&gt; actionHandler)</w:t>
      </w:r>
    </w:p>
    <w:p w14:paraId="1735AACC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E60292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_registeredActionHandlers -= actionHandler;</w:t>
      </w:r>
    </w:p>
    <w:p w14:paraId="12FD3FD5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8688FA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Dispatch (IAction action)</w:t>
      </w:r>
    </w:p>
    <w:p w14:paraId="7C419F71" w14:textId="77777777" w:rsidR="008C0BF0" w:rsidRPr="006E34EE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34EE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8EB895" w14:textId="77777777" w:rsidR="008C0BF0" w:rsidRPr="006E34EE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            _registeredActionHandlers?.Invoke(action);</w:t>
      </w:r>
    </w:p>
    <w:p w14:paraId="0A4C1E66" w14:textId="77777777" w:rsidR="008C0BF0" w:rsidRPr="006E34EE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2EA7B1" w14:textId="79781468" w:rsidR="008C0BF0" w:rsidRPr="006E34EE" w:rsidRDefault="008C0BF0" w:rsidP="008C0BF0">
      <w:pPr>
        <w:rPr>
          <w:rFonts w:ascii="Cascadia Mono" w:hAnsi="Cascadia Mono" w:cs="Cascadia Mono"/>
          <w:color w:val="000000"/>
          <w:sz w:val="19"/>
          <w:szCs w:val="19"/>
        </w:rPr>
      </w:pPr>
      <w:r w:rsidRPr="006E34E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B3C7B4" w14:textId="127BA085" w:rsidR="008C0BF0" w:rsidRDefault="008C0BF0" w:rsidP="008C0BF0">
      <w:pPr>
        <w:rPr>
          <w:rFonts w:ascii="Cascadia Mono" w:hAnsi="Cascadia Mono" w:cs="Cascadia Mono"/>
          <w:color w:val="000000"/>
          <w:sz w:val="19"/>
          <w:szCs w:val="19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</w:rPr>
        <w:t>Esta clase debería implementar u</w:t>
      </w:r>
      <w:r>
        <w:rPr>
          <w:rFonts w:ascii="Cascadia Mono" w:hAnsi="Cascadia Mono" w:cs="Cascadia Mono"/>
          <w:color w:val="000000"/>
          <w:sz w:val="19"/>
          <w:szCs w:val="19"/>
        </w:rPr>
        <w:t>na interfaz, que aún no existe. Para eso, hay una forma fácil de hacerlo con Visual Studio.</w:t>
      </w:r>
    </w:p>
    <w:p w14:paraId="2BC9D367" w14:textId="677754C0" w:rsidR="008C0BF0" w:rsidRDefault="008C0BF0" w:rsidP="008C0BF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Edit=&gt;Refactor=&gt;ExtractInterface</w:t>
      </w:r>
    </w:p>
    <w:p w14:paraId="67FB4707" w14:textId="382ADE75" w:rsidR="008C0BF0" w:rsidRDefault="008C0BF0" w:rsidP="008C0B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C0F6BB" wp14:editId="001577FE">
            <wp:extent cx="4177030" cy="43224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AE84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interface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BF0">
        <w:rPr>
          <w:rFonts w:ascii="Cascadia Mono" w:hAnsi="Cascadia Mono" w:cs="Cascadia Mono"/>
          <w:color w:val="2B91AF"/>
          <w:sz w:val="19"/>
          <w:szCs w:val="19"/>
          <w:lang w:val="en-US"/>
        </w:rPr>
        <w:t>IActionDispatcher</w:t>
      </w:r>
    </w:p>
    <w:p w14:paraId="4B80EEF2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C5B9075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Dispatch(IAction action);</w:t>
      </w:r>
    </w:p>
    <w:p w14:paraId="4FC1AA7A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Subscript(Action&lt;IAction&gt; actionHandler);</w:t>
      </w:r>
    </w:p>
    <w:p w14:paraId="53B5D938" w14:textId="77777777" w:rsidR="008C0BF0" w:rsidRPr="008C0BF0" w:rsidRDefault="008C0BF0" w:rsidP="008C0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BF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UnSubscript(Action&lt;IAction&gt; actionHandler);</w:t>
      </w:r>
    </w:p>
    <w:p w14:paraId="5FA51022" w14:textId="69BAE960" w:rsidR="008C0BF0" w:rsidRDefault="008C0BF0" w:rsidP="008C0BF0">
      <w:pPr>
        <w:rPr>
          <w:rFonts w:ascii="Cascadia Mono" w:hAnsi="Cascadia Mono" w:cs="Cascadia Mono"/>
          <w:color w:val="000000"/>
          <w:sz w:val="19"/>
          <w:szCs w:val="19"/>
        </w:rPr>
      </w:pPr>
      <w:r w:rsidRPr="008C0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97F678" w14:textId="0DFBA4BF" w:rsidR="008C0BF0" w:rsidRDefault="008C0BF0" w:rsidP="008C0BF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Program.CSS addscoped</w:t>
      </w:r>
    </w:p>
    <w:p w14:paraId="09EBFE3E" w14:textId="149E8698" w:rsidR="008C0BF0" w:rsidRDefault="008C0BF0" w:rsidP="008C0BF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Ahora le llega el turno al Store</w:t>
      </w:r>
      <w:r w:rsidR="007D2609">
        <w:rPr>
          <w:rFonts w:ascii="Cascadia Mono" w:hAnsi="Cascadia Mono" w:cs="Cascadia Mono"/>
          <w:color w:val="000000"/>
          <w:sz w:val="19"/>
          <w:szCs w:val="19"/>
        </w:rPr>
        <w:t xml:space="preserve"> y agrega el ActionDispatcher al ctor. Lo suscribe.</w:t>
      </w:r>
    </w:p>
    <w:p w14:paraId="209E1F1B" w14:textId="3A13BA43" w:rsidR="007D2609" w:rsidRPr="008C0BF0" w:rsidRDefault="007D2609" w:rsidP="008C0BF0">
      <w:pPr>
        <w:rPr>
          <w:rFonts w:ascii="Arial" w:hAnsi="Arial" w:cs="Arial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El Counter por su parte, no se comunica directamente con el Store, sino con el dispatcher.</w:t>
      </w:r>
    </w:p>
    <w:p w14:paraId="7258CA8B" w14:textId="535F344D" w:rsidR="00703CF9" w:rsidRPr="008C0BF0" w:rsidRDefault="00703CF9" w:rsidP="00352D34">
      <w:pPr>
        <w:rPr>
          <w:rFonts w:ascii="Arial" w:hAnsi="Arial" w:cs="Arial"/>
          <w:sz w:val="28"/>
          <w:szCs w:val="28"/>
        </w:rPr>
      </w:pPr>
    </w:p>
    <w:p w14:paraId="066646EB" w14:textId="1DDCFC29" w:rsidR="00703CF9" w:rsidRPr="006E34EE" w:rsidRDefault="006E34EE" w:rsidP="006E34EE">
      <w:pPr>
        <w:jc w:val="center"/>
        <w:rPr>
          <w:rFonts w:ascii="Arial" w:hAnsi="Arial" w:cs="Arial"/>
          <w:sz w:val="36"/>
          <w:szCs w:val="36"/>
        </w:rPr>
      </w:pPr>
      <w:r w:rsidRPr="006E34EE">
        <w:rPr>
          <w:rFonts w:ascii="Arial" w:hAnsi="Arial" w:cs="Arial"/>
          <w:sz w:val="36"/>
          <w:szCs w:val="36"/>
        </w:rPr>
        <w:t>Authentication</w:t>
      </w:r>
    </w:p>
    <w:p w14:paraId="41C285A3" w14:textId="78F339E0" w:rsidR="006E34EE" w:rsidRDefault="006E34EE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Autenticación de campo=&gt;Cuentas individuales.</w:t>
      </w:r>
    </w:p>
    <w:p w14:paraId="580A887F" w14:textId="36359D39" w:rsidR="00703CF9" w:rsidRDefault="006E34EE" w:rsidP="00352D3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FCCCBF2" wp14:editId="0751729A">
            <wp:extent cx="4509770" cy="1038860"/>
            <wp:effectExtent l="0" t="0" r="508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7291" w14:textId="778F3495" w:rsidR="006E34EE" w:rsidRDefault="006E34EE" w:rsidP="00352D34">
      <w:pPr>
        <w:rPr>
          <w:rFonts w:ascii="Arial" w:hAnsi="Arial" w:cs="Arial"/>
          <w:sz w:val="28"/>
          <w:szCs w:val="28"/>
        </w:rPr>
      </w:pPr>
      <w:r w:rsidRPr="008A6846">
        <w:rPr>
          <w:rFonts w:ascii="Arial" w:hAnsi="Arial" w:cs="Arial"/>
          <w:sz w:val="28"/>
          <w:szCs w:val="28"/>
        </w:rPr>
        <w:t>Paquetes NuGet.</w:t>
      </w:r>
      <w:r w:rsidR="008A6846" w:rsidRPr="008A6846">
        <w:rPr>
          <w:rFonts w:ascii="Arial" w:hAnsi="Arial" w:cs="Arial"/>
          <w:sz w:val="28"/>
          <w:szCs w:val="28"/>
        </w:rPr>
        <w:t xml:space="preserve"> Ya vienen i</w:t>
      </w:r>
      <w:r w:rsidR="008A6846">
        <w:rPr>
          <w:rFonts w:ascii="Arial" w:hAnsi="Arial" w:cs="Arial"/>
          <w:sz w:val="28"/>
          <w:szCs w:val="28"/>
        </w:rPr>
        <w:t>nstalados.</w:t>
      </w:r>
    </w:p>
    <w:p w14:paraId="4BE122C0" w14:textId="6C08CBF7" w:rsidR="008A6846" w:rsidRDefault="008A6846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E92FA6" wp14:editId="44E89BA1">
            <wp:extent cx="2233930" cy="6337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1DA" w14:textId="5F481436" w:rsidR="008A6846" w:rsidRDefault="008A6846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EFA41F" wp14:editId="386E8C60">
            <wp:extent cx="3179445" cy="4291330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43EA" w14:textId="3303FE64" w:rsidR="008A6846" w:rsidRDefault="008A6846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Todo eso ya aparece así. Tirará error porque no está hecha la migración.</w:t>
      </w:r>
    </w:p>
    <w:p w14:paraId="3BB941A8" w14:textId="77777777" w:rsidR="00B3418B" w:rsidRPr="00B3418B" w:rsidRDefault="00B3418B" w:rsidP="00B341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18B">
        <w:rPr>
          <w:rFonts w:ascii="Cascadia Mono" w:hAnsi="Cascadia Mono" w:cs="Cascadia Mono"/>
          <w:color w:val="2B91AF"/>
          <w:sz w:val="19"/>
          <w:szCs w:val="19"/>
          <w:lang w:val="en-US"/>
        </w:rPr>
        <w:t>"DefaultConnection"</w:t>
      </w:r>
      <w:r w:rsidRPr="00B341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B3418B">
        <w:rPr>
          <w:rFonts w:ascii="Cascadia Mono" w:hAnsi="Cascadia Mono" w:cs="Cascadia Mono"/>
          <w:color w:val="A31515"/>
          <w:sz w:val="19"/>
          <w:szCs w:val="19"/>
          <w:lang w:val="en-US"/>
        </w:rPr>
        <w:t>"Server=(local);Database=aspnet-Authentication-9a84cfec-4190-492e-9103-44fa0caa2f2b;Trusted_Connection=True;MultipleActiveResultSets=true;TrustServerCertificate=True;"</w:t>
      </w:r>
    </w:p>
    <w:p w14:paraId="3B431C9E" w14:textId="5A0DE2AC" w:rsidR="00B3418B" w:rsidRDefault="00B3418B" w:rsidP="00352D34">
      <w:pPr>
        <w:rPr>
          <w:rFonts w:ascii="Arial" w:hAnsi="Arial" w:cs="Arial"/>
          <w:sz w:val="28"/>
          <w:szCs w:val="28"/>
        </w:rPr>
      </w:pPr>
      <w:r w:rsidRPr="00B3418B">
        <w:rPr>
          <w:rFonts w:ascii="Arial" w:hAnsi="Arial" w:cs="Arial"/>
          <w:sz w:val="28"/>
          <w:szCs w:val="28"/>
        </w:rPr>
        <w:t>Tuve que cambiar appSettings p</w:t>
      </w:r>
      <w:r>
        <w:rPr>
          <w:rFonts w:ascii="Arial" w:hAnsi="Arial" w:cs="Arial"/>
          <w:sz w:val="28"/>
          <w:szCs w:val="28"/>
        </w:rPr>
        <w:t xml:space="preserve">ara poder </w:t>
      </w:r>
      <w:r w:rsidR="005C6EA7">
        <w:rPr>
          <w:rFonts w:ascii="Arial" w:hAnsi="Arial" w:cs="Arial"/>
          <w:sz w:val="28"/>
          <w:szCs w:val="28"/>
        </w:rPr>
        <w:t>poner update-database.</w:t>
      </w:r>
    </w:p>
    <w:p w14:paraId="542D8746" w14:textId="735C7557" w:rsidR="00B3418B" w:rsidRPr="00AB6001" w:rsidRDefault="00B3418B" w:rsidP="00352D34">
      <w:pPr>
        <w:rPr>
          <w:rFonts w:ascii="Arial" w:hAnsi="Arial" w:cs="Arial"/>
          <w:sz w:val="28"/>
          <w:szCs w:val="28"/>
        </w:rPr>
      </w:pPr>
      <w:r w:rsidRPr="00AB6001">
        <w:rPr>
          <w:rFonts w:ascii="Arial" w:hAnsi="Arial" w:cs="Arial"/>
          <w:sz w:val="28"/>
          <w:szCs w:val="28"/>
        </w:rPr>
        <w:t>pablokrh@gmail.com</w:t>
      </w:r>
    </w:p>
    <w:p w14:paraId="16D60B40" w14:textId="3D0E8437" w:rsidR="002C6021" w:rsidRPr="00AB6001" w:rsidRDefault="00B3418B" w:rsidP="00352D34">
      <w:pPr>
        <w:rPr>
          <w:rFonts w:ascii="Arial" w:hAnsi="Arial" w:cs="Arial"/>
          <w:sz w:val="28"/>
          <w:szCs w:val="28"/>
        </w:rPr>
      </w:pPr>
      <w:r w:rsidRPr="00AB6001">
        <w:rPr>
          <w:rFonts w:ascii="Arial" w:hAnsi="Arial" w:cs="Arial"/>
          <w:sz w:val="28"/>
          <w:szCs w:val="28"/>
        </w:rPr>
        <w:t>Pp2023_kk</w:t>
      </w:r>
    </w:p>
    <w:p w14:paraId="70F30453" w14:textId="4AA57511" w:rsidR="00B3418B" w:rsidRDefault="00B3418B" w:rsidP="00352D34">
      <w:pPr>
        <w:rPr>
          <w:rFonts w:ascii="Arial" w:hAnsi="Arial" w:cs="Arial"/>
          <w:sz w:val="28"/>
          <w:szCs w:val="28"/>
        </w:rPr>
      </w:pPr>
      <w:r w:rsidRPr="00B3418B">
        <w:rPr>
          <w:rFonts w:ascii="Arial" w:hAnsi="Arial" w:cs="Arial"/>
          <w:sz w:val="28"/>
          <w:szCs w:val="28"/>
        </w:rPr>
        <w:lastRenderedPageBreak/>
        <w:t>Para requerir el logueo a</w:t>
      </w:r>
      <w:r>
        <w:rPr>
          <w:rFonts w:ascii="Arial" w:hAnsi="Arial" w:cs="Arial"/>
          <w:sz w:val="28"/>
          <w:szCs w:val="28"/>
        </w:rPr>
        <w:t xml:space="preserve"> la hora de utilizar una página:</w:t>
      </w:r>
    </w:p>
    <w:p w14:paraId="5BCC9120" w14:textId="77777777" w:rsid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@attribute [</w:t>
      </w:r>
      <w:r>
        <w:rPr>
          <w:rFonts w:ascii="Cascadia Mono" w:hAnsi="Cascadia Mono" w:cs="Cascadia Mono"/>
          <w:color w:val="2B91AF"/>
          <w:sz w:val="19"/>
          <w:szCs w:val="19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4888EC42" w14:textId="33EB3BB1" w:rsidR="00B3418B" w:rsidRDefault="005C6EA7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solo esa línea ya deniega el acceso:</w:t>
      </w:r>
    </w:p>
    <w:p w14:paraId="625DC34D" w14:textId="0A718603" w:rsidR="005C6EA7" w:rsidRPr="00B3418B" w:rsidRDefault="005C6EA7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3A827D" wp14:editId="70B5D321">
            <wp:extent cx="3771900" cy="55054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81D7" w14:textId="6883794B" w:rsidR="00B3418B" w:rsidRDefault="005C6EA7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Pero, de esta otra forma, no está toda la página bloqueada, sino que el navegador puede ver lo que uno le permite.</w:t>
      </w:r>
    </w:p>
    <w:p w14:paraId="5F41B922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@page </w:t>
      </w:r>
      <w:r w:rsidRPr="005C6EA7">
        <w:rPr>
          <w:rFonts w:ascii="Cascadia Mono" w:hAnsi="Cascadia Mono" w:cs="Cascadia Mono"/>
          <w:color w:val="A31515"/>
          <w:sz w:val="19"/>
          <w:szCs w:val="19"/>
          <w:lang w:val="en-US"/>
        </w:rPr>
        <w:t>"/counter"</w:t>
      </w:r>
    </w:p>
    <w:p w14:paraId="7768264A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91D606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C6E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>Counter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C6E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CC88D0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C6EA7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>Counter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C6EA7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A944F0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C69FEE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C6E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AuthorizeView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F237DE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C6E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Authorized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56014A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C6E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A7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="status"&gt;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>Current count: @currentCount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C6E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7C2BDA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C6EA7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5C6EA7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>IncrementCount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>Click me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C6EA7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B3E56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C6E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Authorized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8331B3" w14:textId="77777777" w:rsidR="005C6EA7" w:rsidRP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C6E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NotAuthorized</w:t>
      </w:r>
      <w:r w:rsidRPr="005C6E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166C4E" w14:textId="77777777" w:rsid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6E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 estás autorizado... </w:t>
      </w:r>
      <w:r>
        <w:rPr>
          <w:rFonts w:ascii="Cascadia Mono" w:hAnsi="Cascadia Mono" w:cs="Cascadia Mono"/>
          <w:color w:val="000000"/>
          <w:sz w:val="19"/>
          <w:szCs w:val="19"/>
        </w:rPr>
        <w:t>La policía ya está en camino.</w:t>
      </w:r>
    </w:p>
    <w:p w14:paraId="3745C2BB" w14:textId="77777777" w:rsid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NotAuthorized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4C43F9" w14:textId="77777777" w:rsid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AuthorizeView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D8583D" w14:textId="77777777" w:rsidR="005C6EA7" w:rsidRDefault="005C6EA7" w:rsidP="005C6E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A375F" w14:textId="1A64523A" w:rsidR="005C6EA7" w:rsidRDefault="005C6EA7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21B31A" wp14:editId="50B3BCF1">
            <wp:extent cx="5267960" cy="1267460"/>
            <wp:effectExtent l="0" t="0" r="889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0872" w14:textId="21BE260A" w:rsidR="005C6EA7" w:rsidRDefault="00A215C3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También se puede solamente poner:</w:t>
      </w:r>
    </w:p>
    <w:p w14:paraId="48167EF6" w14:textId="77777777" w:rsidR="00A215C3" w:rsidRDefault="00A215C3" w:rsidP="00A215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@attribute [</w:t>
      </w:r>
      <w:r>
        <w:rPr>
          <w:rFonts w:ascii="Cascadia Mono" w:hAnsi="Cascadia Mono" w:cs="Cascadia Mono"/>
          <w:color w:val="2B91AF"/>
          <w:sz w:val="19"/>
          <w:szCs w:val="19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16C614BE" w14:textId="618F4E56" w:rsidR="00A215C3" w:rsidRDefault="00A215C3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  <w:t xml:space="preserve">En la página, y en app.razor poner: </w:t>
      </w:r>
    </w:p>
    <w:p w14:paraId="5564FF5A" w14:textId="77777777" w:rsidR="00A215C3" w:rsidRPr="00A215C3" w:rsidRDefault="00A215C3" w:rsidP="00A215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15C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15C3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AuthorizeRouteView</w:t>
      </w:r>
      <w:r w:rsidRPr="00A21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5C3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RouteData</w:t>
      </w:r>
      <w:r w:rsidRPr="00A215C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215C3">
        <w:rPr>
          <w:rFonts w:ascii="Cascadia Mono" w:hAnsi="Cascadia Mono" w:cs="Cascadia Mono"/>
          <w:color w:val="000000"/>
          <w:sz w:val="19"/>
          <w:szCs w:val="19"/>
          <w:lang w:val="en-US"/>
        </w:rPr>
        <w:t>@routeData</w:t>
      </w:r>
      <w:r w:rsidRPr="00A215C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21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5C3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DefaultLayout</w:t>
      </w:r>
      <w:r w:rsidRPr="00A215C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215C3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215C3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A215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215C3">
        <w:rPr>
          <w:rFonts w:ascii="Cascadia Mono" w:hAnsi="Cascadia Mono" w:cs="Cascadia Mono"/>
          <w:color w:val="2B91AF"/>
          <w:sz w:val="19"/>
          <w:szCs w:val="19"/>
          <w:lang w:val="en-US"/>
        </w:rPr>
        <w:t>MainLayout</w:t>
      </w:r>
      <w:r w:rsidRPr="00A215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215C3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EA50FDE" w14:textId="77777777" w:rsidR="00A215C3" w:rsidRDefault="00A215C3" w:rsidP="00A215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1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NotAuthorized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5E67E7" w14:textId="77777777" w:rsidR="00A215C3" w:rsidRDefault="00A215C3" w:rsidP="00A215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Usted es un delincuente, SWAT estará rompiendo su ventana y asesinando sus perritos ya mismo</w:t>
      </w:r>
    </w:p>
    <w:p w14:paraId="69C4E1DB" w14:textId="77777777" w:rsidR="00A215C3" w:rsidRDefault="00A215C3" w:rsidP="00A215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NotAuthorized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5EEA43" w14:textId="41484ADC" w:rsidR="00A215C3" w:rsidRDefault="00A215C3" w:rsidP="00352D34">
      <w:pPr>
        <w:rPr>
          <w:rFonts w:ascii="Arial" w:hAnsi="Arial" w:cs="Arial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AuthorizeRouteView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6465C9" w14:textId="30B6E6FB" w:rsidR="00A215C3" w:rsidRDefault="00A215C3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1A3919" wp14:editId="36568847">
            <wp:extent cx="5400040" cy="66421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E965" w14:textId="2DC12D6C" w:rsidR="005C6EA7" w:rsidRDefault="005C6EA7" w:rsidP="00352D34">
      <w:pPr>
        <w:rPr>
          <w:rFonts w:ascii="Arial" w:hAnsi="Arial" w:cs="Arial"/>
          <w:sz w:val="28"/>
          <w:szCs w:val="28"/>
        </w:rPr>
      </w:pPr>
    </w:p>
    <w:p w14:paraId="66F858C8" w14:textId="7ED80CC4" w:rsidR="001E483A" w:rsidRDefault="001E483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Utilizar para la App la información del usuario:</w:t>
      </w:r>
    </w:p>
    <w:p w14:paraId="3615BCC3" w14:textId="77777777" w:rsid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F764E5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(authState.User.Identity.IsAuthenticated !=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E6A025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9AAE7E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00A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4E5C6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Name:@authState.User.Identity.Name</w:t>
      </w:r>
    </w:p>
    <w:p w14:paraId="1C8FBA25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00A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E4CF6B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authState.User.Claims)</w:t>
      </w:r>
    </w:p>
    <w:p w14:paraId="74F61BA0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8ECE93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00A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97A436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Claim Type: @claim.Type</w:t>
      </w:r>
    </w:p>
    <w:p w14:paraId="5183780B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00A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A12253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00A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AEAC4F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Claim Value: @claim.Value</w:t>
      </w:r>
    </w:p>
    <w:p w14:paraId="5B152A97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00A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0FBF2B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25A612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60C507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7351C5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@code{</w:t>
      </w:r>
    </w:p>
    <w:p w14:paraId="3214BD33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1400A2">
        <w:rPr>
          <w:rFonts w:ascii="Cascadia Mono" w:hAnsi="Cascadia Mono" w:cs="Cascadia Mono"/>
          <w:color w:val="2B91AF"/>
          <w:sz w:val="19"/>
          <w:szCs w:val="19"/>
          <w:lang w:val="en-US"/>
        </w:rPr>
        <w:t>CascadingParameter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0AB0C17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0A2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00A2">
        <w:rPr>
          <w:rFonts w:ascii="Cascadia Mono" w:hAnsi="Cascadia Mono" w:cs="Cascadia Mono"/>
          <w:color w:val="2B91AF"/>
          <w:sz w:val="19"/>
          <w:szCs w:val="19"/>
          <w:lang w:val="en-US"/>
        </w:rPr>
        <w:t>AuthenticationState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&gt;_authState{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CFBC1E6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4A4B7B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0A2">
        <w:rPr>
          <w:rFonts w:ascii="Cascadia Mono" w:hAnsi="Cascadia Mono" w:cs="Cascadia Mono"/>
          <w:color w:val="2B91AF"/>
          <w:sz w:val="19"/>
          <w:szCs w:val="19"/>
          <w:lang w:val="en-US"/>
        </w:rPr>
        <w:t>AuthenticationState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authState;</w:t>
      </w:r>
    </w:p>
    <w:p w14:paraId="1A3E66A2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F40A20" w14:textId="77777777" w:rsidR="001400A2" w:rsidRP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0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00A2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OnInitializedAsync()</w:t>
      </w:r>
    </w:p>
    <w:p w14:paraId="3B355896" w14:textId="77777777" w:rsid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00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944451" w14:textId="77777777" w:rsid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authState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_authState;</w:t>
      </w:r>
    </w:p>
    <w:p w14:paraId="3B0D9864" w14:textId="77777777" w:rsid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9BFA50" w14:textId="77777777" w:rsidR="001400A2" w:rsidRDefault="001400A2" w:rsidP="001400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6EB2F0" w14:textId="61DE9B90" w:rsidR="001E483A" w:rsidRDefault="001400A2" w:rsidP="001400A2">
      <w:pPr>
        <w:rPr>
          <w:rFonts w:ascii="Arial" w:hAnsi="Arial" w:cs="Arial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F054EB" w14:textId="59F6A5B1" w:rsidR="005C6EA7" w:rsidRDefault="005C6EA7" w:rsidP="00352D34">
      <w:pPr>
        <w:rPr>
          <w:rFonts w:ascii="Arial" w:hAnsi="Arial" w:cs="Arial"/>
          <w:sz w:val="28"/>
          <w:szCs w:val="28"/>
        </w:rPr>
      </w:pPr>
    </w:p>
    <w:p w14:paraId="663F6DE9" w14:textId="329F9970" w:rsidR="005C6EA7" w:rsidRDefault="001400A2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D0C83B" wp14:editId="6C8482EC">
            <wp:extent cx="5393055" cy="4052570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AC28" w14:textId="542F9E90" w:rsidR="005C6EA7" w:rsidRDefault="001400A2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Ahora busca customizar algo:</w:t>
      </w:r>
    </w:p>
    <w:p w14:paraId="41E2E1B7" w14:textId="4FC9EC71" w:rsidR="001400A2" w:rsidRDefault="001400A2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140B87" wp14:editId="197244E6">
            <wp:extent cx="3221355" cy="30130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16C9" w14:textId="7FB81646" w:rsidR="005C6EA7" w:rsidRDefault="001400A2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Quiere agregarle a dicha tabla una columna mas, con los datos de la escuela</w:t>
      </w:r>
      <w:r w:rsidR="00526548">
        <w:rPr>
          <w:rFonts w:ascii="Arial" w:hAnsi="Arial" w:cs="Arial"/>
          <w:sz w:val="28"/>
          <w:szCs w:val="28"/>
        </w:rPr>
        <w:t>. Crea una clase en la carpeta Data/Migrations y la hace heredera de IdentityUser.</w:t>
      </w:r>
    </w:p>
    <w:p w14:paraId="0A59885B" w14:textId="77777777" w:rsidR="00526548" w:rsidRPr="00526548" w:rsidRDefault="00526548" w:rsidP="00526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548">
        <w:rPr>
          <w:rFonts w:ascii="Cascadia Mono" w:hAnsi="Cascadia Mono" w:cs="Cascadia Mono"/>
          <w:color w:val="2B91AF"/>
          <w:sz w:val="19"/>
          <w:szCs w:val="19"/>
          <w:lang w:val="en-US"/>
        </w:rPr>
        <w:t>AspNetUser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IdentityUser</w:t>
      </w:r>
    </w:p>
    <w:p w14:paraId="27D0B35F" w14:textId="77777777" w:rsidR="00526548" w:rsidRPr="00526548" w:rsidRDefault="00526548" w:rsidP="00526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C7E12B7" w14:textId="77777777" w:rsidR="00526548" w:rsidRPr="00526548" w:rsidRDefault="00526548" w:rsidP="00526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School {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43B76B0" w14:textId="5BA0A9BB" w:rsidR="00526548" w:rsidRDefault="00526548" w:rsidP="00526548">
      <w:pPr>
        <w:rPr>
          <w:rFonts w:ascii="Arial" w:hAnsi="Arial" w:cs="Arial"/>
          <w:sz w:val="28"/>
          <w:szCs w:val="28"/>
        </w:rPr>
      </w:pP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319C96" w14:textId="1228D7A8" w:rsidR="001400A2" w:rsidRDefault="00526548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Luego en ApplicationDbContext, modifica lo amarilleado:</w:t>
      </w:r>
    </w:p>
    <w:p w14:paraId="43E61129" w14:textId="46AEA7CC" w:rsidR="00526548" w:rsidRDefault="00526548" w:rsidP="00352D3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6548">
        <w:rPr>
          <w:rFonts w:ascii="Cascadia Mono" w:hAnsi="Cascadia Mono" w:cs="Cascadia Mono"/>
          <w:color w:val="2B91AF"/>
          <w:sz w:val="19"/>
          <w:szCs w:val="19"/>
          <w:lang w:val="en-US"/>
        </w:rPr>
        <w:t>ApplicationDbContext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IdentityDbContext&lt;</w:t>
      </w:r>
      <w:r w:rsidRPr="00526548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AspNetUser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5680AF6" w14:textId="44A310A8" w:rsidR="00526548" w:rsidRPr="00AB6001" w:rsidRDefault="00526548" w:rsidP="00352D34">
      <w:pPr>
        <w:rPr>
          <w:rFonts w:ascii="Cascadia Mono" w:hAnsi="Cascadia Mono" w:cs="Cascadia Mono"/>
          <w:color w:val="000000"/>
          <w:sz w:val="19"/>
          <w:szCs w:val="19"/>
        </w:rPr>
      </w:pPr>
      <w:r w:rsidRPr="00AB6001">
        <w:rPr>
          <w:rFonts w:ascii="Cascadia Mono" w:hAnsi="Cascadia Mono" w:cs="Cascadia Mono"/>
          <w:color w:val="000000"/>
          <w:sz w:val="19"/>
          <w:szCs w:val="19"/>
        </w:rPr>
        <w:t>Program.Cs</w:t>
      </w:r>
    </w:p>
    <w:p w14:paraId="3EC2D97E" w14:textId="4BC7C216" w:rsidR="00526548" w:rsidRDefault="00526548" w:rsidP="00352D34">
      <w:pPr>
        <w:rPr>
          <w:rFonts w:ascii="Cascadia Mono" w:hAnsi="Cascadia Mono" w:cs="Cascadia Mono"/>
          <w:color w:val="000000"/>
          <w:sz w:val="19"/>
          <w:szCs w:val="19"/>
        </w:rPr>
      </w:pPr>
      <w:r w:rsidRPr="00526548">
        <w:rPr>
          <w:rFonts w:ascii="Cascadia Mono" w:hAnsi="Cascadia Mono" w:cs="Cascadia Mono"/>
          <w:color w:val="000000"/>
          <w:sz w:val="19"/>
          <w:szCs w:val="19"/>
        </w:rPr>
        <w:t>En vez de esta línea:</w:t>
      </w:r>
    </w:p>
    <w:p w14:paraId="6DF78A27" w14:textId="77777777" w:rsidR="00526548" w:rsidRPr="00526548" w:rsidRDefault="00526548" w:rsidP="00526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builder.Services.AddDefaultIdentity&lt;IdentityUser&gt;(options =&gt; options.SignIn.RequireConfirmedAccount =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035C32" w14:textId="29953DA9" w:rsidR="00526548" w:rsidRDefault="00526548" w:rsidP="00352D3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Pone esto otro:</w:t>
      </w:r>
    </w:p>
    <w:p w14:paraId="5D6B5722" w14:textId="79FA8BEA" w:rsidR="00526548" w:rsidRPr="00526548" w:rsidRDefault="00526548" w:rsidP="00352D34">
      <w:pPr>
        <w:rPr>
          <w:rFonts w:ascii="Arial" w:hAnsi="Arial" w:cs="Arial"/>
          <w:sz w:val="28"/>
          <w:szCs w:val="28"/>
          <w:lang w:val="en-US"/>
        </w:rPr>
      </w:pP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</w:t>
      </w:r>
      <w:r w:rsidRPr="00526548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AddIdentity&lt;AspNetUser, IdentityRole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&gt;(options =&gt; options.SignIn.RequireConfirmedAccount = </w:t>
      </w:r>
      <w:r w:rsidRPr="005265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265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B5D2E3" w14:textId="12CA2C0B" w:rsidR="00526548" w:rsidRDefault="00526548" w:rsidP="00352D3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Migrazzione: </w:t>
      </w:r>
    </w:p>
    <w:p w14:paraId="71084B47" w14:textId="1D50F1B1" w:rsidR="00526548" w:rsidRPr="00AB6001" w:rsidRDefault="00526548" w:rsidP="00352D3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6001">
        <w:rPr>
          <w:rFonts w:ascii="Cascadia Mono" w:hAnsi="Cascadia Mono" w:cs="Cascadia Mono"/>
          <w:color w:val="000000"/>
          <w:sz w:val="19"/>
          <w:szCs w:val="19"/>
          <w:lang w:val="en-US"/>
        </w:rPr>
        <w:t>add-migration extended-AspNetUsers</w:t>
      </w:r>
    </w:p>
    <w:p w14:paraId="4554D683" w14:textId="37A447AE" w:rsidR="00526548" w:rsidRPr="00AB6001" w:rsidRDefault="00526548" w:rsidP="00352D3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6001">
        <w:rPr>
          <w:rFonts w:ascii="Cascadia Mono" w:hAnsi="Cascadia Mono" w:cs="Cascadia Mono"/>
          <w:color w:val="000000"/>
          <w:sz w:val="19"/>
          <w:szCs w:val="19"/>
          <w:lang w:val="en-US"/>
        </w:rPr>
        <w:t>Update-Database</w:t>
      </w:r>
    </w:p>
    <w:p w14:paraId="345EBAC0" w14:textId="69154A0C" w:rsidR="00526548" w:rsidRDefault="00526548" w:rsidP="00352D3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FAD2F9F" wp14:editId="77C2BF0F">
            <wp:extent cx="3107055" cy="33667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8C3E" w14:textId="3EDF32A4" w:rsidR="00BC283A" w:rsidRPr="00AB6001" w:rsidRDefault="00BC283A" w:rsidP="00352D34">
      <w:pPr>
        <w:rPr>
          <w:rFonts w:ascii="Arial" w:hAnsi="Arial" w:cs="Arial"/>
          <w:sz w:val="28"/>
          <w:szCs w:val="28"/>
        </w:rPr>
      </w:pPr>
      <w:r w:rsidRPr="00AB6001">
        <w:rPr>
          <w:rFonts w:ascii="Arial" w:hAnsi="Arial" w:cs="Arial"/>
          <w:sz w:val="28"/>
          <w:szCs w:val="28"/>
        </w:rPr>
        <w:t>Customizar otra cosa:</w:t>
      </w:r>
    </w:p>
    <w:p w14:paraId="13A6A355" w14:textId="19937645" w:rsidR="00BC283A" w:rsidRPr="00BC283A" w:rsidRDefault="00BC283A" w:rsidP="00352D34">
      <w:pPr>
        <w:rPr>
          <w:rFonts w:ascii="Arial" w:hAnsi="Arial" w:cs="Arial"/>
          <w:sz w:val="28"/>
          <w:szCs w:val="28"/>
        </w:rPr>
      </w:pPr>
      <w:r w:rsidRPr="00BC283A">
        <w:rPr>
          <w:rFonts w:ascii="Arial" w:hAnsi="Arial" w:cs="Arial"/>
          <w:sz w:val="28"/>
          <w:szCs w:val="28"/>
        </w:rPr>
        <w:t>Click en el Proyecto=&gt; Add=&gt;Nuevo element con scaffold=&gt;Identity</w:t>
      </w:r>
    </w:p>
    <w:p w14:paraId="492CF701" w14:textId="257AF233" w:rsidR="00BC283A" w:rsidRDefault="00BC283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Luego elige sobreescribir solamente el registro y se elige el contexto.</w:t>
      </w:r>
    </w:p>
    <w:p w14:paraId="78AA587A" w14:textId="073358EA" w:rsidR="00BC283A" w:rsidRDefault="00BC283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5DE761" wp14:editId="4FA52B32">
            <wp:extent cx="5393055" cy="3553460"/>
            <wp:effectExtent l="0" t="0" r="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C792" w14:textId="3381FB45" w:rsidR="00BC283A" w:rsidRDefault="00BC283A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Tras esto uno tiene acceso a un archivo razor con el registro.</w:t>
      </w:r>
      <w:r w:rsidR="00AA5BA3">
        <w:rPr>
          <w:rFonts w:ascii="Arial" w:hAnsi="Arial" w:cs="Arial"/>
          <w:sz w:val="28"/>
          <w:szCs w:val="28"/>
        </w:rPr>
        <w:t xml:space="preserve"> Toca también el Cs.</w:t>
      </w:r>
    </w:p>
    <w:p w14:paraId="1C9144EF" w14:textId="3896AC85" w:rsidR="00AA5BA3" w:rsidRDefault="00AA5BA3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F6E18E2" wp14:editId="46E81F20">
            <wp:extent cx="5029200" cy="109728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3459" w14:textId="5B3AA12B" w:rsidR="00AA5BA3" w:rsidRDefault="00AA5BA3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Yo no lo tengo así.</w:t>
      </w:r>
    </w:p>
    <w:p w14:paraId="7345DB90" w14:textId="283FB1DB" w:rsidR="00AA5BA3" w:rsidRDefault="00AA5BA3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Busca luego en toda la Solución donde diga IdentityUser y lo reemplaza por AspNetUser </w:t>
      </w:r>
    </w:p>
    <w:p w14:paraId="2E96DDE0" w14:textId="294C455B" w:rsidR="00D60684" w:rsidRDefault="00D60684" w:rsidP="00352D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Toca también el program Cs.</w:t>
      </w:r>
    </w:p>
    <w:p w14:paraId="6678F3C1" w14:textId="77777777" w:rsidR="00D60684" w:rsidRPr="00D60684" w:rsidRDefault="00D60684" w:rsidP="00D606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0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builder.Services.AddIdentity&lt;AspNetUser, IdentityRole&gt;(options =&gt; options.SignIn.RequireConfirmedAccount = </w:t>
      </w:r>
      <w:r w:rsidRPr="00D6068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606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2C2FB8" w14:textId="77777777" w:rsidR="00D60684" w:rsidRPr="00D60684" w:rsidRDefault="00D60684" w:rsidP="00D606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0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.AddEntityFrameworkStores&lt;ApplicationDbContext&gt;()</w:t>
      </w:r>
    </w:p>
    <w:p w14:paraId="3F2F824E" w14:textId="77777777" w:rsidR="00D60684" w:rsidRPr="00D60684" w:rsidRDefault="00D60684" w:rsidP="00D606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D60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60684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.AddDefaultUI()</w:t>
      </w:r>
    </w:p>
    <w:p w14:paraId="6E0D6D87" w14:textId="1CA6C9B9" w:rsidR="00D60684" w:rsidRPr="00D60684" w:rsidRDefault="00D60684" w:rsidP="00D60684">
      <w:pPr>
        <w:rPr>
          <w:rFonts w:ascii="Arial" w:hAnsi="Arial" w:cs="Arial"/>
          <w:sz w:val="28"/>
          <w:szCs w:val="28"/>
          <w:lang w:val="en-US"/>
        </w:rPr>
      </w:pPr>
      <w:r w:rsidRPr="00D60684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.AddDefaultTokenProviders();</w:t>
      </w:r>
    </w:p>
    <w:p w14:paraId="11A53512" w14:textId="1A29FE73" w:rsidR="00F328A6" w:rsidRPr="00D60684" w:rsidRDefault="00D60684" w:rsidP="00352D34">
      <w:pPr>
        <w:rPr>
          <w:rFonts w:ascii="Arial" w:hAnsi="Arial" w:cs="Arial"/>
          <w:color w:val="FF0000"/>
          <w:sz w:val="40"/>
          <w:szCs w:val="40"/>
          <w:lang w:val="en-US"/>
        </w:rPr>
      </w:pPr>
      <w:r w:rsidRPr="00D60684">
        <w:rPr>
          <w:rFonts w:ascii="Arial" w:hAnsi="Arial" w:cs="Arial"/>
          <w:color w:val="FF0000"/>
          <w:sz w:val="40"/>
          <w:szCs w:val="40"/>
          <w:lang w:val="en-US"/>
        </w:rPr>
        <w:t>Abort</w:t>
      </w:r>
      <w:r>
        <w:rPr>
          <w:rFonts w:ascii="Arial" w:hAnsi="Arial" w:cs="Arial"/>
          <w:color w:val="FF0000"/>
          <w:sz w:val="40"/>
          <w:szCs w:val="40"/>
          <w:lang w:val="en-US"/>
        </w:rPr>
        <w:t>o aborto</w:t>
      </w:r>
    </w:p>
    <w:p w14:paraId="15B280DD" w14:textId="0EBFC445" w:rsidR="00F328A6" w:rsidRDefault="00F328A6" w:rsidP="00352D34">
      <w:pPr>
        <w:rPr>
          <w:rStyle w:val="ytp-time-separator"/>
          <w:rFonts w:ascii="Roboto" w:hAnsi="Roboto"/>
          <w:color w:val="FF0000"/>
          <w:sz w:val="32"/>
          <w:szCs w:val="32"/>
          <w:bdr w:val="none" w:sz="0" w:space="0" w:color="auto" w:frame="1"/>
          <w:shd w:val="clear" w:color="auto" w:fill="FFFFFF"/>
        </w:rPr>
      </w:pPr>
      <w:r w:rsidRPr="00F328A6">
        <w:rPr>
          <w:rStyle w:val="ytp-time-current"/>
          <w:rFonts w:ascii="Roboto" w:hAnsi="Roboto"/>
          <w:color w:val="FF0000"/>
          <w:sz w:val="28"/>
          <w:szCs w:val="28"/>
          <w:bdr w:val="none" w:sz="0" w:space="0" w:color="auto" w:frame="1"/>
          <w:shd w:val="clear" w:color="auto" w:fill="FFFFFF"/>
        </w:rPr>
        <w:t>6:01:41</w:t>
      </w:r>
      <w:r w:rsidRPr="00F328A6">
        <w:rPr>
          <w:rStyle w:val="ytp-time-separator"/>
          <w:rFonts w:ascii="Roboto" w:hAnsi="Roboto"/>
          <w:color w:val="FF0000"/>
          <w:sz w:val="32"/>
          <w:szCs w:val="32"/>
          <w:bdr w:val="none" w:sz="0" w:space="0" w:color="auto" w:frame="1"/>
          <w:shd w:val="clear" w:color="auto" w:fill="FFFFFF"/>
        </w:rPr>
        <w:t> /</w:t>
      </w:r>
    </w:p>
    <w:p w14:paraId="6DD94B6D" w14:textId="442F95ED" w:rsidR="00AB6001" w:rsidRDefault="00AB6001" w:rsidP="00352D34">
      <w:pPr>
        <w:rPr>
          <w:rStyle w:val="ytp-time-separator"/>
          <w:rFonts w:ascii="Roboto" w:hAnsi="Roboto"/>
          <w:color w:val="FF0000"/>
          <w:sz w:val="32"/>
          <w:szCs w:val="32"/>
          <w:bdr w:val="none" w:sz="0" w:space="0" w:color="auto" w:frame="1"/>
          <w:shd w:val="clear" w:color="auto" w:fill="FFFFFF"/>
        </w:rPr>
      </w:pPr>
    </w:p>
    <w:p w14:paraId="70976C5A" w14:textId="6CD10587" w:rsidR="00AB6001" w:rsidRDefault="00AB6001" w:rsidP="00AB6001">
      <w:pPr>
        <w:jc w:val="center"/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</w:pPr>
      <w:r w:rsidRPr="00AB6001"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  <w:t>DataGrid: Columns Configuration</w:t>
      </w:r>
    </w:p>
    <w:p w14:paraId="29CE026E" w14:textId="162F4B18" w:rsidR="00AB6001" w:rsidRDefault="00AB6001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2718FF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Crea DataGridComponent.Razor.</w:t>
      </w:r>
    </w:p>
    <w:p w14:paraId="2F60A5CC" w14:textId="6433CA5D" w:rsidR="002718FF" w:rsidRDefault="002718FF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Le pasa un parámetro genérico &lt;TItem&gt;.</w:t>
      </w:r>
    </w:p>
    <w:p w14:paraId="31E73178" w14:textId="4DA42FD4" w:rsidR="002718FF" w:rsidRDefault="002718FF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Crea una carpeta Configuration, para configurar el datagrid. El nombre de la columna puede ser diferente del caption de la columna</w:t>
      </w:r>
      <w:r w:rsidR="004C310D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, por esto, hace esto: </w:t>
      </w:r>
    </w:p>
    <w:p w14:paraId="3D5BA306" w14:textId="7AFE685C" w:rsidR="004C310D" w:rsidRDefault="004C310D" w:rsidP="00AB6001">
      <w:pPr>
        <w:rPr>
          <w:rFonts w:ascii="Cascadia Mono" w:hAnsi="Cascadia Mono" w:cs="Cascadia Mono"/>
          <w:color w:val="A31515"/>
          <w:sz w:val="19"/>
          <w:szCs w:val="19"/>
          <w:lang w:val="en-US"/>
        </w:rPr>
      </w:pPr>
      <w:r w:rsidRPr="004C31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C31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10D">
        <w:rPr>
          <w:rFonts w:ascii="Cascadia Mono" w:hAnsi="Cascadia Mono" w:cs="Cascadia Mono"/>
          <w:color w:val="2B91AF"/>
          <w:sz w:val="19"/>
          <w:szCs w:val="19"/>
          <w:lang w:val="en-US"/>
        </w:rPr>
        <w:t>ConfigurationDG</w:t>
      </w:r>
      <w:r w:rsidRPr="004C310D">
        <w:rPr>
          <w:rFonts w:ascii="Cascadia Mono" w:hAnsi="Cascadia Mono" w:cs="Cascadia Mono"/>
          <w:color w:val="000000"/>
          <w:sz w:val="19"/>
          <w:szCs w:val="19"/>
          <w:lang w:val="en-US"/>
        </w:rPr>
        <w:t>{DataField=</w:t>
      </w:r>
      <w:r w:rsidRPr="004C310D">
        <w:rPr>
          <w:rFonts w:ascii="Cascadia Mono" w:hAnsi="Cascadia Mono" w:cs="Cascadia Mono"/>
          <w:color w:val="A31515"/>
          <w:sz w:val="19"/>
          <w:szCs w:val="19"/>
          <w:lang w:val="en-US"/>
        </w:rPr>
        <w:t>"EmploymentDate"</w:t>
      </w:r>
      <w:r w:rsidRPr="004C310D">
        <w:rPr>
          <w:rFonts w:ascii="Cascadia Mono" w:hAnsi="Cascadia Mono" w:cs="Cascadia Mono"/>
          <w:color w:val="000000"/>
          <w:sz w:val="19"/>
          <w:szCs w:val="19"/>
          <w:lang w:val="en-US"/>
        </w:rPr>
        <w:t>, Caption=</w:t>
      </w:r>
      <w:r w:rsidRPr="004C310D">
        <w:rPr>
          <w:rFonts w:ascii="Cascadia Mono" w:hAnsi="Cascadia Mono" w:cs="Cascadia Mono"/>
          <w:color w:val="A31515"/>
          <w:sz w:val="19"/>
          <w:szCs w:val="19"/>
          <w:lang w:val="en-US"/>
        </w:rPr>
        <w:t>"Employment Date"</w:t>
      </w:r>
    </w:p>
    <w:p w14:paraId="0CF68C88" w14:textId="77777777" w:rsidR="004C310D" w:rsidRPr="004C310D" w:rsidRDefault="004C310D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</w:p>
    <w:p w14:paraId="6AE94362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2C6B">
        <w:rPr>
          <w:rFonts w:ascii="Cascadia Mono" w:hAnsi="Cascadia Mono" w:cs="Cascadia Mono"/>
          <w:color w:val="2B91AF"/>
          <w:sz w:val="19"/>
          <w:szCs w:val="19"/>
          <w:lang w:val="en-US"/>
        </w:rPr>
        <w:t>ConfigurationDG</w:t>
      </w:r>
    </w:p>
    <w:p w14:paraId="11CAFF50" w14:textId="07643F7D" w:rsid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D41CEFD" w14:textId="523ED2F8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2C6B">
        <w:rPr>
          <w:rFonts w:ascii="Cascadia Mono" w:hAnsi="Cascadia Mono" w:cs="Cascadia Mono"/>
          <w:color w:val="2B91AF"/>
          <w:sz w:val="19"/>
          <w:szCs w:val="19"/>
          <w:lang w:val="en-US"/>
        </w:rPr>
        <w:t>ConfigurationDG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0AE9733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EB70D1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>.DataType = DataType.NotSet;</w:t>
      </w:r>
    </w:p>
    <w:p w14:paraId="6753F457" w14:textId="77777777" w:rsidR="00212C6B" w:rsidRPr="00662EAE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2EA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62EAE">
        <w:rPr>
          <w:rFonts w:ascii="Cascadia Mono" w:hAnsi="Cascadia Mono" w:cs="Cascadia Mono"/>
          <w:color w:val="000000"/>
          <w:sz w:val="19"/>
          <w:szCs w:val="19"/>
          <w:lang w:val="en-US"/>
        </w:rPr>
        <w:t>.Alignment = Alignment.NotSet;</w:t>
      </w:r>
    </w:p>
    <w:p w14:paraId="0B4A8090" w14:textId="1AD19575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2E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B16B84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DataField {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8767D6C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Caption {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B6633D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Format {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409EE2E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DataType DataType {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C033E71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Alignment Alignment {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4A3D2BD" w14:textId="66C24E59" w:rsidR="00212C6B" w:rsidRDefault="00212C6B" w:rsidP="00212C6B">
      <w:pPr>
        <w:rPr>
          <w:rFonts w:ascii="Cascadia Mono" w:hAnsi="Cascadia Mono" w:cs="Cascadia Mono"/>
          <w:color w:val="000000"/>
          <w:sz w:val="19"/>
          <w:szCs w:val="19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448EA3" w14:textId="20160255" w:rsidR="00212C6B" w:rsidRPr="00212C6B" w:rsidRDefault="00212C6B" w:rsidP="00212C6B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</w:rPr>
        <w:t>Alignment y DataType son 2 enums, definidos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 otro lado.</w:t>
      </w:r>
    </w:p>
    <w:p w14:paraId="34010CB2" w14:textId="73DD9E6A" w:rsidR="002718FF" w:rsidRDefault="00212C6B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lastRenderedPageBreak/>
        <w:t>En el HTML pone esto, para clarificar:</w:t>
      </w:r>
    </w:p>
    <w:p w14:paraId="7452CFA2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12C6B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2C6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="table"&gt;</w:t>
      </w:r>
    </w:p>
    <w:p w14:paraId="27F478C8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12C6B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CA5F1B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AF6F78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12C6B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540E36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(ConfigurationDG ==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ConfigurationDG.Count &lt;= 0)</w:t>
      </w:r>
    </w:p>
    <w:p w14:paraId="4AB1E943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4E794C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12C6B">
        <w:rPr>
          <w:rFonts w:ascii="Cascadia Mono" w:hAnsi="Cascadia Mono" w:cs="Cascadia Mono"/>
          <w:color w:val="008000"/>
          <w:sz w:val="19"/>
          <w:szCs w:val="19"/>
          <w:lang w:val="en-US"/>
        </w:rPr>
        <w:t>//create the header with reflection</w:t>
      </w:r>
    </w:p>
    <w:p w14:paraId="2B902DCE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39FF77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12C6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D0A6AF2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B5A347" w14:textId="77777777" w:rsidR="00212C6B" w:rsidRPr="00212C6B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12C6B">
        <w:rPr>
          <w:rFonts w:ascii="Cascadia Mono" w:hAnsi="Cascadia Mono" w:cs="Cascadia Mono"/>
          <w:color w:val="008000"/>
          <w:sz w:val="19"/>
          <w:szCs w:val="19"/>
          <w:lang w:val="en-US"/>
        </w:rPr>
        <w:t>//Creare the header based on columns definitions</w:t>
      </w:r>
    </w:p>
    <w:p w14:paraId="6A459AB4" w14:textId="77777777" w:rsidR="00212C6B" w:rsidRPr="00662EAE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12C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2EA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4CE946" w14:textId="77777777" w:rsidR="00212C6B" w:rsidRPr="00662EAE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2E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2EAE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62EAE">
        <w:rPr>
          <w:rFonts w:ascii="Cascadia Mono" w:hAnsi="Cascadia Mono" w:cs="Cascadia Mono"/>
          <w:color w:val="800000"/>
          <w:sz w:val="19"/>
          <w:szCs w:val="19"/>
        </w:rPr>
        <w:t>tr</w:t>
      </w:r>
      <w:r w:rsidRPr="00662EAE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9DDBE7" w14:textId="77777777" w:rsidR="00212C6B" w:rsidRPr="00662EAE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2EA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2EAE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62EAE">
        <w:rPr>
          <w:rFonts w:ascii="Cascadia Mono" w:hAnsi="Cascadia Mono" w:cs="Cascadia Mono"/>
          <w:color w:val="800000"/>
          <w:sz w:val="19"/>
          <w:szCs w:val="19"/>
        </w:rPr>
        <w:t>thead</w:t>
      </w:r>
      <w:r w:rsidRPr="00662EAE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09EC9B" w14:textId="77777777" w:rsidR="00212C6B" w:rsidRPr="00662EAE" w:rsidRDefault="00212C6B" w:rsidP="00212C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C014C6" w14:textId="0EC6DF49" w:rsidR="00212C6B" w:rsidRPr="00662EAE" w:rsidRDefault="00212C6B" w:rsidP="00212C6B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662EAE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62EAE">
        <w:rPr>
          <w:rFonts w:ascii="Cascadia Mono" w:hAnsi="Cascadia Mono" w:cs="Cascadia Mono"/>
          <w:color w:val="800000"/>
          <w:sz w:val="19"/>
          <w:szCs w:val="19"/>
        </w:rPr>
        <w:t>table</w:t>
      </w:r>
      <w:r w:rsidRPr="00662EAE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589852" w14:textId="5CF928FA" w:rsidR="002718FF" w:rsidRDefault="00955709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955709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En index, crea un m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odelo</w:t>
      </w:r>
      <w:r w:rsidR="00FD14D4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 (employee)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, un listado de objetos de tal modelo, y lo inicializa.</w:t>
      </w:r>
      <w:r w:rsidR="00FD14D4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 También crea un listado de configuracionesdeColumna.</w:t>
      </w:r>
    </w:p>
    <w:p w14:paraId="5DA5DDE7" w14:textId="3F3ED404" w:rsidR="0058148F" w:rsidRDefault="0058148F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685862E9" w14:textId="0B23191D" w:rsidR="0058148F" w:rsidRDefault="0058148F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Luego, vuelve al componente y pone:</w:t>
      </w:r>
    </w:p>
    <w:p w14:paraId="53780321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ConfigurationDG)</w:t>
      </w:r>
    </w:p>
    <w:p w14:paraId="3E1CE719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DA8950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>@item.Caption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D2BD18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3EAD2573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3827D8E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175CB9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4CD828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0D6426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C7FC1D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@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DataItems)</w:t>
      </w:r>
    </w:p>
    <w:p w14:paraId="2D1FDD8C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8304BF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59F8C4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@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column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ConfigurationDG)</w:t>
      </w:r>
    </w:p>
    <w:p w14:paraId="49A947D3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E355492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8148F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8148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58148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FA6CF5" w14:textId="77777777" w:rsidR="0058148F" w:rsidRP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32E006" w14:textId="77777777" w:rsid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814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C92B08" w14:textId="77777777" w:rsidR="0058148F" w:rsidRDefault="0058148F" w:rsidP="005814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872548" w14:textId="69E77DBD" w:rsidR="0058148F" w:rsidRDefault="0058148F" w:rsidP="0058148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CFA947" w14:textId="2E99BB58" w:rsidR="0058148F" w:rsidRDefault="0058148F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noProof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38BF1B9E" wp14:editId="3456B457">
            <wp:extent cx="5393055" cy="1195070"/>
            <wp:effectExtent l="0" t="0" r="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DC55" w14:textId="0914B9C9" w:rsidR="0058148F" w:rsidRDefault="0058148F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Ahí ya estaría, pero hace 2 retoques:</w:t>
      </w:r>
    </w:p>
    <w:p w14:paraId="7B280E16" w14:textId="69F6B8CF" w:rsidR="0058148F" w:rsidRDefault="0058148F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lastRenderedPageBreak/>
        <w:t>Toca el alineamiento del texto:</w:t>
      </w:r>
    </w:p>
    <w:p w14:paraId="2A443977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column 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ConfigurationDG)</w:t>
      </w:r>
    </w:p>
    <w:p w14:paraId="165D5683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5CC8F9F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@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(column.Alignment != </w:t>
      </w:r>
      <w:r w:rsidRPr="004A7709">
        <w:rPr>
          <w:rFonts w:ascii="Cascadia Mono" w:hAnsi="Cascadia Mono" w:cs="Cascadia Mono"/>
          <w:color w:val="2B91AF"/>
          <w:sz w:val="19"/>
          <w:szCs w:val="19"/>
          <w:lang w:val="en-US"/>
        </w:rPr>
        <w:t>Alignment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.NotSet)</w:t>
      </w:r>
    </w:p>
    <w:p w14:paraId="63AE8ACB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A0F8B40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A770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7709">
        <w:rPr>
          <w:rFonts w:ascii="Cascadia Mono" w:hAnsi="Cascadia Mono" w:cs="Cascadia Mono"/>
          <w:color w:val="FF0000"/>
          <w:sz w:val="19"/>
          <w:szCs w:val="19"/>
          <w:lang w:val="en-US"/>
        </w:rPr>
        <w:t>align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@column.Alignment.ToString().ToLower()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A770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A770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5DF99C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D3D839B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EE920D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A65B94D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B82A67D" w14:textId="77777777" w:rsidR="004A7709" w:rsidRP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A770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A770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A770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4A770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39CD99" w14:textId="77777777" w:rsidR="004A7709" w:rsidRDefault="004A7709" w:rsidP="004A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7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1CDE60" w14:textId="7A91254B" w:rsidR="004A7709" w:rsidRDefault="004A7709" w:rsidP="004A7709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}</w:t>
      </w:r>
    </w:p>
    <w:p w14:paraId="3BA6F3FB" w14:textId="609C1B17" w:rsidR="0058148F" w:rsidRDefault="00F461D9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noProof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53FAC3AC" wp14:editId="189EE35C">
            <wp:extent cx="4966970" cy="2150745"/>
            <wp:effectExtent l="0" t="0" r="508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1BA4" w14:textId="4512412F" w:rsidR="00F461D9" w:rsidRDefault="00F461D9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Como se ve los valores del salario se alinearon a la derecha. Lo mismo hizo con el título</w:t>
      </w:r>
      <w:r w:rsidR="004A7709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 (Yo no copié el código al DocX)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, sin embargo no sucedió eso. Por eso, creó un archivo Css para dar el estilo</w:t>
      </w:r>
    </w:p>
    <w:p w14:paraId="6340325D" w14:textId="676AA29C" w:rsidR="00F461D9" w:rsidRDefault="00F461D9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Prefiero darlo por fracaso y no hacer esto</w:t>
      </w:r>
      <w:r w:rsidR="004A7709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:</w:t>
      </w:r>
    </w:p>
    <w:p w14:paraId="00ED1E68" w14:textId="478C6D30" w:rsidR="004A7709" w:rsidRDefault="004A7709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noProof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E1512A9" wp14:editId="136DFD90">
            <wp:extent cx="5070475" cy="37719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B7C1" w14:textId="685B93D2" w:rsidR="004A7709" w:rsidRDefault="004A7709" w:rsidP="0058148F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Así le quedó. Esas clases fueron creadas por él.</w:t>
      </w:r>
    </w:p>
    <w:p w14:paraId="7CA22BA8" w14:textId="77777777" w:rsidR="00F237D9" w:rsidRDefault="004A770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Luego toca el formato de los strings printeados: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br/>
      </w:r>
      <w:r w:rsidR="00F237D9">
        <w:rPr>
          <w:rStyle w:val="ytp-time-separator"/>
          <w:rFonts w:ascii="Roboto" w:hAnsi="Roboto"/>
          <w:noProof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3D1BE54F" wp14:editId="7694F466">
            <wp:extent cx="4873625" cy="2691130"/>
            <wp:effectExtent l="0" t="0" r="317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7D9"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r w:rsidR="00F237D9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="00F237D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="00F237D9">
        <w:rPr>
          <w:rFonts w:ascii="Cascadia Mono" w:hAnsi="Cascadia Mono" w:cs="Cascadia Mono"/>
          <w:color w:val="0000FF"/>
          <w:sz w:val="19"/>
          <w:szCs w:val="19"/>
        </w:rPr>
        <w:t>var</w:t>
      </w:r>
      <w:r w:rsidR="00F237D9">
        <w:rPr>
          <w:rFonts w:ascii="Cascadia Mono" w:hAnsi="Cascadia Mono" w:cs="Cascadia Mono"/>
          <w:color w:val="000000"/>
          <w:sz w:val="19"/>
          <w:szCs w:val="19"/>
        </w:rPr>
        <w:t xml:space="preserve"> column </w:t>
      </w:r>
      <w:r w:rsidR="00F237D9">
        <w:rPr>
          <w:rFonts w:ascii="Cascadia Mono" w:hAnsi="Cascadia Mono" w:cs="Cascadia Mono"/>
          <w:color w:val="0000FF"/>
          <w:sz w:val="19"/>
          <w:szCs w:val="19"/>
        </w:rPr>
        <w:t>in</w:t>
      </w:r>
      <w:r w:rsidR="00F237D9">
        <w:rPr>
          <w:rFonts w:ascii="Cascadia Mono" w:hAnsi="Cascadia Mono" w:cs="Cascadia Mono"/>
          <w:color w:val="000000"/>
          <w:sz w:val="19"/>
          <w:szCs w:val="19"/>
        </w:rPr>
        <w:t xml:space="preserve"> ConfigurationDG)</w:t>
      </w:r>
    </w:p>
    <w:p w14:paraId="7471D107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6CE344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578CEE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@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.IsNullOrWhiteSpace(column.Format) &amp;&amp; column.DataType !=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DataType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.NotSet)</w:t>
      </w:r>
    </w:p>
    <w:p w14:paraId="6AC66F82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9B0C164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6CF7FA35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(column.DataType)</w:t>
      </w:r>
    </w:p>
    <w:p w14:paraId="0046BE24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34F91A5C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DataType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.Date:</w:t>
      </w:r>
    </w:p>
    <w:p w14:paraId="53750680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DataType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.DateTime:</w:t>
      </w:r>
    </w:p>
    <w:p w14:paraId="4B8744E0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value =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DateTime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.Parse(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).GetProperty(column.DataField).GetValue(item).ToString()).ToString(column.Format);</w:t>
      </w:r>
    </w:p>
    <w:p w14:paraId="1F6A2031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61B0F9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DataType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.Boolean:</w:t>
      </w:r>
    </w:p>
    <w:p w14:paraId="4FCF0AA3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value =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.Parse(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).GetProperty(column.DataField).GetValue(item).ToString()).ToString();</w:t>
      </w:r>
    </w:p>
    <w:p w14:paraId="54D7E24F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11DB65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DataType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.Currency:</w:t>
      </w:r>
    </w:p>
    <w:p w14:paraId="3D1AA4B5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value =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Math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.Round(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.Parse(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).GetProperty(column.DataField).GetValue(item).ToString()),2).ToString(</w:t>
      </w:r>
      <w:r w:rsidRPr="00F237D9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2D86B3" w14:textId="77777777" w:rsidR="00F237D9" w:rsidRPr="00662EAE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2EA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62E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              </w:t>
      </w:r>
    </w:p>
    <w:p w14:paraId="67955DC9" w14:textId="77777777" w:rsidR="00F237D9" w:rsidRPr="00662EAE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2E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2EAE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662EA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83BE346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2E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8AECEA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58AFA9D8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139F54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(column.Alignment !=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Alignment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.NotSet)</w:t>
      </w:r>
    </w:p>
    <w:p w14:paraId="19D44DE2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00BC8DF4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37D9">
        <w:rPr>
          <w:rFonts w:ascii="Cascadia Mono" w:hAnsi="Cascadia Mono" w:cs="Cascadia Mono"/>
          <w:color w:val="FF0000"/>
          <w:sz w:val="19"/>
          <w:szCs w:val="19"/>
          <w:lang w:val="en-US"/>
        </w:rPr>
        <w:t>align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@column.Alignment.ToString().ToLower()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@value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9E7B9E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6F93C28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85B514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E80A558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853FC14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@value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FA86AB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3E0D548B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712D3E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0E167B6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46FD5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C53197F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B05CBD1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(column.Alignment != 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Alignment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.NotSet)</w:t>
      </w:r>
    </w:p>
    <w:p w14:paraId="5868F0FC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CF1C84A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37D9">
        <w:rPr>
          <w:rFonts w:ascii="Cascadia Mono" w:hAnsi="Cascadia Mono" w:cs="Cascadia Mono"/>
          <w:color w:val="FF0000"/>
          <w:sz w:val="19"/>
          <w:szCs w:val="19"/>
          <w:lang w:val="en-US"/>
        </w:rPr>
        <w:t>align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@column.Alignment.ToString().ToLower()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9DA96E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579C60B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F48D2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897C4E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B7271EA" w14:textId="77777777" w:rsidR="00F237D9" w:rsidRP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237D9">
        <w:rPr>
          <w:rFonts w:ascii="Cascadia Mono" w:hAnsi="Cascadia Mono" w:cs="Cascadia Mono"/>
          <w:color w:val="2B91AF"/>
          <w:sz w:val="19"/>
          <w:szCs w:val="19"/>
          <w:lang w:val="en-US"/>
        </w:rPr>
        <w:t>TItem</w:t>
      </w: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>).GetProperty(column.DataField).GetValue(item)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37D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F237D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88CC9E" w14:textId="77777777" w:rsid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3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1E7C1F" w14:textId="77777777" w:rsid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B8CB058" w14:textId="77777777" w:rsid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55D5D8" w14:textId="77777777" w:rsidR="00F237D9" w:rsidRDefault="00F237D9" w:rsidP="00F23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</w:p>
    <w:p w14:paraId="1C42C0C6" w14:textId="563B5C4D" w:rsidR="004A7709" w:rsidRDefault="00F237D9" w:rsidP="00F237D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}</w:t>
      </w:r>
    </w:p>
    <w:p w14:paraId="3E50DCDA" w14:textId="389E4BDB" w:rsidR="00F237D9" w:rsidRPr="00955709" w:rsidRDefault="00F237D9" w:rsidP="00F237D9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Es largo, hay un primer gran if, para el caso en que se haya definido un formato. Ahí se ejecuta un switch que va fijando el string.</w:t>
      </w:r>
    </w:p>
    <w:p w14:paraId="0671B884" w14:textId="377DFC38" w:rsidR="002718FF" w:rsidRDefault="002718FF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7741B161" w14:textId="226C4AEF" w:rsidR="00662EAE" w:rsidRPr="00662EAE" w:rsidRDefault="00662EAE" w:rsidP="00662EAE">
      <w:pPr>
        <w:jc w:val="center"/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</w:pPr>
      <w:r w:rsidRPr="00662EAE"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  <w:t>DataGrid: Paging</w:t>
      </w:r>
    </w:p>
    <w:p w14:paraId="39C7150B" w14:textId="5E3C2E9D" w:rsidR="00662EAE" w:rsidRDefault="00662EAE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Agrega una clase PagingConfig en Configuration.</w:t>
      </w:r>
    </w:p>
    <w:p w14:paraId="181D5427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2B91AF"/>
          <w:sz w:val="19"/>
          <w:szCs w:val="19"/>
          <w:lang w:val="en-US"/>
        </w:rPr>
        <w:t>PaginConfig</w:t>
      </w:r>
    </w:p>
    <w:p w14:paraId="38320D8C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3E823B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Enabled {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017117D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</w:p>
    <w:p w14:paraId="5006AC38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PageSize {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B09C8F2" w14:textId="2DB622D8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38B16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CustomPager {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F6390CF" w14:textId="77777777" w:rsidR="00AE2AFD" w:rsidRPr="003D61EB" w:rsidRDefault="00AE2AFD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6EB545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NumOfItemsToSkip 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pageNumber)</w:t>
      </w:r>
    </w:p>
    <w:p w14:paraId="7F2CEB3C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494E76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(Enabled)</w:t>
      </w:r>
    </w:p>
    <w:p w14:paraId="0C53F3D7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BE3309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(pageNumber - 1)*PageSize;</w:t>
      </w:r>
    </w:p>
    <w:p w14:paraId="1AB88F07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53C035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//Acá hay un else implícito:</w:t>
      </w:r>
    </w:p>
    <w:p w14:paraId="690181BA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9DA998E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41C662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6489B9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NumOfItemsToTake 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totalItems)</w:t>
      </w:r>
    </w:p>
    <w:p w14:paraId="6C045C2A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50AEEA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(Enabled)</w:t>
      </w:r>
    </w:p>
    <w:p w14:paraId="78534A5B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586EEF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PageSize;</w:t>
      </w:r>
    </w:p>
    <w:p w14:paraId="11A493A1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C041EE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totalItems;</w:t>
      </w:r>
    </w:p>
    <w:p w14:paraId="77AE3B5F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28ABB6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505D3B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//IR A LA PRÓXIMA O ANTERIOR PÁGINA</w:t>
      </w:r>
    </w:p>
    <w:p w14:paraId="2F155A81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PrevPageNumbe 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currentPageNumber)</w:t>
      </w:r>
    </w:p>
    <w:p w14:paraId="613DD7EF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91DA32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(currentPageNumber &gt; 1)</w:t>
      </w:r>
    </w:p>
    <w:p w14:paraId="226C78FF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6A9765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(currentPageNumber - 1);</w:t>
      </w:r>
    </w:p>
    <w:p w14:paraId="323EBF7B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449798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E7867C0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1202B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ABEF49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NextPageNumbe(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currentPageNumber,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totalItemsCount)</w:t>
      </w:r>
    </w:p>
    <w:p w14:paraId="460778F2" w14:textId="77777777" w:rsidR="003D61EB" w:rsidRPr="00B2744A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B7A2F3" w14:textId="4F898A15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(currentPageNumber &lt; MaxPageNumber(totalItemsCount))</w:t>
      </w:r>
    </w:p>
    <w:p w14:paraId="4AF2FF3F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36EBDA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(currentPageNumber + 1);</w:t>
      </w:r>
    </w:p>
    <w:p w14:paraId="4102ED7A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5D2EA6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currentPageNumber;</w:t>
      </w:r>
    </w:p>
    <w:p w14:paraId="19D35B2B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5D3153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3A1989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F29B8D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MaxPageNumber(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totalItemsCount)</w:t>
      </w:r>
    </w:p>
    <w:p w14:paraId="17463097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C2C574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maxPageNumber;</w:t>
      </w:r>
    </w:p>
    <w:p w14:paraId="1D1DE09D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numberOfPages = 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)totalItemsCount / PageSize;</w:t>
      </w:r>
    </w:p>
    <w:p w14:paraId="1E3EA90D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(numberOfPages ==Math.Floor(numberOfPages))</w:t>
      </w:r>
    </w:p>
    <w:p w14:paraId="64E80C2C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27D385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maxPageNumber = 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)numberOfPages;</w:t>
      </w:r>
    </w:p>
    <w:p w14:paraId="53EA5F7F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5E5E3B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C51E821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432D00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maxPageNumber = 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)numberOfPages + 1;</w:t>
      </w:r>
    </w:p>
    <w:p w14:paraId="4522524F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BC7D89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maxPageNumber;</w:t>
      </w:r>
    </w:p>
    <w:p w14:paraId="1046C210" w14:textId="6A28CCA1" w:rsidR="00662EAE" w:rsidRDefault="003D61EB" w:rsidP="003D61EB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BD5B15" w14:textId="058F8AFA" w:rsidR="00662EAE" w:rsidRDefault="00662EAE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noProof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D157AD8" wp14:editId="21B723CA">
            <wp:extent cx="2161540" cy="109093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3DE8" w14:textId="7030FC1C" w:rsidR="00662EAE" w:rsidRDefault="00662EAE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Señala que se estipula que hayan 10 registros por página. En la primera línea se muestran sus primeros 10, y en la segunda línea se muestran los segundos 10.</w:t>
      </w:r>
    </w:p>
    <w:p w14:paraId="6751350E" w14:textId="370300E9" w:rsidR="00662EAE" w:rsidRDefault="00662EAE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0946AD7C" w14:textId="043F3479" w:rsidR="003D61EB" w:rsidRDefault="003D61EB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Componente</w:t>
      </w:r>
    </w:p>
    <w:p w14:paraId="07CCA67B" w14:textId="4C19686D" w:rsidR="003D61EB" w:rsidRDefault="003D61EB" w:rsidP="00AB6001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Se le pasa por parámetro el paging desde el padre.</w:t>
      </w:r>
    </w:p>
    <w:p w14:paraId="02E2EED3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3D61EB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76AA5E1" w14:textId="1E22EC45" w:rsidR="00662EAE" w:rsidRDefault="003D61EB" w:rsidP="003D61E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2B91AF"/>
          <w:sz w:val="19"/>
          <w:szCs w:val="19"/>
          <w:lang w:val="en-US"/>
        </w:rPr>
        <w:t>PaginConfig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Paging {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CCECF76" w14:textId="58334800" w:rsidR="003D61EB" w:rsidRPr="003D61EB" w:rsidRDefault="003D61EB" w:rsidP="003D61EB">
      <w:pPr>
        <w:rPr>
          <w:rFonts w:ascii="Cascadia Mono" w:hAnsi="Cascadia Mono" w:cs="Cascadia Mono"/>
          <w:color w:val="000000"/>
          <w:sz w:val="19"/>
          <w:szCs w:val="19"/>
        </w:rPr>
      </w:pPr>
      <w:r w:rsidRPr="003D61EB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También crea como parámetro el número de página actual, siendo por default 0.</w:t>
      </w:r>
    </w:p>
    <w:p w14:paraId="2D6CCB6B" w14:textId="77777777" w:rsid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C4A17C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3D61EB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F805425" w14:textId="312B15CB" w:rsidR="003D61EB" w:rsidRDefault="003D61EB" w:rsidP="003D61E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CurrentPageNumber {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="00C717FD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B0AED0" w14:textId="425DFC72" w:rsidR="003D61EB" w:rsidRDefault="003D61EB" w:rsidP="003D61EB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3D61EB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Lueg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o va al foreach que muestra los datos, no el encabezado, del DG y hace esto:</w:t>
      </w:r>
    </w:p>
    <w:p w14:paraId="0C4F0A95" w14:textId="77777777" w:rsidR="003D61EB" w:rsidRPr="003D61EB" w:rsidRDefault="003D61EB" w:rsidP="003D6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3D61E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DataItems.Skip(Paging.NumOfItemsToSkip(CurrentPageNumber))</w:t>
      </w:r>
    </w:p>
    <w:p w14:paraId="2AAA7017" w14:textId="608B769D" w:rsidR="003D61EB" w:rsidRDefault="003D61EB" w:rsidP="003D61E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61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.Take(Paging.NumOfItemsToTake(DataItems.Count)))</w:t>
      </w:r>
    </w:p>
    <w:p w14:paraId="61524517" w14:textId="2C317E50" w:rsidR="00AE2AFD" w:rsidRDefault="00AE2AFD" w:rsidP="003D61E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C79FAE" w14:textId="2FE1069F" w:rsidR="00AE2AFD" w:rsidRDefault="00AE2AFD" w:rsidP="003D61EB">
      <w:pPr>
        <w:rPr>
          <w:rFonts w:ascii="Cascadia Mono" w:hAnsi="Cascadia Mono" w:cs="Cascadia Mono"/>
          <w:color w:val="000000"/>
          <w:sz w:val="19"/>
          <w:szCs w:val="19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</w:rPr>
        <w:t xml:space="preserve">Utiliza Bulma para hacer </w:t>
      </w:r>
      <w:r>
        <w:rPr>
          <w:rFonts w:ascii="Cascadia Mono" w:hAnsi="Cascadia Mono" w:cs="Cascadia Mono"/>
          <w:color w:val="000000"/>
          <w:sz w:val="19"/>
          <w:szCs w:val="19"/>
        </w:rPr>
        <w:t>la botonera, yo lo hará precariamente. Agrega bool CustomPager a la clase que configura la paginación.</w:t>
      </w:r>
    </w:p>
    <w:p w14:paraId="718F78AA" w14:textId="702A9C2B" w:rsidR="00AE2AFD" w:rsidRPr="00AE2AFD" w:rsidRDefault="00AE2AFD" w:rsidP="003D61EB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En el componente agrega otro parámetro que es un renderFragment</w:t>
      </w:r>
    </w:p>
    <w:p w14:paraId="45D595DC" w14:textId="77777777" w:rsid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E2FAC8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44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AE2AFD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E31AE33" w14:textId="77BB86AC" w:rsidR="003D61EB" w:rsidRPr="00AE2AFD" w:rsidRDefault="00AE2AFD" w:rsidP="00AE2AFD">
      <w:pP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2AFD">
        <w:rPr>
          <w:rFonts w:ascii="Cascadia Mono" w:hAnsi="Cascadia Mono" w:cs="Cascadia Mono"/>
          <w:color w:val="2B91AF"/>
          <w:sz w:val="19"/>
          <w:szCs w:val="19"/>
          <w:lang w:val="en-US"/>
        </w:rPr>
        <w:t>RenderFragment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CustomPager {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21CBBC8" w14:textId="77777777" w:rsidR="003D61EB" w:rsidRPr="00312731" w:rsidRDefault="003D61EB" w:rsidP="003D61EB">
      <w:pPr>
        <w:rPr>
          <w:lang w:val="en-US"/>
        </w:rPr>
      </w:pPr>
    </w:p>
    <w:p w14:paraId="5FA084DD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E2AFD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15FDCF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(Paging!=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Paging.Enabled)</w:t>
      </w:r>
    </w:p>
    <w:p w14:paraId="62B6BAC6" w14:textId="77777777" w:rsidR="00AE2AFD" w:rsidRPr="00B2744A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7283033" w14:textId="77777777" w:rsidR="00AE2AFD" w:rsidRPr="00B2744A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@</w:t>
      </w:r>
      <w:r w:rsidRPr="00B274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(Paging.CustomPager)</w:t>
      </w:r>
    </w:p>
    <w:p w14:paraId="7BCDC813" w14:textId="77777777" w:rsidR="00AE2AFD" w:rsidRPr="00B2744A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817FE8" w14:textId="77777777" w:rsidR="00AE2AFD" w:rsidRPr="00B2744A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@CustomPager</w:t>
      </w:r>
    </w:p>
    <w:p w14:paraId="2314BCA0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4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951BB1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C543FC7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1F6D1E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E2AFD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2AF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E2AFD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GoToPrevPage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Previous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E2AFD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A9D7BD" w14:textId="77777777" w:rsidR="00AE2AFD" w:rsidRP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E2AFD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2AF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E2AFD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GoToNextPage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E2AFD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E2A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3E36" w14:textId="77777777" w:rsid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2A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4D5B36" w14:textId="77777777" w:rsidR="00AE2AFD" w:rsidRDefault="00AE2AFD" w:rsidP="00AE2A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02162A" w14:textId="47815F5C" w:rsidR="00AB6001" w:rsidRDefault="00AB6001" w:rsidP="00AB6001">
      <w:pPr>
        <w:jc w:val="center"/>
        <w:rPr>
          <w:rFonts w:ascii="Cascadia Mono" w:hAnsi="Cascadia Mono" w:cs="Cascadia Mono"/>
          <w:color w:val="0000FF"/>
          <w:sz w:val="19"/>
          <w:szCs w:val="19"/>
        </w:rPr>
      </w:pPr>
    </w:p>
    <w:p w14:paraId="49343373" w14:textId="1101D7E5" w:rsidR="00312731" w:rsidRPr="00B2744A" w:rsidRDefault="00312731" w:rsidP="00312731">
      <w:pPr>
        <w:rPr>
          <w:rFonts w:ascii="Cascadia Mono" w:hAnsi="Cascadia Mono" w:cs="Cascadia Mono"/>
          <w:sz w:val="32"/>
          <w:szCs w:val="32"/>
        </w:rPr>
      </w:pPr>
      <w:r w:rsidRPr="00B2744A">
        <w:rPr>
          <w:rFonts w:ascii="Cascadia Mono" w:hAnsi="Cascadia Mono" w:cs="Cascadia Mono"/>
          <w:sz w:val="32"/>
          <w:szCs w:val="32"/>
        </w:rPr>
        <w:t>Agrega los 2 métodos pasamanos</w:t>
      </w:r>
    </w:p>
    <w:p w14:paraId="540B8107" w14:textId="77777777" w:rsidR="00312731" w:rsidRPr="00B2744A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744A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B2744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2744A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B2744A">
        <w:rPr>
          <w:rFonts w:ascii="Cascadia Mono" w:hAnsi="Cascadia Mono" w:cs="Cascadia Mono"/>
          <w:color w:val="000000"/>
          <w:sz w:val="19"/>
          <w:szCs w:val="19"/>
        </w:rPr>
        <w:t xml:space="preserve"> GoToPrevPage()</w:t>
      </w:r>
    </w:p>
    <w:p w14:paraId="5861C15C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44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43BBC4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CurrentPageNumber = Paging.PrevPageNumber(CurrentPageNumber);</w:t>
      </w:r>
    </w:p>
    <w:p w14:paraId="768723C5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974270A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A88D2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2FA022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1273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1273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GoToNextPage()</w:t>
      </w:r>
    </w:p>
    <w:p w14:paraId="491EE289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E585B9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CurrentPageNumber = Paging.NextPageNumber(CurrentPageNumber, DataItems.Count);</w:t>
      </w:r>
    </w:p>
    <w:p w14:paraId="4047EFE3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BDB3C" w14:textId="41DA1EB0" w:rsidR="00312731" w:rsidRDefault="00312731" w:rsidP="00312731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D8204D" w14:textId="38E04DC5" w:rsidR="00312731" w:rsidRPr="00EA0E03" w:rsidRDefault="00312731" w:rsidP="00EA0E03">
      <w:pPr>
        <w:rPr>
          <w:rFonts w:ascii="Cascadia Mono" w:hAnsi="Cascadia Mono" w:cs="Cascadia Mono"/>
          <w:color w:val="000000"/>
          <w:sz w:val="32"/>
          <w:szCs w:val="32"/>
        </w:rPr>
      </w:pPr>
      <w:r w:rsidRPr="00EA0E03">
        <w:rPr>
          <w:rFonts w:ascii="Cascadia Mono" w:hAnsi="Cascadia Mono" w:cs="Cascadia Mono"/>
          <w:color w:val="000000"/>
          <w:sz w:val="32"/>
          <w:szCs w:val="32"/>
        </w:rPr>
        <w:t>Suma esto al padre, cuando crea el componente</w:t>
      </w:r>
    </w:p>
    <w:p w14:paraId="6066EC31" w14:textId="77777777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Paging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12731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31273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12731">
        <w:rPr>
          <w:rFonts w:ascii="Cascadia Mono" w:hAnsi="Cascadia Mono" w:cs="Cascadia Mono"/>
          <w:color w:val="2B91AF"/>
          <w:sz w:val="19"/>
          <w:szCs w:val="19"/>
          <w:lang w:val="en-US"/>
        </w:rPr>
        <w:t>PaginConfig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77FF129" w14:textId="639AAEAA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>nabled=</w:t>
      </w:r>
      <w:r w:rsidRPr="0031273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53982C" w14:textId="52B482B3" w:rsidR="00312731" w:rsidRPr="00312731" w:rsidRDefault="00312731" w:rsidP="00312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>CustomPager=</w:t>
      </w:r>
      <w:r w:rsidRPr="0031273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A61505C" w14:textId="5CEFCED5" w:rsidR="00312731" w:rsidRDefault="00312731" w:rsidP="00312731">
      <w:pPr>
        <w:ind w:left="2124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12731">
        <w:rPr>
          <w:rFonts w:ascii="Cascadia Mono" w:hAnsi="Cascadia Mono" w:cs="Cascadia Mono"/>
          <w:color w:val="000000"/>
          <w:sz w:val="19"/>
          <w:szCs w:val="19"/>
          <w:lang w:val="en-US"/>
        </w:rPr>
        <w:t>PageSize=3</w:t>
      </w:r>
    </w:p>
    <w:p w14:paraId="76DEB0CB" w14:textId="58315FC5" w:rsidR="00C717FD" w:rsidRDefault="00C717FD" w:rsidP="00312731">
      <w:pPr>
        <w:ind w:left="2124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33E480" w14:textId="32299790" w:rsidR="00C717FD" w:rsidRDefault="00C717FD" w:rsidP="00C717FD">
      <w:pPr>
        <w:jc w:val="both"/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  <w:lang w:val="en-US"/>
        </w:rPr>
      </w:pPr>
      <w:r>
        <w:rPr>
          <w:rStyle w:val="ytp-time-separator"/>
          <w:rFonts w:ascii="Roboto" w:hAnsi="Roboto"/>
          <w:noProof/>
          <w:sz w:val="32"/>
          <w:szCs w:val="32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76A97A73" wp14:editId="54A3FCE4">
            <wp:extent cx="5393055" cy="2431415"/>
            <wp:effectExtent l="0" t="0" r="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4F7E" w14:textId="77777777" w:rsidR="00C717FD" w:rsidRDefault="00C717FD" w:rsidP="00C71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17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1406460" w14:textId="5FFBE0D5" w:rsidR="00C717FD" w:rsidRPr="00C717FD" w:rsidRDefault="00C717FD" w:rsidP="00C71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17FD">
        <w:rPr>
          <w:rFonts w:ascii="Cascadia Mono" w:hAnsi="Cascadia Mono" w:cs="Cascadia Mono"/>
          <w:color w:val="000000"/>
          <w:sz w:val="19"/>
          <w:szCs w:val="19"/>
        </w:rPr>
        <w:t>Agrega eso a la b</w:t>
      </w:r>
      <w:r>
        <w:rPr>
          <w:rFonts w:ascii="Cascadia Mono" w:hAnsi="Cascadia Mono" w:cs="Cascadia Mono"/>
          <w:color w:val="000000"/>
          <w:sz w:val="19"/>
          <w:szCs w:val="19"/>
        </w:rPr>
        <w:t>otonera</w:t>
      </w:r>
    </w:p>
    <w:p w14:paraId="3A607999" w14:textId="4CDD4F84" w:rsidR="00C717FD" w:rsidRPr="00B2744A" w:rsidRDefault="00C717FD" w:rsidP="00C717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17FD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2744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2744A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B2744A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B2744A">
        <w:rPr>
          <w:rFonts w:ascii="Cascadia Mono" w:hAnsi="Cascadia Mono" w:cs="Cascadia Mono"/>
          <w:color w:val="000000"/>
          <w:sz w:val="19"/>
          <w:szCs w:val="19"/>
        </w:rPr>
        <w:t>Page @CurrentPageNumber of @Paging.MaxPageNumber(DataItems.Count)</w:t>
      </w:r>
      <w:r w:rsidRPr="00B2744A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B2744A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B2744A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AFA42B" w14:textId="60BD0C30" w:rsidR="00C717FD" w:rsidRPr="00AC37D5" w:rsidRDefault="00AC37D5" w:rsidP="00C717FD">
      <w:pPr>
        <w:jc w:val="both"/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</w:pPr>
      <w:r w:rsidRPr="00AC37D5"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  <w:t>Ahí pone el customPage e</w:t>
      </w:r>
      <w:r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  <w:t>n true. Señala que es algo que se le daría a un desarrollador, no a un usuario. Mas adelante codea los botones, mas adelante pone los métodos correspondientes.</w:t>
      </w:r>
    </w:p>
    <w:p w14:paraId="51122A5D" w14:textId="14BC418C" w:rsidR="00AC37D5" w:rsidRDefault="00AC37D5" w:rsidP="00C717FD">
      <w:pPr>
        <w:jc w:val="both"/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  <w:lang w:val="en-US"/>
        </w:rPr>
      </w:pPr>
      <w:r>
        <w:rPr>
          <w:rStyle w:val="ytp-time-separator"/>
          <w:rFonts w:ascii="Roboto" w:hAnsi="Roboto"/>
          <w:noProof/>
          <w:sz w:val="32"/>
          <w:szCs w:val="32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79198D27" wp14:editId="51EA8BDD">
            <wp:extent cx="5400040" cy="172339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7CA2" w14:textId="77777777" w:rsidR="00B2744A" w:rsidRDefault="00B2744A" w:rsidP="00B2744A">
      <w:pPr>
        <w:jc w:val="center"/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  <w:lang w:val="en-US"/>
        </w:rPr>
      </w:pPr>
      <w:r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  <w:lang w:val="en-US"/>
        </w:rPr>
        <w:t>DataGrid: Sorting Columns</w:t>
      </w:r>
    </w:p>
    <w:p w14:paraId="152B4C89" w14:textId="41661F90" w:rsid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W3Schools busca las flechitas 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(arrow) </w:t>
      </w: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y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 copia el código Css.</w:t>
      </w:r>
    </w:p>
    <w:p w14:paraId="1E659ED8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.arrow {</w:t>
      </w:r>
    </w:p>
    <w:p w14:paraId="3B8B93E5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border: solid black;</w:t>
      </w:r>
    </w:p>
    <w:p w14:paraId="74B58058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border-width: 0 3px 3px 0;</w:t>
      </w:r>
    </w:p>
    <w:p w14:paraId="7209AD19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display: inline-block;</w:t>
      </w:r>
    </w:p>
    <w:p w14:paraId="78427F1B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padding: 3px;</w:t>
      </w:r>
    </w:p>
    <w:p w14:paraId="2A1325B9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}</w:t>
      </w:r>
    </w:p>
    <w:p w14:paraId="3B9AE7E0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</w:p>
    <w:p w14:paraId="40BE42A8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.right {</w:t>
      </w:r>
    </w:p>
    <w:p w14:paraId="5E100F68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transform: rotate(-45deg);</w:t>
      </w:r>
    </w:p>
    <w:p w14:paraId="292BE399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-webkit-transform: rotate(-45deg);</w:t>
      </w:r>
    </w:p>
    <w:p w14:paraId="13C71DC1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}</w:t>
      </w:r>
    </w:p>
    <w:p w14:paraId="58CD3F4B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</w:p>
    <w:p w14:paraId="5501F357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.left {</w:t>
      </w:r>
    </w:p>
    <w:p w14:paraId="46E13B4E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transform: rotate(135deg);</w:t>
      </w:r>
    </w:p>
    <w:p w14:paraId="49ACEBFD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-webkit-transform: rotate(135deg);</w:t>
      </w:r>
    </w:p>
    <w:p w14:paraId="09E61BC9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}</w:t>
      </w:r>
    </w:p>
    <w:p w14:paraId="5BC49D73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</w:p>
    <w:p w14:paraId="20D91DCB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.up {</w:t>
      </w:r>
    </w:p>
    <w:p w14:paraId="4458C67E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transform: rotate(-135deg);</w:t>
      </w:r>
    </w:p>
    <w:p w14:paraId="1CC3B022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t xml:space="preserve">  -webkit-transform: rotate(-135deg);</w:t>
      </w:r>
    </w:p>
    <w:p w14:paraId="1A48D275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}</w:t>
      </w:r>
    </w:p>
    <w:p w14:paraId="76BE9EA1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</w:p>
    <w:p w14:paraId="09D87550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>.down {</w:t>
      </w:r>
    </w:p>
    <w:p w14:paraId="5019240D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transform: rotate(45deg);</w:t>
      </w:r>
    </w:p>
    <w:p w14:paraId="6F88E415" w14:textId="7777777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-webkit-transform: rotate(45deg);</w:t>
      </w:r>
    </w:p>
    <w:p w14:paraId="16DA142C" w14:textId="71A2DFE7" w:rsidR="00B2744A" w:rsidRPr="00B2744A" w:rsidRDefault="00B2744A" w:rsidP="00B2744A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}</w:t>
      </w:r>
    </w:p>
    <w:p w14:paraId="668A1246" w14:textId="59EBF546" w:rsidR="00B2744A" w:rsidRP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4C2D6335" w14:textId="6E56685F" w:rsid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Crea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B2744A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Css en la c</w:t>
      </w: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arpeta Css</w:t>
      </w:r>
      <w:r w:rsidR="005B5A34"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. En el Host.html se agrega la referencia.</w:t>
      </w:r>
    </w:p>
    <w:p w14:paraId="03EF0312" w14:textId="03557514" w:rsidR="00725A1A" w:rsidRDefault="00725A1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007921D6" w14:textId="02FD9E08" w:rsidR="00725A1A" w:rsidRDefault="00725A1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Funca perfecto. Los números no los ordena bien.</w:t>
      </w:r>
    </w:p>
    <w:p w14:paraId="56A454B3" w14:textId="6B454D97" w:rsidR="00725A1A" w:rsidRPr="00B2744A" w:rsidRDefault="00725A1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  <w:t>Tuve que desactivar en el Parente (index) la paginación.</w:t>
      </w:r>
    </w:p>
    <w:p w14:paraId="383D3016" w14:textId="1E6A9A8E" w:rsidR="00B2744A" w:rsidRP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7AB7F5E6" w14:textId="7E618138" w:rsidR="00B2744A" w:rsidRP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7DA74D88" w14:textId="165654EB" w:rsidR="00B2744A" w:rsidRP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09046E40" w14:textId="0A064D8B" w:rsidR="00B2744A" w:rsidRP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2ED97B21" w14:textId="68556C37" w:rsidR="00B2744A" w:rsidRP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302561E8" w14:textId="77777777" w:rsidR="00B2744A" w:rsidRPr="00B2744A" w:rsidRDefault="00B2744A" w:rsidP="00C717FD">
      <w:pPr>
        <w:jc w:val="both"/>
        <w:rPr>
          <w:rStyle w:val="ytp-time-separator"/>
          <w:rFonts w:ascii="Roboto" w:hAnsi="Roboto"/>
          <w:sz w:val="28"/>
          <w:szCs w:val="28"/>
          <w:bdr w:val="none" w:sz="0" w:space="0" w:color="auto" w:frame="1"/>
          <w:shd w:val="clear" w:color="auto" w:fill="FFFFFF"/>
        </w:rPr>
      </w:pPr>
    </w:p>
    <w:p w14:paraId="63C9DFD0" w14:textId="473D461D" w:rsidR="00B2744A" w:rsidRPr="00B2744A" w:rsidRDefault="00B2744A" w:rsidP="00C717FD">
      <w:pPr>
        <w:jc w:val="both"/>
        <w:rPr>
          <w:rStyle w:val="ytp-time-separator"/>
          <w:rFonts w:ascii="Roboto" w:hAnsi="Roboto"/>
          <w:sz w:val="32"/>
          <w:szCs w:val="32"/>
          <w:bdr w:val="none" w:sz="0" w:space="0" w:color="auto" w:frame="1"/>
          <w:shd w:val="clear" w:color="auto" w:fill="FFFFFF"/>
        </w:rPr>
      </w:pPr>
    </w:p>
    <w:sectPr w:rsidR="00B2744A" w:rsidRPr="00B2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36EFF"/>
    <w:multiLevelType w:val="hybridMultilevel"/>
    <w:tmpl w:val="95A68B40"/>
    <w:lvl w:ilvl="0" w:tplc="C0D065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50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EFD"/>
    <w:rsid w:val="00002597"/>
    <w:rsid w:val="000636E6"/>
    <w:rsid w:val="000A305A"/>
    <w:rsid w:val="001400A2"/>
    <w:rsid w:val="0017672B"/>
    <w:rsid w:val="0019690B"/>
    <w:rsid w:val="001D6EED"/>
    <w:rsid w:val="001E483A"/>
    <w:rsid w:val="00212C6B"/>
    <w:rsid w:val="002460C1"/>
    <w:rsid w:val="002718FF"/>
    <w:rsid w:val="00277F1C"/>
    <w:rsid w:val="00292DB8"/>
    <w:rsid w:val="002C6021"/>
    <w:rsid w:val="002E4B1A"/>
    <w:rsid w:val="00305F8C"/>
    <w:rsid w:val="00312731"/>
    <w:rsid w:val="00352D34"/>
    <w:rsid w:val="003D61EB"/>
    <w:rsid w:val="003E0CC3"/>
    <w:rsid w:val="00471502"/>
    <w:rsid w:val="004A2074"/>
    <w:rsid w:val="004A7709"/>
    <w:rsid w:val="004C310D"/>
    <w:rsid w:val="004C3E12"/>
    <w:rsid w:val="00526548"/>
    <w:rsid w:val="00526A28"/>
    <w:rsid w:val="0058148F"/>
    <w:rsid w:val="005A0D60"/>
    <w:rsid w:val="005B5A34"/>
    <w:rsid w:val="005B7933"/>
    <w:rsid w:val="005C6EA7"/>
    <w:rsid w:val="005F5CB2"/>
    <w:rsid w:val="00605D94"/>
    <w:rsid w:val="00641082"/>
    <w:rsid w:val="0065091B"/>
    <w:rsid w:val="00657128"/>
    <w:rsid w:val="00662EAE"/>
    <w:rsid w:val="006A1E94"/>
    <w:rsid w:val="006E34EE"/>
    <w:rsid w:val="006E48E1"/>
    <w:rsid w:val="006E5EFD"/>
    <w:rsid w:val="006F161C"/>
    <w:rsid w:val="00703CF9"/>
    <w:rsid w:val="00725716"/>
    <w:rsid w:val="00725A1A"/>
    <w:rsid w:val="007D2609"/>
    <w:rsid w:val="007E0FA8"/>
    <w:rsid w:val="00813BAD"/>
    <w:rsid w:val="008A6846"/>
    <w:rsid w:val="008C0BF0"/>
    <w:rsid w:val="008E6416"/>
    <w:rsid w:val="00922027"/>
    <w:rsid w:val="00955709"/>
    <w:rsid w:val="009B7DAD"/>
    <w:rsid w:val="00A215C3"/>
    <w:rsid w:val="00A228E8"/>
    <w:rsid w:val="00A34B17"/>
    <w:rsid w:val="00A73B11"/>
    <w:rsid w:val="00AA5BA3"/>
    <w:rsid w:val="00AB13C1"/>
    <w:rsid w:val="00AB3E3E"/>
    <w:rsid w:val="00AB6001"/>
    <w:rsid w:val="00AC37D5"/>
    <w:rsid w:val="00AE2AFD"/>
    <w:rsid w:val="00AE38A8"/>
    <w:rsid w:val="00B2744A"/>
    <w:rsid w:val="00B3418B"/>
    <w:rsid w:val="00B45683"/>
    <w:rsid w:val="00B528E2"/>
    <w:rsid w:val="00B6711A"/>
    <w:rsid w:val="00BC283A"/>
    <w:rsid w:val="00C14EAA"/>
    <w:rsid w:val="00C605B3"/>
    <w:rsid w:val="00C70319"/>
    <w:rsid w:val="00C717FD"/>
    <w:rsid w:val="00C76C5E"/>
    <w:rsid w:val="00C941C4"/>
    <w:rsid w:val="00CB0BE9"/>
    <w:rsid w:val="00CD29F9"/>
    <w:rsid w:val="00D2127E"/>
    <w:rsid w:val="00D36110"/>
    <w:rsid w:val="00D60684"/>
    <w:rsid w:val="00D75C81"/>
    <w:rsid w:val="00DF66B0"/>
    <w:rsid w:val="00E06C06"/>
    <w:rsid w:val="00E6679C"/>
    <w:rsid w:val="00EA0E03"/>
    <w:rsid w:val="00EB3499"/>
    <w:rsid w:val="00ED2B06"/>
    <w:rsid w:val="00F10DF7"/>
    <w:rsid w:val="00F237D9"/>
    <w:rsid w:val="00F328A6"/>
    <w:rsid w:val="00F356E4"/>
    <w:rsid w:val="00F461D9"/>
    <w:rsid w:val="00F64150"/>
    <w:rsid w:val="00F875FA"/>
    <w:rsid w:val="00FD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D8BD7"/>
  <w15:chartTrackingRefBased/>
  <w15:docId w15:val="{5457A270-7A02-4317-B694-8089A39AE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28E8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7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712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cl">
    <w:name w:val="cl"/>
    <w:basedOn w:val="Fuentedeprrafopredeter"/>
    <w:rsid w:val="00657128"/>
  </w:style>
  <w:style w:type="character" w:customStyle="1" w:styleId="p">
    <w:name w:val="p"/>
    <w:basedOn w:val="Fuentedeprrafopredeter"/>
    <w:rsid w:val="00657128"/>
  </w:style>
  <w:style w:type="character" w:customStyle="1" w:styleId="nt">
    <w:name w:val="nt"/>
    <w:basedOn w:val="Fuentedeprrafopredeter"/>
    <w:rsid w:val="00657128"/>
  </w:style>
  <w:style w:type="character" w:customStyle="1" w:styleId="na">
    <w:name w:val="na"/>
    <w:basedOn w:val="Fuentedeprrafopredeter"/>
    <w:rsid w:val="00657128"/>
  </w:style>
  <w:style w:type="character" w:customStyle="1" w:styleId="o">
    <w:name w:val="o"/>
    <w:basedOn w:val="Fuentedeprrafopredeter"/>
    <w:rsid w:val="00657128"/>
  </w:style>
  <w:style w:type="character" w:customStyle="1" w:styleId="s">
    <w:name w:val="s"/>
    <w:basedOn w:val="Fuentedeprrafopredeter"/>
    <w:rsid w:val="00657128"/>
  </w:style>
  <w:style w:type="character" w:customStyle="1" w:styleId="ytp-time-current">
    <w:name w:val="ytp-time-current"/>
    <w:basedOn w:val="Fuentedeprrafopredeter"/>
    <w:rsid w:val="00F328A6"/>
  </w:style>
  <w:style w:type="character" w:customStyle="1" w:styleId="ytp-time-separator">
    <w:name w:val="ytp-time-separator"/>
    <w:basedOn w:val="Fuentedeprrafopredeter"/>
    <w:rsid w:val="00F32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0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5E60D-4358-4356-8126-41C509D68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1</Pages>
  <Words>5233</Words>
  <Characters>28783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23</cp:revision>
  <dcterms:created xsi:type="dcterms:W3CDTF">2023-08-05T12:37:00Z</dcterms:created>
  <dcterms:modified xsi:type="dcterms:W3CDTF">2023-08-10T14:23:00Z</dcterms:modified>
</cp:coreProperties>
</file>