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C3278" w:rsidR="00AC3278" w:rsidP="00AC3278" w:rsidRDefault="00AC3278" w14:paraId="04D0F240" w14:textId="4EF94AE7">
      <w:pPr>
        <w:spacing w:line="240" w:lineRule="auto"/>
        <w:jc w:val="right"/>
        <w:rPr>
          <w:rFonts w:ascii="Algerian" w:hAnsi="Algerian" w:cs="Segoe UI Emoji"/>
        </w:rPr>
      </w:pPr>
      <w:r w:rsidRPr="7E8A331A" w:rsidR="55AF80A9">
        <w:rPr>
          <w:rFonts w:ascii="Algerian" w:hAnsi="Algerian" w:cs="Segoe UI Emoji"/>
        </w:rPr>
        <w:t xml:space="preserve">Date: </w:t>
      </w:r>
      <w:r w:rsidRPr="7E8A331A" w:rsidR="292DD6C1">
        <w:rPr>
          <w:rFonts w:ascii="Algerian" w:hAnsi="Algerian" w:cs="Segoe UI Emoji"/>
        </w:rPr>
        <w:t>12</w:t>
      </w:r>
      <w:r w:rsidRPr="7E8A331A" w:rsidR="55AF80A9">
        <w:rPr>
          <w:rFonts w:ascii="Algerian" w:hAnsi="Algerian" w:cs="Segoe UI Emoji"/>
        </w:rPr>
        <w:t>-08-2026</w:t>
      </w:r>
    </w:p>
    <w:p w:rsidRPr="00AC3278" w:rsidR="00AC3278" w:rsidP="00AC3278" w:rsidRDefault="00AC3278" w14:paraId="1F857699" w14:textId="499F51B7">
      <w:pPr>
        <w:spacing w:line="240" w:lineRule="auto"/>
        <w:jc w:val="center"/>
        <w:rPr>
          <w:rFonts w:ascii="Algerian" w:hAnsi="Algerian" w:cs="Segoe UI Emoji"/>
          <w:b/>
          <w:bCs/>
          <w:sz w:val="28"/>
          <w:szCs w:val="28"/>
        </w:rPr>
      </w:pPr>
      <w:r>
        <w:rPr>
          <w:rFonts w:ascii="Algerian" w:hAnsi="Algerian" w:cs="Segoe UI Emoji"/>
          <w:b/>
          <w:bCs/>
          <w:sz w:val="28"/>
          <w:szCs w:val="28"/>
        </w:rPr>
        <w:t xml:space="preserve">KAGGLE BIOHUB </w:t>
      </w:r>
      <w:r w:rsidRPr="00AC3278">
        <w:rPr>
          <w:rFonts w:ascii="Algerian" w:hAnsi="Algerian" w:cs="Segoe UI Emoji"/>
          <w:b/>
          <w:bCs/>
          <w:sz w:val="28"/>
          <w:szCs w:val="28"/>
        </w:rPr>
        <w:t>Learning Roadmap</w:t>
      </w:r>
    </w:p>
    <w:p w:rsidRPr="00AC3278" w:rsidR="008C0E85" w:rsidP="00AC3278" w:rsidRDefault="008C0E85" w14:paraId="15251F4E" w14:textId="5EEA2763">
      <w:pPr>
        <w:spacing w:line="240" w:lineRule="auto"/>
        <w:jc w:val="center"/>
        <w:rPr>
          <w:rFonts w:ascii="Algerian" w:hAnsi="Algerian"/>
        </w:rPr>
      </w:pPr>
      <w:r w:rsidRPr="00AC3278">
        <w:rPr>
          <w:rFonts w:ascii="Segoe UI Emoji" w:hAnsi="Segoe UI Emoji" w:cs="Segoe UI Emoji"/>
        </w:rPr>
        <w:t>📍</w:t>
      </w:r>
      <w:r w:rsidRPr="00AC3278">
        <w:rPr>
          <w:rFonts w:ascii="Algerian" w:hAnsi="Algerian"/>
        </w:rPr>
        <w:t>Phase 1 — Biology &amp; Problem Understanding (Days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204"/>
        <w:gridCol w:w="1800"/>
        <w:gridCol w:w="1905"/>
        <w:gridCol w:w="1635"/>
        <w:gridCol w:w="1859"/>
        <w:gridCol w:w="1452"/>
        <w:gridCol w:w="1818"/>
        <w:gridCol w:w="1013"/>
        <w:gridCol w:w="938"/>
      </w:tblGrid>
      <w:tr w:rsidRPr="00AC3278" w:rsidR="00AC3278" w:rsidTr="00AC3278" w14:paraId="08102B97" w14:textId="3170C753">
        <w:trPr>
          <w:tblHeader/>
          <w:tblCellSpacing w:w="15" w:type="dxa"/>
        </w:trPr>
        <w:tc>
          <w:tcPr>
            <w:tcW w:w="731" w:type="dxa"/>
            <w:vAlign w:val="center"/>
            <w:hideMark/>
          </w:tcPr>
          <w:p w:rsidRPr="00AC3278" w:rsidR="00AC3278" w:rsidP="00AC3278" w:rsidRDefault="00AC3278" w14:paraId="77BD8770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Section</w:t>
            </w:r>
          </w:p>
        </w:tc>
        <w:tc>
          <w:tcPr>
            <w:tcW w:w="1174" w:type="dxa"/>
            <w:vAlign w:val="center"/>
            <w:hideMark/>
          </w:tcPr>
          <w:p w:rsidRPr="00AC3278" w:rsidR="00AC3278" w:rsidP="00AC3278" w:rsidRDefault="00AC3278" w14:paraId="3D01D683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Topic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0A8F3F21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Concepts to Learn</w:t>
            </w:r>
          </w:p>
        </w:tc>
        <w:tc>
          <w:tcPr>
            <w:tcW w:w="1875" w:type="dxa"/>
            <w:vAlign w:val="center"/>
            <w:hideMark/>
          </w:tcPr>
          <w:p w:rsidRPr="00AC3278" w:rsidR="00AC3278" w:rsidP="00AC3278" w:rsidRDefault="00AC3278" w14:paraId="347578CE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Why Learn It?</w:t>
            </w:r>
          </w:p>
        </w:tc>
        <w:tc>
          <w:tcPr>
            <w:tcW w:w="1605" w:type="dxa"/>
            <w:vAlign w:val="center"/>
            <w:hideMark/>
          </w:tcPr>
          <w:p w:rsidRPr="00AC3278" w:rsidR="00AC3278" w:rsidP="00AC3278" w:rsidRDefault="00AC3278" w14:paraId="19A849EF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proofErr w:type="spellStart"/>
            <w:r w:rsidRPr="00AC3278">
              <w:rPr>
                <w:rFonts w:ascii="Rockwell Condensed" w:hAnsi="Rockwell Condensed"/>
                <w:b/>
                <w:bCs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  <w:b/>
                <w:bCs/>
              </w:rPr>
              <w:t xml:space="preserve"> Application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8291A28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Resources (Videos / Reading)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BDD638D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Mini Project</w:t>
            </w:r>
          </w:p>
        </w:tc>
        <w:tc>
          <w:tcPr>
            <w:tcW w:w="1788" w:type="dxa"/>
            <w:vAlign w:val="center"/>
            <w:hideMark/>
          </w:tcPr>
          <w:p w:rsidRPr="00AC3278" w:rsidR="00AC3278" w:rsidP="00AC3278" w:rsidRDefault="00AC3278" w14:paraId="4740C4BB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Self-Test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1AC80FBB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Estimated Time</w:t>
            </w:r>
          </w:p>
        </w:tc>
        <w:tc>
          <w:tcPr>
            <w:tcW w:w="495" w:type="dxa"/>
          </w:tcPr>
          <w:p w:rsidRPr="00AC3278" w:rsidR="00AC3278" w:rsidP="00AC3278" w:rsidRDefault="00AC3278" w14:paraId="4E9B779E" w14:textId="521A7E4B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Checklist</w:t>
            </w:r>
          </w:p>
        </w:tc>
      </w:tr>
      <w:tr w:rsidRPr="00AC3278" w:rsidR="00AC3278" w:rsidTr="00AC3278" w14:paraId="59AFB3AE" w14:textId="3D48D8A4">
        <w:trPr>
          <w:tblCellSpacing w:w="15" w:type="dxa"/>
        </w:trPr>
        <w:tc>
          <w:tcPr>
            <w:tcW w:w="731" w:type="dxa"/>
            <w:vAlign w:val="center"/>
            <w:hideMark/>
          </w:tcPr>
          <w:p w:rsidRPr="00AC3278" w:rsidR="00AC3278" w:rsidP="00AC3278" w:rsidRDefault="00AC3278" w14:paraId="6F64EB3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</w:t>
            </w:r>
          </w:p>
        </w:tc>
        <w:tc>
          <w:tcPr>
            <w:tcW w:w="1174" w:type="dxa"/>
            <w:vAlign w:val="center"/>
            <w:hideMark/>
          </w:tcPr>
          <w:p w:rsidRPr="00AC3278" w:rsidR="00AC3278" w:rsidP="00AC3278" w:rsidRDefault="00AC3278" w14:paraId="0DA1638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Zebrafish Development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0373AF9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Embryogenesis, developmental stages, gastrulation, organogenesis</w:t>
            </w:r>
          </w:p>
        </w:tc>
        <w:tc>
          <w:tcPr>
            <w:tcW w:w="1875" w:type="dxa"/>
            <w:vAlign w:val="center"/>
            <w:hideMark/>
          </w:tcPr>
          <w:p w:rsidRPr="00AC3278" w:rsidR="00AC3278" w:rsidP="00AC3278" w:rsidRDefault="00AC3278" w14:paraId="08234E1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Understand the biological system being studied.</w:t>
            </w:r>
          </w:p>
        </w:tc>
        <w:tc>
          <w:tcPr>
            <w:tcW w:w="1605" w:type="dxa"/>
            <w:vAlign w:val="center"/>
            <w:hideMark/>
          </w:tcPr>
          <w:p w:rsidRPr="00AC3278" w:rsidR="00AC3278" w:rsidP="00AC3278" w:rsidRDefault="00AC3278" w14:paraId="4D78220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Interpret developmental changes over time.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4BE0D3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i/>
                <w:iCs/>
              </w:rPr>
              <w:t>Developmental Biology</w:t>
            </w:r>
            <w:r w:rsidRPr="00AC3278">
              <w:rPr>
                <w:rFonts w:ascii="Rockwell Condensed" w:hAnsi="Rockwell Condensed"/>
              </w:rPr>
              <w:t xml:space="preserve"> (Gilbert, selected chapters), </w:t>
            </w:r>
            <w:proofErr w:type="spellStart"/>
            <w:r w:rsidRPr="00AC3278">
              <w:rPr>
                <w:rFonts w:ascii="Rockwell Condensed" w:hAnsi="Rockwell Condensed"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competition overview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A0D799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Draw the zebrafish developmental timeline.</w:t>
            </w:r>
          </w:p>
        </w:tc>
        <w:tc>
          <w:tcPr>
            <w:tcW w:w="1788" w:type="dxa"/>
            <w:vAlign w:val="center"/>
            <w:hideMark/>
          </w:tcPr>
          <w:p w:rsidRPr="00AC3278" w:rsidR="00AC3278" w:rsidP="00AC3278" w:rsidRDefault="00AC3278" w14:paraId="51FEF07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why zebrafish are widely used in developmental biology.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3C5D130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3–4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495" w:type="dxa"/>
          </w:tcPr>
          <w:p w:rsidRPr="00AC3278" w:rsidR="00AC3278" w:rsidP="00AC3278" w:rsidRDefault="00AC3278" w14:paraId="2EABE92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7E775D47" w14:textId="141CC514">
        <w:trPr>
          <w:tblCellSpacing w:w="15" w:type="dxa"/>
        </w:trPr>
        <w:tc>
          <w:tcPr>
            <w:tcW w:w="731" w:type="dxa"/>
            <w:vAlign w:val="center"/>
            <w:hideMark/>
          </w:tcPr>
          <w:p w:rsidRPr="00AC3278" w:rsidR="00AC3278" w:rsidP="00AC3278" w:rsidRDefault="00AC3278" w14:paraId="448D06A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</w:t>
            </w:r>
          </w:p>
        </w:tc>
        <w:tc>
          <w:tcPr>
            <w:tcW w:w="1174" w:type="dxa"/>
            <w:vAlign w:val="center"/>
            <w:hideMark/>
          </w:tcPr>
          <w:p w:rsidRPr="00AC3278" w:rsidR="00AC3278" w:rsidP="00AC3278" w:rsidRDefault="00AC3278" w14:paraId="7144485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Cell Biology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639758F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Cell cycle, mitosis, differentiation, migration, apoptosis</w:t>
            </w:r>
          </w:p>
        </w:tc>
        <w:tc>
          <w:tcPr>
            <w:tcW w:w="1875" w:type="dxa"/>
            <w:vAlign w:val="center"/>
            <w:hideMark/>
          </w:tcPr>
          <w:p w:rsidRPr="00AC3278" w:rsidR="00AC3278" w:rsidP="00AC3278" w:rsidRDefault="00AC3278" w14:paraId="403CDA3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Cells divide and migrate throughout development.</w:t>
            </w:r>
          </w:p>
        </w:tc>
        <w:tc>
          <w:tcPr>
            <w:tcW w:w="1605" w:type="dxa"/>
            <w:vAlign w:val="center"/>
            <w:hideMark/>
          </w:tcPr>
          <w:p w:rsidRPr="00AC3278" w:rsidR="00AC3278" w:rsidP="00AC3278" w:rsidRDefault="00AC3278" w14:paraId="798C4BB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Distinguish cell movement from cell division.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640ABB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i/>
                <w:iCs/>
              </w:rPr>
              <w:t>Essential Cell Biology</w:t>
            </w:r>
            <w:r w:rsidRPr="00AC3278">
              <w:rPr>
                <w:rFonts w:ascii="Rockwell Condensed" w:hAnsi="Rockwell Condensed"/>
              </w:rPr>
              <w:t xml:space="preserve"> (Alberts), Crash Course Biology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A08E41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Create a labeled cell cycle diagram.</w:t>
            </w:r>
          </w:p>
        </w:tc>
        <w:tc>
          <w:tcPr>
            <w:tcW w:w="1788" w:type="dxa"/>
            <w:vAlign w:val="center"/>
            <w:hideMark/>
          </w:tcPr>
          <w:p w:rsidRPr="00AC3278" w:rsidR="00AC3278" w:rsidP="00AC3278" w:rsidRDefault="00AC3278" w14:paraId="522371A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each phase of mitosis.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34CB834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495" w:type="dxa"/>
          </w:tcPr>
          <w:p w:rsidRPr="00AC3278" w:rsidR="00AC3278" w:rsidP="00AC3278" w:rsidRDefault="00AC3278" w14:paraId="2EC15B6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06C37AD6" w14:textId="4ADCF8D4">
        <w:trPr>
          <w:tblCellSpacing w:w="15" w:type="dxa"/>
        </w:trPr>
        <w:tc>
          <w:tcPr>
            <w:tcW w:w="731" w:type="dxa"/>
            <w:vAlign w:val="center"/>
            <w:hideMark/>
          </w:tcPr>
          <w:p w:rsidRPr="00AC3278" w:rsidR="00AC3278" w:rsidP="00AC3278" w:rsidRDefault="00AC3278" w14:paraId="444278F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3</w:t>
            </w:r>
          </w:p>
        </w:tc>
        <w:tc>
          <w:tcPr>
            <w:tcW w:w="1174" w:type="dxa"/>
            <w:vAlign w:val="center"/>
            <w:hideMark/>
          </w:tcPr>
          <w:p w:rsidRPr="00AC3278" w:rsidR="00AC3278" w:rsidP="00AC3278" w:rsidRDefault="00AC3278" w14:paraId="45282FB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Microscopy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31BA727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Fluorescence, confocal microscopy, Z-stacks, voxels, channels</w:t>
            </w:r>
          </w:p>
        </w:tc>
        <w:tc>
          <w:tcPr>
            <w:tcW w:w="1875" w:type="dxa"/>
            <w:vAlign w:val="center"/>
            <w:hideMark/>
          </w:tcPr>
          <w:p w:rsidRPr="00AC3278" w:rsidR="00AC3278" w:rsidP="00AC3278" w:rsidRDefault="00AC3278" w14:paraId="58C61EE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Learn how microscopy data is generated.</w:t>
            </w:r>
          </w:p>
        </w:tc>
        <w:tc>
          <w:tcPr>
            <w:tcW w:w="1605" w:type="dxa"/>
            <w:vAlign w:val="center"/>
            <w:hideMark/>
          </w:tcPr>
          <w:p w:rsidRPr="00AC3278" w:rsidR="00AC3278" w:rsidP="00AC3278" w:rsidRDefault="00AC3278" w14:paraId="439CCF2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Understand 3D image volumes.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1C2C97A" w14:textId="324069ED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Pete Bankhead </w:t>
            </w:r>
            <w:r w:rsidRPr="00AC3278">
              <w:rPr>
                <w:rFonts w:ascii="Rockwell Condensed" w:hAnsi="Rockwell Condensed"/>
              </w:rPr>
              <w:t>-</w:t>
            </w:r>
            <w:r w:rsidRPr="00AC3278">
              <w:rPr>
                <w:rFonts w:ascii="Rockwell Condensed" w:hAnsi="Rockwell Condensed"/>
              </w:rPr>
              <w:t xml:space="preserve"> </w:t>
            </w:r>
            <w:r w:rsidRPr="00AC3278">
              <w:rPr>
                <w:rFonts w:ascii="Rockwell Condensed" w:hAnsi="Rockwell Condensed"/>
                <w:i/>
                <w:iCs/>
              </w:rPr>
              <w:t>Introduction to Bioimage Analysis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8B838C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Compare different microscopy techniques.</w:t>
            </w:r>
          </w:p>
        </w:tc>
        <w:tc>
          <w:tcPr>
            <w:tcW w:w="1788" w:type="dxa"/>
            <w:vAlign w:val="center"/>
            <w:hideMark/>
          </w:tcPr>
          <w:p w:rsidRPr="00AC3278" w:rsidR="00AC3278" w:rsidP="00AC3278" w:rsidRDefault="00AC3278" w14:paraId="2E66A35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the difference between a pixel and a voxel.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3294851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495" w:type="dxa"/>
          </w:tcPr>
          <w:p w:rsidRPr="00AC3278" w:rsidR="00AC3278" w:rsidP="00AC3278" w:rsidRDefault="00AC3278" w14:paraId="1A42B88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64AAAA82" w14:textId="0CACFE64">
        <w:trPr>
          <w:tblCellSpacing w:w="15" w:type="dxa"/>
        </w:trPr>
        <w:tc>
          <w:tcPr>
            <w:tcW w:w="731" w:type="dxa"/>
            <w:vAlign w:val="center"/>
            <w:hideMark/>
          </w:tcPr>
          <w:p w:rsidRPr="00AC3278" w:rsidR="00AC3278" w:rsidP="00AC3278" w:rsidRDefault="00AC3278" w14:paraId="144C1A4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4</w:t>
            </w:r>
          </w:p>
        </w:tc>
        <w:tc>
          <w:tcPr>
            <w:tcW w:w="1174" w:type="dxa"/>
            <w:vAlign w:val="center"/>
            <w:hideMark/>
          </w:tcPr>
          <w:p w:rsidRPr="00AC3278" w:rsidR="00AC3278" w:rsidP="00AC3278" w:rsidRDefault="00AC3278" w14:paraId="46996BB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Bioimage Analysis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06C6155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Images, masks, segmentation, tracking, annotations</w:t>
            </w:r>
          </w:p>
        </w:tc>
        <w:tc>
          <w:tcPr>
            <w:tcW w:w="1875" w:type="dxa"/>
            <w:vAlign w:val="center"/>
            <w:hideMark/>
          </w:tcPr>
          <w:p w:rsidRPr="00AC3278" w:rsidR="00AC3278" w:rsidP="00AC3278" w:rsidRDefault="00AC3278" w14:paraId="782E480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Learn the terminology used in biomedical imaging.</w:t>
            </w:r>
          </w:p>
        </w:tc>
        <w:tc>
          <w:tcPr>
            <w:tcW w:w="1605" w:type="dxa"/>
            <w:vAlign w:val="center"/>
            <w:hideMark/>
          </w:tcPr>
          <w:p w:rsidRPr="00AC3278" w:rsidR="00AC3278" w:rsidP="00AC3278" w:rsidRDefault="00AC3278" w14:paraId="228D498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Understand the competition workflow.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14B4B0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Pete Bankhead (selected chapters)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089930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Label the stages of a bioimage pipeline.</w:t>
            </w:r>
          </w:p>
        </w:tc>
        <w:tc>
          <w:tcPr>
            <w:tcW w:w="1788" w:type="dxa"/>
            <w:vAlign w:val="center"/>
            <w:hideMark/>
          </w:tcPr>
          <w:p w:rsidRPr="00AC3278" w:rsidR="00AC3278" w:rsidP="00AC3278" w:rsidRDefault="00AC3278" w14:paraId="18DB0ED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the difference between segmentation and tracking.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26D56C5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3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495" w:type="dxa"/>
          </w:tcPr>
          <w:p w:rsidRPr="00AC3278" w:rsidR="00AC3278" w:rsidP="00AC3278" w:rsidRDefault="00AC3278" w14:paraId="63A7E76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08618B4E" w14:textId="3B65CA57">
        <w:trPr>
          <w:tblCellSpacing w:w="15" w:type="dxa"/>
        </w:trPr>
        <w:tc>
          <w:tcPr>
            <w:tcW w:w="731" w:type="dxa"/>
            <w:vAlign w:val="center"/>
            <w:hideMark/>
          </w:tcPr>
          <w:p w:rsidRPr="00AC3278" w:rsidR="00AC3278" w:rsidP="00AC3278" w:rsidRDefault="00AC3278" w14:paraId="025C3A1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5</w:t>
            </w:r>
          </w:p>
        </w:tc>
        <w:tc>
          <w:tcPr>
            <w:tcW w:w="1174" w:type="dxa"/>
            <w:vAlign w:val="center"/>
            <w:hideMark/>
          </w:tcPr>
          <w:p w:rsidRPr="00AC3278" w:rsidR="00AC3278" w:rsidP="00AC3278" w:rsidRDefault="00AC3278" w14:paraId="272C1C7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Competition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624C612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Dataset structure, objective, evaluation metric, expected output</w:t>
            </w:r>
          </w:p>
        </w:tc>
        <w:tc>
          <w:tcPr>
            <w:tcW w:w="1875" w:type="dxa"/>
            <w:vAlign w:val="center"/>
            <w:hideMark/>
          </w:tcPr>
          <w:p w:rsidRPr="00AC3278" w:rsidR="00AC3278" w:rsidP="00AC3278" w:rsidRDefault="00AC3278" w14:paraId="27385CA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Understand the task before coding.</w:t>
            </w:r>
          </w:p>
        </w:tc>
        <w:tc>
          <w:tcPr>
            <w:tcW w:w="1605" w:type="dxa"/>
            <w:vAlign w:val="center"/>
            <w:hideMark/>
          </w:tcPr>
          <w:p w:rsidRPr="00AC3278" w:rsidR="00AC3278" w:rsidP="00AC3278" w:rsidRDefault="00AC3278" w14:paraId="3846543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Guides all later decisions.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D18D57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Kaggle competition page, discussion forum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CC2CF4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Write a one-page competition summary.</w:t>
            </w:r>
          </w:p>
        </w:tc>
        <w:tc>
          <w:tcPr>
            <w:tcW w:w="1788" w:type="dxa"/>
            <w:vAlign w:val="center"/>
            <w:hideMark/>
          </w:tcPr>
          <w:p w:rsidRPr="00AC3278" w:rsidR="00AC3278" w:rsidP="00AC3278" w:rsidRDefault="00AC3278" w14:paraId="18970A4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the competition to someone else without looking at the description.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7570EDD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2–3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495" w:type="dxa"/>
          </w:tcPr>
          <w:p w:rsidRPr="00AC3278" w:rsidR="00AC3278" w:rsidP="00AC3278" w:rsidRDefault="00AC3278" w14:paraId="4B10369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</w:tbl>
    <w:p w:rsidRPr="00AC3278" w:rsidR="00AC3278" w:rsidP="00AC3278" w:rsidRDefault="00AC3278" w14:paraId="7A7A8B5C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4435937B" w:rsidRDefault="00AC3278" w14:paraId="2D60EAD4" w14:textId="2947CFA2">
      <w:pPr>
        <w:pStyle w:val="Normal"/>
        <w:spacing w:line="240" w:lineRule="auto"/>
        <w:jc w:val="center"/>
        <w:rPr>
          <w:rFonts w:ascii="Segoe UI Emoji" w:hAnsi="Segoe UI Emoji" w:cs="Segoe UI Emoji"/>
        </w:rPr>
      </w:pPr>
    </w:p>
    <w:p w:rsidRPr="00AC3278" w:rsidR="008C0E85" w:rsidP="00AC3278" w:rsidRDefault="008C0E85" w14:paraId="767BF562" w14:textId="341BE65A">
      <w:pPr>
        <w:spacing w:line="240" w:lineRule="auto"/>
        <w:jc w:val="center"/>
        <w:rPr>
          <w:rFonts w:ascii="Algerian" w:hAnsi="Algerian"/>
        </w:rPr>
      </w:pPr>
      <w:r w:rsidRPr="00AC3278">
        <w:rPr>
          <w:rFonts w:ascii="Segoe UI Emoji" w:hAnsi="Segoe UI Emoji" w:cs="Segoe UI Emoji"/>
        </w:rPr>
        <w:t>📍</w:t>
      </w:r>
      <w:r w:rsidRPr="00AC3278">
        <w:rPr>
          <w:rFonts w:ascii="Algerian" w:hAnsi="Algerian"/>
        </w:rPr>
        <w:t>Phase 2 — Scientific Python for Images (Days 6–10)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124"/>
        <w:gridCol w:w="2149"/>
        <w:gridCol w:w="1761"/>
        <w:gridCol w:w="1733"/>
        <w:gridCol w:w="1329"/>
        <w:gridCol w:w="2156"/>
        <w:gridCol w:w="1264"/>
        <w:gridCol w:w="1170"/>
        <w:gridCol w:w="938"/>
      </w:tblGrid>
      <w:tr w:rsidRPr="00AC3278" w:rsidR="00AC3278" w:rsidTr="00AC3278" w14:paraId="44FF1740" w14:textId="3CBCE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337D6256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C3259DA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2ADED84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Concepts to Learn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57DBB64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Why Learn It?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38ACE63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proofErr w:type="spellStart"/>
            <w:r w:rsidRPr="00AC3278">
              <w:rPr>
                <w:rFonts w:ascii="Rockwell Condensed" w:hAnsi="Rockwell Condensed"/>
                <w:b/>
                <w:bCs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  <w:b/>
                <w:bCs/>
              </w:rPr>
              <w:t xml:space="preserve"> Application</w:t>
            </w:r>
          </w:p>
        </w:tc>
        <w:tc>
          <w:tcPr>
            <w:tcW w:w="1299" w:type="dxa"/>
            <w:vAlign w:val="center"/>
            <w:hideMark/>
          </w:tcPr>
          <w:p w:rsidRPr="00AC3278" w:rsidR="00AC3278" w:rsidP="00AC3278" w:rsidRDefault="00AC3278" w14:paraId="7F1C6462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Resources</w:t>
            </w:r>
          </w:p>
        </w:tc>
        <w:tc>
          <w:tcPr>
            <w:tcW w:w="2126" w:type="dxa"/>
            <w:vAlign w:val="center"/>
            <w:hideMark/>
          </w:tcPr>
          <w:p w:rsidRPr="00AC3278" w:rsidR="00AC3278" w:rsidP="00AC3278" w:rsidRDefault="00AC3278" w14:paraId="7F43FB2F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Mini Project</w:t>
            </w:r>
          </w:p>
        </w:tc>
        <w:tc>
          <w:tcPr>
            <w:tcW w:w="1234" w:type="dxa"/>
            <w:vAlign w:val="center"/>
            <w:hideMark/>
          </w:tcPr>
          <w:p w:rsidRPr="00AC3278" w:rsidR="00AC3278" w:rsidP="00AC3278" w:rsidRDefault="00AC3278" w14:paraId="6E083661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Self-Test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4C1B0E44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Estimated Time</w:t>
            </w:r>
          </w:p>
        </w:tc>
        <w:tc>
          <w:tcPr>
            <w:tcW w:w="675" w:type="dxa"/>
          </w:tcPr>
          <w:p w:rsidRPr="00AC3278" w:rsidR="00AC3278" w:rsidP="00AC3278" w:rsidRDefault="00AC3278" w14:paraId="3564E3D6" w14:textId="30C35BD4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Checklist</w:t>
            </w:r>
          </w:p>
        </w:tc>
      </w:tr>
      <w:tr w:rsidRPr="00AC3278" w:rsidR="00AC3278" w:rsidTr="00AC3278" w14:paraId="0B20C85E" w14:textId="7A854714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092BD63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1C56E9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E2F9D2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Arrays, indexing, slicing, broadcasting, vectorization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3AD7B6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Images are stored as NumPy arrays.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164C14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Read and manipulate image data.</w:t>
            </w:r>
          </w:p>
        </w:tc>
        <w:tc>
          <w:tcPr>
            <w:tcW w:w="1299" w:type="dxa"/>
            <w:vAlign w:val="center"/>
            <w:hideMark/>
          </w:tcPr>
          <w:p w:rsidRPr="00AC3278" w:rsidR="00AC3278" w:rsidP="00AC3278" w:rsidRDefault="00AC3278" w14:paraId="415812A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NumPy Official </w:t>
            </w:r>
            <w:proofErr w:type="spellStart"/>
            <w:r w:rsidRPr="00AC3278">
              <w:rPr>
                <w:rFonts w:ascii="Rockwell Condensed" w:hAnsi="Rockwell Condensed"/>
              </w:rPr>
              <w:t>Quickstart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:rsidRPr="00AC3278" w:rsidR="00AC3278" w:rsidP="00AC3278" w:rsidRDefault="00AC3278" w14:paraId="6AD0FB6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Explore a microscopy image as an array.</w:t>
            </w:r>
          </w:p>
        </w:tc>
        <w:tc>
          <w:tcPr>
            <w:tcW w:w="1234" w:type="dxa"/>
            <w:vAlign w:val="center"/>
            <w:hideMark/>
          </w:tcPr>
          <w:p w:rsidRPr="00AC3278" w:rsidR="00AC3278" w:rsidP="00AC3278" w:rsidRDefault="00AC3278" w14:paraId="6E4A14C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an image's shape (Z, Y, X).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2B0C1F7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5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6604CF4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49DB07C9" w14:textId="61902710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03B37C5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7B5E64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85109D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imshow</w:t>
            </w:r>
            <w:proofErr w:type="spellEnd"/>
            <w:r w:rsidRPr="00AC3278">
              <w:rPr>
                <w:rFonts w:ascii="Rockwell Condensed" w:hAnsi="Rockwell Condensed"/>
              </w:rPr>
              <w:t>, color maps, subplots, overlays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7F440B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Visualize every processing step.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063C01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Inspect raw and processed images.</w:t>
            </w:r>
          </w:p>
        </w:tc>
        <w:tc>
          <w:tcPr>
            <w:tcW w:w="1299" w:type="dxa"/>
            <w:vAlign w:val="center"/>
            <w:hideMark/>
          </w:tcPr>
          <w:p w:rsidRPr="00AC3278" w:rsidR="00AC3278" w:rsidP="00AC3278" w:rsidRDefault="00AC3278" w14:paraId="5DCD05C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Matplotlib Tutorials</w:t>
            </w:r>
          </w:p>
        </w:tc>
        <w:tc>
          <w:tcPr>
            <w:tcW w:w="2126" w:type="dxa"/>
            <w:vAlign w:val="center"/>
            <w:hideMark/>
          </w:tcPr>
          <w:p w:rsidRPr="00AC3278" w:rsidR="00AC3278" w:rsidP="00AC3278" w:rsidRDefault="00AC3278" w14:paraId="1D6276F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Build an image viewer.</w:t>
            </w:r>
          </w:p>
        </w:tc>
        <w:tc>
          <w:tcPr>
            <w:tcW w:w="1234" w:type="dxa"/>
            <w:vAlign w:val="center"/>
            <w:hideMark/>
          </w:tcPr>
          <w:p w:rsidRPr="00AC3278" w:rsidR="00AC3278" w:rsidP="00AC3278" w:rsidRDefault="00AC3278" w14:paraId="657A778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Display grayscale and multi-channel images.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2648972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3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723775F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3E2886BC" w14:textId="54B566D0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72C67D5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3C34BD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OpenCV Basics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641843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Image reading, resizing, drawing, color conversion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A794D2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Perform basic image manipulation.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A90B21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Load and annotate images.</w:t>
            </w:r>
          </w:p>
        </w:tc>
        <w:tc>
          <w:tcPr>
            <w:tcW w:w="1299" w:type="dxa"/>
            <w:vAlign w:val="center"/>
            <w:hideMark/>
          </w:tcPr>
          <w:p w:rsidRPr="00AC3278" w:rsidR="00AC3278" w:rsidP="00AC3278" w:rsidRDefault="00AC3278" w14:paraId="4C0D2B0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OpenCV Official Tutorials</w:t>
            </w:r>
          </w:p>
        </w:tc>
        <w:tc>
          <w:tcPr>
            <w:tcW w:w="2126" w:type="dxa"/>
            <w:vAlign w:val="center"/>
            <w:hideMark/>
          </w:tcPr>
          <w:p w:rsidRPr="00AC3278" w:rsidR="00AC3278" w:rsidP="00AC3278" w:rsidRDefault="00AC3278" w14:paraId="303832A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Draw cell centers and bounding boxes.</w:t>
            </w:r>
          </w:p>
        </w:tc>
        <w:tc>
          <w:tcPr>
            <w:tcW w:w="1234" w:type="dxa"/>
            <w:vAlign w:val="center"/>
            <w:hideMark/>
          </w:tcPr>
          <w:p w:rsidRPr="00AC3278" w:rsidR="00AC3278" w:rsidP="00AC3278" w:rsidRDefault="00AC3278" w14:paraId="76FC610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Load, resize, annotate, and save an image.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4B23F98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4E360A8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22EFDEB4" w14:textId="0A3FF75B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33C5BA3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38549E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scikit-image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B71547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filters, measure, </w:t>
            </w:r>
            <w:proofErr w:type="spellStart"/>
            <w:r w:rsidRPr="00AC3278">
              <w:rPr>
                <w:rFonts w:ascii="Rockwell Condensed" w:hAnsi="Rockwell Condensed"/>
              </w:rPr>
              <w:t>regionprops</w:t>
            </w:r>
            <w:proofErr w:type="spellEnd"/>
            <w:r w:rsidRPr="00AC3278">
              <w:rPr>
                <w:rFonts w:ascii="Rockwell Condensed" w:hAnsi="Rockwell Condensed"/>
              </w:rPr>
              <w:t>, labeling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5C378B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Perform scientific image analysis.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6FA993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Measure cells and regions.</w:t>
            </w:r>
          </w:p>
        </w:tc>
        <w:tc>
          <w:tcPr>
            <w:tcW w:w="1299" w:type="dxa"/>
            <w:vAlign w:val="center"/>
            <w:hideMark/>
          </w:tcPr>
          <w:p w:rsidRPr="00AC3278" w:rsidR="00AC3278" w:rsidP="00AC3278" w:rsidRDefault="00AC3278" w14:paraId="36D578C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scikit-image Documentation</w:t>
            </w:r>
          </w:p>
        </w:tc>
        <w:tc>
          <w:tcPr>
            <w:tcW w:w="2126" w:type="dxa"/>
            <w:vAlign w:val="center"/>
            <w:hideMark/>
          </w:tcPr>
          <w:p w:rsidRPr="00AC3278" w:rsidR="00AC3278" w:rsidP="00AC3278" w:rsidRDefault="00AC3278" w14:paraId="368725F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Measure area and centroid of objects.</w:t>
            </w:r>
          </w:p>
        </w:tc>
        <w:tc>
          <w:tcPr>
            <w:tcW w:w="1234" w:type="dxa"/>
            <w:vAlign w:val="center"/>
            <w:hideMark/>
          </w:tcPr>
          <w:p w:rsidRPr="00AC3278" w:rsidR="00AC3278" w:rsidP="00AC3278" w:rsidRDefault="00AC3278" w14:paraId="79C7322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Count objects in a binary image.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69DB73A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530104A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7B3FBBCE" w14:textId="691C1CAF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673F527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34C80F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Dataset Exploration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8FC71B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TIFF files, metadata, image dimensions, visualization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7A3B8E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Understand the actual </w:t>
            </w:r>
            <w:proofErr w:type="spellStart"/>
            <w:r w:rsidRPr="00AC3278">
              <w:rPr>
                <w:rFonts w:ascii="Rockwell Condensed" w:hAnsi="Rockwell Condensed"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dataset.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EFA2A1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Prepare for preprocessing.</w:t>
            </w:r>
          </w:p>
        </w:tc>
        <w:tc>
          <w:tcPr>
            <w:tcW w:w="1299" w:type="dxa"/>
            <w:vAlign w:val="center"/>
            <w:hideMark/>
          </w:tcPr>
          <w:p w:rsidRPr="00AC3278" w:rsidR="00AC3278" w:rsidP="00AC3278" w:rsidRDefault="00AC3278" w14:paraId="3E2DDE5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tifffile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docs + competition data</w:t>
            </w:r>
          </w:p>
        </w:tc>
        <w:tc>
          <w:tcPr>
            <w:tcW w:w="2126" w:type="dxa"/>
            <w:vAlign w:val="center"/>
            <w:hideMark/>
          </w:tcPr>
          <w:p w:rsidRPr="00AC3278" w:rsidR="00AC3278" w:rsidP="00AC3278" w:rsidRDefault="00AC3278" w14:paraId="00B89B7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Explore several </w:t>
            </w:r>
            <w:proofErr w:type="spellStart"/>
            <w:r w:rsidRPr="00AC3278">
              <w:rPr>
                <w:rFonts w:ascii="Rockwell Condensed" w:hAnsi="Rockwell Condensed"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samples.</w:t>
            </w:r>
          </w:p>
        </w:tc>
        <w:tc>
          <w:tcPr>
            <w:tcW w:w="1234" w:type="dxa"/>
            <w:vAlign w:val="center"/>
            <w:hideMark/>
          </w:tcPr>
          <w:p w:rsidRPr="00AC3278" w:rsidR="00AC3278" w:rsidP="00AC3278" w:rsidRDefault="00AC3278" w14:paraId="4530B32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Describe every dataset file and its purpose.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78554B8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7685513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</w:tbl>
    <w:p w:rsidRPr="00AC3278" w:rsidR="00AC3278" w:rsidP="00AC3278" w:rsidRDefault="00AC3278" w14:paraId="5DF2E041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00AC3278" w:rsidRDefault="00AC3278" w14:paraId="02CB8C6A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00AC3278" w:rsidRDefault="00AC3278" w14:paraId="214106CE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4435937B" w:rsidRDefault="00AC3278" w14:paraId="202750E8" w14:textId="24A3778D">
      <w:pPr>
        <w:pStyle w:val="Normal"/>
        <w:spacing w:line="240" w:lineRule="auto"/>
        <w:jc w:val="center"/>
        <w:rPr>
          <w:rFonts w:ascii="Segoe UI Emoji" w:hAnsi="Segoe UI Emoji" w:cs="Segoe UI Emoji"/>
        </w:rPr>
      </w:pPr>
    </w:p>
    <w:p w:rsidRPr="00AC3278" w:rsidR="008C0E85" w:rsidP="00AC3278" w:rsidRDefault="008C0E85" w14:paraId="6CD2824F" w14:textId="4581D077">
      <w:pPr>
        <w:spacing w:line="240" w:lineRule="auto"/>
        <w:jc w:val="center"/>
        <w:rPr>
          <w:rFonts w:ascii="Algerian" w:hAnsi="Algerian"/>
        </w:rPr>
      </w:pPr>
      <w:r w:rsidRPr="00AC3278">
        <w:rPr>
          <w:rFonts w:ascii="Segoe UI Emoji" w:hAnsi="Segoe UI Emoji" w:cs="Segoe UI Emoji"/>
        </w:rPr>
        <w:t>📍</w:t>
      </w:r>
      <w:r w:rsidRPr="00AC3278">
        <w:rPr>
          <w:rFonts w:ascii="Algerian" w:hAnsi="Algerian"/>
        </w:rPr>
        <w:t>Phase 3 — Image Processing (Days 11–17)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136"/>
        <w:gridCol w:w="2229"/>
        <w:gridCol w:w="1699"/>
        <w:gridCol w:w="1787"/>
        <w:gridCol w:w="1698"/>
        <w:gridCol w:w="1428"/>
        <w:gridCol w:w="1697"/>
        <w:gridCol w:w="1013"/>
        <w:gridCol w:w="938"/>
      </w:tblGrid>
      <w:tr w:rsidRPr="00AC3278" w:rsidR="00AC3278" w:rsidTr="00AC3278" w14:paraId="1FFE0EC6" w14:textId="2FBA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1B9D4910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C08B669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Topic</w:t>
            </w:r>
          </w:p>
        </w:tc>
        <w:tc>
          <w:tcPr>
            <w:tcW w:w="2221" w:type="dxa"/>
            <w:vAlign w:val="center"/>
            <w:hideMark/>
          </w:tcPr>
          <w:p w:rsidRPr="00AC3278" w:rsidR="00AC3278" w:rsidP="00AC3278" w:rsidRDefault="00AC3278" w14:paraId="754AE4E9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Concepts to Learn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553CA7C5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Why Learn It?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12FD046A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proofErr w:type="spellStart"/>
            <w:r w:rsidRPr="00AC3278">
              <w:rPr>
                <w:rFonts w:ascii="Rockwell Condensed" w:hAnsi="Rockwell Condensed"/>
                <w:b/>
                <w:bCs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  <w:b/>
                <w:bCs/>
              </w:rPr>
              <w:t xml:space="preserve"> Application</w:t>
            </w:r>
          </w:p>
        </w:tc>
        <w:tc>
          <w:tcPr>
            <w:tcW w:w="1679" w:type="dxa"/>
            <w:vAlign w:val="center"/>
            <w:hideMark/>
          </w:tcPr>
          <w:p w:rsidRPr="00AC3278" w:rsidR="00AC3278" w:rsidP="00AC3278" w:rsidRDefault="00AC3278" w14:paraId="0F9F13CD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Resources</w:t>
            </w:r>
          </w:p>
        </w:tc>
        <w:tc>
          <w:tcPr>
            <w:tcW w:w="1410" w:type="dxa"/>
            <w:vAlign w:val="center"/>
            <w:hideMark/>
          </w:tcPr>
          <w:p w:rsidRPr="00AC3278" w:rsidR="00AC3278" w:rsidP="00AC3278" w:rsidRDefault="00AC3278" w14:paraId="64C76946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Mini Project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511E9F69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Self-Test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1ED65816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Estimated Time</w:t>
            </w:r>
          </w:p>
        </w:tc>
        <w:tc>
          <w:tcPr>
            <w:tcW w:w="585" w:type="dxa"/>
          </w:tcPr>
          <w:p w:rsidRPr="00AC3278" w:rsidR="00AC3278" w:rsidP="00AC3278" w:rsidRDefault="00AC3278" w14:paraId="1A6FB034" w14:textId="3751260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Checklist</w:t>
            </w:r>
          </w:p>
        </w:tc>
      </w:tr>
      <w:tr w:rsidRPr="00AC3278" w:rsidR="00AC3278" w:rsidTr="00AC3278" w14:paraId="752259C6" w14:textId="49C7690C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7089800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602161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Digital Images</w:t>
            </w:r>
          </w:p>
        </w:tc>
        <w:tc>
          <w:tcPr>
            <w:tcW w:w="2221" w:type="dxa"/>
            <w:vAlign w:val="center"/>
            <w:hideMark/>
          </w:tcPr>
          <w:p w:rsidRPr="00AC3278" w:rsidR="00AC3278" w:rsidP="00AC3278" w:rsidRDefault="00AC3278" w14:paraId="7916400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Pixels, voxels, bit depth, histograms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65A2436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Understand image representation.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1D01772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Interpret microscopy intensity values.</w:t>
            </w:r>
          </w:p>
        </w:tc>
        <w:tc>
          <w:tcPr>
            <w:tcW w:w="1679" w:type="dxa"/>
            <w:vAlign w:val="center"/>
            <w:hideMark/>
          </w:tcPr>
          <w:p w:rsidRPr="00AC3278" w:rsidR="00AC3278" w:rsidP="00AC3278" w:rsidRDefault="00AC3278" w14:paraId="5C44E2B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Gonzalez &amp; Woods</w:t>
            </w:r>
          </w:p>
        </w:tc>
        <w:tc>
          <w:tcPr>
            <w:tcW w:w="1410" w:type="dxa"/>
            <w:vAlign w:val="center"/>
            <w:hideMark/>
          </w:tcPr>
          <w:p w:rsidRPr="00AC3278" w:rsidR="00AC3278" w:rsidP="00AC3278" w:rsidRDefault="00AC3278" w14:paraId="59BB691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Histogram analyzer.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05BC726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bit depth.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297E80D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3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585" w:type="dxa"/>
          </w:tcPr>
          <w:p w:rsidRPr="00AC3278" w:rsidR="00AC3278" w:rsidP="00AC3278" w:rsidRDefault="00AC3278" w14:paraId="0215C70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66EE0645" w14:textId="18803C72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41DB09A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B0EF85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Image Enhancement</w:t>
            </w:r>
          </w:p>
        </w:tc>
        <w:tc>
          <w:tcPr>
            <w:tcW w:w="2221" w:type="dxa"/>
            <w:vAlign w:val="center"/>
            <w:hideMark/>
          </w:tcPr>
          <w:p w:rsidRPr="00AC3278" w:rsidR="00AC3278" w:rsidP="00AC3278" w:rsidRDefault="00AC3278" w14:paraId="585A91F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Contrast stretching, normalization, histogram equalization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259EF24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Improve image quality.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5DC121B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Enhance faint cells.</w:t>
            </w:r>
          </w:p>
        </w:tc>
        <w:tc>
          <w:tcPr>
            <w:tcW w:w="1679" w:type="dxa"/>
            <w:vAlign w:val="center"/>
            <w:hideMark/>
          </w:tcPr>
          <w:p w:rsidRPr="00AC3278" w:rsidR="00AC3278" w:rsidP="00AC3278" w:rsidRDefault="00AC3278" w14:paraId="55379C2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OpenCV + scikit-image docs</w:t>
            </w:r>
          </w:p>
        </w:tc>
        <w:tc>
          <w:tcPr>
            <w:tcW w:w="1410" w:type="dxa"/>
            <w:vAlign w:val="center"/>
            <w:hideMark/>
          </w:tcPr>
          <w:p w:rsidRPr="00AC3278" w:rsidR="00AC3278" w:rsidP="00AC3278" w:rsidRDefault="00AC3278" w14:paraId="516F991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Enhance low-contrast images.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4150849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Compare enhancement techniques.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48FB2CA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585" w:type="dxa"/>
          </w:tcPr>
          <w:p w:rsidRPr="00AC3278" w:rsidR="00AC3278" w:rsidP="00AC3278" w:rsidRDefault="00AC3278" w14:paraId="0A9B950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09F093C8" w14:textId="0DB1973F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547376F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CA7727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Image Filtering</w:t>
            </w:r>
          </w:p>
        </w:tc>
        <w:tc>
          <w:tcPr>
            <w:tcW w:w="2221" w:type="dxa"/>
            <w:vAlign w:val="center"/>
            <w:hideMark/>
          </w:tcPr>
          <w:p w:rsidRPr="00AC3278" w:rsidR="00AC3278" w:rsidP="00AC3278" w:rsidRDefault="00AC3278" w14:paraId="6EDE1FE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Gaussian, median, bilateral filters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5A7BE75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Reduce noise.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5E67EF5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Improve segmentation quality.</w:t>
            </w:r>
          </w:p>
        </w:tc>
        <w:tc>
          <w:tcPr>
            <w:tcW w:w="1679" w:type="dxa"/>
            <w:vAlign w:val="center"/>
            <w:hideMark/>
          </w:tcPr>
          <w:p w:rsidRPr="00AC3278" w:rsidR="00AC3278" w:rsidP="00AC3278" w:rsidRDefault="00AC3278" w14:paraId="5456CA6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OpenCV Tutorials</w:t>
            </w:r>
          </w:p>
        </w:tc>
        <w:tc>
          <w:tcPr>
            <w:tcW w:w="1410" w:type="dxa"/>
            <w:vAlign w:val="center"/>
            <w:hideMark/>
          </w:tcPr>
          <w:p w:rsidRPr="00AC3278" w:rsidR="00AC3278" w:rsidP="00AC3278" w:rsidRDefault="00AC3278" w14:paraId="209FC8C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Compare denoising filters.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2CE661B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Which filter preserves edges best?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1D3EB69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5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585" w:type="dxa"/>
          </w:tcPr>
          <w:p w:rsidRPr="00AC3278" w:rsidR="00AC3278" w:rsidP="00AC3278" w:rsidRDefault="00AC3278" w14:paraId="710413F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66B1B52A" w14:textId="447EE0E4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6D6224F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930F23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Thresholding</w:t>
            </w:r>
          </w:p>
        </w:tc>
        <w:tc>
          <w:tcPr>
            <w:tcW w:w="2221" w:type="dxa"/>
            <w:vAlign w:val="center"/>
            <w:hideMark/>
          </w:tcPr>
          <w:p w:rsidRPr="00AC3278" w:rsidR="00AC3278" w:rsidP="00AC3278" w:rsidRDefault="00AC3278" w14:paraId="15CA1E8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Global, adaptive, Otsu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0602BB8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Separate foreground and background.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31E0D54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Initial cell segmentation.</w:t>
            </w:r>
          </w:p>
        </w:tc>
        <w:tc>
          <w:tcPr>
            <w:tcW w:w="1679" w:type="dxa"/>
            <w:vAlign w:val="center"/>
            <w:hideMark/>
          </w:tcPr>
          <w:p w:rsidRPr="00AC3278" w:rsidR="00AC3278" w:rsidP="00AC3278" w:rsidRDefault="00AC3278" w14:paraId="1962D73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scikit-image Tutorials</w:t>
            </w:r>
          </w:p>
        </w:tc>
        <w:tc>
          <w:tcPr>
            <w:tcW w:w="1410" w:type="dxa"/>
            <w:vAlign w:val="center"/>
            <w:hideMark/>
          </w:tcPr>
          <w:p w:rsidRPr="00AC3278" w:rsidR="00AC3278" w:rsidP="00AC3278" w:rsidRDefault="00AC3278" w14:paraId="7FE72B5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Segment nuclei.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627600E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When should you use Otsu's method?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640D20D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585" w:type="dxa"/>
          </w:tcPr>
          <w:p w:rsidRPr="00AC3278" w:rsidR="00AC3278" w:rsidP="00AC3278" w:rsidRDefault="00AC3278" w14:paraId="528675E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6CAB17EE" w14:textId="0B65E80D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4A7FFD0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B1AB72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Morphology</w:t>
            </w:r>
          </w:p>
        </w:tc>
        <w:tc>
          <w:tcPr>
            <w:tcW w:w="2221" w:type="dxa"/>
            <w:vAlign w:val="center"/>
            <w:hideMark/>
          </w:tcPr>
          <w:p w:rsidRPr="00AC3278" w:rsidR="00AC3278" w:rsidP="00AC3278" w:rsidRDefault="00AC3278" w14:paraId="3AF23E0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Erosion, dilation, opening, closing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7A43202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Refine binary masks.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7C34A70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Remove artifacts and fill gaps.</w:t>
            </w:r>
          </w:p>
        </w:tc>
        <w:tc>
          <w:tcPr>
            <w:tcW w:w="1679" w:type="dxa"/>
            <w:vAlign w:val="center"/>
            <w:hideMark/>
          </w:tcPr>
          <w:p w:rsidRPr="00AC3278" w:rsidR="00AC3278" w:rsidP="00AC3278" w:rsidRDefault="00AC3278" w14:paraId="0AF84F9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OpenCV Tutorials</w:t>
            </w:r>
          </w:p>
        </w:tc>
        <w:tc>
          <w:tcPr>
            <w:tcW w:w="1410" w:type="dxa"/>
            <w:vAlign w:val="center"/>
            <w:hideMark/>
          </w:tcPr>
          <w:p w:rsidRPr="00AC3278" w:rsidR="00AC3278" w:rsidP="00AC3278" w:rsidRDefault="00AC3278" w14:paraId="73125FE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Clean noisy masks.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22F5C0B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erosion vs. dilation.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48EDFA6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585" w:type="dxa"/>
          </w:tcPr>
          <w:p w:rsidRPr="00AC3278" w:rsidR="00AC3278" w:rsidP="00AC3278" w:rsidRDefault="00AC3278" w14:paraId="5F83F8F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0F991F87" w14:textId="64F3D993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7AC1E43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16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B5E162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Connected Components</w:t>
            </w:r>
          </w:p>
        </w:tc>
        <w:tc>
          <w:tcPr>
            <w:tcW w:w="2221" w:type="dxa"/>
            <w:vAlign w:val="center"/>
            <w:hideMark/>
          </w:tcPr>
          <w:p w:rsidRPr="00AC3278" w:rsidR="00AC3278" w:rsidP="00AC3278" w:rsidRDefault="00AC3278" w14:paraId="6385E60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Labeling, region properties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22D7B75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Identify individual cells.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48A0B7E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Cell counting and measurements.</w:t>
            </w:r>
          </w:p>
        </w:tc>
        <w:tc>
          <w:tcPr>
            <w:tcW w:w="1679" w:type="dxa"/>
            <w:vAlign w:val="center"/>
            <w:hideMark/>
          </w:tcPr>
          <w:p w:rsidRPr="00AC3278" w:rsidR="00AC3278" w:rsidP="00AC3278" w:rsidRDefault="00AC3278" w14:paraId="58BB0C9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scikit-image Docs</w:t>
            </w:r>
          </w:p>
        </w:tc>
        <w:tc>
          <w:tcPr>
            <w:tcW w:w="1410" w:type="dxa"/>
            <w:vAlign w:val="center"/>
            <w:hideMark/>
          </w:tcPr>
          <w:p w:rsidRPr="00AC3278" w:rsidR="00AC3278" w:rsidP="00AC3278" w:rsidRDefault="00AC3278" w14:paraId="1ADE5B7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Cell counter.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5F66B11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Count touching objects.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01A41A7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585" w:type="dxa"/>
          </w:tcPr>
          <w:p w:rsidRPr="00AC3278" w:rsidR="00AC3278" w:rsidP="00AC3278" w:rsidRDefault="00AC3278" w14:paraId="79EECA2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63A008FD" w14:textId="58CED7CB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005B4A0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17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9338E3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Measurements</w:t>
            </w:r>
          </w:p>
        </w:tc>
        <w:tc>
          <w:tcPr>
            <w:tcW w:w="2221" w:type="dxa"/>
            <w:vAlign w:val="center"/>
            <w:hideMark/>
          </w:tcPr>
          <w:p w:rsidRPr="00AC3278" w:rsidR="00AC3278" w:rsidP="00AC3278" w:rsidRDefault="00AC3278" w14:paraId="59E31DB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Area, perimeter, centroid, bounding boxes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78F71A1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Quantify biological objects.</w:t>
            </w:r>
          </w:p>
        </w:tc>
        <w:tc>
          <w:tcPr>
            <w:tcW w:w="1770" w:type="dxa"/>
            <w:vAlign w:val="center"/>
            <w:hideMark/>
          </w:tcPr>
          <w:p w:rsidRPr="00AC3278" w:rsidR="00AC3278" w:rsidP="00AC3278" w:rsidRDefault="00AC3278" w14:paraId="3AAFE74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Extract cell features.</w:t>
            </w:r>
          </w:p>
        </w:tc>
        <w:tc>
          <w:tcPr>
            <w:tcW w:w="1679" w:type="dxa"/>
            <w:vAlign w:val="center"/>
            <w:hideMark/>
          </w:tcPr>
          <w:p w:rsidRPr="00AC3278" w:rsidR="00AC3278" w:rsidP="00AC3278" w:rsidRDefault="00AC3278" w14:paraId="094948D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regionprops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Documentation</w:t>
            </w:r>
          </w:p>
        </w:tc>
        <w:tc>
          <w:tcPr>
            <w:tcW w:w="1410" w:type="dxa"/>
            <w:vAlign w:val="center"/>
            <w:hideMark/>
          </w:tcPr>
          <w:p w:rsidRPr="00AC3278" w:rsidR="00AC3278" w:rsidP="00AC3278" w:rsidRDefault="00AC3278" w14:paraId="5B7B5D9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Measure every detected cell.</w:t>
            </w:r>
          </w:p>
        </w:tc>
        <w:tc>
          <w:tcPr>
            <w:tcW w:w="1680" w:type="dxa"/>
            <w:vAlign w:val="center"/>
            <w:hideMark/>
          </w:tcPr>
          <w:p w:rsidRPr="00AC3278" w:rsidR="00AC3278" w:rsidP="00AC3278" w:rsidRDefault="00AC3278" w14:paraId="26C1E6E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centroid calculation.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77C5357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585" w:type="dxa"/>
          </w:tcPr>
          <w:p w:rsidRPr="00AC3278" w:rsidR="00AC3278" w:rsidP="00AC3278" w:rsidRDefault="00AC3278" w14:paraId="1239707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</w:tbl>
    <w:p w:rsidRPr="00AC3278" w:rsidR="00AC3278" w:rsidP="00AC3278" w:rsidRDefault="00AC3278" w14:paraId="7C19CDFB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00AC3278" w:rsidRDefault="00AC3278" w14:paraId="6F87445D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00AC3278" w:rsidRDefault="00AC3278" w14:paraId="191849B3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00AC3278" w:rsidRDefault="00AC3278" w14:paraId="6F5EC525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4435937B" w:rsidRDefault="00AC3278" w14:paraId="383CF4C2" w14:textId="77DDAF79">
      <w:pPr>
        <w:pStyle w:val="Normal"/>
        <w:spacing w:line="240" w:lineRule="auto"/>
        <w:jc w:val="center"/>
        <w:rPr>
          <w:rFonts w:ascii="Segoe UI Emoji" w:hAnsi="Segoe UI Emoji" w:cs="Segoe UI Emoji"/>
        </w:rPr>
      </w:pPr>
    </w:p>
    <w:p w:rsidRPr="00AC3278" w:rsidR="008C0E85" w:rsidP="00AC3278" w:rsidRDefault="008C0E85" w14:paraId="36C6BDC9" w14:textId="1BC0384F">
      <w:pPr>
        <w:spacing w:line="240" w:lineRule="auto"/>
        <w:jc w:val="center"/>
        <w:rPr>
          <w:rFonts w:ascii="Algerian" w:hAnsi="Algerian"/>
        </w:rPr>
      </w:pPr>
      <w:r w:rsidRPr="00AC3278">
        <w:rPr>
          <w:rFonts w:ascii="Segoe UI Emoji" w:hAnsi="Segoe UI Emoji" w:cs="Segoe UI Emoji"/>
        </w:rPr>
        <w:t>📍</w:t>
      </w:r>
      <w:r w:rsidRPr="00AC3278">
        <w:rPr>
          <w:rFonts w:ascii="Algerian" w:hAnsi="Algerian"/>
        </w:rPr>
        <w:t>Phase 4 — Computer Vision &amp; Tracking (Days 18–24)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351"/>
        <w:gridCol w:w="2073"/>
        <w:gridCol w:w="1863"/>
        <w:gridCol w:w="1686"/>
        <w:gridCol w:w="1215"/>
        <w:gridCol w:w="1439"/>
        <w:gridCol w:w="1890"/>
        <w:gridCol w:w="1170"/>
        <w:gridCol w:w="938"/>
      </w:tblGrid>
      <w:tr w:rsidRPr="00AC3278" w:rsidR="00AC3278" w:rsidTr="00AC3278" w14:paraId="5815206D" w14:textId="47D9F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4C6B3FA8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975F928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DE4474D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Concepts to Learn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99031A9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Why Learn It?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BCDEE52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proofErr w:type="spellStart"/>
            <w:r w:rsidRPr="00AC3278">
              <w:rPr>
                <w:rFonts w:ascii="Rockwell Condensed" w:hAnsi="Rockwell Condensed"/>
                <w:b/>
                <w:bCs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  <w:b/>
                <w:bCs/>
              </w:rPr>
              <w:t xml:space="preserve"> Application</w:t>
            </w:r>
          </w:p>
        </w:tc>
        <w:tc>
          <w:tcPr>
            <w:tcW w:w="1185" w:type="dxa"/>
            <w:vAlign w:val="center"/>
            <w:hideMark/>
          </w:tcPr>
          <w:p w:rsidRPr="00AC3278" w:rsidR="00AC3278" w:rsidP="00AC3278" w:rsidRDefault="00AC3278" w14:paraId="663C9608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Resources</w:t>
            </w:r>
          </w:p>
        </w:tc>
        <w:tc>
          <w:tcPr>
            <w:tcW w:w="1409" w:type="dxa"/>
            <w:vAlign w:val="center"/>
            <w:hideMark/>
          </w:tcPr>
          <w:p w:rsidRPr="00AC3278" w:rsidR="00AC3278" w:rsidP="00AC3278" w:rsidRDefault="00AC3278" w14:paraId="3D548D5E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Mini Project</w:t>
            </w:r>
          </w:p>
        </w:tc>
        <w:tc>
          <w:tcPr>
            <w:tcW w:w="1860" w:type="dxa"/>
            <w:vAlign w:val="center"/>
            <w:hideMark/>
          </w:tcPr>
          <w:p w:rsidRPr="00AC3278" w:rsidR="00AC3278" w:rsidP="00AC3278" w:rsidRDefault="00AC3278" w14:paraId="6FC02E88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Self-Test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3AC5FA03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Estimated Time</w:t>
            </w:r>
          </w:p>
        </w:tc>
        <w:tc>
          <w:tcPr>
            <w:tcW w:w="675" w:type="dxa"/>
          </w:tcPr>
          <w:p w:rsidRPr="00AC3278" w:rsidR="00AC3278" w:rsidP="00AC3278" w:rsidRDefault="00AC3278" w14:paraId="107575A3" w14:textId="5A540A13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Checklist</w:t>
            </w:r>
          </w:p>
        </w:tc>
      </w:tr>
      <w:tr w:rsidRPr="00AC3278" w:rsidR="00AC3278" w:rsidTr="00AC3278" w14:paraId="61621B7B" w14:textId="052EB88C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3D89DF8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D51D18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Feature Detection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6E10A4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Corners, blobs, contours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255246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Detect meaningful structures.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761998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Locate cell candidates.</w:t>
            </w:r>
          </w:p>
        </w:tc>
        <w:tc>
          <w:tcPr>
            <w:tcW w:w="1185" w:type="dxa"/>
            <w:vAlign w:val="center"/>
            <w:hideMark/>
          </w:tcPr>
          <w:p w:rsidRPr="00AC3278" w:rsidR="00AC3278" w:rsidP="00AC3278" w:rsidRDefault="00AC3278" w14:paraId="464C507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Szeliski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+ OpenCV</w:t>
            </w:r>
          </w:p>
        </w:tc>
        <w:tc>
          <w:tcPr>
            <w:tcW w:w="1409" w:type="dxa"/>
            <w:vAlign w:val="center"/>
            <w:hideMark/>
          </w:tcPr>
          <w:p w:rsidRPr="00AC3278" w:rsidR="00AC3278" w:rsidP="00AC3278" w:rsidRDefault="00AC3278" w14:paraId="78B7154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Blob detector.</w:t>
            </w:r>
          </w:p>
        </w:tc>
        <w:tc>
          <w:tcPr>
            <w:tcW w:w="1860" w:type="dxa"/>
            <w:vAlign w:val="center"/>
            <w:hideMark/>
          </w:tcPr>
          <w:p w:rsidRPr="00AC3278" w:rsidR="00AC3278" w:rsidP="00AC3278" w:rsidRDefault="00AC3278" w14:paraId="22B84C4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Why use blobs instead of contours?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13528FC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5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6C6A8D8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308ACD5C" w14:textId="4EC45680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0BC5304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19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6D8D6A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Contours &amp; Shape Analysis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7B0730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Contours, convex hull, circularity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738C42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Describe object shape.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7C90CD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Measure cell morphology.</w:t>
            </w:r>
          </w:p>
        </w:tc>
        <w:tc>
          <w:tcPr>
            <w:tcW w:w="1185" w:type="dxa"/>
            <w:vAlign w:val="center"/>
            <w:hideMark/>
          </w:tcPr>
          <w:p w:rsidRPr="00AC3278" w:rsidR="00AC3278" w:rsidP="00AC3278" w:rsidRDefault="00AC3278" w14:paraId="56FF634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OpenCV Docs</w:t>
            </w:r>
          </w:p>
        </w:tc>
        <w:tc>
          <w:tcPr>
            <w:tcW w:w="1409" w:type="dxa"/>
            <w:vAlign w:val="center"/>
            <w:hideMark/>
          </w:tcPr>
          <w:p w:rsidRPr="00AC3278" w:rsidR="00AC3278" w:rsidP="00AC3278" w:rsidRDefault="00AC3278" w14:paraId="1E8FC72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Shape analyzer.</w:t>
            </w:r>
          </w:p>
        </w:tc>
        <w:tc>
          <w:tcPr>
            <w:tcW w:w="1860" w:type="dxa"/>
            <w:vAlign w:val="center"/>
            <w:hideMark/>
          </w:tcPr>
          <w:p w:rsidRPr="00AC3278" w:rsidR="00AC3278" w:rsidP="00AC3278" w:rsidRDefault="00AC3278" w14:paraId="0CD8C7E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convex hulls.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737A292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5D373A0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63957376" w14:textId="2ABADE7D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57F521C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20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21EBE7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Motion Estimation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07CD06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Optical flow (concept), motion vectors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F534FF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Understand movement between frames.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A30779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Cell migration.</w:t>
            </w:r>
          </w:p>
        </w:tc>
        <w:tc>
          <w:tcPr>
            <w:tcW w:w="1185" w:type="dxa"/>
            <w:vAlign w:val="center"/>
            <w:hideMark/>
          </w:tcPr>
          <w:p w:rsidRPr="00AC3278" w:rsidR="00AC3278" w:rsidP="00AC3278" w:rsidRDefault="00AC3278" w14:paraId="6068142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Steve Brunton</w:t>
            </w:r>
          </w:p>
        </w:tc>
        <w:tc>
          <w:tcPr>
            <w:tcW w:w="1409" w:type="dxa"/>
            <w:vAlign w:val="center"/>
            <w:hideMark/>
          </w:tcPr>
          <w:p w:rsidRPr="00AC3278" w:rsidR="00AC3278" w:rsidP="00AC3278" w:rsidRDefault="00AC3278" w14:paraId="13D9D62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Motion visualization.</w:t>
            </w:r>
          </w:p>
        </w:tc>
        <w:tc>
          <w:tcPr>
            <w:tcW w:w="1860" w:type="dxa"/>
            <w:vAlign w:val="center"/>
            <w:hideMark/>
          </w:tcPr>
          <w:p w:rsidRPr="00AC3278" w:rsidR="00AC3278" w:rsidP="00AC3278" w:rsidRDefault="00AC3278" w14:paraId="26F9D35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optical flow intuitively.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592E62E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5DF62C1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6D109DB5" w14:textId="4807320C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777B688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465199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Classical Tracking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594ACD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Nearest neighbor, Kalman filter (concept)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3B8C51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Learn tracking fundamentals.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26F158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Assign identities across frames.</w:t>
            </w:r>
          </w:p>
        </w:tc>
        <w:tc>
          <w:tcPr>
            <w:tcW w:w="1185" w:type="dxa"/>
            <w:vAlign w:val="center"/>
            <w:hideMark/>
          </w:tcPr>
          <w:p w:rsidRPr="00AC3278" w:rsidR="00AC3278" w:rsidP="00AC3278" w:rsidRDefault="00AC3278" w14:paraId="4A987DE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Selected tracking tutorials</w:t>
            </w:r>
          </w:p>
        </w:tc>
        <w:tc>
          <w:tcPr>
            <w:tcW w:w="1409" w:type="dxa"/>
            <w:vAlign w:val="center"/>
            <w:hideMark/>
          </w:tcPr>
          <w:p w:rsidRPr="00AC3278" w:rsidR="00AC3278" w:rsidP="00AC3278" w:rsidRDefault="00AC3278" w14:paraId="57220B4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Track synthetic objects.</w:t>
            </w:r>
          </w:p>
        </w:tc>
        <w:tc>
          <w:tcPr>
            <w:tcW w:w="1860" w:type="dxa"/>
            <w:vAlign w:val="center"/>
            <w:hideMark/>
          </w:tcPr>
          <w:p w:rsidRPr="00AC3278" w:rsidR="00AC3278" w:rsidP="00AC3278" w:rsidRDefault="00AC3278" w14:paraId="5017D49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Why is tracking harder than segmentation?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3D43CCB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5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5717C43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705B7041" w14:textId="45CF1AE4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317F08D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181E84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FB9E2E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Precision, Recall, </w:t>
            </w:r>
            <w:proofErr w:type="spellStart"/>
            <w:r w:rsidRPr="00AC3278">
              <w:rPr>
                <w:rFonts w:ascii="Rockwell Condensed" w:hAnsi="Rockwell Condensed"/>
              </w:rPr>
              <w:t>IoU</w:t>
            </w:r>
            <w:proofErr w:type="spellEnd"/>
            <w:r w:rsidRPr="00AC3278">
              <w:rPr>
                <w:rFonts w:ascii="Rockwell Condensed" w:hAnsi="Rockwell Condensed"/>
              </w:rPr>
              <w:t>, Dice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941DD55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Evaluate predictions correctly.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ED4C89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Measure segmentation quality.</w:t>
            </w:r>
          </w:p>
        </w:tc>
        <w:tc>
          <w:tcPr>
            <w:tcW w:w="1185" w:type="dxa"/>
            <w:vAlign w:val="center"/>
            <w:hideMark/>
          </w:tcPr>
          <w:p w:rsidRPr="00AC3278" w:rsidR="00AC3278" w:rsidP="00AC3278" w:rsidRDefault="00AC3278" w14:paraId="341F2F7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MONAI Docs</w:t>
            </w:r>
          </w:p>
        </w:tc>
        <w:tc>
          <w:tcPr>
            <w:tcW w:w="1409" w:type="dxa"/>
            <w:vAlign w:val="center"/>
            <w:hideMark/>
          </w:tcPr>
          <w:p w:rsidRPr="00AC3278" w:rsidR="00AC3278" w:rsidP="00AC3278" w:rsidRDefault="00AC3278" w14:paraId="2B6D3C2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Metrics dashboard.</w:t>
            </w:r>
          </w:p>
        </w:tc>
        <w:tc>
          <w:tcPr>
            <w:tcW w:w="1860" w:type="dxa"/>
            <w:vAlign w:val="center"/>
            <w:hideMark/>
          </w:tcPr>
          <w:p w:rsidRPr="00AC3278" w:rsidR="00AC3278" w:rsidP="00AC3278" w:rsidRDefault="00AC3278" w14:paraId="18A88B8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Why is Dice preferred for segmentation?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14FE06E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35477D6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7FA09BAF" w14:textId="12A30428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7EEE717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23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C84964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Dataset Pipeline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58557B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Train/validation split, augmentation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781E27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Prepare data for training.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CDAB04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Build robust models.</w:t>
            </w:r>
          </w:p>
        </w:tc>
        <w:tc>
          <w:tcPr>
            <w:tcW w:w="1185" w:type="dxa"/>
            <w:vAlign w:val="center"/>
            <w:hideMark/>
          </w:tcPr>
          <w:p w:rsidRPr="00AC3278" w:rsidR="00AC3278" w:rsidP="00AC3278" w:rsidRDefault="00AC3278" w14:paraId="0CAA3A1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PyTorch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Tutorials</w:t>
            </w:r>
          </w:p>
        </w:tc>
        <w:tc>
          <w:tcPr>
            <w:tcW w:w="1409" w:type="dxa"/>
            <w:vAlign w:val="center"/>
            <w:hideMark/>
          </w:tcPr>
          <w:p w:rsidRPr="00AC3278" w:rsidR="00AC3278" w:rsidP="00AC3278" w:rsidRDefault="00AC3278" w14:paraId="7984309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Data preparation notebook.</w:t>
            </w:r>
          </w:p>
        </w:tc>
        <w:tc>
          <w:tcPr>
            <w:tcW w:w="1860" w:type="dxa"/>
            <w:vAlign w:val="center"/>
            <w:hideMark/>
          </w:tcPr>
          <w:p w:rsidRPr="00AC3278" w:rsidR="00AC3278" w:rsidP="00AC3278" w:rsidRDefault="00AC3278" w14:paraId="5F490AB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data leakage.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102BE94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12E3324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57E9FF04" w14:textId="310D5731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4F817B7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24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569631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Classical Pipeline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70A1B7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Integrate preprocessing + tracking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9CC054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Build a baseline CV workflow.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2F39AA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Baseline before deep learning.</w:t>
            </w:r>
          </w:p>
        </w:tc>
        <w:tc>
          <w:tcPr>
            <w:tcW w:w="1185" w:type="dxa"/>
            <w:vAlign w:val="center"/>
            <w:hideMark/>
          </w:tcPr>
          <w:p w:rsidRPr="00AC3278" w:rsidR="00AC3278" w:rsidP="00AC3278" w:rsidRDefault="00AC3278" w14:paraId="46820B4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Your notes</w:t>
            </w:r>
          </w:p>
        </w:tc>
        <w:tc>
          <w:tcPr>
            <w:tcW w:w="1409" w:type="dxa"/>
            <w:vAlign w:val="center"/>
            <w:hideMark/>
          </w:tcPr>
          <w:p w:rsidRPr="00AC3278" w:rsidR="00AC3278" w:rsidP="00AC3278" w:rsidRDefault="00AC3278" w14:paraId="05F6BB1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Complete classical pipeline.</w:t>
            </w:r>
          </w:p>
        </w:tc>
        <w:tc>
          <w:tcPr>
            <w:tcW w:w="1860" w:type="dxa"/>
            <w:vAlign w:val="center"/>
            <w:hideMark/>
          </w:tcPr>
          <w:p w:rsidRPr="00AC3278" w:rsidR="00AC3278" w:rsidP="00AC3278" w:rsidRDefault="00AC3278" w14:paraId="6574529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every pipeline step.</w:t>
            </w:r>
          </w:p>
        </w:tc>
        <w:tc>
          <w:tcPr>
            <w:tcW w:w="1140" w:type="dxa"/>
            <w:vAlign w:val="center"/>
            <w:hideMark/>
          </w:tcPr>
          <w:p w:rsidRPr="00AC3278" w:rsidR="00AC3278" w:rsidP="00AC3278" w:rsidRDefault="00AC3278" w14:paraId="3A90967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5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675" w:type="dxa"/>
          </w:tcPr>
          <w:p w:rsidRPr="00AC3278" w:rsidR="00AC3278" w:rsidP="00AC3278" w:rsidRDefault="00AC3278" w14:paraId="67D6B48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</w:tbl>
    <w:p w:rsidRPr="00AC3278" w:rsidR="00AC3278" w:rsidP="00AC3278" w:rsidRDefault="00AC3278" w14:paraId="6566F017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00AC3278" w:rsidRDefault="00AC3278" w14:paraId="08F9B3F3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00AC3278" w:rsidRDefault="00AC3278" w14:paraId="3B04D4F2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4435937B" w:rsidRDefault="00AC3278" w14:paraId="32A9A9DB" w14:textId="603A5A99">
      <w:pPr>
        <w:pStyle w:val="Normal"/>
        <w:spacing w:line="240" w:lineRule="auto"/>
        <w:jc w:val="center"/>
        <w:rPr>
          <w:rFonts w:ascii="Segoe UI Emoji" w:hAnsi="Segoe UI Emoji" w:cs="Segoe UI Emoji"/>
        </w:rPr>
      </w:pPr>
    </w:p>
    <w:p w:rsidRPr="00AC3278" w:rsidR="008C0E85" w:rsidP="00AC3278" w:rsidRDefault="008C0E85" w14:paraId="1FD6DF74" w14:textId="7957A6DF">
      <w:pPr>
        <w:spacing w:line="240" w:lineRule="auto"/>
        <w:jc w:val="center"/>
        <w:rPr>
          <w:rFonts w:ascii="Algerian" w:hAnsi="Algerian"/>
        </w:rPr>
      </w:pPr>
      <w:r w:rsidRPr="00AC3278">
        <w:rPr>
          <w:rFonts w:ascii="Segoe UI Emoji" w:hAnsi="Segoe UI Emoji" w:cs="Segoe UI Emoji"/>
        </w:rPr>
        <w:t>📍</w:t>
      </w:r>
      <w:r w:rsidRPr="00AC3278">
        <w:rPr>
          <w:rFonts w:ascii="Algerian" w:hAnsi="Algerian"/>
        </w:rPr>
        <w:t>Phase 5 — Deep Learning (Days 25–32)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329"/>
        <w:gridCol w:w="1993"/>
        <w:gridCol w:w="1786"/>
        <w:gridCol w:w="1711"/>
        <w:gridCol w:w="1501"/>
        <w:gridCol w:w="1283"/>
        <w:gridCol w:w="2070"/>
        <w:gridCol w:w="1013"/>
        <w:gridCol w:w="938"/>
      </w:tblGrid>
      <w:tr w:rsidRPr="00AC3278" w:rsidR="00AC3278" w:rsidTr="00AC3278" w14:paraId="5C20606B" w14:textId="250042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27E992EB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6B611FE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1DD2832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Concepts to Learn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C5BE7B9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Why Learn It?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CD56AB7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proofErr w:type="spellStart"/>
            <w:r w:rsidRPr="00AC3278">
              <w:rPr>
                <w:rFonts w:ascii="Rockwell Condensed" w:hAnsi="Rockwell Condensed"/>
                <w:b/>
                <w:bCs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  <w:b/>
                <w:bCs/>
              </w:rPr>
              <w:t xml:space="preserve"> Application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26BC567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Resources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7B80A880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Mini Project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11CD3D87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Self-Test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09BE1460" w14:textId="77777777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Estimated Time</w:t>
            </w:r>
          </w:p>
        </w:tc>
        <w:tc>
          <w:tcPr>
            <w:tcW w:w="855" w:type="dxa"/>
          </w:tcPr>
          <w:p w:rsidRPr="00AC3278" w:rsidR="00AC3278" w:rsidP="00AC3278" w:rsidRDefault="00AC3278" w14:paraId="161024A5" w14:textId="0D727E0A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Checklist</w:t>
            </w:r>
          </w:p>
        </w:tc>
      </w:tr>
      <w:tr w:rsidRPr="00AC3278" w:rsidR="00AC3278" w:rsidTr="00AC3278" w14:paraId="3E5AF140" w14:textId="045A83D2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611FD5E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25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D5D70A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CNN Fundamentals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4B8AFC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Convolution, pooling, feature maps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C3C6D1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Learn image deep learning.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530DDC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Segmentation models.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EB7C78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3Blue1Brown + D2L.ai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3B6F139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Convolution visualizer.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2F4E3CA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convolution without equations.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6779952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5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855" w:type="dxa"/>
          </w:tcPr>
          <w:p w:rsidRPr="00AC3278" w:rsidR="00AC3278" w:rsidP="00AC3278" w:rsidRDefault="00AC3278" w14:paraId="1F7FB36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70841CDB" w14:textId="01126564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41E5EB0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26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C776AE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U-Net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C4BF7B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Encoder, decoder, skip connections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96A968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Standard biomedical architecture.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91E50E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Cell segmentation.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B1271C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Original U-Net paper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0DA4B50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Draw U-Net from memory.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02C22C4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skip connections.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6E2A86D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6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855" w:type="dxa"/>
          </w:tcPr>
          <w:p w:rsidRPr="00AC3278" w:rsidR="00AC3278" w:rsidP="00AC3278" w:rsidRDefault="00AC3278" w14:paraId="39C8612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013CD655" w14:textId="5744EFDC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1753EF3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27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A0D4CA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PyTorch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Basics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B43631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Tensors, Dataset, </w:t>
            </w:r>
            <w:proofErr w:type="spellStart"/>
            <w:r w:rsidRPr="00AC3278">
              <w:rPr>
                <w:rFonts w:ascii="Rockwell Condensed" w:hAnsi="Rockwell Condensed"/>
              </w:rPr>
              <w:t>DataLoader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33C2AF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Build deep learning models.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6490A8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Load microscopy datasets.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B253A0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Daniel Bourke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6E30E53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Tensor playground.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64D6E07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Create a custom dataset.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226E6C4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5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855" w:type="dxa"/>
          </w:tcPr>
          <w:p w:rsidRPr="00AC3278" w:rsidR="00AC3278" w:rsidP="00AC3278" w:rsidRDefault="00AC3278" w14:paraId="0AB2C18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2E38AD3A" w14:textId="06B76CDB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15F73BF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8C5533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Training Loop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51574E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Forward pass, backward pass, optimizer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3337C7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Train neural networks.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93ACF4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Segmentation training.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02F904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PyTorch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Tutorials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7BBF667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Train a simple CNN.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78CB89B2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Explain every step in the loop.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336E6C2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6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855" w:type="dxa"/>
          </w:tcPr>
          <w:p w:rsidRPr="00AC3278" w:rsidR="00AC3278" w:rsidP="00AC3278" w:rsidRDefault="00AC3278" w14:paraId="45D7B6F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6F91F733" w14:textId="7F941944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4F5A4A5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29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5E37F6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Losses &amp; Metrics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39BF71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BCE, Dice Loss, </w:t>
            </w:r>
            <w:proofErr w:type="spellStart"/>
            <w:r w:rsidRPr="00AC3278">
              <w:rPr>
                <w:rFonts w:ascii="Rockwell Condensed" w:hAnsi="Rockwell Condensed"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163620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Optimize segmentation models.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CB3BE1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Competition evaluation.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690709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MONAI Docs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7E3D255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Compare loss functions.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0ACDEFB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Why use Dice Loss?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197318F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855" w:type="dxa"/>
          </w:tcPr>
          <w:p w:rsidRPr="00AC3278" w:rsidR="00AC3278" w:rsidP="00AC3278" w:rsidRDefault="00AC3278" w14:paraId="6F9A549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1BBD0665" w14:textId="0EAC0DAF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4DC54B3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30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4E2BE1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9A44F8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Flip, rotate, crop, elastic deformation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F8BC49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Improve model robustness.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5001807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Better generalization.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4AA242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Albumentations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 Docs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6E38EA1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Augmentation comparison.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187967F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Which augmentations preserve biology?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0496796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4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855" w:type="dxa"/>
          </w:tcPr>
          <w:p w:rsidRPr="00AC3278" w:rsidR="00AC3278" w:rsidP="00AC3278" w:rsidRDefault="00AC3278" w14:paraId="7995AA8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00258B35" w14:textId="7DBC8AA2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3DAB023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31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6480FAA7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Biomedical Models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31CD07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proofErr w:type="spellStart"/>
            <w:r w:rsidRPr="00AC3278">
              <w:rPr>
                <w:rFonts w:ascii="Rockwell Condensed" w:hAnsi="Rockwell Condensed"/>
              </w:rPr>
              <w:t>CellPose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, </w:t>
            </w:r>
            <w:proofErr w:type="spellStart"/>
            <w:r w:rsidRPr="00AC3278">
              <w:rPr>
                <w:rFonts w:ascii="Rockwell Condensed" w:hAnsi="Rockwell Condensed"/>
              </w:rPr>
              <w:t>StarDist</w:t>
            </w:r>
            <w:proofErr w:type="spellEnd"/>
            <w:r w:rsidRPr="00AC3278">
              <w:rPr>
                <w:rFonts w:ascii="Rockwell Condensed" w:hAnsi="Rockwell Condensed"/>
              </w:rPr>
              <w:t xml:space="preserve">, </w:t>
            </w:r>
            <w:proofErr w:type="spellStart"/>
            <w:r w:rsidRPr="00AC3278">
              <w:rPr>
                <w:rFonts w:ascii="Rockwell Condensed" w:hAnsi="Rockwell Condensed"/>
              </w:rPr>
              <w:t>nnU</w:t>
            </w:r>
            <w:proofErr w:type="spellEnd"/>
            <w:r w:rsidRPr="00AC3278">
              <w:rPr>
                <w:rFonts w:ascii="Rockwell Condensed" w:hAnsi="Rockwell Condensed"/>
              </w:rPr>
              <w:t>-Net (overview)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4376C32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Learn existing solutions.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E2A2336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Compare with your approach.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7195993E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Original papers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1324DC6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Model comparison summary.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08293A03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When would you choose each model?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30A33498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5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855" w:type="dxa"/>
          </w:tcPr>
          <w:p w:rsidRPr="00AC3278" w:rsidR="00AC3278" w:rsidP="00AC3278" w:rsidRDefault="00AC3278" w14:paraId="451F57AC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  <w:tr w:rsidRPr="00AC3278" w:rsidR="00AC3278" w:rsidTr="00AC3278" w14:paraId="1D704EBB" w14:textId="5E732DD6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3278" w:rsidR="00AC3278" w:rsidP="00AC3278" w:rsidRDefault="00AC3278" w14:paraId="3B5A178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  <w:b/>
                <w:bCs/>
              </w:rPr>
              <w:t>Day 32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A4503B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End-to-End Training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14AB4BE9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Dataset </w:t>
            </w:r>
            <w:r w:rsidRPr="00AC3278">
              <w:rPr>
                <w:rFonts w:ascii="Times New Roman" w:hAnsi="Times New Roman" w:cs="Times New Roman"/>
              </w:rPr>
              <w:t>→</w:t>
            </w:r>
            <w:r w:rsidRPr="00AC3278">
              <w:rPr>
                <w:rFonts w:ascii="Rockwell Condensed" w:hAnsi="Rockwell Condensed"/>
              </w:rPr>
              <w:t xml:space="preserve"> Model </w:t>
            </w:r>
            <w:r w:rsidRPr="00AC3278">
              <w:rPr>
                <w:rFonts w:ascii="Times New Roman" w:hAnsi="Times New Roman" w:cs="Times New Roman"/>
              </w:rPr>
              <w:t>→</w:t>
            </w:r>
            <w:r w:rsidRPr="00AC3278">
              <w:rPr>
                <w:rFonts w:ascii="Rockwell Condensed" w:hAnsi="Rockwell Condensed"/>
              </w:rPr>
              <w:t xml:space="preserve"> Evaluation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0A8BDC60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Practice the full workflow.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3292013A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Prepare for </w:t>
            </w:r>
            <w:proofErr w:type="spellStart"/>
            <w:r w:rsidRPr="00AC3278">
              <w:rPr>
                <w:rFonts w:ascii="Rockwell Condensed" w:hAnsi="Rockwell Condensed"/>
              </w:rPr>
              <w:t>BioHub</w:t>
            </w:r>
            <w:proofErr w:type="spellEnd"/>
            <w:r w:rsidRPr="00AC3278">
              <w:rPr>
                <w:rFonts w:ascii="Rockwell Condensed" w:hAnsi="Rockwell Condense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Pr="00AC3278" w:rsidR="00AC3278" w:rsidP="00AC3278" w:rsidRDefault="00AC3278" w14:paraId="2645EA4F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Your notebooks</w:t>
            </w:r>
          </w:p>
        </w:tc>
        <w:tc>
          <w:tcPr>
            <w:tcW w:w="1253" w:type="dxa"/>
            <w:vAlign w:val="center"/>
            <w:hideMark/>
          </w:tcPr>
          <w:p w:rsidRPr="00AC3278" w:rsidR="00AC3278" w:rsidP="00AC3278" w:rsidRDefault="00AC3278" w14:paraId="633AA32D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Train a segmentation model.</w:t>
            </w:r>
          </w:p>
        </w:tc>
        <w:tc>
          <w:tcPr>
            <w:tcW w:w="2040" w:type="dxa"/>
            <w:vAlign w:val="center"/>
            <w:hideMark/>
          </w:tcPr>
          <w:p w:rsidRPr="00AC3278" w:rsidR="00AC3278" w:rsidP="00AC3278" w:rsidRDefault="00AC3278" w14:paraId="5B92E451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>Can you repeat the pipeline without notes?</w:t>
            </w:r>
          </w:p>
        </w:tc>
        <w:tc>
          <w:tcPr>
            <w:tcW w:w="960" w:type="dxa"/>
            <w:vAlign w:val="center"/>
            <w:hideMark/>
          </w:tcPr>
          <w:p w:rsidRPr="00AC3278" w:rsidR="00AC3278" w:rsidP="00AC3278" w:rsidRDefault="00AC3278" w14:paraId="2D4DD1A4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  <w:r w:rsidRPr="00AC3278">
              <w:rPr>
                <w:rFonts w:ascii="Rockwell Condensed" w:hAnsi="Rockwell Condensed"/>
              </w:rPr>
              <w:t xml:space="preserve">6 </w:t>
            </w:r>
            <w:proofErr w:type="spellStart"/>
            <w:r w:rsidRPr="00AC3278">
              <w:rPr>
                <w:rFonts w:ascii="Rockwell Condensed" w:hAnsi="Rockwell Condensed"/>
              </w:rPr>
              <w:t>hrs</w:t>
            </w:r>
            <w:proofErr w:type="spellEnd"/>
          </w:p>
        </w:tc>
        <w:tc>
          <w:tcPr>
            <w:tcW w:w="855" w:type="dxa"/>
          </w:tcPr>
          <w:p w:rsidRPr="00AC3278" w:rsidR="00AC3278" w:rsidP="00AC3278" w:rsidRDefault="00AC3278" w14:paraId="03B2481B" w14:textId="77777777">
            <w:pPr>
              <w:spacing w:line="240" w:lineRule="auto"/>
              <w:jc w:val="center"/>
              <w:rPr>
                <w:rFonts w:ascii="Rockwell Condensed" w:hAnsi="Rockwell Condensed"/>
              </w:rPr>
            </w:pPr>
          </w:p>
        </w:tc>
      </w:tr>
    </w:tbl>
    <w:p w:rsidRPr="00AC3278" w:rsidR="00AC3278" w:rsidP="00AC3278" w:rsidRDefault="00AC3278" w14:paraId="1665E098" w14:textId="77777777">
      <w:pPr>
        <w:spacing w:line="240" w:lineRule="auto"/>
        <w:rPr>
          <w:rFonts w:ascii="Segoe UI Emoji" w:hAnsi="Segoe UI Emoji" w:cs="Segoe UI Emoji"/>
        </w:rPr>
      </w:pPr>
    </w:p>
    <w:p w:rsidRPr="00AC3278" w:rsidR="00AC3278" w:rsidP="00AC3278" w:rsidRDefault="00AC3278" w14:paraId="02E700F3" w14:textId="77777777">
      <w:pPr>
        <w:spacing w:line="240" w:lineRule="auto"/>
        <w:jc w:val="center"/>
        <w:rPr>
          <w:rFonts w:ascii="Segoe UI Emoji" w:hAnsi="Segoe UI Emoji" w:cs="Segoe UI Emoji"/>
        </w:rPr>
      </w:pPr>
    </w:p>
    <w:p w:rsidRPr="00AC3278" w:rsidR="00AC3278" w:rsidP="4435937B" w:rsidRDefault="00AC3278" w14:paraId="00ED5688" w14:textId="7094CE19">
      <w:pPr>
        <w:pStyle w:val="Normal"/>
        <w:spacing w:line="240" w:lineRule="auto"/>
        <w:jc w:val="center"/>
        <w:rPr>
          <w:rFonts w:ascii="Segoe UI Emoji" w:hAnsi="Segoe UI Emoji" w:cs="Segoe UI Emoji"/>
        </w:rPr>
      </w:pPr>
    </w:p>
    <w:p w:rsidRPr="00AC3278" w:rsidR="008C0E85" w:rsidP="00AC3278" w:rsidRDefault="008C0E85" w14:paraId="38D3290A" w14:textId="3CBEDB3C">
      <w:pPr>
        <w:spacing w:line="240" w:lineRule="auto"/>
        <w:jc w:val="center"/>
        <w:rPr>
          <w:rFonts w:ascii="Algerian" w:hAnsi="Algerian"/>
        </w:rPr>
      </w:pPr>
      <w:r w:rsidRPr="00AC3278">
        <w:rPr>
          <w:rFonts w:ascii="Segoe UI Emoji" w:hAnsi="Segoe UI Emoji" w:cs="Segoe UI Emoji"/>
        </w:rPr>
        <w:t>📍</w:t>
      </w:r>
      <w:r w:rsidRPr="00AC3278">
        <w:rPr>
          <w:rFonts w:ascii="Algerian" w:hAnsi="Algerian"/>
        </w:rPr>
        <w:t xml:space="preserve">Phase 6 — </w:t>
      </w:r>
      <w:proofErr w:type="spellStart"/>
      <w:r w:rsidRPr="00AC3278">
        <w:rPr>
          <w:rFonts w:ascii="Algerian" w:hAnsi="Algerian"/>
        </w:rPr>
        <w:t>BioHub</w:t>
      </w:r>
      <w:proofErr w:type="spellEnd"/>
      <w:r w:rsidRPr="00AC3278">
        <w:rPr>
          <w:rFonts w:ascii="Algerian" w:hAnsi="Algerian"/>
        </w:rPr>
        <w:t xml:space="preserve"> Project (Days 33–40)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04"/>
        <w:gridCol w:w="2335"/>
        <w:gridCol w:w="1617"/>
        <w:gridCol w:w="1528"/>
        <w:gridCol w:w="1974"/>
        <w:gridCol w:w="1637"/>
        <w:gridCol w:w="1327"/>
        <w:gridCol w:w="1013"/>
        <w:gridCol w:w="990"/>
      </w:tblGrid>
      <w:tr w:rsidRPr="00AC3278" w:rsidR="00AC3278" w:rsidTr="4435937B" w14:paraId="59867803" w14:textId="5F5094A9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63A7519D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Section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24F2D119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Topic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124C767D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Concepts to Learn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1A6A5B0D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Why Learn It?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7D33B9B1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BioHub</w:t>
            </w: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 xml:space="preserve"> Application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4467AF71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Resources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58C24A81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Mini Project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30B12981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Self-Test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17921042" w14:textId="77777777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Estimated Time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3163F787" w14:textId="13F1F4D4">
            <w:pPr>
              <w:spacing w:line="240" w:lineRule="auto"/>
              <w:jc w:val="center"/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Checklist</w:t>
            </w:r>
          </w:p>
        </w:tc>
      </w:tr>
      <w:tr w:rsidRPr="00AC3278" w:rsidR="00AC3278" w:rsidTr="4435937B" w14:paraId="00D5A1D0" w14:textId="631BD19B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16B6E23C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Day 33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0111D4C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BioHub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 EDA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241D1DAE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Dataset analysis, annotations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0C085CF4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Understand the challenge deeply.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37E2B939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Plan experiments.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0FE880DC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Competition data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65A43C1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EDA notebook.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68A2BCE2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Identify three dataset challenges.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46352B94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4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hrs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3D44FFCD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</w:p>
        </w:tc>
      </w:tr>
      <w:tr w:rsidRPr="00AC3278" w:rsidR="00AC3278" w:rsidTr="4435937B" w14:paraId="6D0EF0A9" w14:textId="1B1622CF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1EAD6242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Day 34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7C9F5292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Baseline Model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072F932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Implement first complete pipeline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472D14D0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Establish a benchmark.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27843AA4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First valid submission.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16CA7F92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Official starter resources (if available)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718CBD4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Working baseline.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3F466AA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Produce a successful submission.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0B76F12D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6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hrs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3B420FAE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</w:p>
        </w:tc>
      </w:tr>
      <w:tr w:rsidRPr="00AC3278" w:rsidR="00AC3278" w:rsidTr="4435937B" w14:paraId="6877F4F0" w14:textId="70604DB1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71336EC4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Day 35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5D2D3A4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Model Improvements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2B21B75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Hyperparameters, preprocessing, augmentation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478386F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Improve performance.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1BDE2720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Better results.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348FA53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Competition discussions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05C2A187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Compare three experiments.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16BB6A66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Which change helped most?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2EED80EE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5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hrs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39916414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</w:p>
        </w:tc>
      </w:tr>
      <w:tr w:rsidRPr="00AC3278" w:rsidR="00AC3278" w:rsidTr="4435937B" w14:paraId="44D2490D" w14:textId="19B938F2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5CFC8A2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Day 36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5F4CFABE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Error Analysis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273C3F8A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Failure cases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4D5E55E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Understand model weaknesses.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3712E87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Guide future improvements.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6B6D2419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Your predictions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550ED17C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Error report.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34876C5F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Identify the top five failure modes.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4A5548AF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4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hrs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71CA620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</w:p>
        </w:tc>
      </w:tr>
      <w:tr w:rsidRPr="00AC3278" w:rsidR="00AC3278" w:rsidTr="4435937B" w14:paraId="10B76E4E" w14:textId="7C2040CB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52494BA4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Day 37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60E7BD33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Paper Reading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35523993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Read one segmentation or tracking paper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2E779365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Learn from current research.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3C5E5F1C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Generate improvement ideas.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0B7391B6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U-Net / Cell Tracking paper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6BA9B31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One-page paper summary.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6848F14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Explain the paper without notes.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515DA60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4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hrs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7C62B53C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</w:p>
        </w:tc>
      </w:tr>
      <w:tr w:rsidRPr="00AC3278" w:rsidR="00AC3278" w:rsidTr="4435937B" w14:paraId="2EA9B65A" w14:textId="71CFCAFC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680F614D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Day 38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3114C54E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Implement One Idea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04E1FE42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Apply one improvement from literature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6CE3D0F0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Practice research thinking.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7AD3726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Improve your pipeline.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1CD8FD4A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Your chosen paper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4B79BCF3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Improved experiment.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1852918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Did it outperform the baseline?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32A63E1D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5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hrs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4BAB200E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</w:p>
        </w:tc>
      </w:tr>
      <w:tr w:rsidRPr="00AC3278" w:rsidR="00AC3278" w:rsidTr="4435937B" w14:paraId="7F1F10EF" w14:textId="7EF99252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3FC5700A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Day 39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14680534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Documentation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759C5FFF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README, report, GitHub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0B1BBE1D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Build a professional portfolio.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4259176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Share reproducible work.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6EE3C573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GitHub Docs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331AB05C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Publish your repository.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21EC7C56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Can someone reproduce your results?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086AAA97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4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hrs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476F60CE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</w:p>
        </w:tc>
      </w:tr>
      <w:tr w:rsidRPr="00AC3278" w:rsidR="00AC3278" w:rsidTr="4435937B" w14:paraId="3256E5DB" w14:textId="16E192FC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C3278" w:rsidR="00AC3278" w:rsidP="4435937B" w:rsidRDefault="00AC3278" w14:paraId="65D995DC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b w:val="1"/>
                <w:bCs w:val="1"/>
                <w:sz w:val="22"/>
                <w:szCs w:val="22"/>
              </w:rPr>
              <w:t>Day 40</w:t>
            </w:r>
          </w:p>
        </w:tc>
        <w:tc>
          <w:tcPr>
            <w:tcW w:w="1174" w:type="dxa"/>
            <w:tcMar/>
            <w:vAlign w:val="center"/>
            <w:hideMark/>
          </w:tcPr>
          <w:p w:rsidRPr="00AC3278" w:rsidR="00AC3278" w:rsidP="4435937B" w:rsidRDefault="00AC3278" w14:paraId="67570EA2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Final Submission &amp; Reflection</w:t>
            </w:r>
          </w:p>
        </w:tc>
        <w:tc>
          <w:tcPr>
            <w:tcW w:w="2305" w:type="dxa"/>
            <w:tcMar/>
            <w:vAlign w:val="center"/>
            <w:hideMark/>
          </w:tcPr>
          <w:p w:rsidRPr="00AC3278" w:rsidR="00AC3278" w:rsidP="4435937B" w:rsidRDefault="00AC3278" w14:paraId="11D94468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Final evaluation, future work</w:t>
            </w:r>
          </w:p>
        </w:tc>
        <w:tc>
          <w:tcPr>
            <w:tcW w:w="1587" w:type="dxa"/>
            <w:tcMar/>
            <w:vAlign w:val="center"/>
            <w:hideMark/>
          </w:tcPr>
          <w:p w:rsidRPr="00AC3278" w:rsidR="00AC3278" w:rsidP="4435937B" w:rsidRDefault="00AC3278" w14:paraId="5721FE4E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Consolidate everything learned.</w:t>
            </w:r>
          </w:p>
        </w:tc>
        <w:tc>
          <w:tcPr>
            <w:tcW w:w="1498" w:type="dxa"/>
            <w:tcMar/>
            <w:vAlign w:val="center"/>
            <w:hideMark/>
          </w:tcPr>
          <w:p w:rsidRPr="00AC3278" w:rsidR="00AC3278" w:rsidP="4435937B" w:rsidRDefault="00AC3278" w14:paraId="4E25DCD6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Complete your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BioHub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 project.</w:t>
            </w:r>
          </w:p>
        </w:tc>
        <w:tc>
          <w:tcPr>
            <w:tcW w:w="1944" w:type="dxa"/>
            <w:tcMar/>
            <w:vAlign w:val="center"/>
            <w:hideMark/>
          </w:tcPr>
          <w:p w:rsidRPr="00AC3278" w:rsidR="00AC3278" w:rsidP="4435937B" w:rsidRDefault="00AC3278" w14:paraId="1D95EA2A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Your notes</w:t>
            </w:r>
          </w:p>
        </w:tc>
        <w:tc>
          <w:tcPr>
            <w:tcW w:w="1607" w:type="dxa"/>
            <w:tcMar/>
            <w:vAlign w:val="center"/>
            <w:hideMark/>
          </w:tcPr>
          <w:p w:rsidRPr="00AC3278" w:rsidR="00AC3278" w:rsidP="4435937B" w:rsidRDefault="00AC3278" w14:paraId="1B4520BB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Final report and submission.</w:t>
            </w:r>
          </w:p>
        </w:tc>
        <w:tc>
          <w:tcPr>
            <w:tcW w:w="1297" w:type="dxa"/>
            <w:tcMar/>
            <w:vAlign w:val="center"/>
            <w:hideMark/>
          </w:tcPr>
          <w:p w:rsidRPr="00AC3278" w:rsidR="00AC3278" w:rsidP="4435937B" w:rsidRDefault="00AC3278" w14:paraId="460566BF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What would you improve with another month?</w:t>
            </w:r>
          </w:p>
        </w:tc>
        <w:tc>
          <w:tcPr>
            <w:tcW w:w="983" w:type="dxa"/>
            <w:tcMar/>
            <w:vAlign w:val="center"/>
            <w:hideMark/>
          </w:tcPr>
          <w:p w:rsidRPr="00AC3278" w:rsidR="00AC3278" w:rsidP="4435937B" w:rsidRDefault="00AC3278" w14:paraId="58438BCC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 xml:space="preserve">3–4 </w:t>
            </w:r>
            <w:r w:rsidRPr="4435937B" w:rsidR="686D7F12">
              <w:rPr>
                <w:rFonts w:ascii="Rockwell Condensed" w:hAnsi="Rockwell Condensed"/>
                <w:sz w:val="22"/>
                <w:szCs w:val="22"/>
              </w:rPr>
              <w:t>hrs</w:t>
            </w:r>
          </w:p>
        </w:tc>
        <w:tc>
          <w:tcPr>
            <w:tcW w:w="945" w:type="dxa"/>
            <w:tcMar/>
          </w:tcPr>
          <w:p w:rsidRPr="00AC3278" w:rsidR="00AC3278" w:rsidP="4435937B" w:rsidRDefault="00AC3278" w14:paraId="66D08059" w14:textId="77777777">
            <w:pPr>
              <w:spacing w:line="240" w:lineRule="auto"/>
              <w:jc w:val="center"/>
              <w:rPr>
                <w:rFonts w:ascii="Rockwell Condensed" w:hAnsi="Rockwell Condensed"/>
                <w:sz w:val="22"/>
                <w:szCs w:val="22"/>
              </w:rPr>
            </w:pPr>
          </w:p>
        </w:tc>
      </w:tr>
    </w:tbl>
    <w:p w:rsidR="00AC3278" w:rsidP="00AC3278" w:rsidRDefault="00AC3278" w14:paraId="3A26717C" w14:textId="1EE4E225">
      <w:pPr>
        <w:spacing w:line="240" w:lineRule="auto"/>
        <w:jc w:val="center"/>
        <w:rPr>
          <w:rFonts w:ascii="Rockwell Condensed" w:hAnsi="Rockwell Condensed"/>
        </w:rPr>
      </w:pPr>
    </w:p>
    <w:sectPr w:rsidR="00AC3278" w:rsidSect="00AC3278">
      <w:pgSz w:w="15840" w:h="12240" w:orient="landscape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6D1A" w:rsidP="00AC3278" w:rsidRDefault="009A6D1A" w14:paraId="5F1C05EF" w14:textId="77777777">
      <w:pPr>
        <w:spacing w:after="0" w:line="240" w:lineRule="auto"/>
      </w:pPr>
      <w:r>
        <w:separator/>
      </w:r>
    </w:p>
  </w:endnote>
  <w:endnote w:type="continuationSeparator" w:id="0">
    <w:p w:rsidR="009A6D1A" w:rsidP="00AC3278" w:rsidRDefault="009A6D1A" w14:paraId="514D26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6D1A" w:rsidP="00AC3278" w:rsidRDefault="009A6D1A" w14:paraId="4E456348" w14:textId="77777777">
      <w:pPr>
        <w:spacing w:after="0" w:line="240" w:lineRule="auto"/>
      </w:pPr>
      <w:r>
        <w:separator/>
      </w:r>
    </w:p>
  </w:footnote>
  <w:footnote w:type="continuationSeparator" w:id="0">
    <w:p w:rsidR="009A6D1A" w:rsidP="00AC3278" w:rsidRDefault="009A6D1A" w14:paraId="012DF31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85"/>
    <w:rsid w:val="00035B44"/>
    <w:rsid w:val="003C6778"/>
    <w:rsid w:val="00456A2D"/>
    <w:rsid w:val="008C0E85"/>
    <w:rsid w:val="009A6D1A"/>
    <w:rsid w:val="00AC3278"/>
    <w:rsid w:val="00EE2A64"/>
    <w:rsid w:val="0B5BC938"/>
    <w:rsid w:val="1A549AB4"/>
    <w:rsid w:val="292DD6C1"/>
    <w:rsid w:val="4435937B"/>
    <w:rsid w:val="55AF80A9"/>
    <w:rsid w:val="686D7F12"/>
    <w:rsid w:val="7E454167"/>
    <w:rsid w:val="7E8A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3E7A"/>
  <w15:chartTrackingRefBased/>
  <w15:docId w15:val="{4B787170-701E-404F-A51A-901C6A6C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8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C0E8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C0E8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C0E8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C0E8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C0E8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C0E8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C0E8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C0E8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C0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8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C0E8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C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8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C0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8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0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27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3278"/>
  </w:style>
  <w:style w:type="paragraph" w:styleId="Footer">
    <w:name w:val="footer"/>
    <w:basedOn w:val="Normal"/>
    <w:link w:val="FooterChar"/>
    <w:uiPriority w:val="99"/>
    <w:unhideWhenUsed/>
    <w:rsid w:val="00AC327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3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Padmavathi S</dc:creator>
  <keywords/>
  <dc:description/>
  <lastModifiedBy>Padmavathi S</lastModifiedBy>
  <revision>3</revision>
  <dcterms:created xsi:type="dcterms:W3CDTF">2026-08-02T05:32:00.0000000Z</dcterms:created>
  <dcterms:modified xsi:type="dcterms:W3CDTF">2026-08-11T18:33:54.4452434Z</dcterms:modified>
</coreProperties>
</file>