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4106" w:rsidRDefault="0045311D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Project Planning Phase </w:t>
      </w:r>
    </w:p>
    <w:p w:rsidR="00794106" w:rsidRDefault="0045311D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40" w:lineRule="auto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Project Planning Template (Product Backlog, Sprint Planning, Stories, </w:t>
      </w:r>
      <w:proofErr w:type="gramStart"/>
      <w:r>
        <w:rPr>
          <w:b/>
          <w:bCs/>
          <w:color w:val="000000"/>
          <w:sz w:val="24"/>
          <w:szCs w:val="24"/>
        </w:rPr>
        <w:t>Story</w:t>
      </w:r>
      <w:proofErr w:type="gramEnd"/>
      <w:r>
        <w:rPr>
          <w:b/>
          <w:bCs/>
          <w:color w:val="000000"/>
          <w:sz w:val="24"/>
          <w:szCs w:val="24"/>
        </w:rPr>
        <w:t xml:space="preserve"> points) </w:t>
      </w:r>
    </w:p>
    <w:tbl>
      <w:tblPr>
        <w:tblStyle w:val="a"/>
        <w:tblW w:w="9351" w:type="dxa"/>
        <w:tblInd w:w="25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4507"/>
        <w:gridCol w:w="4844"/>
      </w:tblGrid>
      <w:tr w:rsidR="00794106">
        <w:trPr>
          <w:cantSplit/>
          <w:trHeight w:val="261"/>
          <w:tblHeader/>
        </w:trPr>
        <w:tc>
          <w:tcPr>
            <w:tcW w:w="45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</w:rPr>
            </w:pPr>
            <w:r>
              <w:rPr>
                <w:color w:val="000000"/>
              </w:rPr>
              <w:t xml:space="preserve">Date </w:t>
            </w:r>
          </w:p>
        </w:tc>
        <w:tc>
          <w:tcPr>
            <w:tcW w:w="48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</w:rPr>
            </w:pPr>
            <w:r>
              <w:t>8 March 2026</w:t>
            </w:r>
          </w:p>
        </w:tc>
      </w:tr>
      <w:tr w:rsidR="00794106">
        <w:trPr>
          <w:cantSplit/>
          <w:trHeight w:val="264"/>
          <w:tblHeader/>
        </w:trPr>
        <w:tc>
          <w:tcPr>
            <w:tcW w:w="45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color w:val="000000"/>
              </w:rPr>
            </w:pPr>
            <w:r>
              <w:rPr>
                <w:color w:val="000000"/>
              </w:rPr>
              <w:t xml:space="preserve">Team ID </w:t>
            </w:r>
          </w:p>
        </w:tc>
        <w:tc>
          <w:tcPr>
            <w:tcW w:w="48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</w:rPr>
            </w:pPr>
            <w:r>
              <w:t xml:space="preserve">Team </w:t>
            </w:r>
            <w:r w:rsidR="00313518">
              <w:t>199</w:t>
            </w:r>
          </w:p>
        </w:tc>
      </w:tr>
      <w:tr w:rsidR="00794106">
        <w:trPr>
          <w:cantSplit/>
          <w:trHeight w:val="261"/>
          <w:tblHeader/>
        </w:trPr>
        <w:tc>
          <w:tcPr>
            <w:tcW w:w="45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Project Name </w:t>
            </w:r>
          </w:p>
        </w:tc>
        <w:tc>
          <w:tcPr>
            <w:tcW w:w="48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</w:rPr>
            </w:pPr>
            <w:r>
              <w:t>Insurance Fraud Detection Using Machine Learning</w:t>
            </w:r>
          </w:p>
        </w:tc>
      </w:tr>
      <w:tr w:rsidR="00794106">
        <w:trPr>
          <w:cantSplit/>
          <w:trHeight w:val="264"/>
          <w:tblHeader/>
        </w:trPr>
        <w:tc>
          <w:tcPr>
            <w:tcW w:w="45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color w:val="000000"/>
              </w:rPr>
            </w:pPr>
            <w:r>
              <w:rPr>
                <w:color w:val="000000"/>
              </w:rPr>
              <w:t xml:space="preserve">Maximum Marks </w:t>
            </w:r>
          </w:p>
        </w:tc>
        <w:tc>
          <w:tcPr>
            <w:tcW w:w="48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</w:rPr>
            </w:pPr>
            <w:r>
              <w:rPr>
                <w:color w:val="000000"/>
              </w:rPr>
              <w:t>8 Marks</w:t>
            </w:r>
          </w:p>
        </w:tc>
      </w:tr>
    </w:tbl>
    <w:p w:rsidR="00794106" w:rsidRDefault="00794106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794106" w:rsidRDefault="00794106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794106" w:rsidRDefault="0045311D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"/>
        <w:rPr>
          <w:b/>
          <w:bCs/>
          <w:color w:val="000000"/>
        </w:rPr>
      </w:pPr>
      <w:r>
        <w:rPr>
          <w:b/>
          <w:bCs/>
          <w:color w:val="000000"/>
        </w:rPr>
        <w:t xml:space="preserve">Product Backlog, Sprint Schedule, and Estimation (4 Marks) </w:t>
      </w:r>
    </w:p>
    <w:p w:rsidR="00794106" w:rsidRDefault="0045311D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17"/>
        <w:rPr>
          <w:color w:val="000000"/>
        </w:rPr>
      </w:pPr>
      <w:r>
        <w:rPr>
          <w:color w:val="000000"/>
        </w:rPr>
        <w:t>Use the below template to create product backlog and sprint schedule</w:t>
      </w:r>
    </w:p>
    <w:tbl>
      <w:tblPr>
        <w:tblStyle w:val="a0"/>
        <w:tblW w:w="1507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1815"/>
        <w:gridCol w:w="2160"/>
        <w:gridCol w:w="1515"/>
        <w:gridCol w:w="4500"/>
        <w:gridCol w:w="1545"/>
        <w:gridCol w:w="1560"/>
        <w:gridCol w:w="1980"/>
      </w:tblGrid>
      <w:tr w:rsidR="00794106">
        <w:trPr>
          <w:cantSplit/>
          <w:trHeight w:val="470"/>
          <w:tblHeader/>
        </w:trPr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Sprint 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Functional  </w:t>
            </w:r>
          </w:p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Requirement (Epic)</w:t>
            </w:r>
          </w:p>
        </w:tc>
        <w:tc>
          <w:tcPr>
            <w:tcW w:w="1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User Story  </w:t>
            </w:r>
          </w:p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Number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User Story / Task 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Story Points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Priority 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Team  </w:t>
            </w:r>
          </w:p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Members</w:t>
            </w:r>
          </w:p>
        </w:tc>
      </w:tr>
      <w:tr w:rsidR="00794106">
        <w:trPr>
          <w:cantSplit/>
          <w:trHeight w:val="700"/>
          <w:tblHeader/>
        </w:trPr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Sprint-1 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Data Collection</w:t>
            </w:r>
          </w:p>
        </w:tc>
        <w:tc>
          <w:tcPr>
            <w:tcW w:w="1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USN-1 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0" w:right="317" w:hanging="5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As a developer, I collect insurance claim datasets for fraud detection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3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High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313518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Mridul</w:t>
            </w:r>
            <w:proofErr w:type="spellEnd"/>
          </w:p>
        </w:tc>
      </w:tr>
      <w:tr w:rsidR="00794106">
        <w:trPr>
          <w:cantSplit/>
          <w:trHeight w:val="780"/>
          <w:tblHeader/>
        </w:trPr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Sprint-1 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Data Preprocessing</w:t>
            </w:r>
          </w:p>
        </w:tc>
        <w:tc>
          <w:tcPr>
            <w:tcW w:w="1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USN-2 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0" w:right="116" w:hanging="15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Clean and preprocess the dataset by removing missing and duplicate values.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3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High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313518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Piyush</w:t>
            </w:r>
          </w:p>
        </w:tc>
      </w:tr>
      <w:tr w:rsidR="00794106">
        <w:trPr>
          <w:cantSplit/>
          <w:trHeight w:val="468"/>
          <w:tblHeader/>
        </w:trPr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Sprint-2 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Feature Engineering</w:t>
            </w:r>
          </w:p>
        </w:tc>
        <w:tc>
          <w:tcPr>
            <w:tcW w:w="1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USN-3 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15" w:right="583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Select important features affecting insurance fraud prediction.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2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  <w:proofErr w:type="spellStart"/>
            <w:r w:rsidR="00313518">
              <w:rPr>
                <w:sz w:val="19"/>
                <w:szCs w:val="19"/>
              </w:rPr>
              <w:t>Kuldeep</w:t>
            </w:r>
            <w:proofErr w:type="spellEnd"/>
          </w:p>
        </w:tc>
      </w:tr>
      <w:tr w:rsidR="00794106">
        <w:trPr>
          <w:cantSplit/>
          <w:trHeight w:val="470"/>
          <w:tblHeader/>
        </w:trPr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lastRenderedPageBreak/>
              <w:t>Sprint-</w:t>
            </w:r>
            <w:r>
              <w:rPr>
                <w:sz w:val="19"/>
                <w:szCs w:val="19"/>
              </w:rPr>
              <w:t>2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Model Development</w:t>
            </w:r>
          </w:p>
        </w:tc>
        <w:tc>
          <w:tcPr>
            <w:tcW w:w="1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USN-4 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5" w:right="583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Train machine learning models (Logistic Regression, Decision Tree, </w:t>
            </w:r>
            <w:proofErr w:type="gramStart"/>
            <w:r>
              <w:rPr>
                <w:sz w:val="19"/>
                <w:szCs w:val="19"/>
              </w:rPr>
              <w:t>Random</w:t>
            </w:r>
            <w:proofErr w:type="gramEnd"/>
            <w:r>
              <w:rPr>
                <w:sz w:val="19"/>
                <w:szCs w:val="19"/>
              </w:rPr>
              <w:t xml:space="preserve"> Forest).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4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spacing w:line="240" w:lineRule="auto"/>
              <w:ind w:left="125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313518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Mridul</w:t>
            </w:r>
            <w:proofErr w:type="spellEnd"/>
          </w:p>
        </w:tc>
      </w:tr>
      <w:tr w:rsidR="00794106">
        <w:trPr>
          <w:cantSplit/>
          <w:trHeight w:val="470"/>
          <w:tblHeader/>
        </w:trPr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Sprint-</w:t>
            </w:r>
            <w:r>
              <w:rPr>
                <w:sz w:val="19"/>
                <w:szCs w:val="19"/>
              </w:rPr>
              <w:t>3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Model Evaluation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USN-5 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0" w:right="627" w:hanging="5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Evaluate models using accuracy, precision, recall and F1-score.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3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High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313518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Pallavi</w:t>
            </w:r>
            <w:proofErr w:type="spellEnd"/>
          </w:p>
        </w:tc>
      </w:tr>
      <w:tr w:rsidR="00794106">
        <w:trPr>
          <w:cantSplit/>
          <w:trHeight w:val="403"/>
          <w:tblHeader/>
        </w:trPr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spacing w:line="240" w:lineRule="auto"/>
              <w:ind w:left="122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Sprint-3 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color w:val="000000"/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Hyperparameter</w:t>
            </w:r>
            <w:proofErr w:type="spellEnd"/>
            <w:r>
              <w:rPr>
                <w:sz w:val="19"/>
                <w:szCs w:val="19"/>
              </w:rPr>
              <w:t xml:space="preserve"> Tuning</w:t>
            </w:r>
          </w:p>
        </w:tc>
        <w:tc>
          <w:tcPr>
            <w:tcW w:w="1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spacing w:line="240" w:lineRule="auto"/>
              <w:ind w:left="128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USN-6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Improve model performance using </w:t>
            </w:r>
            <w:proofErr w:type="spellStart"/>
            <w:r>
              <w:rPr>
                <w:sz w:val="19"/>
                <w:szCs w:val="19"/>
              </w:rPr>
              <w:t>hyperparameter</w:t>
            </w:r>
            <w:proofErr w:type="spellEnd"/>
            <w:r>
              <w:rPr>
                <w:sz w:val="19"/>
                <w:szCs w:val="19"/>
              </w:rPr>
              <w:t xml:space="preserve"> tuning.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         2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Medium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313518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Piyush</w:t>
            </w:r>
            <w:proofErr w:type="spellEnd"/>
          </w:p>
        </w:tc>
      </w:tr>
      <w:tr w:rsidR="00794106">
        <w:trPr>
          <w:cantSplit/>
          <w:trHeight w:val="400"/>
          <w:tblHeader/>
        </w:trPr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spacing w:line="240" w:lineRule="auto"/>
              <w:ind w:left="122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Sprint-4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Result Visualization</w:t>
            </w:r>
          </w:p>
        </w:tc>
        <w:tc>
          <w:tcPr>
            <w:tcW w:w="1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spacing w:line="240" w:lineRule="auto"/>
              <w:ind w:left="128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USN-7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Create charts and confusion matrix for model performance.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         2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Medium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  <w:proofErr w:type="spellStart"/>
            <w:r w:rsidR="00313518">
              <w:rPr>
                <w:sz w:val="19"/>
                <w:szCs w:val="19"/>
              </w:rPr>
              <w:t>Pallavi</w:t>
            </w:r>
            <w:proofErr w:type="spellEnd"/>
          </w:p>
        </w:tc>
      </w:tr>
      <w:tr w:rsidR="00794106">
        <w:trPr>
          <w:cantSplit/>
          <w:trHeight w:val="403"/>
          <w:tblHeader/>
        </w:trPr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spacing w:line="240" w:lineRule="auto"/>
              <w:ind w:left="122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Sprint-4 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Documentation &amp; Report</w:t>
            </w:r>
          </w:p>
        </w:tc>
        <w:tc>
          <w:tcPr>
            <w:tcW w:w="1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spacing w:line="240" w:lineRule="auto"/>
              <w:ind w:left="128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USN-8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Prepare final project report and presentation.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         3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spacing w:line="240" w:lineRule="auto"/>
              <w:ind w:left="125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313518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Kuldeep</w:t>
            </w:r>
            <w:proofErr w:type="spellEnd"/>
          </w:p>
        </w:tc>
      </w:tr>
    </w:tbl>
    <w:p w:rsidR="00794106" w:rsidRDefault="00794106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794106" w:rsidRDefault="00794106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794106" w:rsidRDefault="0045311D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"/>
        <w:rPr>
          <w:b/>
          <w:bCs/>
          <w:color w:val="000000"/>
        </w:rPr>
      </w:pPr>
      <w:r>
        <w:rPr>
          <w:b/>
          <w:bCs/>
          <w:color w:val="000000"/>
        </w:rPr>
        <w:t xml:space="preserve">Project Tracker, Velocity </w:t>
      </w:r>
      <w:r>
        <w:rPr>
          <w:b/>
          <w:bCs/>
          <w:color w:val="000000"/>
        </w:rPr>
        <w:t xml:space="preserve">&amp; </w:t>
      </w:r>
      <w:proofErr w:type="spellStart"/>
      <w:r>
        <w:rPr>
          <w:b/>
          <w:bCs/>
          <w:color w:val="000000"/>
        </w:rPr>
        <w:t>Burndown</w:t>
      </w:r>
      <w:proofErr w:type="spellEnd"/>
      <w:r>
        <w:rPr>
          <w:b/>
          <w:bCs/>
          <w:color w:val="000000"/>
        </w:rPr>
        <w:t xml:space="preserve"> Chart: (4 Marks) </w:t>
      </w:r>
    </w:p>
    <w:tbl>
      <w:tblPr>
        <w:tblStyle w:val="a1"/>
        <w:tblW w:w="1421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017"/>
        <w:gridCol w:w="1735"/>
        <w:gridCol w:w="1234"/>
        <w:gridCol w:w="2078"/>
        <w:gridCol w:w="2357"/>
        <w:gridCol w:w="2079"/>
        <w:gridCol w:w="2714"/>
      </w:tblGrid>
      <w:tr w:rsidR="00794106">
        <w:trPr>
          <w:cantSplit/>
          <w:trHeight w:val="698"/>
          <w:tblHeader/>
        </w:trPr>
        <w:tc>
          <w:tcPr>
            <w:tcW w:w="20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Sprint </w:t>
            </w:r>
          </w:p>
        </w:tc>
        <w:tc>
          <w:tcPr>
            <w:tcW w:w="1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Total Story  </w:t>
            </w:r>
          </w:p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Points</w:t>
            </w:r>
          </w:p>
        </w:tc>
        <w:tc>
          <w:tcPr>
            <w:tcW w:w="12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Duration </w:t>
            </w:r>
          </w:p>
        </w:tc>
        <w:tc>
          <w:tcPr>
            <w:tcW w:w="20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Sprint Start Date </w:t>
            </w:r>
          </w:p>
        </w:tc>
        <w:tc>
          <w:tcPr>
            <w:tcW w:w="23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Sprint End Date  </w:t>
            </w:r>
          </w:p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(Planned)</w:t>
            </w:r>
          </w:p>
        </w:tc>
        <w:tc>
          <w:tcPr>
            <w:tcW w:w="20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Story Points  </w:t>
            </w:r>
          </w:p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27" w:right="208" w:hanging="6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Completed (as on  Planned End Date)</w:t>
            </w:r>
          </w:p>
        </w:tc>
        <w:tc>
          <w:tcPr>
            <w:tcW w:w="27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Sprint Release Date  </w:t>
            </w:r>
          </w:p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(Actual)</w:t>
            </w:r>
          </w:p>
        </w:tc>
      </w:tr>
      <w:tr w:rsidR="00794106">
        <w:trPr>
          <w:cantSplit/>
          <w:trHeight w:val="376"/>
          <w:tblHeader/>
        </w:trPr>
        <w:tc>
          <w:tcPr>
            <w:tcW w:w="20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Sprint-1 </w:t>
            </w:r>
          </w:p>
        </w:tc>
        <w:tc>
          <w:tcPr>
            <w:tcW w:w="1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10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2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7</w:t>
            </w:r>
            <w:r>
              <w:rPr>
                <w:color w:val="000000"/>
                <w:sz w:val="19"/>
                <w:szCs w:val="19"/>
              </w:rPr>
              <w:t xml:space="preserve"> Days </w:t>
            </w:r>
          </w:p>
        </w:tc>
        <w:tc>
          <w:tcPr>
            <w:tcW w:w="20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02 Feb 2026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23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09 Feb 2026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20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27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09 Feb 2026</w:t>
            </w:r>
          </w:p>
        </w:tc>
      </w:tr>
      <w:tr w:rsidR="00794106">
        <w:trPr>
          <w:cantSplit/>
          <w:trHeight w:val="377"/>
          <w:tblHeader/>
        </w:trPr>
        <w:tc>
          <w:tcPr>
            <w:tcW w:w="20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Sprint-2 </w:t>
            </w:r>
          </w:p>
        </w:tc>
        <w:tc>
          <w:tcPr>
            <w:tcW w:w="1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  <w:r>
              <w:rPr>
                <w:color w:val="000000"/>
                <w:sz w:val="19"/>
                <w:szCs w:val="19"/>
              </w:rPr>
              <w:t xml:space="preserve">0 </w:t>
            </w:r>
          </w:p>
        </w:tc>
        <w:tc>
          <w:tcPr>
            <w:tcW w:w="12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7</w:t>
            </w:r>
            <w:r>
              <w:rPr>
                <w:color w:val="000000"/>
                <w:sz w:val="19"/>
                <w:szCs w:val="19"/>
              </w:rPr>
              <w:t xml:space="preserve"> Days </w:t>
            </w:r>
          </w:p>
        </w:tc>
        <w:tc>
          <w:tcPr>
            <w:tcW w:w="20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10 Feb 2026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23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17 Feb 2026</w:t>
            </w:r>
          </w:p>
        </w:tc>
        <w:tc>
          <w:tcPr>
            <w:tcW w:w="20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 10</w:t>
            </w:r>
          </w:p>
        </w:tc>
        <w:tc>
          <w:tcPr>
            <w:tcW w:w="27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17 Feb 2026</w:t>
            </w:r>
          </w:p>
        </w:tc>
      </w:tr>
      <w:tr w:rsidR="00794106">
        <w:trPr>
          <w:cantSplit/>
          <w:trHeight w:val="374"/>
          <w:tblHeader/>
        </w:trPr>
        <w:tc>
          <w:tcPr>
            <w:tcW w:w="20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Sprint-3 </w:t>
            </w:r>
          </w:p>
        </w:tc>
        <w:tc>
          <w:tcPr>
            <w:tcW w:w="1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  <w:r>
              <w:rPr>
                <w:color w:val="000000"/>
                <w:sz w:val="19"/>
                <w:szCs w:val="19"/>
              </w:rPr>
              <w:t xml:space="preserve">0 </w:t>
            </w:r>
          </w:p>
        </w:tc>
        <w:tc>
          <w:tcPr>
            <w:tcW w:w="12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7</w:t>
            </w:r>
            <w:r>
              <w:rPr>
                <w:color w:val="000000"/>
                <w:sz w:val="19"/>
                <w:szCs w:val="19"/>
              </w:rPr>
              <w:t xml:space="preserve"> Days </w:t>
            </w:r>
          </w:p>
        </w:tc>
        <w:tc>
          <w:tcPr>
            <w:tcW w:w="20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18 Feb 2026</w:t>
            </w:r>
          </w:p>
        </w:tc>
        <w:tc>
          <w:tcPr>
            <w:tcW w:w="23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25 Feb 2026</w:t>
            </w:r>
          </w:p>
        </w:tc>
        <w:tc>
          <w:tcPr>
            <w:tcW w:w="20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 10</w:t>
            </w:r>
          </w:p>
        </w:tc>
        <w:tc>
          <w:tcPr>
            <w:tcW w:w="27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 25 Feb 2026</w:t>
            </w:r>
          </w:p>
        </w:tc>
      </w:tr>
      <w:tr w:rsidR="00794106">
        <w:trPr>
          <w:cantSplit/>
          <w:trHeight w:val="376"/>
          <w:tblHeader/>
        </w:trPr>
        <w:tc>
          <w:tcPr>
            <w:tcW w:w="20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lastRenderedPageBreak/>
              <w:t xml:space="preserve">Sprint-4 </w:t>
            </w:r>
          </w:p>
        </w:tc>
        <w:tc>
          <w:tcPr>
            <w:tcW w:w="1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  <w:r>
              <w:rPr>
                <w:color w:val="000000"/>
                <w:sz w:val="19"/>
                <w:szCs w:val="19"/>
              </w:rPr>
              <w:t xml:space="preserve">0 </w:t>
            </w:r>
          </w:p>
        </w:tc>
        <w:tc>
          <w:tcPr>
            <w:tcW w:w="12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7</w:t>
            </w:r>
            <w:r>
              <w:rPr>
                <w:color w:val="000000"/>
                <w:sz w:val="19"/>
                <w:szCs w:val="19"/>
              </w:rPr>
              <w:t xml:space="preserve"> Days </w:t>
            </w:r>
          </w:p>
        </w:tc>
        <w:tc>
          <w:tcPr>
            <w:tcW w:w="20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26 Feb 2026</w:t>
            </w:r>
          </w:p>
        </w:tc>
        <w:tc>
          <w:tcPr>
            <w:tcW w:w="23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08 Mar 2026</w:t>
            </w:r>
          </w:p>
        </w:tc>
        <w:tc>
          <w:tcPr>
            <w:tcW w:w="20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  10</w:t>
            </w:r>
          </w:p>
        </w:tc>
        <w:tc>
          <w:tcPr>
            <w:tcW w:w="27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106" w:rsidRDefault="004531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 08 Mar 2026</w:t>
            </w:r>
          </w:p>
        </w:tc>
      </w:tr>
    </w:tbl>
    <w:p w:rsidR="00794106" w:rsidRDefault="00794106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794106" w:rsidRDefault="00794106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794106" w:rsidRDefault="0045311D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"/>
        <w:rPr>
          <w:b/>
          <w:bCs/>
          <w:color w:val="172B4D"/>
          <w:highlight w:val="white"/>
        </w:rPr>
      </w:pPr>
      <w:r>
        <w:rPr>
          <w:b/>
          <w:bCs/>
          <w:color w:val="172B4D"/>
          <w:highlight w:val="white"/>
        </w:rPr>
        <w:t xml:space="preserve">Velocity: </w:t>
      </w:r>
    </w:p>
    <w:p w:rsidR="00794106" w:rsidRDefault="0045311D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ind w:left="14" w:right="191" w:firstLine="5"/>
        <w:rPr>
          <w:color w:val="172B4D"/>
          <w:highlight w:val="white"/>
        </w:rPr>
      </w:pPr>
      <w:r>
        <w:rPr>
          <w:color w:val="172B4D"/>
          <w:highlight w:val="white"/>
        </w:rPr>
        <w:t xml:space="preserve">Imagine we have </w:t>
      </w:r>
      <w:proofErr w:type="gramStart"/>
      <w:r>
        <w:rPr>
          <w:color w:val="172B4D"/>
          <w:highlight w:val="white"/>
        </w:rPr>
        <w:t>a 10</w:t>
      </w:r>
      <w:proofErr w:type="gramEnd"/>
      <w:r>
        <w:rPr>
          <w:color w:val="172B4D"/>
          <w:highlight w:val="white"/>
        </w:rPr>
        <w:t xml:space="preserve">-day sprint duration, and the velocity of the team is 20 (points per sprint). Let’s calculate the team’s average velocity (AV) </w:t>
      </w:r>
      <w:proofErr w:type="gramStart"/>
      <w:r>
        <w:rPr>
          <w:color w:val="172B4D"/>
          <w:highlight w:val="white"/>
        </w:rPr>
        <w:t>per  iteration</w:t>
      </w:r>
      <w:proofErr w:type="gramEnd"/>
      <w:r>
        <w:rPr>
          <w:color w:val="172B4D"/>
          <w:highlight w:val="white"/>
        </w:rPr>
        <w:t xml:space="preserve"> unit (story points per day)</w:t>
      </w:r>
    </w:p>
    <w:p w:rsidR="00794106" w:rsidRDefault="00794106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jc w:val="center"/>
        <w:rPr>
          <w:color w:val="172B4D"/>
          <w:highlight w:val="white"/>
        </w:rPr>
      </w:pPr>
    </w:p>
    <w:p w:rsidR="00794106" w:rsidRDefault="0045311D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rPr>
          <w:color w:val="172B4D"/>
          <w:sz w:val="48"/>
          <w:szCs w:val="48"/>
          <w:highlight w:val="black"/>
        </w:rPr>
      </w:pPr>
      <w:r>
        <w:rPr>
          <w:color w:val="172B4D"/>
          <w:highlight w:val="white"/>
        </w:rPr>
        <w:t xml:space="preserve">                                                                     </w:t>
      </w:r>
      <w:r>
        <w:rPr>
          <w:color w:val="172B4D"/>
          <w:sz w:val="48"/>
          <w:szCs w:val="48"/>
          <w:highlight w:val="white"/>
        </w:rPr>
        <w:t>Story Points              10</w:t>
      </w:r>
    </w:p>
    <w:p w:rsidR="00794106" w:rsidRDefault="0045311D">
      <w:pPr>
        <w:pStyle w:val="normal0"/>
        <w:widowControl w:val="0"/>
        <w:spacing w:before="19" w:line="240" w:lineRule="auto"/>
        <w:jc w:val="center"/>
        <w:rPr>
          <w:color w:val="172B4D"/>
          <w:sz w:val="48"/>
          <w:szCs w:val="48"/>
          <w:highlight w:val="white"/>
        </w:rPr>
      </w:pPr>
      <w:r>
        <w:rPr>
          <w:color w:val="172B4D"/>
          <w:sz w:val="48"/>
          <w:szCs w:val="48"/>
          <w:highlight w:val="white"/>
        </w:rPr>
        <w:t>AV=</w:t>
      </w:r>
      <ve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inline distB="114300" distT="114300" distL="114300" distR="114300">
              <wp:extent cx="1625154" cy="190500"/>
              <wp:effectExtent b="0" l="0" r="0" t="0"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55550" y="1555125"/>
                        <a:ext cx="862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inline>
          </w:drawing>
        </mc:Choice>
        <ve:Fallback>
          <w:r>
            <w:rPr>
              <w:noProof/>
              <w:color w:val="172B4D"/>
              <w:highlight w:val="white"/>
            </w:rPr>
            <w:drawing>
              <wp:inline distT="114300" distB="114300" distL="114300" distR="114300">
                <wp:extent cx="1625154" cy="190500"/>
                <wp:effectExtent l="0" t="0" r="0" b="0"/>
                <wp:docPr id="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5154" cy="1905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ve:Fallback>
      </ve:AlternateContent>
      <w:r>
        <w:rPr>
          <w:color w:val="172B4D"/>
          <w:highlight w:val="white"/>
        </w:rPr>
        <w:t xml:space="preserve">     </w:t>
      </w:r>
      <w:r>
        <w:rPr>
          <w:color w:val="172B4D"/>
          <w:sz w:val="48"/>
          <w:szCs w:val="48"/>
          <w:highlight w:val="white"/>
        </w:rPr>
        <w:t xml:space="preserve"> =         </w:t>
      </w:r>
      <ve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inline distB="114300" distT="114300" distL="114300" distR="114300">
              <wp:extent cx="243114" cy="190500"/>
              <wp:effectExtent b="0" l="0" r="0" t="0"/>
              <wp:docPr id="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55550" y="1555125"/>
                        <a:ext cx="862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inline>
          </w:drawing>
        </mc:Choice>
        <ve:Fallback>
          <w:r>
            <w:rPr>
              <w:noProof/>
              <w:color w:val="172B4D"/>
              <w:highlight w:val="white"/>
            </w:rPr>
            <w:drawing>
              <wp:inline distT="114300" distB="114300" distL="114300" distR="114300">
                <wp:extent cx="243114" cy="190500"/>
                <wp:effectExtent l="0" t="0" r="0" b="0"/>
                <wp:docPr id="2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3114" cy="1905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ve:Fallback>
      </ve:AlternateContent>
      <w:r>
        <w:rPr>
          <w:color w:val="172B4D"/>
          <w:highlight w:val="white"/>
        </w:rPr>
        <w:t xml:space="preserve">    </w:t>
      </w:r>
      <w:r>
        <w:rPr>
          <w:color w:val="172B4D"/>
          <w:sz w:val="48"/>
          <w:szCs w:val="48"/>
          <w:highlight w:val="white"/>
        </w:rPr>
        <w:t>=   1.42</w:t>
      </w:r>
    </w:p>
    <w:p w:rsidR="00794106" w:rsidRDefault="0045311D">
      <w:pPr>
        <w:pStyle w:val="normal0"/>
        <w:widowControl w:val="0"/>
        <w:spacing w:line="228" w:lineRule="auto"/>
        <w:ind w:left="14" w:right="191" w:firstLine="5"/>
        <w:rPr>
          <w:color w:val="172B4D"/>
          <w:sz w:val="48"/>
          <w:szCs w:val="48"/>
          <w:highlight w:val="white"/>
        </w:rPr>
      </w:pPr>
      <w:r>
        <w:rPr>
          <w:color w:val="172B4D"/>
          <w:highlight w:val="white"/>
        </w:rPr>
        <w:t xml:space="preserve">                                                                      </w:t>
      </w:r>
      <w:r>
        <w:rPr>
          <w:color w:val="172B4D"/>
          <w:sz w:val="48"/>
          <w:szCs w:val="48"/>
          <w:highlight w:val="white"/>
        </w:rPr>
        <w:t>Sprint Duration           7</w:t>
      </w:r>
    </w:p>
    <w:p w:rsidR="00794106" w:rsidRDefault="00794106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"/>
        <w:rPr>
          <w:b/>
          <w:bCs/>
          <w:color w:val="172B4D"/>
        </w:rPr>
      </w:pPr>
    </w:p>
    <w:p w:rsidR="00794106" w:rsidRDefault="00794106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"/>
        <w:rPr>
          <w:b/>
          <w:bCs/>
          <w:color w:val="172B4D"/>
        </w:rPr>
      </w:pPr>
    </w:p>
    <w:p w:rsidR="00794106" w:rsidRDefault="00794106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"/>
        <w:rPr>
          <w:b/>
          <w:bCs/>
          <w:color w:val="172B4D"/>
        </w:rPr>
      </w:pPr>
    </w:p>
    <w:p w:rsidR="00794106" w:rsidRDefault="00794106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"/>
        <w:rPr>
          <w:b/>
          <w:bCs/>
          <w:color w:val="172B4D"/>
        </w:rPr>
      </w:pPr>
    </w:p>
    <w:p w:rsidR="00794106" w:rsidRDefault="00794106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"/>
        <w:rPr>
          <w:b/>
          <w:bCs/>
          <w:color w:val="172B4D"/>
        </w:rPr>
      </w:pPr>
    </w:p>
    <w:p w:rsidR="00794106" w:rsidRDefault="00794106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"/>
        <w:rPr>
          <w:b/>
          <w:bCs/>
          <w:color w:val="172B4D"/>
        </w:rPr>
      </w:pPr>
    </w:p>
    <w:p w:rsidR="00794106" w:rsidRDefault="0045311D">
      <w:pPr>
        <w:pStyle w:val="Heading3"/>
        <w:keepNext w:val="0"/>
        <w:keepLines w:val="0"/>
        <w:widowControl w:val="0"/>
        <w:spacing w:line="240" w:lineRule="auto"/>
        <w:ind w:left="16"/>
        <w:rPr>
          <w:color w:val="172B4D"/>
          <w:sz w:val="36"/>
          <w:szCs w:val="36"/>
        </w:rPr>
      </w:pPr>
      <w:bookmarkStart w:id="0" w:name="_f0vvzrlteuwr" w:colFirst="0" w:colLast="0"/>
      <w:bookmarkEnd w:id="0"/>
      <w:r>
        <w:rPr>
          <w:color w:val="172B4D"/>
          <w:sz w:val="48"/>
          <w:szCs w:val="48"/>
        </w:rPr>
        <w:t xml:space="preserve">* </w:t>
      </w:r>
      <w:r>
        <w:rPr>
          <w:color w:val="172B4D"/>
          <w:sz w:val="36"/>
          <w:szCs w:val="36"/>
        </w:rPr>
        <w:t xml:space="preserve">What this chart shows </w:t>
      </w:r>
      <w:r>
        <w:rPr>
          <w:color w:val="172B4D"/>
          <w:sz w:val="36"/>
          <w:szCs w:val="36"/>
        </w:rPr>
        <w:t>📊</w:t>
      </w:r>
    </w:p>
    <w:p w:rsidR="00794106" w:rsidRDefault="0045311D">
      <w:pPr>
        <w:pStyle w:val="normal0"/>
        <w:widowControl w:val="0"/>
        <w:numPr>
          <w:ilvl w:val="0"/>
          <w:numId w:val="1"/>
        </w:numPr>
        <w:spacing w:before="240" w:line="240" w:lineRule="auto"/>
        <w:rPr>
          <w:b/>
          <w:bCs/>
          <w:color w:val="172B4D"/>
        </w:rPr>
      </w:pPr>
      <w:r>
        <w:rPr>
          <w:b/>
          <w:bCs/>
          <w:color w:val="172B4D"/>
        </w:rPr>
        <w:t>Ideal Progress Line: Shows how work should decrease evenly from 40 story points (2 Feb 2026) to 0 (8 Mar 2026).</w:t>
      </w:r>
      <w:r>
        <w:rPr>
          <w:b/>
          <w:bCs/>
          <w:color w:val="172B4D"/>
        </w:rPr>
        <w:br/>
      </w:r>
    </w:p>
    <w:p w:rsidR="00794106" w:rsidRDefault="0045311D">
      <w:pPr>
        <w:pStyle w:val="normal0"/>
        <w:widowControl w:val="0"/>
        <w:numPr>
          <w:ilvl w:val="0"/>
          <w:numId w:val="1"/>
        </w:numPr>
        <w:spacing w:line="240" w:lineRule="auto"/>
        <w:rPr>
          <w:b/>
          <w:bCs/>
          <w:color w:val="172B4D"/>
        </w:rPr>
      </w:pPr>
      <w:r>
        <w:rPr>
          <w:b/>
          <w:bCs/>
          <w:color w:val="172B4D"/>
        </w:rPr>
        <w:t>Actual Progress Line: Shows the real progress based on your sprint plan:</w:t>
      </w:r>
      <w:r>
        <w:rPr>
          <w:b/>
          <w:bCs/>
          <w:color w:val="172B4D"/>
        </w:rPr>
        <w:br/>
      </w:r>
      <w:r>
        <w:rPr>
          <w:noProof/>
        </w:rPr>
        <w:drawing>
          <wp:anchor distT="114300" distB="114300" distL="114300" distR="114300" simplePos="0" relativeHeight="251658240" behindDoc="0" locked="0" layoutInCell="1" allowOverlap="1">
            <wp:simplePos x="0" y="0"/>
            <wp:positionH relativeFrom="column">
              <wp:posOffset>4562475</wp:posOffset>
            </wp:positionH>
            <wp:positionV relativeFrom="paragraph">
              <wp:posOffset>330779</wp:posOffset>
            </wp:positionV>
            <wp:extent cx="3981450" cy="2995796"/>
            <wp:effectExtent l="0" t="0" r="0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9957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94106" w:rsidRDefault="0045311D">
      <w:pPr>
        <w:pStyle w:val="normal0"/>
        <w:widowControl w:val="0"/>
        <w:numPr>
          <w:ilvl w:val="1"/>
          <w:numId w:val="1"/>
        </w:numPr>
        <w:spacing w:line="240" w:lineRule="auto"/>
        <w:rPr>
          <w:b/>
          <w:bCs/>
          <w:color w:val="172B4D"/>
        </w:rPr>
      </w:pPr>
      <w:r>
        <w:rPr>
          <w:rFonts w:ascii="Arial Unicode MS" w:eastAsia="Arial Unicode MS" w:hAnsi="Arial Unicode MS" w:cs="Arial Unicode MS"/>
          <w:b/>
          <w:bCs/>
          <w:color w:val="172B4D"/>
        </w:rPr>
        <w:lastRenderedPageBreak/>
        <w:t>Sprint-1 → 10 points completed</w:t>
      </w:r>
      <w:r>
        <w:rPr>
          <w:rFonts w:ascii="Arial Unicode MS" w:eastAsia="Arial Unicode MS" w:hAnsi="Arial Unicode MS" w:cs="Arial Unicode MS"/>
          <w:b/>
          <w:bCs/>
          <w:color w:val="172B4D"/>
        </w:rPr>
        <w:br/>
      </w:r>
    </w:p>
    <w:p w:rsidR="00794106" w:rsidRDefault="0045311D">
      <w:pPr>
        <w:pStyle w:val="normal0"/>
        <w:widowControl w:val="0"/>
        <w:numPr>
          <w:ilvl w:val="1"/>
          <w:numId w:val="1"/>
        </w:numPr>
        <w:spacing w:line="240" w:lineRule="auto"/>
        <w:rPr>
          <w:b/>
          <w:bCs/>
          <w:color w:val="172B4D"/>
        </w:rPr>
      </w:pPr>
      <w:r>
        <w:rPr>
          <w:rFonts w:ascii="Arial Unicode MS" w:eastAsia="Arial Unicode MS" w:hAnsi="Arial Unicode MS" w:cs="Arial Unicode MS"/>
          <w:b/>
          <w:bCs/>
          <w:color w:val="172B4D"/>
        </w:rPr>
        <w:t xml:space="preserve">Sprint-2 → 10 points completed                                                              </w:t>
      </w:r>
      <w:r>
        <w:rPr>
          <w:rFonts w:ascii="Arial Unicode MS" w:eastAsia="Arial Unicode MS" w:hAnsi="Arial Unicode MS" w:cs="Arial Unicode MS"/>
          <w:b/>
          <w:bCs/>
          <w:color w:val="172B4D"/>
        </w:rPr>
        <w:br/>
      </w:r>
    </w:p>
    <w:p w:rsidR="00794106" w:rsidRDefault="0045311D">
      <w:pPr>
        <w:pStyle w:val="normal0"/>
        <w:widowControl w:val="0"/>
        <w:numPr>
          <w:ilvl w:val="1"/>
          <w:numId w:val="1"/>
        </w:numPr>
        <w:spacing w:line="240" w:lineRule="auto"/>
        <w:rPr>
          <w:b/>
          <w:bCs/>
          <w:color w:val="172B4D"/>
        </w:rPr>
      </w:pPr>
      <w:r>
        <w:rPr>
          <w:rFonts w:ascii="Arial Unicode MS" w:eastAsia="Arial Unicode MS" w:hAnsi="Arial Unicode MS" w:cs="Arial Unicode MS"/>
          <w:b/>
          <w:bCs/>
          <w:color w:val="172B4D"/>
        </w:rPr>
        <w:t>Sprint-3 → 10 points completed</w:t>
      </w:r>
      <w:r>
        <w:rPr>
          <w:rFonts w:ascii="Arial Unicode MS" w:eastAsia="Arial Unicode MS" w:hAnsi="Arial Unicode MS" w:cs="Arial Unicode MS"/>
          <w:b/>
          <w:bCs/>
          <w:color w:val="172B4D"/>
        </w:rPr>
        <w:br/>
      </w:r>
    </w:p>
    <w:p w:rsidR="00794106" w:rsidRDefault="0045311D">
      <w:pPr>
        <w:pStyle w:val="normal0"/>
        <w:widowControl w:val="0"/>
        <w:numPr>
          <w:ilvl w:val="1"/>
          <w:numId w:val="1"/>
        </w:numPr>
        <w:spacing w:after="240" w:line="240" w:lineRule="auto"/>
        <w:rPr>
          <w:b/>
          <w:bCs/>
          <w:color w:val="172B4D"/>
        </w:rPr>
      </w:pPr>
      <w:r>
        <w:rPr>
          <w:rFonts w:ascii="Arial Unicode MS" w:eastAsia="Arial Unicode MS" w:hAnsi="Arial Unicode MS" w:cs="Arial Unicode MS"/>
          <w:b/>
          <w:bCs/>
          <w:color w:val="172B4D"/>
        </w:rPr>
        <w:t>Sprint-4 → 10 points completed</w:t>
      </w:r>
    </w:p>
    <w:p w:rsidR="00794106" w:rsidRDefault="00794106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"/>
        <w:rPr>
          <w:b/>
          <w:bCs/>
          <w:color w:val="172B4D"/>
        </w:rPr>
      </w:pPr>
    </w:p>
    <w:p w:rsidR="00794106" w:rsidRDefault="00794106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"/>
        <w:rPr>
          <w:b/>
          <w:bCs/>
          <w:color w:val="172B4D"/>
        </w:rPr>
      </w:pPr>
    </w:p>
    <w:p w:rsidR="00794106" w:rsidRDefault="00794106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"/>
        <w:rPr>
          <w:b/>
          <w:bCs/>
          <w:color w:val="172B4D"/>
        </w:rPr>
      </w:pPr>
    </w:p>
    <w:p w:rsidR="00794106" w:rsidRDefault="00794106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"/>
        <w:rPr>
          <w:b/>
          <w:bCs/>
          <w:color w:val="172B4D"/>
        </w:rPr>
      </w:pPr>
    </w:p>
    <w:p w:rsidR="00794106" w:rsidRDefault="00794106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"/>
        <w:rPr>
          <w:b/>
          <w:bCs/>
          <w:color w:val="172B4D"/>
        </w:rPr>
      </w:pPr>
    </w:p>
    <w:p w:rsidR="00794106" w:rsidRDefault="00794106">
      <w:pPr>
        <w:pStyle w:val="normal0"/>
        <w:widowControl w:val="0"/>
        <w:spacing w:line="240" w:lineRule="auto"/>
        <w:rPr>
          <w:b/>
          <w:bCs/>
          <w:color w:val="172B4D"/>
        </w:rPr>
      </w:pPr>
    </w:p>
    <w:p w:rsidR="00794106" w:rsidRDefault="00794106">
      <w:pPr>
        <w:pStyle w:val="normal0"/>
        <w:widowControl w:val="0"/>
        <w:spacing w:line="240" w:lineRule="auto"/>
        <w:rPr>
          <w:b/>
          <w:bCs/>
          <w:color w:val="172B4D"/>
        </w:rPr>
      </w:pPr>
    </w:p>
    <w:p w:rsidR="00794106" w:rsidRDefault="00794106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172B4D"/>
        </w:rPr>
      </w:pPr>
    </w:p>
    <w:p w:rsidR="00794106" w:rsidRDefault="00794106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172B4D"/>
        </w:rPr>
      </w:pPr>
    </w:p>
    <w:p w:rsidR="00794106" w:rsidRDefault="00794106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172B4D"/>
        </w:rPr>
      </w:pPr>
    </w:p>
    <w:p w:rsidR="00794106" w:rsidRDefault="00794106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172B4D"/>
        </w:rPr>
      </w:pPr>
    </w:p>
    <w:p w:rsidR="00794106" w:rsidRDefault="0045311D">
      <w:pPr>
        <w:pStyle w:val="normal0"/>
        <w:widowControl w:val="0"/>
        <w:spacing w:before="294" w:line="228" w:lineRule="auto"/>
        <w:ind w:left="7" w:right="441" w:hanging="4"/>
        <w:rPr>
          <w:b/>
          <w:bCs/>
          <w:color w:val="172B4D"/>
          <w:highlight w:val="white"/>
        </w:rPr>
      </w:pPr>
      <w:proofErr w:type="spellStart"/>
      <w:r>
        <w:rPr>
          <w:b/>
          <w:bCs/>
          <w:color w:val="172B4D"/>
          <w:highlight w:val="white"/>
        </w:rPr>
        <w:t>Burndown</w:t>
      </w:r>
      <w:proofErr w:type="spellEnd"/>
      <w:r>
        <w:rPr>
          <w:b/>
          <w:bCs/>
          <w:color w:val="172B4D"/>
          <w:highlight w:val="white"/>
        </w:rPr>
        <w:t xml:space="preserve"> Chart:</w:t>
      </w:r>
    </w:p>
    <w:p w:rsidR="00794106" w:rsidRDefault="0045311D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8" w:lineRule="auto"/>
        <w:ind w:left="7" w:right="441" w:hanging="4"/>
        <w:rPr>
          <w:b/>
          <w:bCs/>
          <w:color w:val="172B4D"/>
        </w:rPr>
      </w:pPr>
      <w:r>
        <w:rPr>
          <w:color w:val="172B4D"/>
          <w:highlight w:val="white"/>
        </w:rPr>
        <w:t xml:space="preserve">The </w:t>
      </w:r>
      <w:proofErr w:type="spellStart"/>
      <w:r>
        <w:rPr>
          <w:color w:val="172B4D"/>
          <w:highlight w:val="white"/>
        </w:rPr>
        <w:t>burndown</w:t>
      </w:r>
      <w:proofErr w:type="spellEnd"/>
      <w:r>
        <w:rPr>
          <w:color w:val="172B4D"/>
          <w:highlight w:val="white"/>
        </w:rPr>
        <w:t xml:space="preserve"> chart represents the remaining work in the project over time. The project started with </w:t>
      </w:r>
      <w:r>
        <w:rPr>
          <w:b/>
          <w:bCs/>
          <w:color w:val="172B4D"/>
          <w:highlight w:val="white"/>
        </w:rPr>
        <w:t>40 total story points on 2 February 2026</w:t>
      </w:r>
      <w:r>
        <w:rPr>
          <w:color w:val="172B4D"/>
          <w:highlight w:val="white"/>
        </w:rPr>
        <w:t xml:space="preserve">. The </w:t>
      </w:r>
      <w:r>
        <w:rPr>
          <w:b/>
          <w:bCs/>
          <w:color w:val="172B4D"/>
          <w:highlight w:val="white"/>
        </w:rPr>
        <w:t>ideal line</w:t>
      </w:r>
      <w:r>
        <w:rPr>
          <w:color w:val="172B4D"/>
          <w:highlight w:val="white"/>
        </w:rPr>
        <w:t xml:space="preserve"> shows the expected linear progress if the team completed work at a constant rate. The </w:t>
      </w:r>
      <w:r>
        <w:rPr>
          <w:b/>
          <w:bCs/>
          <w:color w:val="172B4D"/>
          <w:highlight w:val="white"/>
        </w:rPr>
        <w:t>actual progre</w:t>
      </w:r>
      <w:r>
        <w:rPr>
          <w:b/>
          <w:bCs/>
          <w:color w:val="172B4D"/>
          <w:highlight w:val="white"/>
        </w:rPr>
        <w:t>ss line</w:t>
      </w:r>
      <w:r>
        <w:rPr>
          <w:color w:val="172B4D"/>
          <w:highlight w:val="white"/>
        </w:rPr>
        <w:t xml:space="preserve"> represents the real work completed during each sprint. By </w:t>
      </w:r>
      <w:r>
        <w:rPr>
          <w:b/>
          <w:bCs/>
          <w:color w:val="172B4D"/>
          <w:highlight w:val="white"/>
        </w:rPr>
        <w:t>8 March 2026</w:t>
      </w:r>
      <w:r>
        <w:rPr>
          <w:color w:val="172B4D"/>
          <w:highlight w:val="white"/>
        </w:rPr>
        <w:t>, all story points were completed, indicating that the project was successfully finished within the planned schedule.</w:t>
      </w:r>
    </w:p>
    <w:p w:rsidR="00794106" w:rsidRDefault="0045311D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88" w:line="240" w:lineRule="auto"/>
        <w:ind w:left="14"/>
        <w:rPr>
          <w:b/>
          <w:bCs/>
          <w:color w:val="0563C1"/>
        </w:rPr>
      </w:pPr>
      <w:r>
        <w:rPr>
          <w:b/>
          <w:bCs/>
          <w:color w:val="0563C1"/>
          <w:u w:val="single"/>
        </w:rPr>
        <w:lastRenderedPageBreak/>
        <w:t>https://www.visual-paradigm.com/scrum/scrum-burndown-chart/</w:t>
      </w:r>
      <w:r>
        <w:rPr>
          <w:b/>
          <w:bCs/>
          <w:color w:val="0563C1"/>
        </w:rPr>
        <w:t xml:space="preserve"> </w:t>
      </w:r>
    </w:p>
    <w:p w:rsidR="00794106" w:rsidRDefault="0045311D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22" w:line="240" w:lineRule="auto"/>
        <w:ind w:left="14"/>
        <w:rPr>
          <w:b/>
          <w:bCs/>
          <w:color w:val="0563C1"/>
        </w:rPr>
      </w:pPr>
      <w:r>
        <w:rPr>
          <w:b/>
          <w:bCs/>
          <w:color w:val="0563C1"/>
          <w:u w:val="single"/>
        </w:rPr>
        <w:t>https://www.atlassian.com/agile/tutorials/burndown-charts</w:t>
      </w:r>
      <w:r>
        <w:rPr>
          <w:b/>
          <w:bCs/>
          <w:color w:val="0563C1"/>
        </w:rPr>
        <w:t xml:space="preserve"> </w:t>
      </w:r>
    </w:p>
    <w:p w:rsidR="00794106" w:rsidRDefault="0045311D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002" w:line="240" w:lineRule="auto"/>
        <w:ind w:left="16"/>
        <w:rPr>
          <w:b/>
          <w:bCs/>
          <w:color w:val="172B4D"/>
        </w:rPr>
      </w:pPr>
      <w:r>
        <w:rPr>
          <w:b/>
          <w:bCs/>
          <w:color w:val="172B4D"/>
        </w:rPr>
        <w:t xml:space="preserve">Reference: </w:t>
      </w:r>
    </w:p>
    <w:p w:rsidR="00794106" w:rsidRDefault="0045311D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22" w:line="240" w:lineRule="auto"/>
        <w:ind w:left="14"/>
        <w:rPr>
          <w:b/>
          <w:bCs/>
          <w:color w:val="0563C1"/>
        </w:rPr>
      </w:pPr>
      <w:r>
        <w:rPr>
          <w:b/>
          <w:bCs/>
          <w:color w:val="0563C1"/>
          <w:u w:val="single"/>
        </w:rPr>
        <w:t>https://www.atlassian.com/agile/project-management</w:t>
      </w:r>
      <w:r>
        <w:rPr>
          <w:b/>
          <w:bCs/>
          <w:color w:val="0563C1"/>
        </w:rPr>
        <w:t xml:space="preserve"> </w:t>
      </w:r>
    </w:p>
    <w:p w:rsidR="00794106" w:rsidRDefault="0045311D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22" w:line="240" w:lineRule="auto"/>
        <w:ind w:left="14"/>
        <w:rPr>
          <w:b/>
          <w:bCs/>
          <w:color w:val="0563C1"/>
        </w:rPr>
      </w:pPr>
      <w:r>
        <w:rPr>
          <w:b/>
          <w:bCs/>
          <w:color w:val="0563C1"/>
          <w:u w:val="single"/>
        </w:rPr>
        <w:t>https://www.atlassian.com/agile/tutorials/how-to-do-scrum-with-jira-software</w:t>
      </w:r>
      <w:r>
        <w:rPr>
          <w:b/>
          <w:bCs/>
          <w:color w:val="0563C1"/>
        </w:rPr>
        <w:t xml:space="preserve"> </w:t>
      </w:r>
    </w:p>
    <w:p w:rsidR="00794106" w:rsidRDefault="0045311D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22" w:line="240" w:lineRule="auto"/>
        <w:ind w:left="14"/>
        <w:rPr>
          <w:b/>
          <w:bCs/>
          <w:color w:val="0563C1"/>
        </w:rPr>
      </w:pPr>
      <w:r>
        <w:rPr>
          <w:b/>
          <w:bCs/>
          <w:color w:val="0563C1"/>
          <w:u w:val="single"/>
        </w:rPr>
        <w:t>https://www.atlassian.com/agile/tutorials/epics</w:t>
      </w:r>
      <w:r>
        <w:rPr>
          <w:b/>
          <w:bCs/>
          <w:color w:val="0563C1"/>
        </w:rPr>
        <w:t xml:space="preserve"> </w:t>
      </w:r>
    </w:p>
    <w:p w:rsidR="00794106" w:rsidRDefault="0045311D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22" w:line="240" w:lineRule="auto"/>
        <w:ind w:left="14"/>
        <w:rPr>
          <w:b/>
          <w:bCs/>
          <w:color w:val="0563C1"/>
          <w:u w:val="single"/>
        </w:rPr>
      </w:pPr>
      <w:r>
        <w:rPr>
          <w:b/>
          <w:bCs/>
          <w:color w:val="0563C1"/>
          <w:u w:val="single"/>
        </w:rPr>
        <w:t xml:space="preserve">https://www.atlassian.com/agile/tutorials/sprints </w:t>
      </w:r>
    </w:p>
    <w:p w:rsidR="00794106" w:rsidRDefault="0045311D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22" w:line="240" w:lineRule="auto"/>
        <w:ind w:left="14"/>
        <w:rPr>
          <w:b/>
          <w:bCs/>
          <w:color w:val="0563C1"/>
        </w:rPr>
      </w:pPr>
      <w:r>
        <w:rPr>
          <w:b/>
          <w:bCs/>
          <w:color w:val="0563C1"/>
          <w:u w:val="single"/>
        </w:rPr>
        <w:t>https://www.atlassian.com/agile/project-management/estimation</w:t>
      </w:r>
      <w:r>
        <w:rPr>
          <w:b/>
          <w:bCs/>
          <w:color w:val="0563C1"/>
        </w:rPr>
        <w:t xml:space="preserve"> </w:t>
      </w:r>
    </w:p>
    <w:p w:rsidR="00794106" w:rsidRDefault="0045311D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22" w:line="240" w:lineRule="auto"/>
        <w:ind w:left="14"/>
        <w:rPr>
          <w:b/>
          <w:bCs/>
          <w:color w:val="0563C1"/>
          <w:u w:val="single"/>
        </w:rPr>
      </w:pPr>
      <w:r>
        <w:rPr>
          <w:b/>
          <w:bCs/>
          <w:color w:val="0563C1"/>
          <w:u w:val="single"/>
        </w:rPr>
        <w:t>https://www.atlassian.com/agile/tutorials/burndown-charts</w:t>
      </w:r>
    </w:p>
    <w:sectPr w:rsidR="00794106" w:rsidSect="00794106">
      <w:pgSz w:w="16820" w:h="11900" w:orient="landscape"/>
      <w:pgMar w:top="1421" w:right="859" w:bottom="2928" w:left="1440" w:header="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D2A38EE-C762-42FF-B147-F44AB598443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B8905792-CD7E-4E25-8D64-8855F89ABA4F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Bold r:id="rId3" w:subsetted="1" w:fontKey="{7150B6DF-02B3-4C83-92A5-C2C7FFAD6E0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DE21779-607F-4DF4-A1A7-18DFF0D96C4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80422D2-6B01-4A53-BD5A-4B80E4475459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1A3692"/>
    <w:multiLevelType w:val="multilevel"/>
    <w:tmpl w:val="57B08D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TrueTypeFonts/>
  <w:proofState w:spelling="clean" w:grammar="clean"/>
  <w:defaultTabStop w:val="720"/>
  <w:characterSpacingControl w:val="doNotCompress"/>
  <w:compat/>
  <w:rsids>
    <w:rsidRoot w:val="00794106"/>
    <w:rsid w:val="00313518"/>
    <w:rsid w:val="0045311D"/>
    <w:rsid w:val="007941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0"/>
    <w:next w:val="normal0"/>
    <w:rsid w:val="00794106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0"/>
    <w:next w:val="normal0"/>
    <w:rsid w:val="00794106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0"/>
    <w:next w:val="normal0"/>
    <w:rsid w:val="00794106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0"/>
    <w:next w:val="normal0"/>
    <w:rsid w:val="00794106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0"/>
    <w:next w:val="normal0"/>
    <w:rsid w:val="00794106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0"/>
    <w:next w:val="normal0"/>
    <w:rsid w:val="00794106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794106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794106"/>
  </w:style>
  <w:style w:type="paragraph" w:styleId="Title">
    <w:name w:val="Title"/>
    <w:basedOn w:val="normal0"/>
    <w:next w:val="normal0"/>
    <w:rsid w:val="00794106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0"/>
    <w:next w:val="normal0"/>
    <w:rsid w:val="00794106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rsid w:val="0079410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rsid w:val="0079410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rsid w:val="0079410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13518"/>
    <w:pPr>
      <w:spacing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3518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561</Words>
  <Characters>3204</Characters>
  <Application>Microsoft Office Word</Application>
  <DocSecurity>0</DocSecurity>
  <Lines>26</Lines>
  <Paragraphs>7</Paragraphs>
  <ScaleCrop>false</ScaleCrop>
  <Company>HP</Company>
  <LinksUpToDate>false</LinksUpToDate>
  <CharactersWithSpaces>3758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MRIDUL PANDEY</dc:creator>
  <cp:lastModifiedBy>MRIDUL PANDEY</cp:lastModifiedBy>
  <cp:revision>2</cp:revision>
  <dcterms:created xsi:type="dcterms:W3CDTF">2026-03-09T17:46:00Z</dcterms:created>
  <dcterms:modified xsi:type="dcterms:W3CDTF">2026-03-09T17:46:00Z</dcterms:modified>
</cp:coreProperties>
</file>