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6F" w:rsidRPr="00656E6F" w:rsidRDefault="00656E6F" w:rsidP="00656E6F">
      <w:pPr>
        <w:jc w:val="both"/>
        <w:rPr>
          <w:b/>
        </w:rPr>
      </w:pPr>
      <w:r w:rsidRPr="00656E6F">
        <w:rPr>
          <w:b/>
        </w:rPr>
        <w:t xml:space="preserve">WSTĘPNY OPIS PRACY MAGISTERSKIEJ </w:t>
      </w:r>
    </w:p>
    <w:p w:rsidR="00656E6F" w:rsidRDefault="00656E6F" w:rsidP="00656E6F">
      <w:pPr>
        <w:jc w:val="both"/>
      </w:pPr>
    </w:p>
    <w:p w:rsidR="00461D47" w:rsidRDefault="00656E6F" w:rsidP="00656E6F">
      <w:pPr>
        <w:jc w:val="both"/>
      </w:pPr>
      <w:r>
        <w:t xml:space="preserve">Praca ma dotyczyć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</w:t>
      </w:r>
      <w:r w:rsidR="006E4EE3">
        <w:t>iningu</w:t>
      </w:r>
      <w:proofErr w:type="spellEnd"/>
      <w:r w:rsidR="006E4EE3">
        <w:t xml:space="preserve">, analizy danych nieustrukturyzowanych. </w:t>
      </w:r>
    </w:p>
    <w:p w:rsidR="00656E6F" w:rsidRPr="00656E6F" w:rsidRDefault="00656E6F" w:rsidP="00656E6F">
      <w:pPr>
        <w:jc w:val="both"/>
        <w:rPr>
          <w:b/>
        </w:rPr>
      </w:pPr>
      <w:r w:rsidRPr="00656E6F">
        <w:rPr>
          <w:b/>
        </w:rPr>
        <w:t>Część I</w:t>
      </w:r>
    </w:p>
    <w:p w:rsidR="00807A27" w:rsidRDefault="00807A27" w:rsidP="00656E6F">
      <w:pPr>
        <w:jc w:val="both"/>
      </w:pPr>
      <w:r>
        <w:t xml:space="preserve">W części pierwszej znajdzie się </w:t>
      </w:r>
      <w:r w:rsidR="00656E6F">
        <w:t xml:space="preserve">wstęp </w:t>
      </w:r>
      <w:r>
        <w:t>tłumacz</w:t>
      </w:r>
      <w:r w:rsidR="00656E6F">
        <w:t>ący</w:t>
      </w:r>
      <w:r>
        <w:t xml:space="preserve"> dziedzin</w:t>
      </w:r>
      <w:r w:rsidR="00656E6F">
        <w:t>ę</w:t>
      </w:r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Miningu</w:t>
      </w:r>
      <w:proofErr w:type="spellEnd"/>
      <w:r>
        <w:t>, podobnie jak w pracy licencjackiej. Tym razem chce się bardziej skupić na temacie trzymania kontekstu, czyi teorii i metod</w:t>
      </w:r>
      <w:r w:rsidR="00656E6F">
        <w:t>ach</w:t>
      </w:r>
      <w:r>
        <w:t xml:space="preserve"> rozwijających </w:t>
      </w:r>
      <w:r w:rsidR="00EB597F">
        <w:t>temat</w:t>
      </w:r>
      <w:r>
        <w:t xml:space="preserve"> rozumienia kontekstu tekstu </w:t>
      </w:r>
      <w:r w:rsidR="00EB597F">
        <w:t xml:space="preserve">jako jeden z problemów </w:t>
      </w:r>
      <w:proofErr w:type="spellStart"/>
      <w:r w:rsidR="00EB597F">
        <w:t>Text</w:t>
      </w:r>
      <w:proofErr w:type="spellEnd"/>
      <w:r w:rsidR="00EB597F">
        <w:t xml:space="preserve"> </w:t>
      </w:r>
      <w:proofErr w:type="spellStart"/>
      <w:r w:rsidR="00EB597F">
        <w:t>Miningu</w:t>
      </w:r>
      <w:proofErr w:type="spellEnd"/>
      <w:r w:rsidR="00EB597F">
        <w:t xml:space="preserve">. </w:t>
      </w:r>
      <w:bookmarkStart w:id="0" w:name="_GoBack"/>
      <w:bookmarkEnd w:id="0"/>
    </w:p>
    <w:p w:rsidR="00656E6F" w:rsidRPr="00656E6F" w:rsidRDefault="00656E6F" w:rsidP="00656E6F">
      <w:pPr>
        <w:jc w:val="both"/>
        <w:rPr>
          <w:b/>
        </w:rPr>
      </w:pPr>
      <w:r w:rsidRPr="00656E6F">
        <w:rPr>
          <w:b/>
        </w:rPr>
        <w:t>Część II</w:t>
      </w:r>
    </w:p>
    <w:p w:rsidR="00EB597F" w:rsidRDefault="00EB597F" w:rsidP="00656E6F">
      <w:pPr>
        <w:jc w:val="both"/>
      </w:pPr>
      <w:r>
        <w:t>Następnie podanie przykładu zastosowania metod trzymania kontekst</w:t>
      </w:r>
      <w:r w:rsidR="00656E6F">
        <w:t>u</w:t>
      </w:r>
      <w:r>
        <w:t xml:space="preserve"> przez maszynę: Generowanie streszczeń tekstu i możliwości zastosowania w biznesie.</w:t>
      </w:r>
    </w:p>
    <w:p w:rsidR="00656E6F" w:rsidRPr="00656E6F" w:rsidRDefault="00656E6F" w:rsidP="00656E6F">
      <w:pPr>
        <w:jc w:val="both"/>
        <w:rPr>
          <w:b/>
        </w:rPr>
      </w:pPr>
      <w:r w:rsidRPr="00656E6F">
        <w:rPr>
          <w:b/>
        </w:rPr>
        <w:t>Część III</w:t>
      </w:r>
    </w:p>
    <w:p w:rsidR="007B230B" w:rsidRDefault="00A143E7" w:rsidP="00656E6F">
      <w:pPr>
        <w:jc w:val="both"/>
      </w:pPr>
      <w:r>
        <w:t xml:space="preserve">Kolejny rozdział to </w:t>
      </w:r>
      <w:r w:rsidR="00656E6F">
        <w:t xml:space="preserve">krótki opis metod trzymania kontekstu oraz rozwinięcie </w:t>
      </w:r>
      <w:r>
        <w:t>p</w:t>
      </w:r>
      <w:r w:rsidR="00311A0B">
        <w:t>rzykładow</w:t>
      </w:r>
      <w:r w:rsidR="00656E6F">
        <w:t>ej</w:t>
      </w:r>
      <w:r w:rsidR="00311A0B">
        <w:t xml:space="preserve"> metod</w:t>
      </w:r>
      <w:r w:rsidR="00656E6F">
        <w:t>y</w:t>
      </w:r>
      <w:r>
        <w:t xml:space="preserve"> z wykorzystaniem RNN </w:t>
      </w:r>
      <w:r w:rsidR="00656E6F">
        <w:t xml:space="preserve">i </w:t>
      </w:r>
      <w:r>
        <w:t xml:space="preserve">LSTM. W tym rozdziale chcę wytłumaczyć koncepcję sieci neuronowych, a w szczególności rekurencyjnych sieci neuronowych oraz </w:t>
      </w:r>
      <w:r w:rsidR="0027131D">
        <w:t xml:space="preserve">koncepcje LSTM. </w:t>
      </w:r>
      <w:r w:rsidR="007B230B">
        <w:t>Następnie opiszę jak te ko</w:t>
      </w:r>
      <w:r w:rsidR="00656E6F">
        <w:t>n</w:t>
      </w:r>
      <w:r w:rsidR="007B230B">
        <w:t xml:space="preserve">cepcje można wykorzystać w </w:t>
      </w:r>
      <w:r w:rsidR="00656E6F">
        <w:t>Generowaniu streszczeń tekstu</w:t>
      </w:r>
      <w:r w:rsidR="007B230B">
        <w:t xml:space="preserve">. </w:t>
      </w:r>
    </w:p>
    <w:p w:rsidR="00656E6F" w:rsidRPr="00656E6F" w:rsidRDefault="00656E6F" w:rsidP="00656E6F">
      <w:pPr>
        <w:jc w:val="both"/>
        <w:rPr>
          <w:b/>
        </w:rPr>
      </w:pPr>
      <w:r w:rsidRPr="00656E6F">
        <w:rPr>
          <w:b/>
        </w:rPr>
        <w:t>Część IV</w:t>
      </w:r>
    </w:p>
    <w:p w:rsidR="006E4EE3" w:rsidRDefault="007B230B" w:rsidP="00656E6F">
      <w:pPr>
        <w:jc w:val="both"/>
      </w:pPr>
      <w:r>
        <w:t>Nast</w:t>
      </w:r>
      <w:r w:rsidR="00ED569C">
        <w:t>ę</w:t>
      </w:r>
      <w:r>
        <w:t xml:space="preserve">pny rozdział to wcielenie opisanego algorytmu w życie na przykładowych danych, </w:t>
      </w:r>
      <w:r w:rsidR="00656E6F">
        <w:t>wraz z</w:t>
      </w:r>
      <w:r>
        <w:t xml:space="preserve"> wytłumaczenie</w:t>
      </w:r>
      <w:r w:rsidR="00656E6F">
        <w:t>m</w:t>
      </w:r>
      <w:r>
        <w:t xml:space="preserve"> dlaczego</w:t>
      </w:r>
      <w:r w:rsidR="00656E6F">
        <w:t xml:space="preserve"> </w:t>
      </w:r>
      <w:r>
        <w:t>problem j</w:t>
      </w:r>
      <w:r w:rsidR="00656E6F">
        <w:t>est ważny z perspektywy biznesu.</w:t>
      </w:r>
    </w:p>
    <w:p w:rsidR="006E4EE3" w:rsidRDefault="006E4EE3" w:rsidP="00656E6F">
      <w:pPr>
        <w:jc w:val="both"/>
      </w:pPr>
      <w:r>
        <w:t xml:space="preserve"> </w:t>
      </w:r>
    </w:p>
    <w:p w:rsidR="006E4EE3" w:rsidRDefault="006E4EE3" w:rsidP="00656E6F">
      <w:pPr>
        <w:jc w:val="both"/>
      </w:pPr>
    </w:p>
    <w:p w:rsidR="006E4EE3" w:rsidRDefault="006E4EE3" w:rsidP="00656E6F">
      <w:pPr>
        <w:jc w:val="both"/>
      </w:pPr>
    </w:p>
    <w:sectPr w:rsidR="006E4EE3" w:rsidSect="0026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E4EE3"/>
    <w:rsid w:val="000B70AC"/>
    <w:rsid w:val="002609F0"/>
    <w:rsid w:val="0027131D"/>
    <w:rsid w:val="00311A0B"/>
    <w:rsid w:val="00321FAA"/>
    <w:rsid w:val="00656E6F"/>
    <w:rsid w:val="006E4EE3"/>
    <w:rsid w:val="007B230B"/>
    <w:rsid w:val="00807A27"/>
    <w:rsid w:val="00A143E7"/>
    <w:rsid w:val="00EB597F"/>
    <w:rsid w:val="00ED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09F0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6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56E6F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Max</cp:lastModifiedBy>
  <cp:revision>7</cp:revision>
  <dcterms:created xsi:type="dcterms:W3CDTF">2019-10-22T19:43:00Z</dcterms:created>
  <dcterms:modified xsi:type="dcterms:W3CDTF">2019-10-23T06:11:00Z</dcterms:modified>
</cp:coreProperties>
</file>