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6F13C" w14:textId="77777777" w:rsidR="00B12919" w:rsidRPr="002255FF" w:rsidRDefault="00B12919" w:rsidP="00B12919">
      <w:pPr>
        <w:pStyle w:val="NormalWeb"/>
        <w:spacing w:before="0" w:beforeAutospacing="0" w:after="0" w:afterAutospacing="0"/>
        <w:ind w:left="30" w:right="-6"/>
        <w:jc w:val="center"/>
        <w:rPr>
          <w:lang w:val="uk-UA"/>
        </w:rPr>
      </w:pPr>
      <w:r w:rsidRPr="002255FF">
        <w:rPr>
          <w:rFonts w:ascii="Times" w:hAnsi="Times" w:cs="Times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70A42B6" wp14:editId="3FAE34C8">
            <wp:simplePos x="0" y="0"/>
            <wp:positionH relativeFrom="margin">
              <wp:posOffset>-635</wp:posOffset>
            </wp:positionH>
            <wp:positionV relativeFrom="margin">
              <wp:posOffset>-480060</wp:posOffset>
            </wp:positionV>
            <wp:extent cx="6152515" cy="1456055"/>
            <wp:effectExtent l="0" t="0" r="635" b="0"/>
            <wp:wrapSquare wrapText="bothSides"/>
            <wp:docPr id="1" name="Рисунок 1" descr="https://lh5.googleusercontent.com/IyblG9MXA_xO-dAbPzFrQqKQoXnAHdebZWtnH9JCRjwdodz0aFNsYows90TmseetjCiUm3PeW-rBMJJpxtpZNnX4niSG9g3ZFKu6dJgQvmx0vERAXs34c7M5kHtahcp_KfWgJ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yblG9MXA_xO-dAbPzFrQqKQoXnAHdebZWtnH9JCRjwdodz0aFNsYows90TmseetjCiUm3PeW-rBMJJpxtpZNnX4niSG9g3ZFKu6dJgQvmx0vERAXs34c7M5kHtahcp_KfWgJ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Мiнiстерство</w:t>
      </w:r>
      <w:proofErr w:type="spellEnd"/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 </w:t>
      </w:r>
      <w:proofErr w:type="spellStart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освiти</w:t>
      </w:r>
      <w:proofErr w:type="spellEnd"/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 i науки України </w:t>
      </w:r>
    </w:p>
    <w:p w14:paraId="4B716396" w14:textId="77777777" w:rsidR="00B12919" w:rsidRPr="002255FF" w:rsidRDefault="00B12919" w:rsidP="00B12919">
      <w:pPr>
        <w:pStyle w:val="NormalWeb"/>
        <w:spacing w:before="85" w:beforeAutospacing="0" w:after="0" w:afterAutospacing="0"/>
        <w:ind w:left="1755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Національний технічний університет України </w:t>
      </w:r>
    </w:p>
    <w:p w14:paraId="580654B2" w14:textId="77777777" w:rsidR="00B12919" w:rsidRPr="002255FF" w:rsidRDefault="00B12919" w:rsidP="00B12919">
      <w:pPr>
        <w:pStyle w:val="NormalWeb"/>
        <w:spacing w:before="52" w:beforeAutospacing="0" w:after="0" w:afterAutospacing="0"/>
        <w:ind w:left="778" w:right="1129"/>
        <w:jc w:val="center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«Київський політехнічний інститут імені Ігоря Сікорського» </w:t>
      </w:r>
      <w:proofErr w:type="spellStart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Iнститут</w:t>
      </w:r>
      <w:proofErr w:type="spellEnd"/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 прикладного системного </w:t>
      </w:r>
      <w:proofErr w:type="spellStart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аналiзу</w:t>
      </w:r>
      <w:proofErr w:type="spellEnd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 </w:t>
      </w:r>
    </w:p>
    <w:p w14:paraId="05EC1D64" w14:textId="77777777" w:rsidR="00B12919" w:rsidRPr="002255FF" w:rsidRDefault="00B12919" w:rsidP="00B12919">
      <w:pPr>
        <w:pStyle w:val="NormalWeb"/>
        <w:spacing w:before="1695" w:beforeAutospacing="0" w:after="0" w:afterAutospacing="0"/>
        <w:ind w:left="3209"/>
        <w:rPr>
          <w:lang w:val="uk-UA"/>
        </w:rPr>
      </w:pPr>
      <w:r w:rsidRPr="002255FF">
        <w:rPr>
          <w:rFonts w:ascii="Times" w:hAnsi="Times" w:cs="Times"/>
          <w:b/>
          <w:bCs/>
          <w:color w:val="000000"/>
          <w:sz w:val="32"/>
          <w:szCs w:val="32"/>
          <w:lang w:val="uk-UA"/>
        </w:rPr>
        <w:t>Лабораторна робота № 1</w:t>
      </w:r>
    </w:p>
    <w:p w14:paraId="3AD8081A" w14:textId="24D5054D" w:rsidR="00B21A30" w:rsidRDefault="00B12919" w:rsidP="00B21A30">
      <w:pPr>
        <w:pStyle w:val="NormalWeb"/>
        <w:spacing w:before="43" w:beforeAutospacing="0" w:after="0" w:afterAutospacing="0"/>
        <w:ind w:left="510"/>
        <w:jc w:val="center"/>
        <w:rPr>
          <w:rFonts w:ascii="Times" w:hAnsi="Times" w:cs="Times"/>
          <w:color w:val="000000"/>
          <w:sz w:val="32"/>
          <w:szCs w:val="32"/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з </w:t>
      </w:r>
      <w:r w:rsidR="00B21A30">
        <w:rPr>
          <w:rFonts w:ascii="Times" w:hAnsi="Times" w:cs="Times"/>
          <w:color w:val="000000"/>
          <w:sz w:val="32"/>
          <w:szCs w:val="32"/>
          <w:lang w:val="uk-UA"/>
        </w:rPr>
        <w:t>курсу «Спеціальні розділи обчислювальної математики»</w:t>
      </w:r>
    </w:p>
    <w:p w14:paraId="749AC25A" w14:textId="77777777" w:rsidR="00B21A30" w:rsidRDefault="00B21A30" w:rsidP="00B21A30">
      <w:pPr>
        <w:pStyle w:val="NormalWeb"/>
        <w:spacing w:before="43" w:beforeAutospacing="0" w:after="0" w:afterAutospacing="0"/>
        <w:ind w:left="510"/>
        <w:rPr>
          <w:rFonts w:ascii="Times" w:hAnsi="Times" w:cs="Times"/>
          <w:color w:val="000000"/>
          <w:sz w:val="32"/>
          <w:szCs w:val="32"/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з теми «Методи розв'язування нелінійних алгебраїчних рівнянь»</w:t>
      </w:r>
    </w:p>
    <w:p w14:paraId="2879459C" w14:textId="3D247638" w:rsidR="00B12919" w:rsidRPr="002255FF" w:rsidRDefault="00B12919" w:rsidP="00B12919">
      <w:pPr>
        <w:pStyle w:val="NormalWeb"/>
        <w:spacing w:before="43" w:beforeAutospacing="0" w:after="0" w:afterAutospacing="0"/>
        <w:ind w:left="510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 </w:t>
      </w:r>
    </w:p>
    <w:p w14:paraId="4F702B37" w14:textId="18CFA1CD" w:rsidR="00B12919" w:rsidRPr="002255FF" w:rsidRDefault="00B12919" w:rsidP="00B12919">
      <w:pPr>
        <w:pStyle w:val="NormalWeb"/>
        <w:spacing w:before="52" w:beforeAutospacing="0" w:after="0" w:afterAutospacing="0"/>
        <w:ind w:left="3798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Варіант № 1</w:t>
      </w:r>
      <w:r w:rsidR="00B21A30">
        <w:rPr>
          <w:rFonts w:ascii="Times" w:hAnsi="Times" w:cs="Times"/>
          <w:color w:val="000000"/>
          <w:sz w:val="32"/>
          <w:szCs w:val="32"/>
          <w:lang w:val="uk-UA"/>
        </w:rPr>
        <w:t>4</w:t>
      </w:r>
    </w:p>
    <w:p w14:paraId="1D36CA01" w14:textId="08EC444D" w:rsidR="00B12919" w:rsidRPr="002255FF" w:rsidRDefault="00B21A30" w:rsidP="00B12919">
      <w:pPr>
        <w:pStyle w:val="NormalWeb"/>
        <w:spacing w:before="2167" w:beforeAutospacing="0" w:after="0" w:afterAutospacing="0"/>
        <w:ind w:right="437"/>
        <w:jc w:val="right"/>
        <w:rPr>
          <w:lang w:val="uk-UA"/>
        </w:rPr>
      </w:pPr>
      <w:r>
        <w:rPr>
          <w:rFonts w:ascii="Times" w:hAnsi="Times" w:cs="Times"/>
          <w:color w:val="000000"/>
          <w:sz w:val="32"/>
          <w:szCs w:val="32"/>
          <w:lang w:val="uk-UA"/>
        </w:rPr>
        <w:t>Виконав студент 3</w:t>
      </w:r>
      <w:r w:rsidR="00B12919"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 курсу групи КА-91 </w:t>
      </w:r>
    </w:p>
    <w:p w14:paraId="59F046DA" w14:textId="77777777" w:rsidR="00B12919" w:rsidRPr="002255FF" w:rsidRDefault="00B12919" w:rsidP="00B12919">
      <w:pPr>
        <w:pStyle w:val="NormalWeb"/>
        <w:spacing w:before="50" w:beforeAutospacing="0" w:after="0" w:afterAutospacing="0"/>
        <w:ind w:right="436"/>
        <w:jc w:val="right"/>
        <w:rPr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Панченко Єгор Станіславович </w:t>
      </w:r>
    </w:p>
    <w:p w14:paraId="71DB05C4" w14:textId="77777777" w:rsidR="00B12919" w:rsidRPr="002255FF" w:rsidRDefault="00B12919" w:rsidP="00B12919">
      <w:pPr>
        <w:pStyle w:val="NormalWeb"/>
        <w:spacing w:before="50" w:beforeAutospacing="0" w:after="0" w:afterAutospacing="0"/>
        <w:ind w:right="441"/>
        <w:jc w:val="right"/>
        <w:rPr>
          <w:lang w:val="uk-UA"/>
        </w:rPr>
      </w:pPr>
      <w:proofErr w:type="spellStart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перевiрила</w:t>
      </w:r>
      <w:proofErr w:type="spellEnd"/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 старший викладач </w:t>
      </w:r>
    </w:p>
    <w:p w14:paraId="1BCB7CF5" w14:textId="77777777" w:rsidR="00B21A30" w:rsidRDefault="00B12919" w:rsidP="00B21A30">
      <w:pPr>
        <w:pStyle w:val="NormalWeb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 xml:space="preserve">Хоменко Ольга </w:t>
      </w:r>
      <w:proofErr w:type="spellStart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Володимирiвна</w:t>
      </w:r>
      <w:proofErr w:type="spellEnd"/>
      <w:r w:rsidRPr="002255FF">
        <w:rPr>
          <w:rFonts w:ascii="Times" w:hAnsi="Times" w:cs="Times"/>
          <w:color w:val="000000"/>
          <w:sz w:val="32"/>
          <w:szCs w:val="32"/>
          <w:lang w:val="uk-UA"/>
        </w:rPr>
        <w:t> </w:t>
      </w:r>
    </w:p>
    <w:p w14:paraId="46B810FE" w14:textId="77777777" w:rsidR="00B21A30" w:rsidRDefault="00B21A30" w:rsidP="00B21A30">
      <w:pPr>
        <w:pStyle w:val="NormalWeb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58247FAD" w14:textId="77777777" w:rsidR="00B21A30" w:rsidRDefault="00B21A30" w:rsidP="00B21A30">
      <w:pPr>
        <w:pStyle w:val="NormalWeb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3B6B2CBA" w14:textId="77777777" w:rsidR="00B21A30" w:rsidRDefault="00B21A30" w:rsidP="00B21A30">
      <w:pPr>
        <w:pStyle w:val="NormalWeb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6B534FED" w14:textId="77777777" w:rsidR="00B21A30" w:rsidRDefault="00B21A30" w:rsidP="00B21A30">
      <w:pPr>
        <w:pStyle w:val="NormalWeb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08F0E511" w14:textId="77777777" w:rsidR="00B21A30" w:rsidRDefault="00B21A30" w:rsidP="00B21A30">
      <w:pPr>
        <w:pStyle w:val="NormalWeb"/>
        <w:spacing w:before="52" w:beforeAutospacing="0" w:after="0" w:afterAutospacing="0"/>
        <w:ind w:right="440"/>
        <w:jc w:val="right"/>
        <w:rPr>
          <w:rFonts w:ascii="Times" w:hAnsi="Times" w:cs="Times"/>
          <w:color w:val="000000"/>
          <w:sz w:val="32"/>
          <w:szCs w:val="32"/>
          <w:lang w:val="uk-UA"/>
        </w:rPr>
      </w:pPr>
    </w:p>
    <w:p w14:paraId="11A56C9C" w14:textId="16FC5B77" w:rsidR="00153328" w:rsidRDefault="00B12919" w:rsidP="00B21A30">
      <w:pPr>
        <w:pStyle w:val="NormalWeb"/>
        <w:spacing w:before="52" w:beforeAutospacing="0" w:after="0" w:afterAutospacing="0"/>
        <w:ind w:right="440"/>
        <w:jc w:val="center"/>
        <w:rPr>
          <w:rFonts w:ascii="Times" w:hAnsi="Times" w:cs="Times"/>
          <w:color w:val="000000"/>
          <w:sz w:val="32"/>
          <w:szCs w:val="32"/>
          <w:lang w:val="uk-UA"/>
        </w:rPr>
      </w:pPr>
      <w:r w:rsidRPr="002255FF">
        <w:rPr>
          <w:rFonts w:ascii="Times" w:hAnsi="Times" w:cs="Times"/>
          <w:color w:val="000000"/>
          <w:sz w:val="32"/>
          <w:szCs w:val="32"/>
          <w:lang w:val="uk-UA"/>
        </w:rPr>
        <w:t>Київ-2021</w:t>
      </w:r>
    </w:p>
    <w:p w14:paraId="1244558C" w14:textId="103C8DE6" w:rsidR="00153328" w:rsidRPr="002255FF" w:rsidRDefault="00153328" w:rsidP="00153328">
      <w:pPr>
        <w:pStyle w:val="NormalWeb"/>
        <w:spacing w:before="0" w:beforeAutospacing="0" w:after="0" w:afterAutospacing="0" w:line="360" w:lineRule="auto"/>
        <w:ind w:hanging="709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lastRenderedPageBreak/>
        <w:tab/>
      </w:r>
      <w:r w:rsidRPr="002255FF">
        <w:rPr>
          <w:b/>
          <w:color w:val="000000"/>
          <w:sz w:val="28"/>
          <w:szCs w:val="32"/>
          <w:lang w:val="uk-UA"/>
        </w:rPr>
        <w:tab/>
        <w:t xml:space="preserve">Завдання: </w:t>
      </w:r>
      <w:r w:rsidR="006172B4">
        <w:rPr>
          <w:b/>
          <w:color w:val="000000"/>
          <w:sz w:val="28"/>
          <w:szCs w:val="32"/>
          <w:lang w:val="uk-UA"/>
        </w:rPr>
        <w:t xml:space="preserve">знайти найбільше власне число та відповідний власний вектор степеневим методом або методом скалярних добутків з точністю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ε=0,001</m:t>
        </m:r>
      </m:oMath>
      <w:r w:rsidR="006172B4">
        <w:rPr>
          <w:b/>
          <w:color w:val="000000"/>
          <w:sz w:val="28"/>
          <w:szCs w:val="32"/>
        </w:rPr>
        <w:t>.</w:t>
      </w:r>
      <w:r w:rsidRPr="002255FF">
        <w:rPr>
          <w:b/>
          <w:color w:val="000000"/>
          <w:sz w:val="28"/>
          <w:szCs w:val="32"/>
          <w:lang w:val="uk-UA"/>
        </w:rPr>
        <w:t xml:space="preserve"> </w:t>
      </w:r>
      <w:r w:rsidR="00BF5320">
        <w:rPr>
          <w:b/>
          <w:color w:val="000000"/>
          <w:sz w:val="28"/>
          <w:szCs w:val="32"/>
          <w:lang w:val="uk-UA"/>
        </w:rPr>
        <w:t xml:space="preserve">Також знайти всі власні числа матриці методом Якобі,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32"/>
            <w:lang w:val="uk-UA"/>
          </w:rPr>
          <m:t>LU, QR</m:t>
        </m:r>
      </m:oMath>
      <w:r w:rsidR="00BF5320">
        <w:rPr>
          <w:b/>
          <w:color w:val="000000"/>
          <w:sz w:val="28"/>
          <w:szCs w:val="32"/>
          <w:lang w:val="uk-UA"/>
        </w:rPr>
        <w:t>.</w:t>
      </w:r>
    </w:p>
    <w:p w14:paraId="4DDDF52F" w14:textId="77777777" w:rsidR="006E2550" w:rsidRDefault="009329C4" w:rsidP="006E2550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714" w:hanging="357"/>
        <w:jc w:val="both"/>
        <w:rPr>
          <w:b/>
          <w:color w:val="000000"/>
          <w:sz w:val="28"/>
          <w:szCs w:val="32"/>
          <w:lang w:val="uk-UA"/>
        </w:rPr>
      </w:pPr>
      <w:r w:rsidRPr="002255FF">
        <w:rPr>
          <w:b/>
          <w:color w:val="000000"/>
          <w:sz w:val="28"/>
          <w:szCs w:val="32"/>
          <w:lang w:val="uk-UA"/>
        </w:rPr>
        <w:t>Теоретичні відомості</w:t>
      </w:r>
    </w:p>
    <w:p w14:paraId="21E9EA3D" w14:textId="11C65E2B" w:rsidR="002255FF" w:rsidRPr="002255FF" w:rsidRDefault="006172B4" w:rsidP="006172B4">
      <w:pPr>
        <w:pStyle w:val="NormalWeb"/>
        <w:spacing w:before="0" w:beforeAutospacing="0" w:after="0" w:afterAutospacing="0" w:line="360" w:lineRule="auto"/>
        <w:ind w:left="714"/>
        <w:jc w:val="both"/>
        <w:rPr>
          <w:b/>
          <w:color w:val="000000"/>
          <w:sz w:val="28"/>
          <w:szCs w:val="32"/>
          <w:lang w:val="uk-UA"/>
        </w:rPr>
      </w:pPr>
      <w:r>
        <w:rPr>
          <w:color w:val="000000"/>
          <w:sz w:val="28"/>
          <w:szCs w:val="32"/>
          <w:lang w:val="uk-UA"/>
        </w:rPr>
        <w:t>Використаємо метод скалярних добутків</w:t>
      </w:r>
      <w:r w:rsidR="00BF5320">
        <w:rPr>
          <w:color w:val="000000"/>
          <w:sz w:val="28"/>
          <w:szCs w:val="32"/>
          <w:lang w:val="uk-UA"/>
        </w:rPr>
        <w:t xml:space="preserve"> у першому завданні та </w:t>
      </w:r>
      <m:oMath>
        <m:r>
          <w:rPr>
            <w:rFonts w:ascii="Cambria Math" w:hAnsi="Cambria Math"/>
            <w:color w:val="000000"/>
            <w:sz w:val="28"/>
            <w:szCs w:val="32"/>
            <w:lang w:val="uk-UA"/>
          </w:rPr>
          <m:t>QR</m:t>
        </m:r>
      </m:oMath>
      <w:r w:rsidR="00BF5320">
        <w:rPr>
          <w:color w:val="000000"/>
          <w:sz w:val="28"/>
          <w:szCs w:val="32"/>
          <w:lang w:val="uk-UA"/>
        </w:rPr>
        <w:t xml:space="preserve"> алгоритм у другому</w:t>
      </w:r>
      <w:r>
        <w:rPr>
          <w:color w:val="000000"/>
          <w:sz w:val="28"/>
          <w:szCs w:val="32"/>
          <w:lang w:val="uk-UA"/>
        </w:rPr>
        <w:t>.</w:t>
      </w:r>
    </w:p>
    <w:p w14:paraId="6B4FFEF5" w14:textId="3B86AF7A" w:rsidR="009329C4" w:rsidRDefault="006172B4" w:rsidP="002255F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32"/>
          <w:lang w:val="uk-UA"/>
        </w:rPr>
      </w:pPr>
      <w:r>
        <w:rPr>
          <w:b/>
          <w:color w:val="000000"/>
          <w:sz w:val="28"/>
          <w:szCs w:val="32"/>
          <w:lang w:val="uk-UA"/>
        </w:rPr>
        <w:t>Т</w:t>
      </w:r>
      <w:r w:rsidR="00BF5320">
        <w:rPr>
          <w:b/>
          <w:color w:val="000000"/>
          <w:sz w:val="28"/>
          <w:szCs w:val="32"/>
          <w:lang w:val="uk-UA"/>
        </w:rPr>
        <w:t>екст обох програм</w:t>
      </w:r>
    </w:p>
    <w:p w14:paraId="6CA50462" w14:textId="65D94EDF" w:rsidR="00BF5320" w:rsidRDefault="00BF5320" w:rsidP="006172B4">
      <w:pPr>
        <w:pStyle w:val="NormalWeb"/>
        <w:spacing w:before="0" w:beforeAutospacing="0" w:after="0" w:afterAutospacing="0" w:line="360" w:lineRule="auto"/>
        <w:ind w:left="72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158F4B" wp14:editId="7451F15D">
            <wp:simplePos x="0" y="0"/>
            <wp:positionH relativeFrom="margin">
              <wp:align>center</wp:align>
            </wp:positionH>
            <wp:positionV relativeFrom="page">
              <wp:posOffset>2895600</wp:posOffset>
            </wp:positionV>
            <wp:extent cx="4977130" cy="6858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9" b="13615"/>
                    <a:stretch/>
                  </pic:blipFill>
                  <pic:spPr bwMode="auto">
                    <a:xfrm>
                      <a:off x="0" y="0"/>
                      <a:ext cx="4977130" cy="685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51E6886" w14:textId="1C723EA0" w:rsidR="00BF5320" w:rsidRDefault="00BF5320" w:rsidP="006172B4">
      <w:pPr>
        <w:pStyle w:val="NormalWeb"/>
        <w:spacing w:before="0" w:beforeAutospacing="0" w:after="0" w:afterAutospacing="0" w:line="360" w:lineRule="auto"/>
        <w:ind w:left="720"/>
        <w:jc w:val="both"/>
        <w:rPr>
          <w:noProof/>
        </w:rPr>
      </w:pPr>
      <w:r w:rsidRPr="00BF5320">
        <w:rPr>
          <w:noProof/>
        </w:rPr>
        <w:t xml:space="preserve"> </w:t>
      </w:r>
    </w:p>
    <w:p w14:paraId="3EFB3F10" w14:textId="6E18726B" w:rsidR="006172B4" w:rsidRPr="006172B4" w:rsidRDefault="00BF5320" w:rsidP="006172B4">
      <w:pPr>
        <w:pStyle w:val="NormalWeb"/>
        <w:spacing w:before="0" w:beforeAutospacing="0" w:after="0" w:afterAutospacing="0" w:line="360" w:lineRule="auto"/>
        <w:ind w:left="720"/>
        <w:jc w:val="both"/>
        <w:rPr>
          <w:b/>
          <w:color w:val="000000"/>
          <w:sz w:val="28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939A37" wp14:editId="38374FC4">
            <wp:simplePos x="0" y="0"/>
            <wp:positionH relativeFrom="margin">
              <wp:align>center</wp:align>
            </wp:positionH>
            <wp:positionV relativeFrom="margin">
              <wp:posOffset>-228600</wp:posOffset>
            </wp:positionV>
            <wp:extent cx="4977130" cy="75514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79"/>
                    <a:stretch/>
                  </pic:blipFill>
                  <pic:spPr bwMode="auto">
                    <a:xfrm>
                      <a:off x="0" y="0"/>
                      <a:ext cx="4977130" cy="755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23238E" w14:textId="52860FE3" w:rsidR="006172B4" w:rsidRPr="00185A97" w:rsidRDefault="006172B4" w:rsidP="002255FF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  <w:lang w:val="uk-UA"/>
        </w:rPr>
      </w:pPr>
      <w:r w:rsidRPr="00185A97">
        <w:rPr>
          <w:b/>
          <w:color w:val="000000"/>
          <w:sz w:val="28"/>
          <w:szCs w:val="28"/>
          <w:lang w:val="uk-UA"/>
        </w:rPr>
        <w:t>Висновок</w:t>
      </w:r>
    </w:p>
    <w:p w14:paraId="76F4E141" w14:textId="2C7352C9" w:rsidR="006E2550" w:rsidRPr="00185A97" w:rsidRDefault="00BF5320" w:rsidP="00B52C1D">
      <w:pPr>
        <w:pStyle w:val="NormalWeb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185A97">
        <w:rPr>
          <w:sz w:val="28"/>
          <w:szCs w:val="28"/>
          <w:lang w:val="uk-UA"/>
        </w:rPr>
        <w:t xml:space="preserve">У ході виконання лабораторної роботи було реалізовано метод скалярних добутків та </w:t>
      </w:r>
      <m:oMath>
        <m:r>
          <w:rPr>
            <w:rFonts w:ascii="Cambria Math" w:hAnsi="Cambria Math"/>
            <w:sz w:val="28"/>
            <w:szCs w:val="28"/>
            <w:lang w:val="uk-UA"/>
          </w:rPr>
          <m:t>QR</m:t>
        </m:r>
      </m:oMath>
      <w:r w:rsidRPr="00185A97">
        <w:rPr>
          <w:sz w:val="28"/>
          <w:szCs w:val="28"/>
          <w:lang w:val="uk-UA"/>
        </w:rPr>
        <w:t xml:space="preserve"> алгоритм. Я навчився застосовувати ці методи, зрозумів теорію, яка за цим стоїть.</w:t>
      </w:r>
      <w:bookmarkStart w:id="0" w:name="_GoBack"/>
      <w:bookmarkEnd w:id="0"/>
    </w:p>
    <w:sectPr w:rsidR="006E2550" w:rsidRPr="00185A97" w:rsidSect="00B12919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D076D9" w14:textId="77777777" w:rsidR="00CE464C" w:rsidRDefault="00CE464C" w:rsidP="00B12919">
      <w:pPr>
        <w:spacing w:after="0" w:line="240" w:lineRule="auto"/>
      </w:pPr>
      <w:r>
        <w:separator/>
      </w:r>
    </w:p>
  </w:endnote>
  <w:endnote w:type="continuationSeparator" w:id="0">
    <w:p w14:paraId="44051656" w14:textId="77777777" w:rsidR="00CE464C" w:rsidRDefault="00CE464C" w:rsidP="00B1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1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16B93" w14:textId="174ABEF3" w:rsidR="006E2550" w:rsidRDefault="006E25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A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8D766" w14:textId="77777777" w:rsidR="006E2550" w:rsidRDefault="006E2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CB255" w14:textId="77777777" w:rsidR="00CE464C" w:rsidRDefault="00CE464C" w:rsidP="00B12919">
      <w:pPr>
        <w:spacing w:after="0" w:line="240" w:lineRule="auto"/>
      </w:pPr>
      <w:r>
        <w:separator/>
      </w:r>
    </w:p>
  </w:footnote>
  <w:footnote w:type="continuationSeparator" w:id="0">
    <w:p w14:paraId="19716214" w14:textId="77777777" w:rsidR="00CE464C" w:rsidRDefault="00CE464C" w:rsidP="00B12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CAC"/>
    <w:multiLevelType w:val="hybridMultilevel"/>
    <w:tmpl w:val="66E8617C"/>
    <w:lvl w:ilvl="0" w:tplc="0409000F">
      <w:start w:val="1"/>
      <w:numFmt w:val="decimal"/>
      <w:lvlText w:val="%1."/>
      <w:lvlJc w:val="left"/>
      <w:pPr>
        <w:ind w:left="3940" w:hanging="360"/>
      </w:pPr>
    </w:lvl>
    <w:lvl w:ilvl="1" w:tplc="04090019" w:tentative="1">
      <w:start w:val="1"/>
      <w:numFmt w:val="lowerLetter"/>
      <w:lvlText w:val="%2."/>
      <w:lvlJc w:val="left"/>
      <w:pPr>
        <w:ind w:left="4660" w:hanging="360"/>
      </w:pPr>
    </w:lvl>
    <w:lvl w:ilvl="2" w:tplc="0409001B" w:tentative="1">
      <w:start w:val="1"/>
      <w:numFmt w:val="lowerRoman"/>
      <w:lvlText w:val="%3."/>
      <w:lvlJc w:val="right"/>
      <w:pPr>
        <w:ind w:left="5380" w:hanging="180"/>
      </w:pPr>
    </w:lvl>
    <w:lvl w:ilvl="3" w:tplc="0409000F" w:tentative="1">
      <w:start w:val="1"/>
      <w:numFmt w:val="decimal"/>
      <w:lvlText w:val="%4."/>
      <w:lvlJc w:val="left"/>
      <w:pPr>
        <w:ind w:left="6100" w:hanging="360"/>
      </w:pPr>
    </w:lvl>
    <w:lvl w:ilvl="4" w:tplc="04090019" w:tentative="1">
      <w:start w:val="1"/>
      <w:numFmt w:val="lowerLetter"/>
      <w:lvlText w:val="%5."/>
      <w:lvlJc w:val="left"/>
      <w:pPr>
        <w:ind w:left="6820" w:hanging="360"/>
      </w:pPr>
    </w:lvl>
    <w:lvl w:ilvl="5" w:tplc="0409001B" w:tentative="1">
      <w:start w:val="1"/>
      <w:numFmt w:val="lowerRoman"/>
      <w:lvlText w:val="%6."/>
      <w:lvlJc w:val="right"/>
      <w:pPr>
        <w:ind w:left="7540" w:hanging="180"/>
      </w:pPr>
    </w:lvl>
    <w:lvl w:ilvl="6" w:tplc="0409000F" w:tentative="1">
      <w:start w:val="1"/>
      <w:numFmt w:val="decimal"/>
      <w:lvlText w:val="%7."/>
      <w:lvlJc w:val="left"/>
      <w:pPr>
        <w:ind w:left="8260" w:hanging="360"/>
      </w:pPr>
    </w:lvl>
    <w:lvl w:ilvl="7" w:tplc="04090019" w:tentative="1">
      <w:start w:val="1"/>
      <w:numFmt w:val="lowerLetter"/>
      <w:lvlText w:val="%8."/>
      <w:lvlJc w:val="left"/>
      <w:pPr>
        <w:ind w:left="8980" w:hanging="360"/>
      </w:pPr>
    </w:lvl>
    <w:lvl w:ilvl="8" w:tplc="0409001B" w:tentative="1">
      <w:start w:val="1"/>
      <w:numFmt w:val="lowerRoman"/>
      <w:lvlText w:val="%9."/>
      <w:lvlJc w:val="right"/>
      <w:pPr>
        <w:ind w:left="9700" w:hanging="180"/>
      </w:pPr>
    </w:lvl>
  </w:abstractNum>
  <w:abstractNum w:abstractNumId="1" w15:restartNumberingAfterBreak="0">
    <w:nsid w:val="256312FF"/>
    <w:multiLevelType w:val="hybridMultilevel"/>
    <w:tmpl w:val="58E24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C6163"/>
    <w:multiLevelType w:val="hybridMultilevel"/>
    <w:tmpl w:val="997A5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039C5"/>
    <w:multiLevelType w:val="hybridMultilevel"/>
    <w:tmpl w:val="D258FB90"/>
    <w:lvl w:ilvl="0" w:tplc="7A3CF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1708"/>
    <w:multiLevelType w:val="hybridMultilevel"/>
    <w:tmpl w:val="A7005A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6502B93"/>
    <w:multiLevelType w:val="hybridMultilevel"/>
    <w:tmpl w:val="ADD2D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5605C"/>
    <w:multiLevelType w:val="hybridMultilevel"/>
    <w:tmpl w:val="ECAAF726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19"/>
    <w:rsid w:val="00086AAC"/>
    <w:rsid w:val="000B32BF"/>
    <w:rsid w:val="000F0F88"/>
    <w:rsid w:val="001153C2"/>
    <w:rsid w:val="00153328"/>
    <w:rsid w:val="00185A97"/>
    <w:rsid w:val="002255FF"/>
    <w:rsid w:val="006027B4"/>
    <w:rsid w:val="006172B4"/>
    <w:rsid w:val="006E2550"/>
    <w:rsid w:val="008E3830"/>
    <w:rsid w:val="009329C4"/>
    <w:rsid w:val="00983A62"/>
    <w:rsid w:val="00A304F0"/>
    <w:rsid w:val="00B12919"/>
    <w:rsid w:val="00B21A30"/>
    <w:rsid w:val="00B52C1D"/>
    <w:rsid w:val="00BF5320"/>
    <w:rsid w:val="00CE464C"/>
    <w:rsid w:val="00D5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FFA1"/>
  <w15:chartTrackingRefBased/>
  <w15:docId w15:val="{9698D397-BC24-4446-B117-3FD873CE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2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919"/>
  </w:style>
  <w:style w:type="paragraph" w:styleId="Footer">
    <w:name w:val="footer"/>
    <w:basedOn w:val="Normal"/>
    <w:link w:val="FooterChar"/>
    <w:uiPriority w:val="99"/>
    <w:unhideWhenUsed/>
    <w:rsid w:val="00B129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919"/>
  </w:style>
  <w:style w:type="paragraph" w:styleId="ListParagraph">
    <w:name w:val="List Paragraph"/>
    <w:basedOn w:val="Normal"/>
    <w:uiPriority w:val="34"/>
    <w:qFormat/>
    <w:rsid w:val="00B129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32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5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957"/>
    <w:rsid w:val="003656D0"/>
    <w:rsid w:val="0093623F"/>
    <w:rsid w:val="009F7331"/>
    <w:rsid w:val="00B3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3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Панченко</dc:creator>
  <cp:keywords/>
  <dc:description/>
  <cp:lastModifiedBy>Егор Панченко</cp:lastModifiedBy>
  <cp:revision>5</cp:revision>
  <dcterms:created xsi:type="dcterms:W3CDTF">2021-09-28T08:36:00Z</dcterms:created>
  <dcterms:modified xsi:type="dcterms:W3CDTF">2021-09-28T08:53:00Z</dcterms:modified>
</cp:coreProperties>
</file>