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8F67" w14:textId="77777777" w:rsidR="0039169D" w:rsidRDefault="0039169D">
      <w:pPr>
        <w:pStyle w:val="BodyText"/>
        <w:spacing w:before="6"/>
        <w:rPr>
          <w:rFonts w:ascii="Times New Roman"/>
          <w:sz w:val="5"/>
        </w:rPr>
      </w:pPr>
    </w:p>
    <w:p w14:paraId="23D91D63" w14:textId="77777777" w:rsidR="0039169D" w:rsidRDefault="00000000">
      <w:pPr>
        <w:pStyle w:val="BodyText"/>
        <w:spacing w:line="30" w:lineRule="exact"/>
        <w:ind w:left="89"/>
        <w:rPr>
          <w:rFonts w:ascii="Times New Roman"/>
          <w:sz w:val="3"/>
        </w:rPr>
      </w:pPr>
      <w:r>
        <w:rPr>
          <w:rFonts w:ascii="Times New Roman"/>
          <w:sz w:val="3"/>
        </w:rPr>
      </w:r>
      <w:r>
        <w:rPr>
          <w:rFonts w:ascii="Times New Roman"/>
          <w:sz w:val="3"/>
        </w:rPr>
        <w:pict w14:anchorId="573D8638">
          <v:group id="_x0000_s2057" style="width:513.15pt;height:1.45pt;mso-position-horizontal-relative:char;mso-position-vertical-relative:line" coordsize="10263,29">
            <v:line id="_x0000_s2058" style="position:absolute" from="0,14" to="10262,14" strokeweight="1.44pt"/>
            <w10:anchorlock/>
          </v:group>
        </w:pict>
      </w:r>
    </w:p>
    <w:p w14:paraId="5B4936EE" w14:textId="788F1C9E" w:rsidR="0039169D" w:rsidRDefault="002119AB">
      <w:pPr>
        <w:tabs>
          <w:tab w:val="left" w:pos="8326"/>
        </w:tabs>
        <w:spacing w:line="242"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475950">
        <w:rPr>
          <w:sz w:val="20"/>
        </w:rPr>
        <w:t>10</w:t>
      </w:r>
      <w:r>
        <w:rPr>
          <w:sz w:val="20"/>
        </w:rPr>
        <w:tab/>
        <w:t>Revision Date:</w:t>
      </w:r>
      <w:r>
        <w:rPr>
          <w:spacing w:val="-7"/>
          <w:sz w:val="20"/>
        </w:rPr>
        <w:t xml:space="preserve"> </w:t>
      </w:r>
      <w:r w:rsidR="00F64CD3">
        <w:rPr>
          <w:sz w:val="20"/>
        </w:rPr>
        <w:t>31</w:t>
      </w:r>
      <w:r>
        <w:rPr>
          <w:sz w:val="20"/>
        </w:rPr>
        <w:t>/0</w:t>
      </w:r>
      <w:r w:rsidR="00F64CD3">
        <w:rPr>
          <w:sz w:val="20"/>
        </w:rPr>
        <w:t>8</w:t>
      </w:r>
      <w:r>
        <w:rPr>
          <w:sz w:val="20"/>
        </w:rPr>
        <w:t>/</w:t>
      </w:r>
      <w:r w:rsidR="00B4272F">
        <w:rPr>
          <w:sz w:val="20"/>
        </w:rPr>
        <w:t>2</w:t>
      </w:r>
      <w:r w:rsidR="00475950">
        <w:rPr>
          <w:sz w:val="20"/>
        </w:rPr>
        <w:t>5</w:t>
      </w:r>
    </w:p>
    <w:p w14:paraId="22CD2BBE" w14:textId="77777777" w:rsidR="0039169D" w:rsidRDefault="00000000">
      <w:pPr>
        <w:spacing w:line="268" w:lineRule="exact"/>
        <w:ind w:left="132"/>
      </w:pPr>
      <w:r>
        <w:pict w14:anchorId="6E52EAD5">
          <v:line id="_x0000_s2056" style="position:absolute;left:0;text-align:left;z-index:-251659776;mso-wrap-distance-left:0;mso-wrap-distance-right:0;mso-position-horizontal-relative:page" from="55.2pt,17.75pt" to="568.3pt,17.75pt" strokeweight="1.44pt">
            <w10:wrap type="topAndBottom" anchorx="page"/>
          </v:line>
        </w:pict>
      </w:r>
      <w:r w:rsidR="002119AB">
        <w:rPr>
          <w:sz w:val="20"/>
        </w:rPr>
        <w:t xml:space="preserve">Document No: </w:t>
      </w:r>
      <w:r w:rsidR="002119AB">
        <w:t>IMS-05.08</w:t>
      </w:r>
    </w:p>
    <w:p w14:paraId="3413E55A" w14:textId="77777777" w:rsidR="0039169D" w:rsidRDefault="0039169D">
      <w:pPr>
        <w:pStyle w:val="BodyText"/>
        <w:spacing w:before="3"/>
        <w:rPr>
          <w:sz w:val="19"/>
        </w:rPr>
      </w:pPr>
    </w:p>
    <w:p w14:paraId="7A52728D" w14:textId="77777777" w:rsidR="0039169D" w:rsidRPr="00475950" w:rsidRDefault="002119AB">
      <w:pPr>
        <w:spacing w:before="3"/>
        <w:ind w:left="3635" w:right="3631"/>
        <w:jc w:val="center"/>
        <w:rPr>
          <w:b/>
          <w:sz w:val="48"/>
        </w:rPr>
      </w:pPr>
      <w:r w:rsidRPr="00475950">
        <w:rPr>
          <w:b/>
          <w:sz w:val="48"/>
        </w:rPr>
        <w:t>VEHICLE POLICY</w:t>
      </w:r>
    </w:p>
    <w:p w14:paraId="480188A7" w14:textId="77777777" w:rsidR="0039169D" w:rsidRDefault="0039169D">
      <w:pPr>
        <w:pStyle w:val="BodyText"/>
        <w:spacing w:before="5"/>
        <w:rPr>
          <w:b/>
          <w:sz w:val="19"/>
        </w:rPr>
      </w:pPr>
    </w:p>
    <w:p w14:paraId="7DE44B33" w14:textId="77777777" w:rsidR="0039169D" w:rsidRDefault="002119AB">
      <w:pPr>
        <w:pStyle w:val="BodyText"/>
        <w:spacing w:before="56" w:line="288" w:lineRule="auto"/>
        <w:ind w:left="132"/>
      </w:pPr>
      <w:r>
        <w:t xml:space="preserve">The safe operation of </w:t>
      </w:r>
      <w:proofErr w:type="spellStart"/>
      <w:r>
        <w:rPr>
          <w:b/>
        </w:rPr>
        <w:t>Paneltec</w:t>
      </w:r>
      <w:proofErr w:type="spellEnd"/>
      <w:r>
        <w:rPr>
          <w:b/>
        </w:rPr>
        <w:t xml:space="preserve"> Pty Ltd </w:t>
      </w:r>
      <w:r>
        <w:t xml:space="preserve">company vehicles is the prime responsibility of the driver. It is </w:t>
      </w:r>
      <w:proofErr w:type="gramStart"/>
      <w:r>
        <w:t>policy,</w:t>
      </w:r>
      <w:proofErr w:type="gramEnd"/>
      <w:r>
        <w:t xml:space="preserve"> </w:t>
      </w:r>
      <w:proofErr w:type="gramStart"/>
      <w:r>
        <w:t>that where</w:t>
      </w:r>
      <w:proofErr w:type="gramEnd"/>
      <w:r>
        <w:t xml:space="preserve"> fitted seat belts must be worn and traffic laws </w:t>
      </w:r>
      <w:proofErr w:type="gramStart"/>
      <w:r>
        <w:t>followed at all times</w:t>
      </w:r>
      <w:proofErr w:type="gramEnd"/>
      <w:r>
        <w:t>.</w:t>
      </w:r>
    </w:p>
    <w:p w14:paraId="3A25F03E" w14:textId="77777777" w:rsidR="0039169D" w:rsidRDefault="0039169D">
      <w:pPr>
        <w:pStyle w:val="BodyText"/>
        <w:spacing w:before="5"/>
        <w:rPr>
          <w:sz w:val="26"/>
        </w:rPr>
      </w:pPr>
    </w:p>
    <w:p w14:paraId="5C7E5928" w14:textId="77777777" w:rsidR="0039169D" w:rsidRDefault="002119AB">
      <w:pPr>
        <w:pStyle w:val="Heading1"/>
      </w:pPr>
      <w:r>
        <w:t>Driver’s License</w:t>
      </w:r>
    </w:p>
    <w:p w14:paraId="762F3D2D" w14:textId="09CD6F48" w:rsidR="0039169D" w:rsidRDefault="002119AB">
      <w:pPr>
        <w:pStyle w:val="ListParagraph"/>
        <w:numPr>
          <w:ilvl w:val="0"/>
          <w:numId w:val="1"/>
        </w:numPr>
        <w:tabs>
          <w:tab w:val="left" w:pos="853"/>
        </w:tabs>
        <w:spacing w:line="288" w:lineRule="auto"/>
        <w:ind w:right="123"/>
        <w:jc w:val="both"/>
      </w:pPr>
      <w:r>
        <w:t xml:space="preserve">You must hold a valid driver’s </w:t>
      </w:r>
      <w:proofErr w:type="spellStart"/>
      <w:r>
        <w:t>licence</w:t>
      </w:r>
      <w:proofErr w:type="spellEnd"/>
      <w:r>
        <w:t xml:space="preserve"> of the appropriate type for the vehicles you drive and produce it on request</w:t>
      </w:r>
    </w:p>
    <w:p w14:paraId="0D4AEBE6" w14:textId="3F10FD2D" w:rsidR="0039169D" w:rsidRDefault="002119AB">
      <w:pPr>
        <w:pStyle w:val="ListParagraph"/>
        <w:numPr>
          <w:ilvl w:val="0"/>
          <w:numId w:val="1"/>
        </w:numPr>
        <w:tabs>
          <w:tab w:val="left" w:pos="853"/>
        </w:tabs>
        <w:spacing w:before="1" w:line="288" w:lineRule="auto"/>
        <w:ind w:right="124"/>
        <w:jc w:val="both"/>
      </w:pPr>
      <w:r>
        <w:t xml:space="preserve">Should you at any time have your </w:t>
      </w:r>
      <w:proofErr w:type="spellStart"/>
      <w:r>
        <w:t>licence</w:t>
      </w:r>
      <w:proofErr w:type="spellEnd"/>
      <w:r>
        <w:t xml:space="preserve"> amended/endorsed, you must immediately advise your </w:t>
      </w:r>
      <w:proofErr w:type="gramStart"/>
      <w:r>
        <w:t>Supervisor</w:t>
      </w:r>
      <w:proofErr w:type="gramEnd"/>
      <w:r>
        <w:t>, in order that your personal file can be</w:t>
      </w:r>
      <w:r>
        <w:rPr>
          <w:spacing w:val="-5"/>
        </w:rPr>
        <w:t xml:space="preserve"> </w:t>
      </w:r>
      <w:r>
        <w:t>updated</w:t>
      </w:r>
    </w:p>
    <w:p w14:paraId="0E489679" w14:textId="70C9AA20" w:rsidR="0039169D" w:rsidRDefault="002119AB">
      <w:pPr>
        <w:pStyle w:val="ListParagraph"/>
        <w:numPr>
          <w:ilvl w:val="0"/>
          <w:numId w:val="1"/>
        </w:numPr>
        <w:tabs>
          <w:tab w:val="left" w:pos="853"/>
        </w:tabs>
        <w:spacing w:before="0" w:line="288" w:lineRule="auto"/>
        <w:ind w:left="853" w:right="123" w:hanging="361"/>
        <w:jc w:val="both"/>
      </w:pPr>
      <w:r>
        <w:t xml:space="preserve">Your </w:t>
      </w:r>
      <w:proofErr w:type="gramStart"/>
      <w:r>
        <w:t>Supervisor</w:t>
      </w:r>
      <w:proofErr w:type="gramEnd"/>
      <w:r>
        <w:t xml:space="preserve"> may request to sight your </w:t>
      </w:r>
      <w:proofErr w:type="spellStart"/>
      <w:r>
        <w:t>licence</w:t>
      </w:r>
      <w:proofErr w:type="spellEnd"/>
      <w:r>
        <w:t xml:space="preserve"> periodically and may also carry out a license </w:t>
      </w:r>
      <w:r w:rsidR="00D02241">
        <w:t>search with</w:t>
      </w:r>
      <w:r>
        <w:t xml:space="preserve"> the Police to verify its</w:t>
      </w:r>
      <w:r>
        <w:rPr>
          <w:spacing w:val="-10"/>
        </w:rPr>
        <w:t xml:space="preserve"> </w:t>
      </w:r>
      <w:r>
        <w:t>validity</w:t>
      </w:r>
    </w:p>
    <w:p w14:paraId="11C1511D" w14:textId="77777777" w:rsidR="0039169D" w:rsidRDefault="0039169D">
      <w:pPr>
        <w:pStyle w:val="BodyText"/>
        <w:spacing w:before="4"/>
        <w:rPr>
          <w:sz w:val="26"/>
        </w:rPr>
      </w:pPr>
    </w:p>
    <w:p w14:paraId="40517F01" w14:textId="77777777" w:rsidR="0039169D" w:rsidRDefault="002119AB">
      <w:pPr>
        <w:pStyle w:val="Heading1"/>
      </w:pPr>
      <w:r>
        <w:t>Traffic Offences</w:t>
      </w:r>
    </w:p>
    <w:p w14:paraId="11822F6B" w14:textId="3A6F6114" w:rsidR="0039169D" w:rsidRDefault="002119AB">
      <w:pPr>
        <w:pStyle w:val="ListParagraph"/>
        <w:numPr>
          <w:ilvl w:val="0"/>
          <w:numId w:val="1"/>
        </w:numPr>
        <w:tabs>
          <w:tab w:val="left" w:pos="853"/>
        </w:tabs>
        <w:spacing w:line="288" w:lineRule="auto"/>
        <w:ind w:right="123"/>
        <w:jc w:val="both"/>
      </w:pPr>
      <w:r>
        <w:t xml:space="preserve">If you receive a Traffic Offence or other infringement notice in respect of your vehicle, you must make a written report to your </w:t>
      </w:r>
      <w:proofErr w:type="gramStart"/>
      <w:r>
        <w:t>Supervisor</w:t>
      </w:r>
      <w:proofErr w:type="gramEnd"/>
      <w:r>
        <w:t xml:space="preserve"> as soon </w:t>
      </w:r>
      <w:proofErr w:type="gramStart"/>
      <w:r>
        <w:t>as</w:t>
      </w:r>
      <w:proofErr w:type="gramEnd"/>
      <w:r>
        <w:t xml:space="preserve"> is</w:t>
      </w:r>
      <w:r>
        <w:rPr>
          <w:spacing w:val="-12"/>
        </w:rPr>
        <w:t xml:space="preserve"> </w:t>
      </w:r>
      <w:r>
        <w:t>practicable</w:t>
      </w:r>
    </w:p>
    <w:p w14:paraId="4A61DE7B" w14:textId="67B033B7" w:rsidR="0039169D" w:rsidRDefault="002119AB">
      <w:pPr>
        <w:pStyle w:val="ListParagraph"/>
        <w:numPr>
          <w:ilvl w:val="0"/>
          <w:numId w:val="1"/>
        </w:numPr>
        <w:tabs>
          <w:tab w:val="left" w:pos="853"/>
        </w:tabs>
        <w:spacing w:before="1" w:line="288" w:lineRule="auto"/>
        <w:ind w:right="126"/>
        <w:jc w:val="both"/>
      </w:pPr>
      <w:r>
        <w:t xml:space="preserve">The driver is responsible for the </w:t>
      </w:r>
      <w:proofErr w:type="gramStart"/>
      <w:r>
        <w:t>manner in which</w:t>
      </w:r>
      <w:proofErr w:type="gramEnd"/>
      <w:r>
        <w:t xml:space="preserve"> the vehicle is driven. As such the driver is responsible for any driver-responsible fines imposed </w:t>
      </w:r>
      <w:proofErr w:type="gramStart"/>
      <w:r>
        <w:t>as a result of</w:t>
      </w:r>
      <w:proofErr w:type="gramEnd"/>
      <w:r>
        <w:t xml:space="preserve"> any traffic offence</w:t>
      </w:r>
      <w:r w:rsidR="00F64755">
        <w:t>, including parking</w:t>
      </w:r>
      <w:r w:rsidR="004D1C2D">
        <w:t>,</w:t>
      </w:r>
      <w:r>
        <w:t xml:space="preserve"> committed while in charge of the vehicle</w:t>
      </w:r>
    </w:p>
    <w:p w14:paraId="27A100E2" w14:textId="5DEC05B2" w:rsidR="0039169D" w:rsidRDefault="002119AB">
      <w:pPr>
        <w:pStyle w:val="ListParagraph"/>
        <w:numPr>
          <w:ilvl w:val="0"/>
          <w:numId w:val="1"/>
        </w:numPr>
        <w:tabs>
          <w:tab w:val="left" w:pos="852"/>
          <w:tab w:val="left" w:pos="853"/>
        </w:tabs>
        <w:spacing w:before="1"/>
      </w:pPr>
      <w:r>
        <w:t>Compliance &amp; Enforcement laws also apply to</w:t>
      </w:r>
      <w:r>
        <w:rPr>
          <w:spacing w:val="-2"/>
        </w:rPr>
        <w:t xml:space="preserve"> </w:t>
      </w:r>
      <w:r>
        <w:t>drivers</w:t>
      </w:r>
    </w:p>
    <w:p w14:paraId="66AB9CAA" w14:textId="77777777" w:rsidR="0039169D" w:rsidRDefault="0039169D">
      <w:pPr>
        <w:pStyle w:val="BodyText"/>
        <w:spacing w:before="8"/>
        <w:rPr>
          <w:sz w:val="30"/>
        </w:rPr>
      </w:pPr>
    </w:p>
    <w:p w14:paraId="60A6194C" w14:textId="77777777" w:rsidR="0039169D" w:rsidRDefault="002119AB">
      <w:pPr>
        <w:pStyle w:val="Heading1"/>
      </w:pPr>
      <w:r>
        <w:t>Reporting of Accidents, Incidents or a Near Miss</w:t>
      </w:r>
    </w:p>
    <w:p w14:paraId="5F2555E5" w14:textId="77777777" w:rsidR="0039169D" w:rsidRDefault="002119AB">
      <w:pPr>
        <w:pStyle w:val="BodyText"/>
        <w:spacing w:before="53" w:line="290" w:lineRule="auto"/>
        <w:ind w:left="132" w:hanging="1"/>
      </w:pPr>
      <w:r>
        <w:t xml:space="preserve">Vehicle Accidents must be reported to your </w:t>
      </w:r>
      <w:proofErr w:type="gramStart"/>
      <w:r>
        <w:t>Supervisor</w:t>
      </w:r>
      <w:proofErr w:type="gramEnd"/>
      <w:r>
        <w:t xml:space="preserve"> as soon as practicable after the site has been made safe, with a full personal description given on return to work where the required paperwork is to be completed.</w:t>
      </w:r>
    </w:p>
    <w:p w14:paraId="365D1180" w14:textId="77777777" w:rsidR="0039169D" w:rsidRDefault="002119AB">
      <w:pPr>
        <w:pStyle w:val="BodyText"/>
        <w:spacing w:line="288" w:lineRule="auto"/>
        <w:ind w:left="132" w:right="18"/>
      </w:pPr>
      <w:r>
        <w:t xml:space="preserve">Incidents or a Near Miss must be reported to your </w:t>
      </w:r>
      <w:proofErr w:type="gramStart"/>
      <w:r>
        <w:t>Supervisor</w:t>
      </w:r>
      <w:proofErr w:type="gramEnd"/>
      <w:r>
        <w:t xml:space="preserve"> as soon as practicable, and in any case within 48 hours using the incident/hazard report form.</w:t>
      </w:r>
    </w:p>
    <w:p w14:paraId="2B753724" w14:textId="77777777" w:rsidR="0039169D" w:rsidRDefault="0039169D">
      <w:pPr>
        <w:pStyle w:val="BodyText"/>
        <w:spacing w:before="1"/>
        <w:rPr>
          <w:sz w:val="26"/>
        </w:rPr>
      </w:pPr>
    </w:p>
    <w:p w14:paraId="4AD1192C" w14:textId="77777777" w:rsidR="0039169D" w:rsidRDefault="002119AB">
      <w:pPr>
        <w:pStyle w:val="Heading1"/>
        <w:spacing w:before="1"/>
      </w:pPr>
      <w:r>
        <w:t>Security</w:t>
      </w:r>
    </w:p>
    <w:p w14:paraId="52BF968F" w14:textId="42A357CE" w:rsidR="0039169D" w:rsidRDefault="002119AB">
      <w:pPr>
        <w:pStyle w:val="ListParagraph"/>
        <w:numPr>
          <w:ilvl w:val="0"/>
          <w:numId w:val="1"/>
        </w:numPr>
        <w:tabs>
          <w:tab w:val="left" w:pos="852"/>
          <w:tab w:val="left" w:pos="853"/>
        </w:tabs>
        <w:spacing w:before="52"/>
      </w:pPr>
      <w:r>
        <w:t xml:space="preserve">Security, of vehicles particularly outside the premises </w:t>
      </w:r>
      <w:proofErr w:type="gramStart"/>
      <w:r>
        <w:t>itself</w:t>
      </w:r>
      <w:proofErr w:type="gramEnd"/>
      <w:r>
        <w:t xml:space="preserve">, </w:t>
      </w:r>
      <w:proofErr w:type="gramStart"/>
      <w:r>
        <w:t>are</w:t>
      </w:r>
      <w:proofErr w:type="gramEnd"/>
      <w:r>
        <w:t xml:space="preserve"> of the utmost</w:t>
      </w:r>
      <w:r>
        <w:rPr>
          <w:spacing w:val="-17"/>
        </w:rPr>
        <w:t xml:space="preserve"> </w:t>
      </w:r>
      <w:r>
        <w:t>importance</w:t>
      </w:r>
    </w:p>
    <w:p w14:paraId="1AFFC32B" w14:textId="0F6C4105" w:rsidR="0039169D" w:rsidRDefault="002119AB">
      <w:pPr>
        <w:pStyle w:val="ListParagraph"/>
        <w:numPr>
          <w:ilvl w:val="0"/>
          <w:numId w:val="1"/>
        </w:numPr>
        <w:tabs>
          <w:tab w:val="left" w:pos="853"/>
        </w:tabs>
        <w:spacing w:line="290" w:lineRule="auto"/>
        <w:ind w:right="127"/>
        <w:jc w:val="both"/>
      </w:pPr>
      <w:r>
        <w:t xml:space="preserve">You are prohibited from carrying </w:t>
      </w:r>
      <w:proofErr w:type="spellStart"/>
      <w:r>
        <w:t>unauthorised</w:t>
      </w:r>
      <w:proofErr w:type="spellEnd"/>
      <w:r>
        <w:t xml:space="preserve"> </w:t>
      </w:r>
      <w:proofErr w:type="gramStart"/>
      <w:r>
        <w:t>persons</w:t>
      </w:r>
      <w:proofErr w:type="gramEnd"/>
      <w:r>
        <w:t xml:space="preserve">, loads or animals in or </w:t>
      </w:r>
      <w:proofErr w:type="gramStart"/>
      <w:r>
        <w:t>on</w:t>
      </w:r>
      <w:proofErr w:type="gramEnd"/>
      <w:r>
        <w:t xml:space="preserve"> your vehicle. (Carriage of Passengers can only be </w:t>
      </w:r>
      <w:proofErr w:type="spellStart"/>
      <w:r>
        <w:t>authorised</w:t>
      </w:r>
      <w:proofErr w:type="spellEnd"/>
      <w:r>
        <w:t xml:space="preserve"> by your</w:t>
      </w:r>
      <w:r>
        <w:rPr>
          <w:spacing w:val="-6"/>
        </w:rPr>
        <w:t xml:space="preserve"> </w:t>
      </w:r>
      <w:proofErr w:type="gramStart"/>
      <w:r>
        <w:t>Supervisor</w:t>
      </w:r>
      <w:proofErr w:type="gramEnd"/>
      <w:r>
        <w:t>)</w:t>
      </w:r>
    </w:p>
    <w:p w14:paraId="60EF0C94" w14:textId="470725B9" w:rsidR="0039169D" w:rsidRDefault="002119AB">
      <w:pPr>
        <w:pStyle w:val="ListParagraph"/>
        <w:numPr>
          <w:ilvl w:val="0"/>
          <w:numId w:val="1"/>
        </w:numPr>
        <w:tabs>
          <w:tab w:val="left" w:pos="853"/>
        </w:tabs>
        <w:spacing w:before="0" w:line="288" w:lineRule="auto"/>
        <w:ind w:right="124"/>
        <w:jc w:val="both"/>
      </w:pPr>
      <w:r>
        <w:t xml:space="preserve">The use of company </w:t>
      </w:r>
      <w:proofErr w:type="gramStart"/>
      <w:r>
        <w:t>vehicles for</w:t>
      </w:r>
      <w:proofErr w:type="gramEnd"/>
      <w:r>
        <w:t xml:space="preserve"> other than company business is prohibited unless </w:t>
      </w:r>
      <w:proofErr w:type="spellStart"/>
      <w:r>
        <w:t>authorised</w:t>
      </w:r>
      <w:proofErr w:type="spellEnd"/>
      <w:r>
        <w:t xml:space="preserve"> by your </w:t>
      </w:r>
      <w:proofErr w:type="gramStart"/>
      <w:r>
        <w:t>Supervisor</w:t>
      </w:r>
      <w:proofErr w:type="gramEnd"/>
    </w:p>
    <w:p w14:paraId="4DC2804D" w14:textId="66F16AE5" w:rsidR="0039169D" w:rsidRDefault="002119AB">
      <w:pPr>
        <w:pStyle w:val="ListParagraph"/>
        <w:numPr>
          <w:ilvl w:val="0"/>
          <w:numId w:val="1"/>
        </w:numPr>
        <w:tabs>
          <w:tab w:val="left" w:pos="853"/>
        </w:tabs>
        <w:spacing w:before="0" w:line="288" w:lineRule="auto"/>
        <w:ind w:right="124"/>
        <w:jc w:val="both"/>
      </w:pPr>
      <w:r>
        <w:t>You must not leave your vehicle unattended except for work purposes and when you are required to do so for immediate personal needs, in this event your vehicle must be parked safely, with your motor off and the vehicle</w:t>
      </w:r>
      <w:r>
        <w:rPr>
          <w:spacing w:val="-3"/>
        </w:rPr>
        <w:t xml:space="preserve"> </w:t>
      </w:r>
      <w:r>
        <w:t>secured</w:t>
      </w:r>
    </w:p>
    <w:p w14:paraId="39C0F173" w14:textId="77777777" w:rsidR="0039169D" w:rsidRDefault="0039169D">
      <w:pPr>
        <w:spacing w:line="288" w:lineRule="auto"/>
        <w:jc w:val="both"/>
        <w:sectPr w:rsidR="0039169D">
          <w:headerReference w:type="default" r:id="rId7"/>
          <w:footerReference w:type="default" r:id="rId8"/>
          <w:type w:val="continuous"/>
          <w:pgSz w:w="11910" w:h="16840"/>
          <w:pgMar w:top="1900" w:right="440" w:bottom="720" w:left="1000" w:header="224" w:footer="524" w:gutter="0"/>
          <w:pgNumType w:start="1"/>
          <w:cols w:space="720"/>
        </w:sectPr>
      </w:pPr>
    </w:p>
    <w:p w14:paraId="39FB9CB3" w14:textId="39FA8479" w:rsidR="0039169D" w:rsidRDefault="0039169D">
      <w:pPr>
        <w:pStyle w:val="BodyText"/>
        <w:spacing w:before="3"/>
        <w:rPr>
          <w:sz w:val="5"/>
        </w:rPr>
      </w:pPr>
    </w:p>
    <w:p w14:paraId="04B7434A" w14:textId="788AD063" w:rsidR="0039169D" w:rsidRDefault="00000000">
      <w:pPr>
        <w:pStyle w:val="BodyText"/>
        <w:spacing w:line="30" w:lineRule="exact"/>
        <w:ind w:left="89"/>
        <w:rPr>
          <w:sz w:val="3"/>
        </w:rPr>
      </w:pPr>
      <w:r>
        <w:rPr>
          <w:sz w:val="3"/>
        </w:rPr>
      </w:r>
      <w:r>
        <w:rPr>
          <w:sz w:val="3"/>
        </w:rPr>
        <w:pict w14:anchorId="0E6C3EBF">
          <v:group id="_x0000_s2054" style="width:513.15pt;height:1.45pt;mso-position-horizontal-relative:char;mso-position-vertical-relative:line" coordsize="10263,29">
            <v:line id="_x0000_s2055" style="position:absolute" from="0,14" to="10262,14" strokeweight="1.44pt"/>
            <w10:anchorlock/>
          </v:group>
        </w:pict>
      </w:r>
    </w:p>
    <w:p w14:paraId="059D3392" w14:textId="30629BDC" w:rsidR="0039169D" w:rsidRDefault="002119AB">
      <w:pPr>
        <w:tabs>
          <w:tab w:val="left" w:pos="8326"/>
        </w:tabs>
        <w:spacing w:line="241"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475950">
        <w:rPr>
          <w:sz w:val="20"/>
        </w:rPr>
        <w:t>10</w:t>
      </w:r>
      <w:r>
        <w:rPr>
          <w:sz w:val="20"/>
        </w:rPr>
        <w:tab/>
        <w:t>Revision Date:</w:t>
      </w:r>
      <w:r>
        <w:rPr>
          <w:spacing w:val="-7"/>
          <w:sz w:val="20"/>
        </w:rPr>
        <w:t xml:space="preserve"> </w:t>
      </w:r>
      <w:r w:rsidR="00F64CD3">
        <w:rPr>
          <w:sz w:val="20"/>
        </w:rPr>
        <w:t>31</w:t>
      </w:r>
      <w:r>
        <w:rPr>
          <w:sz w:val="20"/>
        </w:rPr>
        <w:t>/0</w:t>
      </w:r>
      <w:r w:rsidR="00F64CD3">
        <w:rPr>
          <w:sz w:val="20"/>
        </w:rPr>
        <w:t>8</w:t>
      </w:r>
      <w:r>
        <w:rPr>
          <w:sz w:val="20"/>
        </w:rPr>
        <w:t>/</w:t>
      </w:r>
      <w:r w:rsidR="00B4272F">
        <w:rPr>
          <w:sz w:val="20"/>
        </w:rPr>
        <w:t>2</w:t>
      </w:r>
      <w:r w:rsidR="00475950">
        <w:rPr>
          <w:sz w:val="20"/>
        </w:rPr>
        <w:t>5</w:t>
      </w:r>
    </w:p>
    <w:p w14:paraId="7AD018AA" w14:textId="235E3B4E" w:rsidR="0039169D" w:rsidRDefault="00000000">
      <w:pPr>
        <w:spacing w:line="268" w:lineRule="exact"/>
        <w:ind w:left="132"/>
      </w:pPr>
      <w:r>
        <w:pict w14:anchorId="69AFECF1">
          <v:line id="_x0000_s2053" style="position:absolute;left:0;text-align:left;z-index:-251658752;mso-wrap-distance-left:0;mso-wrap-distance-right:0;mso-position-horizontal-relative:page" from="55.2pt,17.75pt" to="568.3pt,17.75pt" strokeweight="1.44pt">
            <w10:wrap type="topAndBottom" anchorx="page"/>
          </v:line>
        </w:pict>
      </w:r>
      <w:r w:rsidR="002119AB">
        <w:rPr>
          <w:sz w:val="20"/>
        </w:rPr>
        <w:t xml:space="preserve">Document No: </w:t>
      </w:r>
      <w:r w:rsidR="002119AB">
        <w:t>IMS-05.08</w:t>
      </w:r>
      <w:r w:rsidR="00E446A5">
        <w:rPr>
          <w:noProof/>
        </w:rPr>
        <w:drawing>
          <wp:inline distT="0" distB="0" distL="0" distR="0" wp14:anchorId="66111F3D" wp14:editId="11E899BA">
            <wp:extent cx="429895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8950" cy="1828800"/>
                    </a:xfrm>
                    <a:prstGeom prst="rect">
                      <a:avLst/>
                    </a:prstGeom>
                    <a:noFill/>
                    <a:ln>
                      <a:noFill/>
                    </a:ln>
                  </pic:spPr>
                </pic:pic>
              </a:graphicData>
            </a:graphic>
          </wp:inline>
        </w:drawing>
      </w:r>
    </w:p>
    <w:p w14:paraId="1C4F2D8B" w14:textId="77777777" w:rsidR="0039169D" w:rsidRDefault="0039169D">
      <w:pPr>
        <w:pStyle w:val="BodyText"/>
        <w:spacing w:before="11"/>
        <w:rPr>
          <w:sz w:val="14"/>
        </w:rPr>
      </w:pPr>
    </w:p>
    <w:p w14:paraId="2492E3AC" w14:textId="3818970A" w:rsidR="0039169D" w:rsidRDefault="002119AB">
      <w:pPr>
        <w:pStyle w:val="Heading1"/>
        <w:spacing w:before="56"/>
      </w:pPr>
      <w:r>
        <w:t>Mobile phones &amp; other equipment</w:t>
      </w:r>
    </w:p>
    <w:p w14:paraId="3234FD79" w14:textId="205FDCD9" w:rsidR="0039169D" w:rsidRDefault="002119AB">
      <w:pPr>
        <w:pStyle w:val="ListParagraph"/>
        <w:numPr>
          <w:ilvl w:val="0"/>
          <w:numId w:val="1"/>
        </w:numPr>
        <w:tabs>
          <w:tab w:val="left" w:pos="852"/>
          <w:tab w:val="left" w:pos="853"/>
        </w:tabs>
        <w:spacing w:line="288" w:lineRule="auto"/>
        <w:ind w:right="120"/>
      </w:pPr>
      <w:r>
        <w:t xml:space="preserve">The operation of mobile phones, radio telephones, and CB sets in vehicles whilst the vehicle is in </w:t>
      </w:r>
      <w:proofErr w:type="gramStart"/>
      <w:r>
        <w:t>motion  is</w:t>
      </w:r>
      <w:proofErr w:type="gramEnd"/>
      <w:r>
        <w:t xml:space="preserve"> not permitted (except where a </w:t>
      </w:r>
      <w:proofErr w:type="gramStart"/>
      <w:r>
        <w:t>hands free</w:t>
      </w:r>
      <w:proofErr w:type="gramEnd"/>
      <w:r>
        <w:t xml:space="preserve"> kit is</w:t>
      </w:r>
      <w:r>
        <w:rPr>
          <w:spacing w:val="-8"/>
        </w:rPr>
        <w:t xml:space="preserve"> </w:t>
      </w:r>
      <w:r>
        <w:t>used)</w:t>
      </w:r>
    </w:p>
    <w:p w14:paraId="35ECE971" w14:textId="25D8BE99" w:rsidR="0039169D" w:rsidRDefault="002119AB">
      <w:pPr>
        <w:pStyle w:val="ListParagraph"/>
        <w:numPr>
          <w:ilvl w:val="0"/>
          <w:numId w:val="1"/>
        </w:numPr>
        <w:tabs>
          <w:tab w:val="left" w:pos="852"/>
          <w:tab w:val="left" w:pos="853"/>
        </w:tabs>
        <w:spacing w:before="0" w:line="267" w:lineRule="exact"/>
      </w:pPr>
      <w:r>
        <w:t>Additional rules can be found in the mobile phone use</w:t>
      </w:r>
      <w:r>
        <w:rPr>
          <w:spacing w:val="-11"/>
        </w:rPr>
        <w:t xml:space="preserve"> </w:t>
      </w:r>
      <w:r>
        <w:t>policy</w:t>
      </w:r>
    </w:p>
    <w:p w14:paraId="5CC46FC3" w14:textId="576E7221" w:rsidR="0039169D" w:rsidRDefault="0039169D">
      <w:pPr>
        <w:pStyle w:val="BodyText"/>
        <w:spacing w:before="11"/>
        <w:rPr>
          <w:sz w:val="30"/>
        </w:rPr>
      </w:pPr>
    </w:p>
    <w:p w14:paraId="77007244" w14:textId="77777777" w:rsidR="0039169D" w:rsidRDefault="002119AB">
      <w:pPr>
        <w:pStyle w:val="Heading1"/>
      </w:pPr>
      <w:r>
        <w:t>Plant &amp; Equipment Daily Checks</w:t>
      </w:r>
    </w:p>
    <w:p w14:paraId="672C8027" w14:textId="327CDC82" w:rsidR="0039169D" w:rsidRDefault="002119AB">
      <w:pPr>
        <w:pStyle w:val="ListParagraph"/>
        <w:numPr>
          <w:ilvl w:val="0"/>
          <w:numId w:val="1"/>
        </w:numPr>
        <w:tabs>
          <w:tab w:val="left" w:pos="852"/>
          <w:tab w:val="left" w:pos="853"/>
        </w:tabs>
      </w:pPr>
      <w:r>
        <w:t>Drivers will complete daily pre-start plant checks on equipment using the appropriate forms</w:t>
      </w:r>
      <w:r>
        <w:rPr>
          <w:spacing w:val="-23"/>
        </w:rPr>
        <w:t xml:space="preserve"> </w:t>
      </w:r>
      <w:r>
        <w:t>supplied</w:t>
      </w:r>
    </w:p>
    <w:p w14:paraId="313D5646" w14:textId="77777777" w:rsidR="0039169D" w:rsidRDefault="0039169D">
      <w:pPr>
        <w:pStyle w:val="BodyText"/>
        <w:spacing w:before="11"/>
        <w:rPr>
          <w:sz w:val="30"/>
        </w:rPr>
      </w:pPr>
    </w:p>
    <w:p w14:paraId="192389CF" w14:textId="77777777" w:rsidR="0039169D" w:rsidRDefault="002119AB">
      <w:pPr>
        <w:pStyle w:val="Heading1"/>
      </w:pPr>
      <w:r>
        <w:t>Vehicle Operation</w:t>
      </w:r>
    </w:p>
    <w:p w14:paraId="036A7D87" w14:textId="1A2BE5FC" w:rsidR="0039169D" w:rsidRDefault="002119AB">
      <w:pPr>
        <w:pStyle w:val="ListParagraph"/>
        <w:numPr>
          <w:ilvl w:val="0"/>
          <w:numId w:val="1"/>
        </w:numPr>
        <w:tabs>
          <w:tab w:val="left" w:pos="852"/>
          <w:tab w:val="left" w:pos="853"/>
        </w:tabs>
      </w:pPr>
      <w:r>
        <w:t>At all times drive safely, obey all road laws and consider the safety of all road</w:t>
      </w:r>
      <w:r>
        <w:rPr>
          <w:spacing w:val="-17"/>
        </w:rPr>
        <w:t xml:space="preserve"> </w:t>
      </w:r>
      <w:r>
        <w:t>users</w:t>
      </w:r>
    </w:p>
    <w:p w14:paraId="275E67C8" w14:textId="1C88AF80" w:rsidR="0039169D" w:rsidRDefault="002119AB">
      <w:pPr>
        <w:pStyle w:val="ListParagraph"/>
        <w:numPr>
          <w:ilvl w:val="0"/>
          <w:numId w:val="1"/>
        </w:numPr>
        <w:tabs>
          <w:tab w:val="left" w:pos="852"/>
          <w:tab w:val="left" w:pos="853"/>
        </w:tabs>
        <w:spacing w:line="290" w:lineRule="auto"/>
        <w:ind w:right="127"/>
      </w:pPr>
      <w:r>
        <w:t xml:space="preserve">Drivers of heavy vehicles must have a </w:t>
      </w:r>
      <w:proofErr w:type="gramStart"/>
      <w:r>
        <w:t>zero blood</w:t>
      </w:r>
      <w:proofErr w:type="gramEnd"/>
      <w:r>
        <w:t xml:space="preserve"> alcohol level (0.00) and not under the influence of any drugs that may affect their ability to driver or operate the vehicle</w:t>
      </w:r>
      <w:r>
        <w:rPr>
          <w:spacing w:val="-16"/>
        </w:rPr>
        <w:t xml:space="preserve"> </w:t>
      </w:r>
      <w:r>
        <w:t>safely</w:t>
      </w:r>
    </w:p>
    <w:p w14:paraId="6BC01EEC" w14:textId="58F9A38D" w:rsidR="0039169D" w:rsidRDefault="002119AB">
      <w:pPr>
        <w:pStyle w:val="ListParagraph"/>
        <w:numPr>
          <w:ilvl w:val="0"/>
          <w:numId w:val="1"/>
        </w:numPr>
        <w:tabs>
          <w:tab w:val="left" w:pos="852"/>
          <w:tab w:val="left" w:pos="853"/>
        </w:tabs>
        <w:spacing w:before="0" w:line="264" w:lineRule="exact"/>
      </w:pPr>
      <w:r>
        <w:t>Company vehicles are only to be used for work activities unless otherwise</w:t>
      </w:r>
      <w:r>
        <w:rPr>
          <w:spacing w:val="-14"/>
        </w:rPr>
        <w:t xml:space="preserve"> </w:t>
      </w:r>
      <w:r>
        <w:t>arranged</w:t>
      </w:r>
    </w:p>
    <w:p w14:paraId="446F3793" w14:textId="0D5ACBF2" w:rsidR="0039169D" w:rsidRDefault="002119AB">
      <w:pPr>
        <w:pStyle w:val="ListParagraph"/>
        <w:numPr>
          <w:ilvl w:val="0"/>
          <w:numId w:val="1"/>
        </w:numPr>
        <w:tabs>
          <w:tab w:val="left" w:pos="852"/>
          <w:tab w:val="left" w:pos="853"/>
        </w:tabs>
        <w:spacing w:line="290" w:lineRule="auto"/>
        <w:ind w:right="127"/>
      </w:pPr>
      <w:r>
        <w:t>Company vehicles are permitted to carry only people and goods associated with company activities unless otherwise</w:t>
      </w:r>
      <w:r>
        <w:rPr>
          <w:spacing w:val="-3"/>
        </w:rPr>
        <w:t xml:space="preserve"> </w:t>
      </w:r>
      <w:r>
        <w:t>arranged</w:t>
      </w:r>
    </w:p>
    <w:p w14:paraId="79B3D558" w14:textId="032BCC9E" w:rsidR="0039169D" w:rsidRDefault="002119AB">
      <w:pPr>
        <w:pStyle w:val="ListParagraph"/>
        <w:numPr>
          <w:ilvl w:val="0"/>
          <w:numId w:val="1"/>
        </w:numPr>
        <w:tabs>
          <w:tab w:val="left" w:pos="852"/>
          <w:tab w:val="left" w:pos="853"/>
        </w:tabs>
        <w:spacing w:before="0" w:line="288" w:lineRule="auto"/>
        <w:ind w:right="122"/>
      </w:pPr>
      <w:r>
        <w:t>Vehicles parked overnight away from the depot must be securely parked with tools and equipment locked away or covered</w:t>
      </w:r>
      <w:r>
        <w:rPr>
          <w:spacing w:val="-5"/>
        </w:rPr>
        <w:t xml:space="preserve"> </w:t>
      </w:r>
      <w:r>
        <w:t>up</w:t>
      </w:r>
    </w:p>
    <w:p w14:paraId="030C9419" w14:textId="30490C1F" w:rsidR="0039169D" w:rsidRDefault="002119AB">
      <w:pPr>
        <w:pStyle w:val="ListParagraph"/>
        <w:numPr>
          <w:ilvl w:val="0"/>
          <w:numId w:val="1"/>
        </w:numPr>
        <w:tabs>
          <w:tab w:val="left" w:pos="852"/>
          <w:tab w:val="left" w:pos="853"/>
        </w:tabs>
        <w:spacing w:before="0" w:line="267" w:lineRule="exact"/>
      </w:pPr>
      <w:r>
        <w:t xml:space="preserve">Smoking </w:t>
      </w:r>
      <w:r w:rsidR="00CF7509">
        <w:t xml:space="preserve">or Vaping </w:t>
      </w:r>
      <w:r>
        <w:t>is not permitted in company</w:t>
      </w:r>
      <w:r>
        <w:rPr>
          <w:spacing w:val="-4"/>
        </w:rPr>
        <w:t xml:space="preserve"> </w:t>
      </w:r>
      <w:r>
        <w:t>vehicles</w:t>
      </w:r>
      <w:r w:rsidR="00CF7509">
        <w:t xml:space="preserve"> or </w:t>
      </w:r>
      <w:proofErr w:type="gramStart"/>
      <w:r w:rsidR="00CF7509">
        <w:t>plant</w:t>
      </w:r>
      <w:proofErr w:type="gramEnd"/>
    </w:p>
    <w:p w14:paraId="149A31C4" w14:textId="38AB4FD9" w:rsidR="0039169D" w:rsidRDefault="002119AB">
      <w:pPr>
        <w:pStyle w:val="ListParagraph"/>
        <w:numPr>
          <w:ilvl w:val="0"/>
          <w:numId w:val="1"/>
        </w:numPr>
        <w:tabs>
          <w:tab w:val="left" w:pos="852"/>
          <w:tab w:val="left" w:pos="853"/>
        </w:tabs>
        <w:spacing w:before="51"/>
      </w:pPr>
      <w:r>
        <w:t>Drivers are expected to display good driving habits and road courtesy when driving company</w:t>
      </w:r>
      <w:r>
        <w:rPr>
          <w:spacing w:val="-26"/>
        </w:rPr>
        <w:t xml:space="preserve"> </w:t>
      </w:r>
      <w:r>
        <w:t>vehicles</w:t>
      </w:r>
    </w:p>
    <w:p w14:paraId="7A73E5E6" w14:textId="4CB7042D" w:rsidR="0039169D" w:rsidRDefault="002119AB">
      <w:pPr>
        <w:pStyle w:val="ListParagraph"/>
        <w:numPr>
          <w:ilvl w:val="0"/>
          <w:numId w:val="1"/>
        </w:numPr>
        <w:tabs>
          <w:tab w:val="left" w:pos="852"/>
          <w:tab w:val="left" w:pos="853"/>
        </w:tabs>
      </w:pPr>
      <w:r>
        <w:t xml:space="preserve">Seat belts where fitted must be </w:t>
      </w:r>
      <w:proofErr w:type="gramStart"/>
      <w:r>
        <w:t>used at all times</w:t>
      </w:r>
      <w:proofErr w:type="gramEnd"/>
      <w:r>
        <w:t xml:space="preserve"> in accordance with the Road Safety</w:t>
      </w:r>
      <w:r>
        <w:rPr>
          <w:spacing w:val="-17"/>
        </w:rPr>
        <w:t xml:space="preserve"> </w:t>
      </w:r>
      <w:r>
        <w:t>Act</w:t>
      </w:r>
    </w:p>
    <w:p w14:paraId="4B479427" w14:textId="2996E627" w:rsidR="0039169D" w:rsidRDefault="002119AB">
      <w:pPr>
        <w:pStyle w:val="ListParagraph"/>
        <w:numPr>
          <w:ilvl w:val="0"/>
          <w:numId w:val="1"/>
        </w:numPr>
        <w:tabs>
          <w:tab w:val="left" w:pos="852"/>
          <w:tab w:val="left" w:pos="853"/>
        </w:tabs>
        <w:spacing w:line="288" w:lineRule="auto"/>
        <w:ind w:right="124"/>
      </w:pPr>
      <w:r>
        <w:t>Ignition keys must not be left in the vehicle when parked or unattended. Keys are to be kept in a secure location</w:t>
      </w:r>
    </w:p>
    <w:p w14:paraId="140B6FB7" w14:textId="357A6068" w:rsidR="0039169D" w:rsidRDefault="002119AB">
      <w:pPr>
        <w:pStyle w:val="ListParagraph"/>
        <w:numPr>
          <w:ilvl w:val="0"/>
          <w:numId w:val="1"/>
        </w:numPr>
        <w:tabs>
          <w:tab w:val="left" w:pos="852"/>
          <w:tab w:val="left" w:pos="853"/>
        </w:tabs>
        <w:spacing w:before="2" w:line="288" w:lineRule="auto"/>
        <w:ind w:right="124"/>
      </w:pPr>
      <w:r>
        <w:t>It is the driver’s responsibility to comply with any local government (council) regulations and by-laws controlling use and parking vehicles within council</w:t>
      </w:r>
      <w:r>
        <w:rPr>
          <w:spacing w:val="-7"/>
        </w:rPr>
        <w:t xml:space="preserve"> </w:t>
      </w:r>
      <w:r>
        <w:t>areas</w:t>
      </w:r>
    </w:p>
    <w:p w14:paraId="15C98744" w14:textId="4EDAE746" w:rsidR="0039169D" w:rsidRDefault="0039169D">
      <w:pPr>
        <w:pStyle w:val="BodyText"/>
        <w:spacing w:before="5"/>
        <w:rPr>
          <w:sz w:val="26"/>
        </w:rPr>
      </w:pPr>
    </w:p>
    <w:p w14:paraId="6F56EFA0" w14:textId="04B266B5" w:rsidR="0039169D" w:rsidRDefault="002119AB">
      <w:pPr>
        <w:pStyle w:val="Heading1"/>
      </w:pPr>
      <w:r>
        <w:t>Fatigue Management</w:t>
      </w:r>
    </w:p>
    <w:p w14:paraId="7533C89B" w14:textId="29176798" w:rsidR="0039169D" w:rsidRDefault="002119AB">
      <w:pPr>
        <w:pStyle w:val="ListParagraph"/>
        <w:numPr>
          <w:ilvl w:val="0"/>
          <w:numId w:val="1"/>
        </w:numPr>
        <w:tabs>
          <w:tab w:val="left" w:pos="852"/>
          <w:tab w:val="left" w:pos="853"/>
        </w:tabs>
        <w:spacing w:line="288" w:lineRule="auto"/>
        <w:ind w:right="211"/>
      </w:pPr>
      <w:r>
        <w:t>Vehicle drivers must follow the fatigue management rules set down in the company fatigue management plan</w:t>
      </w:r>
    </w:p>
    <w:p w14:paraId="5EA3C955" w14:textId="1995D229" w:rsidR="0039169D" w:rsidRDefault="0039169D">
      <w:pPr>
        <w:pStyle w:val="BodyText"/>
        <w:rPr>
          <w:sz w:val="20"/>
        </w:rPr>
      </w:pPr>
    </w:p>
    <w:p w14:paraId="4C6FB8CA" w14:textId="52A1C55C" w:rsidR="0039169D" w:rsidRDefault="0039169D">
      <w:pPr>
        <w:pStyle w:val="BodyText"/>
        <w:rPr>
          <w:sz w:val="20"/>
        </w:rPr>
      </w:pPr>
    </w:p>
    <w:p w14:paraId="75110156" w14:textId="5EF20006" w:rsidR="0039169D" w:rsidRDefault="0039169D">
      <w:pPr>
        <w:pStyle w:val="BodyText"/>
        <w:rPr>
          <w:sz w:val="20"/>
        </w:rPr>
      </w:pPr>
    </w:p>
    <w:p w14:paraId="286D25EC" w14:textId="4E60FA82" w:rsidR="0039169D" w:rsidRDefault="0039169D">
      <w:pPr>
        <w:pStyle w:val="BodyText"/>
        <w:rPr>
          <w:sz w:val="20"/>
        </w:rPr>
      </w:pPr>
    </w:p>
    <w:p w14:paraId="7E5494F0" w14:textId="27ECDF4E" w:rsidR="0039169D" w:rsidRDefault="0039169D">
      <w:pPr>
        <w:pStyle w:val="BodyText"/>
        <w:rPr>
          <w:sz w:val="20"/>
        </w:rPr>
      </w:pPr>
    </w:p>
    <w:p w14:paraId="0DE2C2F6" w14:textId="106A9A68" w:rsidR="0039169D" w:rsidRDefault="00351606">
      <w:pPr>
        <w:pStyle w:val="BodyText"/>
        <w:rPr>
          <w:sz w:val="20"/>
        </w:rPr>
      </w:pPr>
      <w:r>
        <w:rPr>
          <w:noProof/>
        </w:rPr>
        <w:drawing>
          <wp:anchor distT="0" distB="0" distL="114300" distR="114300" simplePos="0" relativeHeight="251660800" behindDoc="0" locked="0" layoutInCell="1" allowOverlap="1" wp14:anchorId="428635C0" wp14:editId="1763F6FD">
            <wp:simplePos x="0" y="0"/>
            <wp:positionH relativeFrom="column">
              <wp:posOffset>3709035</wp:posOffset>
            </wp:positionH>
            <wp:positionV relativeFrom="paragraph">
              <wp:posOffset>157480</wp:posOffset>
            </wp:positionV>
            <wp:extent cx="836930" cy="560070"/>
            <wp:effectExtent l="0" t="0" r="0" b="0"/>
            <wp:wrapThrough wrapText="bothSides">
              <wp:wrapPolygon edited="0">
                <wp:start x="0" y="0"/>
                <wp:lineTo x="0" y="20571"/>
                <wp:lineTo x="21141" y="20571"/>
                <wp:lineTo x="21141" y="0"/>
                <wp:lineTo x="0" y="0"/>
              </wp:wrapPolygon>
            </wp:wrapThrough>
            <wp:docPr id="17101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6930" cy="560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5E0FF0" w14:textId="1CD0C6E2" w:rsidR="0039169D" w:rsidRDefault="0039169D">
      <w:pPr>
        <w:pStyle w:val="BodyText"/>
        <w:spacing w:before="4"/>
        <w:rPr>
          <w:sz w:val="20"/>
        </w:rPr>
      </w:pPr>
    </w:p>
    <w:p w14:paraId="66964958" w14:textId="77777777" w:rsidR="0039169D" w:rsidRDefault="0039169D">
      <w:pPr>
        <w:rPr>
          <w:sz w:val="20"/>
        </w:rPr>
        <w:sectPr w:rsidR="0039169D">
          <w:pgSz w:w="11910" w:h="16840"/>
          <w:pgMar w:top="1900" w:right="440" w:bottom="720" w:left="1000" w:header="224" w:footer="524" w:gutter="0"/>
          <w:cols w:space="720"/>
        </w:sectPr>
      </w:pPr>
    </w:p>
    <w:p w14:paraId="2E88A909" w14:textId="5928EF4B" w:rsidR="0039169D" w:rsidRDefault="002119AB">
      <w:pPr>
        <w:pStyle w:val="Heading1"/>
        <w:tabs>
          <w:tab w:val="left" w:pos="3262"/>
        </w:tabs>
        <w:spacing w:before="57"/>
      </w:pPr>
      <w:r>
        <w:t>Signed</w:t>
      </w:r>
      <w:r>
        <w:rPr>
          <w:spacing w:val="-2"/>
        </w:rPr>
        <w:t xml:space="preserve"> </w:t>
      </w:r>
      <w:r>
        <w:t>by</w:t>
      </w:r>
      <w:r>
        <w:rPr>
          <w:spacing w:val="-1"/>
        </w:rPr>
        <w:t xml:space="preserve"> </w:t>
      </w:r>
      <w:r w:rsidR="00CF0951">
        <w:t>Director</w:t>
      </w:r>
      <w:r>
        <w:t>:</w:t>
      </w:r>
      <w:r>
        <w:tab/>
      </w:r>
      <w:r w:rsidR="00CF0951">
        <w:rPr>
          <w:u w:val="single"/>
        </w:rPr>
        <w:t>John</w:t>
      </w:r>
      <w:r>
        <w:rPr>
          <w:spacing w:val="-3"/>
          <w:u w:val="single"/>
        </w:rPr>
        <w:t xml:space="preserve"> </w:t>
      </w:r>
      <w:r>
        <w:rPr>
          <w:u w:val="single"/>
        </w:rPr>
        <w:t>Guy</w:t>
      </w:r>
    </w:p>
    <w:p w14:paraId="4BC97F9B" w14:textId="5A87B991" w:rsidR="0039169D" w:rsidRDefault="009F116F" w:rsidP="009F116F">
      <w:pPr>
        <w:spacing w:before="2"/>
        <w:ind w:right="354"/>
        <w:jc w:val="center"/>
        <w:rPr>
          <w:sz w:val="20"/>
        </w:rPr>
      </w:pPr>
      <w:r>
        <w:rPr>
          <w:sz w:val="20"/>
        </w:rPr>
        <w:t xml:space="preserve">                                                                    </w:t>
      </w:r>
      <w:r w:rsidR="002119AB">
        <w:rPr>
          <w:sz w:val="20"/>
        </w:rPr>
        <w:t>(Name)</w:t>
      </w:r>
      <w:r>
        <w:rPr>
          <w:sz w:val="20"/>
        </w:rPr>
        <w:t xml:space="preserve">                                                                    </w:t>
      </w:r>
    </w:p>
    <w:p w14:paraId="1EFD085C" w14:textId="7F09B74D" w:rsidR="00AA1DDF" w:rsidRDefault="002119AB" w:rsidP="00AA1DDF">
      <w:pPr>
        <w:spacing w:before="57"/>
        <w:ind w:left="117" w:right="1426"/>
        <w:jc w:val="center"/>
        <w:rPr>
          <w:b/>
          <w:u w:val="single"/>
        </w:rPr>
      </w:pPr>
      <w:r>
        <w:br w:type="column"/>
      </w:r>
      <w:r w:rsidR="00F64CD3">
        <w:rPr>
          <w:b/>
          <w:u w:val="single"/>
        </w:rPr>
        <w:t>31</w:t>
      </w:r>
      <w:r>
        <w:rPr>
          <w:b/>
          <w:u w:val="single"/>
        </w:rPr>
        <w:t>/0</w:t>
      </w:r>
      <w:r w:rsidR="00F64CD3">
        <w:rPr>
          <w:b/>
          <w:u w:val="single"/>
        </w:rPr>
        <w:t>8</w:t>
      </w:r>
      <w:r>
        <w:rPr>
          <w:b/>
          <w:u w:val="single"/>
        </w:rPr>
        <w:t>/</w:t>
      </w:r>
      <w:r w:rsidR="00AA1DDF">
        <w:rPr>
          <w:b/>
          <w:u w:val="single"/>
        </w:rPr>
        <w:t>2</w:t>
      </w:r>
      <w:r w:rsidR="00475950">
        <w:rPr>
          <w:b/>
          <w:u w:val="single"/>
        </w:rPr>
        <w:t>5</w:t>
      </w:r>
    </w:p>
    <w:p w14:paraId="488CA1D8" w14:textId="67A984FB" w:rsidR="009F116F" w:rsidRPr="00024D1F" w:rsidRDefault="009F116F" w:rsidP="009F116F">
      <w:pPr>
        <w:spacing w:before="57"/>
        <w:ind w:right="1426"/>
        <w:rPr>
          <w:bCs/>
        </w:rPr>
        <w:sectPr w:rsidR="009F116F" w:rsidRPr="00024D1F">
          <w:type w:val="continuous"/>
          <w:pgSz w:w="11910" w:h="16840"/>
          <w:pgMar w:top="1900" w:right="440" w:bottom="720" w:left="1000" w:header="720" w:footer="720" w:gutter="0"/>
          <w:cols w:num="2" w:space="720" w:equalWidth="0">
            <w:col w:w="4470" w:space="3558"/>
            <w:col w:w="2442"/>
          </w:cols>
        </w:sectPr>
      </w:pPr>
      <w:r>
        <w:rPr>
          <w:b/>
        </w:rPr>
        <w:t xml:space="preserve">     </w:t>
      </w:r>
      <w:r w:rsidRPr="00024D1F">
        <w:rPr>
          <w:bCs/>
          <w:u w:val="single"/>
        </w:rPr>
        <w:t>(</w:t>
      </w:r>
      <w:r w:rsidRPr="00024D1F">
        <w:rPr>
          <w:bCs/>
        </w:rPr>
        <w:t>Date</w:t>
      </w:r>
      <w:r w:rsidR="00CD254C">
        <w:rPr>
          <w:bCs/>
        </w:rPr>
        <w:t>)</w:t>
      </w:r>
    </w:p>
    <w:p w14:paraId="17A18D3E" w14:textId="77777777" w:rsidR="00AA1DDF" w:rsidRDefault="00AA1DDF">
      <w:pPr>
        <w:pStyle w:val="BodyText"/>
        <w:spacing w:before="4"/>
        <w:rPr>
          <w:sz w:val="19"/>
        </w:rPr>
      </w:pPr>
    </w:p>
    <w:p w14:paraId="4FC636EF" w14:textId="7929115A" w:rsidR="00AA1DDF" w:rsidRDefault="00CD254C" w:rsidP="00CD254C">
      <w:pPr>
        <w:rPr>
          <w:b/>
          <w:bCs/>
          <w:u w:val="single"/>
        </w:rPr>
      </w:pPr>
      <w:r>
        <w:rPr>
          <w:noProof/>
        </w:rPr>
        <w:drawing>
          <wp:inline distT="0" distB="0" distL="0" distR="0" wp14:anchorId="39C6024C" wp14:editId="0CA30841">
            <wp:extent cx="1524000" cy="513715"/>
            <wp:effectExtent l="0" t="0" r="0" b="63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1524000" cy="513715"/>
                    </a:xfrm>
                    <a:prstGeom prst="rect">
                      <a:avLst/>
                    </a:prstGeom>
                    <a:noFill/>
                    <a:ln>
                      <a:noFill/>
                    </a:ln>
                  </pic:spPr>
                </pic:pic>
              </a:graphicData>
            </a:graphic>
          </wp:inline>
        </w:drawing>
      </w:r>
      <w:r w:rsidR="00AA1DDF">
        <w:t xml:space="preserve">                     </w:t>
      </w:r>
      <w:r>
        <w:t xml:space="preserve">                      </w:t>
      </w:r>
      <w:r w:rsidR="00AA1DDF">
        <w:t xml:space="preserve">                 </w:t>
      </w:r>
      <w:r>
        <w:t xml:space="preserve">   </w:t>
      </w:r>
      <w:r w:rsidR="00AA1DDF">
        <w:t xml:space="preserve">     </w:t>
      </w:r>
      <w:r w:rsidR="00AA1DDF" w:rsidRPr="00024D1F">
        <w:t xml:space="preserve"> </w:t>
      </w:r>
      <w:r w:rsidR="00AA1DDF" w:rsidRPr="00024D1F">
        <w:rPr>
          <w:u w:val="single"/>
        </w:rPr>
        <w:t>Signature</w:t>
      </w:r>
    </w:p>
    <w:p w14:paraId="04B10657" w14:textId="77777777" w:rsidR="00CD254C" w:rsidRPr="00CD254C" w:rsidRDefault="00CD254C" w:rsidP="00CD254C"/>
    <w:p w14:paraId="7D243078" w14:textId="1F60FE5A" w:rsidR="0039169D" w:rsidRDefault="002119AB">
      <w:pPr>
        <w:pStyle w:val="Heading1"/>
        <w:spacing w:before="56"/>
        <w:ind w:left="3634" w:right="3631"/>
        <w:jc w:val="center"/>
      </w:pPr>
      <w:r>
        <w:t>Policy Review Date: July 202</w:t>
      </w:r>
      <w:r w:rsidR="00475950">
        <w:t>8</w:t>
      </w:r>
    </w:p>
    <w:sectPr w:rsidR="0039169D">
      <w:type w:val="continuous"/>
      <w:pgSz w:w="11910" w:h="16840"/>
      <w:pgMar w:top="1900" w:right="440" w:bottom="72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3001" w14:textId="77777777" w:rsidR="002C3012" w:rsidRDefault="002C3012">
      <w:r>
        <w:separator/>
      </w:r>
    </w:p>
  </w:endnote>
  <w:endnote w:type="continuationSeparator" w:id="0">
    <w:p w14:paraId="0E1A920E" w14:textId="77777777" w:rsidR="002C3012" w:rsidRDefault="002C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B6A" w14:textId="77777777" w:rsidR="0039169D" w:rsidRDefault="00000000">
    <w:pPr>
      <w:pStyle w:val="BodyText"/>
      <w:spacing w:line="14" w:lineRule="auto"/>
      <w:rPr>
        <w:sz w:val="20"/>
      </w:rPr>
    </w:pPr>
    <w:r>
      <w:pict w14:anchorId="2BA1F5FB">
        <v:line id="_x0000_s1028" style="position:absolute;z-index:-4432;mso-position-horizontal-relative:page;mso-position-vertical-relative:page" from="56.65pt,802.05pt" to="565.75pt,802.05pt" strokeweight=".20003mm">
          <w10:wrap anchorx="page" anchory="page"/>
        </v:line>
      </w:pict>
    </w:r>
    <w:r>
      <w:pict w14:anchorId="7F667446">
        <v:shapetype id="_x0000_t202" coordsize="21600,21600" o:spt="202" path="m,l,21600r21600,l21600,xe">
          <v:stroke joinstyle="miter"/>
          <v:path gradientshapeok="t" o:connecttype="rect"/>
        </v:shapetype>
        <v:shape id="_x0000_s1027" type="#_x0000_t202" style="position:absolute;margin-left:55.65pt;margin-top:803.35pt;width:80.6pt;height:11pt;z-index:-4408;mso-position-horizontal-relative:page;mso-position-vertical-relative:page" filled="f" stroked="f">
          <v:textbox style="mso-next-textbox:#_x0000_s1027" inset="0,0,0,0">
            <w:txbxContent>
              <w:p w14:paraId="1B9DE327" w14:textId="77777777" w:rsidR="0039169D" w:rsidRDefault="002119AB">
                <w:pPr>
                  <w:spacing w:line="203" w:lineRule="exact"/>
                  <w:ind w:left="20"/>
                  <w:rPr>
                    <w:sz w:val="18"/>
                  </w:rPr>
                </w:pPr>
                <w:r>
                  <w:rPr>
                    <w:sz w:val="18"/>
                  </w:rPr>
                  <w:t>Controlled Document</w:t>
                </w:r>
              </w:p>
            </w:txbxContent>
          </v:textbox>
          <w10:wrap anchorx="page" anchory="page"/>
        </v:shape>
      </w:pict>
    </w:r>
    <w:r>
      <w:pict w14:anchorId="18879652">
        <v:shape id="_x0000_s1026" type="#_x0000_t202" style="position:absolute;margin-left:246.75pt;margin-top:803.35pt;width:150.05pt;height:11pt;z-index:-4384;mso-position-horizontal-relative:page;mso-position-vertical-relative:page" filled="f" stroked="f">
          <v:textbox style="mso-next-textbox:#_x0000_s1026" inset="0,0,0,0">
            <w:txbxContent>
              <w:p w14:paraId="4F5CD6BD" w14:textId="77777777" w:rsidR="0039169D" w:rsidRDefault="002119AB">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w:r>
    <w:r>
      <w:pict w14:anchorId="249E890E">
        <v:shape id="_x0000_s1025" type="#_x0000_t202" style="position:absolute;margin-left:523.2pt;margin-top:803.35pt;width:42.35pt;height:11pt;z-index:-4360;mso-position-horizontal-relative:page;mso-position-vertical-relative:page" filled="f" stroked="f">
          <v:textbox style="mso-next-textbox:#_x0000_s1025" inset="0,0,0,0">
            <w:txbxContent>
              <w:p w14:paraId="1D253825" w14:textId="77777777" w:rsidR="0039169D" w:rsidRDefault="002119AB">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54C6" w14:textId="77777777" w:rsidR="002C3012" w:rsidRDefault="002C3012">
      <w:r>
        <w:separator/>
      </w:r>
    </w:p>
  </w:footnote>
  <w:footnote w:type="continuationSeparator" w:id="0">
    <w:p w14:paraId="16A574DF" w14:textId="77777777" w:rsidR="002C3012" w:rsidRDefault="002C3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3246" w14:textId="2B4C6D55" w:rsidR="0039169D" w:rsidRDefault="00587AB6">
    <w:pPr>
      <w:pStyle w:val="BodyText"/>
      <w:spacing w:line="14" w:lineRule="auto"/>
      <w:rPr>
        <w:sz w:val="20"/>
      </w:rPr>
    </w:pPr>
    <w:r>
      <w:rPr>
        <w:noProof/>
      </w:rPr>
      <w:drawing>
        <wp:anchor distT="0" distB="0" distL="114300" distR="114300" simplePos="0" relativeHeight="503313144" behindDoc="1" locked="0" layoutInCell="1" allowOverlap="1" wp14:anchorId="2E0B2228" wp14:editId="3F80719B">
          <wp:simplePos x="0" y="0"/>
          <wp:positionH relativeFrom="column">
            <wp:posOffset>-406400</wp:posOffset>
          </wp:positionH>
          <wp:positionV relativeFrom="paragraph">
            <wp:posOffset>-18415</wp:posOffset>
          </wp:positionV>
          <wp:extent cx="2200275" cy="451485"/>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sidR="00000000">
      <w:pict w14:anchorId="1A4D8988">
        <v:shapetype id="_x0000_t202" coordsize="21600,21600" o:spt="202" path="m,l,21600r21600,l21600,xe">
          <v:stroke joinstyle="miter"/>
          <v:path gradientshapeok="t" o:connecttype="rect"/>
        </v:shapetype>
        <v:shape id="_x0000_s1029" type="#_x0000_t202" style="position:absolute;margin-left:194.85pt;margin-top:31.75pt;width:234pt;height:64.8pt;z-index:-4456;mso-position-horizontal-relative:page;mso-position-vertical-relative:page" filled="f" stroked="f">
          <v:textbox style="mso-next-textbox:#_x0000_s1029" inset="0,0,0,0">
            <w:txbxContent>
              <w:p w14:paraId="37FEBE96" w14:textId="77777777" w:rsidR="0039169D" w:rsidRDefault="002119AB">
                <w:pPr>
                  <w:spacing w:line="468" w:lineRule="exact"/>
                  <w:ind w:left="699"/>
                  <w:rPr>
                    <w:b/>
                    <w:sz w:val="44"/>
                  </w:rPr>
                </w:pPr>
                <w:r>
                  <w:rPr>
                    <w:b/>
                    <w:sz w:val="44"/>
                  </w:rPr>
                  <w:t>PANELTEC PTY LTD</w:t>
                </w:r>
              </w:p>
              <w:p w14:paraId="42E24713" w14:textId="77777777" w:rsidR="0039169D" w:rsidRDefault="002119AB">
                <w:pPr>
                  <w:spacing w:before="19" w:line="232" w:lineRule="auto"/>
                  <w:ind w:left="188" w:right="187" w:firstLine="1123"/>
                  <w:rPr>
                    <w:b/>
                  </w:rPr>
                </w:pPr>
                <w:r>
                  <w:rPr>
                    <w:b/>
                  </w:rPr>
                  <w:t>A.B.N. 12 128 689 412 INTEGRATED MANAGEMENT SYSTEM</w:t>
                </w:r>
                <w:r>
                  <w:rPr>
                    <w:b/>
                    <w:spacing w:val="-12"/>
                  </w:rPr>
                  <w:t xml:space="preserve"> </w:t>
                </w:r>
                <w:r>
                  <w:rPr>
                    <w:b/>
                  </w:rPr>
                  <w:t>MANUAL</w:t>
                </w:r>
              </w:p>
              <w:p w14:paraId="7DCD81C9" w14:textId="77777777" w:rsidR="0039169D" w:rsidRDefault="002119AB">
                <w:pPr>
                  <w:spacing w:before="3"/>
                  <w:ind w:left="2" w:right="2"/>
                  <w:jc w:val="center"/>
                  <w:rPr>
                    <w:b/>
                  </w:rPr>
                </w:pPr>
                <w:r>
                  <w:rPr>
                    <w:b/>
                  </w:rPr>
                  <w:t>QUALITY-WORK HEALTH &amp; SAFETY-ENVIRONMENT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91D31"/>
    <w:multiLevelType w:val="hybridMultilevel"/>
    <w:tmpl w:val="1CCE851A"/>
    <w:lvl w:ilvl="0" w:tplc="AC0A7E7A">
      <w:numFmt w:val="bullet"/>
      <w:lvlText w:val=""/>
      <w:lvlJc w:val="left"/>
      <w:pPr>
        <w:ind w:left="852" w:hanging="360"/>
      </w:pPr>
      <w:rPr>
        <w:rFonts w:ascii="Symbol" w:eastAsia="Symbol" w:hAnsi="Symbol" w:cs="Symbol" w:hint="default"/>
        <w:w w:val="99"/>
        <w:sz w:val="20"/>
        <w:szCs w:val="20"/>
        <w:lang w:val="en-US" w:eastAsia="en-US" w:bidi="en-US"/>
      </w:rPr>
    </w:lvl>
    <w:lvl w:ilvl="1" w:tplc="8F06776E">
      <w:numFmt w:val="bullet"/>
      <w:lvlText w:val="•"/>
      <w:lvlJc w:val="left"/>
      <w:pPr>
        <w:ind w:left="1820" w:hanging="360"/>
      </w:pPr>
      <w:rPr>
        <w:rFonts w:hint="default"/>
        <w:lang w:val="en-US" w:eastAsia="en-US" w:bidi="en-US"/>
      </w:rPr>
    </w:lvl>
    <w:lvl w:ilvl="2" w:tplc="25E2BC22">
      <w:numFmt w:val="bullet"/>
      <w:lvlText w:val="•"/>
      <w:lvlJc w:val="left"/>
      <w:pPr>
        <w:ind w:left="2781" w:hanging="360"/>
      </w:pPr>
      <w:rPr>
        <w:rFonts w:hint="default"/>
        <w:lang w:val="en-US" w:eastAsia="en-US" w:bidi="en-US"/>
      </w:rPr>
    </w:lvl>
    <w:lvl w:ilvl="3" w:tplc="E4567B78">
      <w:numFmt w:val="bullet"/>
      <w:lvlText w:val="•"/>
      <w:lvlJc w:val="left"/>
      <w:pPr>
        <w:ind w:left="3741" w:hanging="360"/>
      </w:pPr>
      <w:rPr>
        <w:rFonts w:hint="default"/>
        <w:lang w:val="en-US" w:eastAsia="en-US" w:bidi="en-US"/>
      </w:rPr>
    </w:lvl>
    <w:lvl w:ilvl="4" w:tplc="3B102982">
      <w:numFmt w:val="bullet"/>
      <w:lvlText w:val="•"/>
      <w:lvlJc w:val="left"/>
      <w:pPr>
        <w:ind w:left="4702" w:hanging="360"/>
      </w:pPr>
      <w:rPr>
        <w:rFonts w:hint="default"/>
        <w:lang w:val="en-US" w:eastAsia="en-US" w:bidi="en-US"/>
      </w:rPr>
    </w:lvl>
    <w:lvl w:ilvl="5" w:tplc="B028A3E8">
      <w:numFmt w:val="bullet"/>
      <w:lvlText w:val="•"/>
      <w:lvlJc w:val="left"/>
      <w:pPr>
        <w:ind w:left="5663" w:hanging="360"/>
      </w:pPr>
      <w:rPr>
        <w:rFonts w:hint="default"/>
        <w:lang w:val="en-US" w:eastAsia="en-US" w:bidi="en-US"/>
      </w:rPr>
    </w:lvl>
    <w:lvl w:ilvl="6" w:tplc="99A61AD8">
      <w:numFmt w:val="bullet"/>
      <w:lvlText w:val="•"/>
      <w:lvlJc w:val="left"/>
      <w:pPr>
        <w:ind w:left="6623" w:hanging="360"/>
      </w:pPr>
      <w:rPr>
        <w:rFonts w:hint="default"/>
        <w:lang w:val="en-US" w:eastAsia="en-US" w:bidi="en-US"/>
      </w:rPr>
    </w:lvl>
    <w:lvl w:ilvl="7" w:tplc="2AD20956">
      <w:numFmt w:val="bullet"/>
      <w:lvlText w:val="•"/>
      <w:lvlJc w:val="left"/>
      <w:pPr>
        <w:ind w:left="7584" w:hanging="360"/>
      </w:pPr>
      <w:rPr>
        <w:rFonts w:hint="default"/>
        <w:lang w:val="en-US" w:eastAsia="en-US" w:bidi="en-US"/>
      </w:rPr>
    </w:lvl>
    <w:lvl w:ilvl="8" w:tplc="92C4FBC8">
      <w:numFmt w:val="bullet"/>
      <w:lvlText w:val="•"/>
      <w:lvlJc w:val="left"/>
      <w:pPr>
        <w:ind w:left="8545" w:hanging="360"/>
      </w:pPr>
      <w:rPr>
        <w:rFonts w:hint="default"/>
        <w:lang w:val="en-US" w:eastAsia="en-US" w:bidi="en-US"/>
      </w:rPr>
    </w:lvl>
  </w:abstractNum>
  <w:num w:numId="1" w16cid:durableId="58315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39169D"/>
    <w:rsid w:val="00024D1F"/>
    <w:rsid w:val="00026807"/>
    <w:rsid w:val="0008606F"/>
    <w:rsid w:val="0009070B"/>
    <w:rsid w:val="000E1D65"/>
    <w:rsid w:val="001D7D02"/>
    <w:rsid w:val="001F5DD9"/>
    <w:rsid w:val="002119AB"/>
    <w:rsid w:val="002B704D"/>
    <w:rsid w:val="002C3012"/>
    <w:rsid w:val="00351606"/>
    <w:rsid w:val="0039169D"/>
    <w:rsid w:val="0044538B"/>
    <w:rsid w:val="00461FEE"/>
    <w:rsid w:val="00471BB4"/>
    <w:rsid w:val="00475950"/>
    <w:rsid w:val="004D1C2D"/>
    <w:rsid w:val="0058220D"/>
    <w:rsid w:val="00587AB6"/>
    <w:rsid w:val="005C37E8"/>
    <w:rsid w:val="00631360"/>
    <w:rsid w:val="006425D3"/>
    <w:rsid w:val="006649F8"/>
    <w:rsid w:val="00686F53"/>
    <w:rsid w:val="00733541"/>
    <w:rsid w:val="008921D2"/>
    <w:rsid w:val="008C1887"/>
    <w:rsid w:val="009F116F"/>
    <w:rsid w:val="00A60210"/>
    <w:rsid w:val="00AA1DDF"/>
    <w:rsid w:val="00B4272F"/>
    <w:rsid w:val="00B46761"/>
    <w:rsid w:val="00BD7C0F"/>
    <w:rsid w:val="00C21F1E"/>
    <w:rsid w:val="00CB071E"/>
    <w:rsid w:val="00CD254C"/>
    <w:rsid w:val="00CF0951"/>
    <w:rsid w:val="00CF7509"/>
    <w:rsid w:val="00D02241"/>
    <w:rsid w:val="00D349B2"/>
    <w:rsid w:val="00D5403E"/>
    <w:rsid w:val="00DE1438"/>
    <w:rsid w:val="00E446A5"/>
    <w:rsid w:val="00EA4093"/>
    <w:rsid w:val="00ED4390"/>
    <w:rsid w:val="00F64755"/>
    <w:rsid w:val="00F64CD3"/>
    <w:rsid w:val="00FB44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43EBFE19"/>
  <w15:docId w15:val="{A62B0C7C-6E1D-4BD9-9B03-816E930A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3"/>
      <w:ind w:left="8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87AB6"/>
    <w:pPr>
      <w:tabs>
        <w:tab w:val="center" w:pos="4513"/>
        <w:tab w:val="right" w:pos="9026"/>
      </w:tabs>
    </w:pPr>
  </w:style>
  <w:style w:type="character" w:customStyle="1" w:styleId="HeaderChar">
    <w:name w:val="Header Char"/>
    <w:basedOn w:val="DefaultParagraphFont"/>
    <w:link w:val="Header"/>
    <w:uiPriority w:val="99"/>
    <w:rsid w:val="00587AB6"/>
    <w:rPr>
      <w:rFonts w:ascii="Calibri" w:eastAsia="Calibri" w:hAnsi="Calibri" w:cs="Calibri"/>
      <w:lang w:bidi="en-US"/>
    </w:rPr>
  </w:style>
  <w:style w:type="paragraph" w:styleId="Footer">
    <w:name w:val="footer"/>
    <w:basedOn w:val="Normal"/>
    <w:link w:val="FooterChar"/>
    <w:uiPriority w:val="99"/>
    <w:unhideWhenUsed/>
    <w:rsid w:val="00587AB6"/>
    <w:pPr>
      <w:tabs>
        <w:tab w:val="center" w:pos="4513"/>
        <w:tab w:val="right" w:pos="9026"/>
      </w:tabs>
    </w:pPr>
  </w:style>
  <w:style w:type="character" w:customStyle="1" w:styleId="FooterChar">
    <w:name w:val="Footer Char"/>
    <w:basedOn w:val="DefaultParagraphFont"/>
    <w:link w:val="Footer"/>
    <w:uiPriority w:val="99"/>
    <w:rsid w:val="00587AB6"/>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31</cp:revision>
  <dcterms:created xsi:type="dcterms:W3CDTF">2018-08-28T20:59:00Z</dcterms:created>
  <dcterms:modified xsi:type="dcterms:W3CDTF">2026-02-16T01:57:00Z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