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6EA6" w14:textId="77777777" w:rsidR="00565168" w:rsidRDefault="00565168">
      <w:pPr>
        <w:pStyle w:val="BodyText"/>
        <w:spacing w:before="6"/>
        <w:ind w:firstLine="0"/>
        <w:rPr>
          <w:rFonts w:ascii="Times New Roman"/>
          <w:sz w:val="5"/>
        </w:rPr>
      </w:pPr>
    </w:p>
    <w:p w14:paraId="63F48981" w14:textId="77777777" w:rsidR="00565168" w:rsidRDefault="00BB23BA">
      <w:pPr>
        <w:pStyle w:val="Heading1"/>
        <w:spacing w:before="56"/>
      </w:pPr>
      <w:r>
        <w:t>Procedure</w:t>
      </w:r>
    </w:p>
    <w:p w14:paraId="374C168B" w14:textId="77777777" w:rsidR="00565168" w:rsidRDefault="00BB23BA">
      <w:pPr>
        <w:ind w:left="212"/>
      </w:pPr>
      <w:r>
        <w:rPr>
          <w:b/>
        </w:rPr>
        <w:t xml:space="preserve">What is Fire? - </w:t>
      </w:r>
      <w:r>
        <w:t>Three elements are necessary to have fire.</w:t>
      </w:r>
    </w:p>
    <w:p w14:paraId="7D09B5EC" w14:textId="77777777" w:rsidR="00565168" w:rsidRDefault="00BB23BA">
      <w:pPr>
        <w:pStyle w:val="ListParagraph"/>
        <w:numPr>
          <w:ilvl w:val="0"/>
          <w:numId w:val="1"/>
        </w:numPr>
        <w:tabs>
          <w:tab w:val="left" w:pos="932"/>
          <w:tab w:val="left" w:pos="933"/>
        </w:tabs>
        <w:ind w:firstLine="360"/>
      </w:pPr>
      <w:r>
        <w:rPr>
          <w:b/>
        </w:rPr>
        <w:t xml:space="preserve">Fuel </w:t>
      </w:r>
      <w:r>
        <w:t>comes from anything combustible, solid, liquid or gas that can</w:t>
      </w:r>
      <w:r>
        <w:rPr>
          <w:spacing w:val="-12"/>
        </w:rPr>
        <w:t xml:space="preserve"> </w:t>
      </w:r>
      <w:r>
        <w:t>burn.</w:t>
      </w:r>
    </w:p>
    <w:p w14:paraId="7895205B" w14:textId="77777777" w:rsidR="00565168" w:rsidRDefault="00BB23BA">
      <w:pPr>
        <w:pStyle w:val="ListParagraph"/>
        <w:numPr>
          <w:ilvl w:val="0"/>
          <w:numId w:val="1"/>
        </w:numPr>
        <w:tabs>
          <w:tab w:val="left" w:pos="932"/>
          <w:tab w:val="left" w:pos="933"/>
        </w:tabs>
        <w:spacing w:before="1"/>
        <w:ind w:firstLine="360"/>
      </w:pPr>
      <w:r>
        <w:rPr>
          <w:b/>
        </w:rPr>
        <w:t xml:space="preserve">Heat </w:t>
      </w:r>
      <w:r>
        <w:t>can come from flames, sparks, cigarette butts, friction electrical sources, hot pipes and</w:t>
      </w:r>
      <w:r>
        <w:rPr>
          <w:spacing w:val="-24"/>
        </w:rPr>
        <w:t xml:space="preserve"> </w:t>
      </w:r>
      <w:r>
        <w:t>equipment.</w:t>
      </w:r>
    </w:p>
    <w:p w14:paraId="0C074C8E" w14:textId="77777777" w:rsidR="00565168" w:rsidRDefault="00BB23BA">
      <w:pPr>
        <w:pStyle w:val="ListParagraph"/>
        <w:numPr>
          <w:ilvl w:val="0"/>
          <w:numId w:val="1"/>
        </w:numPr>
        <w:tabs>
          <w:tab w:val="left" w:pos="932"/>
          <w:tab w:val="left" w:pos="933"/>
        </w:tabs>
        <w:ind w:right="3635" w:firstLine="360"/>
      </w:pPr>
      <w:r>
        <w:rPr>
          <w:noProof/>
        </w:rPr>
        <w:drawing>
          <wp:anchor distT="0" distB="0" distL="0" distR="0" simplePos="0" relativeHeight="251655680" behindDoc="0" locked="0" layoutInCell="1" allowOverlap="1" wp14:anchorId="0DBFA890" wp14:editId="0CB2447A">
            <wp:simplePos x="0" y="0"/>
            <wp:positionH relativeFrom="page">
              <wp:posOffset>6034258</wp:posOffset>
            </wp:positionH>
            <wp:positionV relativeFrom="paragraph">
              <wp:posOffset>179027</wp:posOffset>
            </wp:positionV>
            <wp:extent cx="1279852" cy="1169580"/>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1279852" cy="1169580"/>
                    </a:xfrm>
                    <a:prstGeom prst="rect">
                      <a:avLst/>
                    </a:prstGeom>
                  </pic:spPr>
                </pic:pic>
              </a:graphicData>
            </a:graphic>
          </wp:anchor>
        </w:drawing>
      </w:r>
      <w:r>
        <w:rPr>
          <w:b/>
        </w:rPr>
        <w:t xml:space="preserve">Oxygen </w:t>
      </w:r>
      <w:r>
        <w:t xml:space="preserve">comes mainly from the air </w:t>
      </w:r>
      <w:proofErr w:type="gramStart"/>
      <w:r>
        <w:t>and also</w:t>
      </w:r>
      <w:proofErr w:type="gramEnd"/>
      <w:r>
        <w:t xml:space="preserve"> from chemical reactions. Take away any of these elements and the fire will</w:t>
      </w:r>
      <w:r>
        <w:rPr>
          <w:spacing w:val="-12"/>
        </w:rPr>
        <w:t xml:space="preserve"> </w:t>
      </w:r>
      <w:r>
        <w:t>extinguish.</w:t>
      </w:r>
    </w:p>
    <w:p w14:paraId="0F10A30E" w14:textId="77777777" w:rsidR="00565168" w:rsidRDefault="00BB23BA">
      <w:pPr>
        <w:pStyle w:val="Heading1"/>
        <w:spacing w:before="195"/>
      </w:pPr>
      <w:r>
        <w:t>Fire Prevention</w:t>
      </w:r>
    </w:p>
    <w:p w14:paraId="0C4BFDCC" w14:textId="77777777" w:rsidR="00565168" w:rsidRDefault="00BB23BA">
      <w:pPr>
        <w:pStyle w:val="BodyText"/>
        <w:ind w:left="212" w:firstLine="0"/>
      </w:pPr>
      <w:r>
        <w:t>To prevent fire from occurring it is important to:</w:t>
      </w:r>
    </w:p>
    <w:p w14:paraId="5A5426F1" w14:textId="77777777" w:rsidR="00565168" w:rsidRDefault="00BB23BA">
      <w:pPr>
        <w:pStyle w:val="ListParagraph"/>
        <w:numPr>
          <w:ilvl w:val="0"/>
          <w:numId w:val="1"/>
        </w:numPr>
        <w:tabs>
          <w:tab w:val="left" w:pos="932"/>
          <w:tab w:val="left" w:pos="933"/>
        </w:tabs>
        <w:ind w:left="932"/>
      </w:pPr>
      <w:r>
        <w:t>Remove rubbish oils and greases from floors and work</w:t>
      </w:r>
      <w:r>
        <w:rPr>
          <w:spacing w:val="-7"/>
        </w:rPr>
        <w:t xml:space="preserve"> </w:t>
      </w:r>
      <w:r>
        <w:t>areas.</w:t>
      </w:r>
    </w:p>
    <w:p w14:paraId="6966CF5A" w14:textId="77777777" w:rsidR="00565168" w:rsidRDefault="00BB23BA">
      <w:pPr>
        <w:pStyle w:val="ListParagraph"/>
        <w:numPr>
          <w:ilvl w:val="0"/>
          <w:numId w:val="1"/>
        </w:numPr>
        <w:tabs>
          <w:tab w:val="left" w:pos="932"/>
          <w:tab w:val="left" w:pos="933"/>
        </w:tabs>
        <w:spacing w:before="1"/>
        <w:ind w:left="932"/>
      </w:pPr>
      <w:r>
        <w:t>Comply with safety and warning</w:t>
      </w:r>
      <w:r>
        <w:rPr>
          <w:spacing w:val="-7"/>
        </w:rPr>
        <w:t xml:space="preserve"> </w:t>
      </w:r>
      <w:r>
        <w:t>signs.</w:t>
      </w:r>
    </w:p>
    <w:p w14:paraId="282DADCD" w14:textId="77777777" w:rsidR="00565168" w:rsidRDefault="00BB23BA">
      <w:pPr>
        <w:pStyle w:val="ListParagraph"/>
        <w:numPr>
          <w:ilvl w:val="0"/>
          <w:numId w:val="1"/>
        </w:numPr>
        <w:tabs>
          <w:tab w:val="left" w:pos="932"/>
          <w:tab w:val="left" w:pos="933"/>
        </w:tabs>
        <w:spacing w:line="267" w:lineRule="exact"/>
        <w:ind w:left="932"/>
      </w:pPr>
      <w:r>
        <w:t>Use welding, cutting and soldering equipment</w:t>
      </w:r>
      <w:r>
        <w:rPr>
          <w:spacing w:val="-3"/>
        </w:rPr>
        <w:t xml:space="preserve"> </w:t>
      </w:r>
      <w:r>
        <w:t>correctly.</w:t>
      </w:r>
    </w:p>
    <w:p w14:paraId="7B715FD8" w14:textId="77777777" w:rsidR="00565168" w:rsidRDefault="00BB23BA">
      <w:pPr>
        <w:pStyle w:val="ListParagraph"/>
        <w:numPr>
          <w:ilvl w:val="0"/>
          <w:numId w:val="1"/>
        </w:numPr>
        <w:tabs>
          <w:tab w:val="left" w:pos="932"/>
          <w:tab w:val="left" w:pos="933"/>
        </w:tabs>
        <w:spacing w:line="267" w:lineRule="exact"/>
        <w:ind w:left="932"/>
      </w:pPr>
      <w:r>
        <w:t>Store flammable liquids in designated</w:t>
      </w:r>
      <w:r>
        <w:rPr>
          <w:spacing w:val="-9"/>
        </w:rPr>
        <w:t xml:space="preserve"> </w:t>
      </w:r>
      <w:r>
        <w:t>areas.</w:t>
      </w:r>
    </w:p>
    <w:p w14:paraId="4776E185" w14:textId="77777777" w:rsidR="00565168" w:rsidRDefault="00BB23BA">
      <w:pPr>
        <w:pStyle w:val="ListParagraph"/>
        <w:numPr>
          <w:ilvl w:val="0"/>
          <w:numId w:val="1"/>
        </w:numPr>
        <w:tabs>
          <w:tab w:val="left" w:pos="932"/>
          <w:tab w:val="left" w:pos="933"/>
        </w:tabs>
        <w:ind w:left="932"/>
      </w:pPr>
      <w:r>
        <w:t>Replace work boots which have worn and exposed steel caps which could</w:t>
      </w:r>
      <w:r>
        <w:rPr>
          <w:spacing w:val="-18"/>
        </w:rPr>
        <w:t xml:space="preserve"> </w:t>
      </w:r>
      <w:r>
        <w:t>spark.</w:t>
      </w:r>
    </w:p>
    <w:p w14:paraId="36B6957E" w14:textId="77777777" w:rsidR="00565168" w:rsidRDefault="00BB23BA">
      <w:pPr>
        <w:pStyle w:val="ListParagraph"/>
        <w:numPr>
          <w:ilvl w:val="0"/>
          <w:numId w:val="1"/>
        </w:numPr>
        <w:tabs>
          <w:tab w:val="left" w:pos="933"/>
        </w:tabs>
        <w:ind w:left="932" w:right="283"/>
        <w:jc w:val="both"/>
      </w:pPr>
      <w:r>
        <w:t>When open flames or sparks are generated in the course of our work, (i.e. grinding, welding, soldering or cutting operations), the work area shall be suitably protected from causing fire. The use of fire blankets, extinguishers or water hose reels may be used where</w:t>
      </w:r>
      <w:r>
        <w:rPr>
          <w:spacing w:val="-12"/>
        </w:rPr>
        <w:t xml:space="preserve"> </w:t>
      </w:r>
      <w:r>
        <w:t>applicable.</w:t>
      </w:r>
    </w:p>
    <w:p w14:paraId="1591C503" w14:textId="77777777" w:rsidR="00565168" w:rsidRDefault="00BB23BA">
      <w:pPr>
        <w:pStyle w:val="Heading1"/>
        <w:spacing w:before="1"/>
        <w:ind w:right="247"/>
      </w:pPr>
      <w:r>
        <w:t>Note: All mobile grinding, welding and or soldering sets will be accompanied by a fire extinguisher specifically for the work to be undertaken.</w:t>
      </w:r>
    </w:p>
    <w:p w14:paraId="143FCD73" w14:textId="77777777" w:rsidR="00565168" w:rsidRDefault="00BB23BA">
      <w:pPr>
        <w:spacing w:before="195"/>
        <w:ind w:left="212"/>
        <w:rPr>
          <w:b/>
        </w:rPr>
      </w:pPr>
      <w:bookmarkStart w:id="0" w:name="General_Housekeeping"/>
      <w:bookmarkEnd w:id="0"/>
      <w:r>
        <w:rPr>
          <w:b/>
        </w:rPr>
        <w:t>General Housekeeping</w:t>
      </w:r>
    </w:p>
    <w:p w14:paraId="6EB96195" w14:textId="77777777" w:rsidR="00565168" w:rsidRDefault="00BB23BA">
      <w:pPr>
        <w:pStyle w:val="BodyText"/>
        <w:ind w:left="212" w:firstLine="0"/>
      </w:pPr>
      <w:r>
        <w:t>To assist in the control of accidents and fires, every worker is responsible for the good housekeeping and general orderliness of his/her workplace.</w:t>
      </w:r>
    </w:p>
    <w:p w14:paraId="58E182CB" w14:textId="77777777" w:rsidR="00565168" w:rsidRDefault="00BB23BA">
      <w:pPr>
        <w:pStyle w:val="Heading1"/>
        <w:spacing w:before="195"/>
      </w:pPr>
      <w:r>
        <w:t>Fire Fighting</w:t>
      </w:r>
    </w:p>
    <w:p w14:paraId="5E6394B7" w14:textId="77777777" w:rsidR="00565168" w:rsidRDefault="00BB23BA">
      <w:pPr>
        <w:pStyle w:val="ListParagraph"/>
        <w:numPr>
          <w:ilvl w:val="0"/>
          <w:numId w:val="1"/>
        </w:numPr>
        <w:tabs>
          <w:tab w:val="left" w:pos="932"/>
          <w:tab w:val="left" w:pos="933"/>
        </w:tabs>
        <w:ind w:left="932" w:right="282"/>
      </w:pPr>
      <w:r>
        <w:t xml:space="preserve">Before you can attempt to extinguish a </w:t>
      </w:r>
      <w:proofErr w:type="gramStart"/>
      <w:r>
        <w:t>fire</w:t>
      </w:r>
      <w:proofErr w:type="gramEnd"/>
      <w:r>
        <w:t xml:space="preserve"> you must first determine the type of fire, so that the correct extinguishing agent and method is used (refer to ‘Portable Fire Extinguisher</w:t>
      </w:r>
      <w:r>
        <w:rPr>
          <w:spacing w:val="-15"/>
        </w:rPr>
        <w:t xml:space="preserve"> </w:t>
      </w:r>
      <w:r>
        <w:t>Guide’)</w:t>
      </w:r>
    </w:p>
    <w:p w14:paraId="2D4D0AB2" w14:textId="77777777" w:rsidR="00565168" w:rsidRDefault="00BB23BA">
      <w:pPr>
        <w:pStyle w:val="ListParagraph"/>
        <w:numPr>
          <w:ilvl w:val="0"/>
          <w:numId w:val="1"/>
        </w:numPr>
        <w:tabs>
          <w:tab w:val="left" w:pos="932"/>
          <w:tab w:val="left" w:pos="933"/>
        </w:tabs>
        <w:spacing w:before="1"/>
        <w:ind w:left="932" w:right="284"/>
      </w:pPr>
      <w:r>
        <w:t xml:space="preserve">Use of an incorrect agent or method may be ineffective or dangerous </w:t>
      </w:r>
      <w:proofErr w:type="spellStart"/>
      <w:r>
        <w:t>eg</w:t>
      </w:r>
      <w:proofErr w:type="spellEnd"/>
      <w:r>
        <w:t xml:space="preserve"> if you put water on an electrical you may be</w:t>
      </w:r>
      <w:r>
        <w:rPr>
          <w:spacing w:val="-5"/>
        </w:rPr>
        <w:t xml:space="preserve"> </w:t>
      </w:r>
      <w:r>
        <w:t>electrocuted.</w:t>
      </w:r>
    </w:p>
    <w:p w14:paraId="7FA01CD0" w14:textId="77777777" w:rsidR="00565168" w:rsidRDefault="00BB23BA">
      <w:pPr>
        <w:pStyle w:val="ListParagraph"/>
        <w:numPr>
          <w:ilvl w:val="0"/>
          <w:numId w:val="1"/>
        </w:numPr>
        <w:tabs>
          <w:tab w:val="left" w:pos="932"/>
          <w:tab w:val="left" w:pos="933"/>
        </w:tabs>
        <w:ind w:left="932"/>
      </w:pPr>
      <w:r>
        <w:t>Other factors to be considered before fighting a fire</w:t>
      </w:r>
      <w:r>
        <w:rPr>
          <w:spacing w:val="-2"/>
        </w:rPr>
        <w:t xml:space="preserve"> </w:t>
      </w:r>
      <w:r>
        <w:t>are:</w:t>
      </w:r>
    </w:p>
    <w:p w14:paraId="3C7E42B6" w14:textId="77777777" w:rsidR="00565168" w:rsidRDefault="00BB23BA">
      <w:pPr>
        <w:pStyle w:val="ListParagraph"/>
        <w:numPr>
          <w:ilvl w:val="1"/>
          <w:numId w:val="1"/>
        </w:numPr>
        <w:tabs>
          <w:tab w:val="left" w:pos="1652"/>
          <w:tab w:val="left" w:pos="1653"/>
        </w:tabs>
        <w:spacing w:before="1" w:line="267" w:lineRule="exact"/>
        <w:ind w:left="1652"/>
        <w:rPr>
          <w:rFonts w:ascii="Symbol" w:hAnsi="Symbol"/>
          <w:sz w:val="20"/>
        </w:rPr>
      </w:pPr>
      <w:r>
        <w:t>the size of the</w:t>
      </w:r>
      <w:r>
        <w:rPr>
          <w:spacing w:val="-3"/>
        </w:rPr>
        <w:t xml:space="preserve"> </w:t>
      </w:r>
      <w:proofErr w:type="gramStart"/>
      <w:r>
        <w:t>fire;</w:t>
      </w:r>
      <w:proofErr w:type="gramEnd"/>
    </w:p>
    <w:p w14:paraId="52D2105D" w14:textId="77777777" w:rsidR="00565168" w:rsidRDefault="00BB23BA">
      <w:pPr>
        <w:pStyle w:val="ListParagraph"/>
        <w:numPr>
          <w:ilvl w:val="1"/>
          <w:numId w:val="1"/>
        </w:numPr>
        <w:tabs>
          <w:tab w:val="left" w:pos="1652"/>
          <w:tab w:val="left" w:pos="1653"/>
        </w:tabs>
        <w:spacing w:line="267" w:lineRule="exact"/>
        <w:ind w:left="1652"/>
        <w:rPr>
          <w:rFonts w:ascii="Symbol" w:hAnsi="Symbol"/>
          <w:sz w:val="20"/>
        </w:rPr>
      </w:pPr>
      <w:proofErr w:type="gramStart"/>
      <w:r>
        <w:t>accessibility;</w:t>
      </w:r>
      <w:proofErr w:type="gramEnd"/>
    </w:p>
    <w:p w14:paraId="5FCAAE3A" w14:textId="77777777" w:rsidR="00565168" w:rsidRDefault="00BB23BA">
      <w:pPr>
        <w:pStyle w:val="ListParagraph"/>
        <w:numPr>
          <w:ilvl w:val="1"/>
          <w:numId w:val="1"/>
        </w:numPr>
        <w:tabs>
          <w:tab w:val="left" w:pos="1652"/>
          <w:tab w:val="left" w:pos="1653"/>
        </w:tabs>
        <w:ind w:left="1652"/>
        <w:rPr>
          <w:rFonts w:ascii="Symbol" w:hAnsi="Symbol"/>
          <w:sz w:val="20"/>
        </w:rPr>
      </w:pPr>
      <w:r>
        <w:t>the risk of escape being</w:t>
      </w:r>
      <w:r>
        <w:rPr>
          <w:spacing w:val="-4"/>
        </w:rPr>
        <w:t xml:space="preserve"> </w:t>
      </w:r>
      <w:proofErr w:type="gramStart"/>
      <w:r>
        <w:t>blocked;</w:t>
      </w:r>
      <w:proofErr w:type="gramEnd"/>
    </w:p>
    <w:p w14:paraId="7D8ADD3B" w14:textId="77777777" w:rsidR="00565168" w:rsidRDefault="00BB23BA">
      <w:pPr>
        <w:pStyle w:val="ListParagraph"/>
        <w:numPr>
          <w:ilvl w:val="1"/>
          <w:numId w:val="1"/>
        </w:numPr>
        <w:tabs>
          <w:tab w:val="left" w:pos="1652"/>
          <w:tab w:val="left" w:pos="1653"/>
        </w:tabs>
        <w:ind w:left="1652"/>
        <w:rPr>
          <w:rFonts w:ascii="Symbol" w:hAnsi="Symbol"/>
          <w:sz w:val="20"/>
        </w:rPr>
      </w:pPr>
      <w:r>
        <w:t>hazards in or produced by the</w:t>
      </w:r>
      <w:r>
        <w:rPr>
          <w:spacing w:val="-3"/>
        </w:rPr>
        <w:t xml:space="preserve"> </w:t>
      </w:r>
      <w:proofErr w:type="gramStart"/>
      <w:r>
        <w:t>fire;</w:t>
      </w:r>
      <w:proofErr w:type="gramEnd"/>
    </w:p>
    <w:p w14:paraId="53560B6E" w14:textId="77777777" w:rsidR="00565168" w:rsidRDefault="00BB23BA">
      <w:pPr>
        <w:pStyle w:val="ListParagraph"/>
        <w:numPr>
          <w:ilvl w:val="1"/>
          <w:numId w:val="1"/>
        </w:numPr>
        <w:tabs>
          <w:tab w:val="left" w:pos="1652"/>
          <w:tab w:val="left" w:pos="1653"/>
        </w:tabs>
        <w:ind w:left="1652"/>
        <w:rPr>
          <w:rFonts w:ascii="Symbol" w:hAnsi="Symbol"/>
          <w:sz w:val="20"/>
        </w:rPr>
      </w:pPr>
      <w:r>
        <w:t>material around the fire that could be at risk from the fire</w:t>
      </w:r>
      <w:r>
        <w:rPr>
          <w:spacing w:val="-5"/>
        </w:rPr>
        <w:t xml:space="preserve"> </w:t>
      </w:r>
      <w:r>
        <w:t>(exposures</w:t>
      </w:r>
      <w:proofErr w:type="gramStart"/>
      <w:r>
        <w:t>);</w:t>
      </w:r>
      <w:proofErr w:type="gramEnd"/>
    </w:p>
    <w:p w14:paraId="2701637D" w14:textId="77777777" w:rsidR="00565168" w:rsidRDefault="00BB23BA">
      <w:pPr>
        <w:pStyle w:val="ListParagraph"/>
        <w:numPr>
          <w:ilvl w:val="1"/>
          <w:numId w:val="1"/>
        </w:numPr>
        <w:tabs>
          <w:tab w:val="left" w:pos="1652"/>
          <w:tab w:val="left" w:pos="1653"/>
        </w:tabs>
        <w:ind w:left="1652"/>
        <w:rPr>
          <w:rFonts w:ascii="Symbol" w:hAnsi="Symbol"/>
          <w:sz w:val="20"/>
        </w:rPr>
      </w:pPr>
      <w:r>
        <w:t>possible side effect of fighting the fire and the equipment</w:t>
      </w:r>
      <w:r>
        <w:rPr>
          <w:spacing w:val="-7"/>
        </w:rPr>
        <w:t xml:space="preserve"> </w:t>
      </w:r>
      <w:r>
        <w:t>available.</w:t>
      </w:r>
    </w:p>
    <w:p w14:paraId="7B5274CB" w14:textId="77777777" w:rsidR="00565168" w:rsidRDefault="00BB23BA">
      <w:pPr>
        <w:pStyle w:val="ListParagraph"/>
        <w:numPr>
          <w:ilvl w:val="0"/>
          <w:numId w:val="1"/>
        </w:numPr>
        <w:tabs>
          <w:tab w:val="left" w:pos="865"/>
          <w:tab w:val="left" w:pos="866"/>
        </w:tabs>
        <w:spacing w:before="1"/>
        <w:ind w:left="865" w:right="286"/>
      </w:pPr>
      <w:r>
        <w:t xml:space="preserve">If you discover a fire, without risking your own safety, attempt to extinguish it with available </w:t>
      </w:r>
      <w:proofErr w:type="spellStart"/>
      <w:r>
        <w:t>fire fighting</w:t>
      </w:r>
      <w:proofErr w:type="spellEnd"/>
      <w:r>
        <w:t xml:space="preserve"> equipment.</w:t>
      </w:r>
    </w:p>
    <w:p w14:paraId="25578D67" w14:textId="77777777" w:rsidR="00565168" w:rsidRDefault="00BB23BA">
      <w:pPr>
        <w:pStyle w:val="ListParagraph"/>
        <w:numPr>
          <w:ilvl w:val="0"/>
          <w:numId w:val="1"/>
        </w:numPr>
        <w:tabs>
          <w:tab w:val="left" w:pos="865"/>
          <w:tab w:val="left" w:pos="866"/>
        </w:tabs>
        <w:ind w:left="865"/>
      </w:pPr>
      <w:r>
        <w:t>If you cannot extinguish the fire quickly, notify your Supervisor</w:t>
      </w:r>
      <w:r>
        <w:rPr>
          <w:spacing w:val="-8"/>
        </w:rPr>
        <w:t xml:space="preserve"> </w:t>
      </w:r>
      <w:r>
        <w:t>and:</w:t>
      </w:r>
    </w:p>
    <w:p w14:paraId="2AD8736C" w14:textId="77777777" w:rsidR="00565168" w:rsidRDefault="00BB23BA">
      <w:pPr>
        <w:pStyle w:val="ListParagraph"/>
        <w:numPr>
          <w:ilvl w:val="1"/>
          <w:numId w:val="1"/>
        </w:numPr>
        <w:tabs>
          <w:tab w:val="left" w:pos="1225"/>
          <w:tab w:val="left" w:pos="1226"/>
        </w:tabs>
        <w:rPr>
          <w:rFonts w:ascii="Symbol" w:hAnsi="Symbol"/>
          <w:sz w:val="20"/>
        </w:rPr>
      </w:pPr>
      <w:r>
        <w:t>evacuate any persons not directly involved in fighting the</w:t>
      </w:r>
      <w:r>
        <w:rPr>
          <w:spacing w:val="-6"/>
        </w:rPr>
        <w:t xml:space="preserve"> </w:t>
      </w:r>
      <w:r>
        <w:t>fire,</w:t>
      </w:r>
    </w:p>
    <w:p w14:paraId="4CD0C941" w14:textId="77777777" w:rsidR="00565168" w:rsidRDefault="00BB23BA">
      <w:pPr>
        <w:pStyle w:val="ListParagraph"/>
        <w:numPr>
          <w:ilvl w:val="1"/>
          <w:numId w:val="1"/>
        </w:numPr>
        <w:tabs>
          <w:tab w:val="left" w:pos="1225"/>
          <w:tab w:val="left" w:pos="1226"/>
        </w:tabs>
        <w:spacing w:before="1" w:line="267" w:lineRule="exact"/>
        <w:rPr>
          <w:rFonts w:ascii="Symbol" w:hAnsi="Symbol"/>
          <w:sz w:val="20"/>
        </w:rPr>
      </w:pPr>
      <w:r>
        <w:t>ensure all persons are accounted</w:t>
      </w:r>
      <w:r>
        <w:rPr>
          <w:spacing w:val="-2"/>
        </w:rPr>
        <w:t xml:space="preserve"> </w:t>
      </w:r>
      <w:r>
        <w:t>for,</w:t>
      </w:r>
    </w:p>
    <w:p w14:paraId="00C5A659" w14:textId="77777777" w:rsidR="00565168" w:rsidRDefault="00BB23BA">
      <w:pPr>
        <w:pStyle w:val="ListParagraph"/>
        <w:numPr>
          <w:ilvl w:val="1"/>
          <w:numId w:val="1"/>
        </w:numPr>
        <w:tabs>
          <w:tab w:val="left" w:pos="1225"/>
          <w:tab w:val="left" w:pos="1226"/>
        </w:tabs>
        <w:spacing w:line="267" w:lineRule="exact"/>
        <w:rPr>
          <w:rFonts w:ascii="Symbol" w:hAnsi="Symbol"/>
          <w:sz w:val="20"/>
        </w:rPr>
      </w:pPr>
      <w:r>
        <w:t>fight the fire providing your life is not</w:t>
      </w:r>
      <w:r>
        <w:rPr>
          <w:spacing w:val="-5"/>
        </w:rPr>
        <w:t xml:space="preserve"> </w:t>
      </w:r>
      <w:r>
        <w:t>endangered,</w:t>
      </w:r>
    </w:p>
    <w:p w14:paraId="398B4EBE" w14:textId="77777777" w:rsidR="00565168" w:rsidRDefault="00BB23BA">
      <w:pPr>
        <w:pStyle w:val="ListParagraph"/>
        <w:numPr>
          <w:ilvl w:val="1"/>
          <w:numId w:val="1"/>
        </w:numPr>
        <w:tabs>
          <w:tab w:val="left" w:pos="1225"/>
          <w:tab w:val="left" w:pos="1226"/>
        </w:tabs>
        <w:rPr>
          <w:rFonts w:ascii="Symbol" w:hAnsi="Symbol"/>
          <w:sz w:val="20"/>
        </w:rPr>
      </w:pPr>
      <w:r>
        <w:t>always keep a clear line of retreat behind</w:t>
      </w:r>
      <w:r>
        <w:rPr>
          <w:spacing w:val="-9"/>
        </w:rPr>
        <w:t xml:space="preserve"> </w:t>
      </w:r>
      <w:r>
        <w:t>you,</w:t>
      </w:r>
    </w:p>
    <w:p w14:paraId="3058A186" w14:textId="77777777" w:rsidR="00565168" w:rsidRDefault="00BB23BA">
      <w:pPr>
        <w:pStyle w:val="ListParagraph"/>
        <w:numPr>
          <w:ilvl w:val="1"/>
          <w:numId w:val="1"/>
        </w:numPr>
        <w:tabs>
          <w:tab w:val="left" w:pos="1225"/>
          <w:tab w:val="left" w:pos="1226"/>
        </w:tabs>
        <w:rPr>
          <w:rFonts w:ascii="Symbol" w:hAnsi="Symbol"/>
          <w:sz w:val="20"/>
        </w:rPr>
      </w:pPr>
      <w:r>
        <w:t>use the appropriate</w:t>
      </w:r>
      <w:r>
        <w:rPr>
          <w:spacing w:val="-4"/>
        </w:rPr>
        <w:t xml:space="preserve"> </w:t>
      </w:r>
      <w:r>
        <w:t>extinguisher,</w:t>
      </w:r>
    </w:p>
    <w:p w14:paraId="53395018" w14:textId="77777777" w:rsidR="00565168" w:rsidRDefault="00BB23BA">
      <w:pPr>
        <w:pStyle w:val="ListParagraph"/>
        <w:numPr>
          <w:ilvl w:val="1"/>
          <w:numId w:val="1"/>
        </w:numPr>
        <w:tabs>
          <w:tab w:val="left" w:pos="1225"/>
          <w:tab w:val="left" w:pos="1226"/>
        </w:tabs>
        <w:rPr>
          <w:rFonts w:ascii="Symbol" w:hAnsi="Symbol"/>
          <w:sz w:val="20"/>
        </w:rPr>
      </w:pPr>
      <w:proofErr w:type="gramStart"/>
      <w:r>
        <w:t>remember</w:t>
      </w:r>
      <w:proofErr w:type="gramEnd"/>
      <w:r>
        <w:t xml:space="preserve"> - you </w:t>
      </w:r>
      <w:proofErr w:type="gramStart"/>
      <w:r>
        <w:t>have to</w:t>
      </w:r>
      <w:proofErr w:type="gramEnd"/>
      <w:r>
        <w:t xml:space="preserve"> remove at least one of the elements of a fire: heat, oxygen or</w:t>
      </w:r>
      <w:r>
        <w:rPr>
          <w:spacing w:val="-26"/>
        </w:rPr>
        <w:t xml:space="preserve"> </w:t>
      </w:r>
      <w:r>
        <w:t>fuel,</w:t>
      </w:r>
    </w:p>
    <w:p w14:paraId="58C28E52" w14:textId="77777777" w:rsidR="00565168" w:rsidRDefault="00BB23BA">
      <w:pPr>
        <w:pStyle w:val="ListParagraph"/>
        <w:numPr>
          <w:ilvl w:val="1"/>
          <w:numId w:val="1"/>
        </w:numPr>
        <w:tabs>
          <w:tab w:val="left" w:pos="1225"/>
          <w:tab w:val="left" w:pos="1226"/>
        </w:tabs>
        <w:spacing w:before="1"/>
        <w:rPr>
          <w:rFonts w:ascii="Symbol" w:hAnsi="Symbol"/>
          <w:sz w:val="20"/>
        </w:rPr>
      </w:pPr>
      <w:r>
        <w:t>never attempt to fight a fire around fuel tanks or mobile equipment</w:t>
      </w:r>
      <w:r>
        <w:rPr>
          <w:spacing w:val="-11"/>
        </w:rPr>
        <w:t xml:space="preserve"> </w:t>
      </w:r>
      <w:proofErr w:type="spellStart"/>
      <w:r>
        <w:t>tyres</w:t>
      </w:r>
      <w:proofErr w:type="spellEnd"/>
      <w:r>
        <w:t>,</w:t>
      </w:r>
    </w:p>
    <w:p w14:paraId="3ADAC551" w14:textId="77777777" w:rsidR="00565168" w:rsidRDefault="00BB23BA">
      <w:pPr>
        <w:pStyle w:val="ListParagraph"/>
        <w:numPr>
          <w:ilvl w:val="1"/>
          <w:numId w:val="1"/>
        </w:numPr>
        <w:tabs>
          <w:tab w:val="left" w:pos="1225"/>
          <w:tab w:val="left" w:pos="1226"/>
        </w:tabs>
        <w:rPr>
          <w:rFonts w:ascii="Symbol" w:hAnsi="Symbol"/>
          <w:sz w:val="20"/>
        </w:rPr>
      </w:pPr>
      <w:r>
        <w:t>if it is unsafe to fight the fire or you are not sure how to use the extinguisher –</w:t>
      </w:r>
      <w:r>
        <w:rPr>
          <w:spacing w:val="-18"/>
        </w:rPr>
        <w:t xml:space="preserve"> </w:t>
      </w:r>
      <w:r>
        <w:t>evacuate,</w:t>
      </w:r>
    </w:p>
    <w:p w14:paraId="75D092FB" w14:textId="77777777" w:rsidR="00565168" w:rsidRDefault="00BB23BA">
      <w:pPr>
        <w:pStyle w:val="ListParagraph"/>
        <w:numPr>
          <w:ilvl w:val="1"/>
          <w:numId w:val="1"/>
        </w:numPr>
        <w:tabs>
          <w:tab w:val="left" w:pos="1225"/>
          <w:tab w:val="left" w:pos="1226"/>
        </w:tabs>
        <w:rPr>
          <w:rFonts w:ascii="Symbol" w:hAnsi="Symbol"/>
          <w:sz w:val="20"/>
        </w:rPr>
      </w:pPr>
      <w:r>
        <w:t>always follow the fire safety guidelines set down by the site you are working</w:t>
      </w:r>
      <w:r>
        <w:rPr>
          <w:spacing w:val="-9"/>
        </w:rPr>
        <w:t xml:space="preserve"> </w:t>
      </w:r>
      <w:r>
        <w:t>at.</w:t>
      </w:r>
    </w:p>
    <w:p w14:paraId="5DA3B03A" w14:textId="77777777" w:rsidR="00565168" w:rsidRDefault="00565168">
      <w:pPr>
        <w:rPr>
          <w:rFonts w:ascii="Symbol" w:hAnsi="Symbol"/>
          <w:sz w:val="20"/>
        </w:rPr>
        <w:sectPr w:rsidR="00565168">
          <w:headerReference w:type="default" r:id="rId8"/>
          <w:footerReference w:type="default" r:id="rId9"/>
          <w:type w:val="continuous"/>
          <w:pgSz w:w="11910" w:h="16840"/>
          <w:pgMar w:top="1900" w:right="280" w:bottom="720" w:left="920" w:header="224" w:footer="524" w:gutter="0"/>
          <w:pgNumType w:start="1"/>
          <w:cols w:space="720"/>
        </w:sectPr>
      </w:pPr>
    </w:p>
    <w:p w14:paraId="2734A60C" w14:textId="77777777" w:rsidR="00565168" w:rsidRDefault="00BB23BA">
      <w:pPr>
        <w:pStyle w:val="Heading1"/>
        <w:spacing w:before="56"/>
      </w:pPr>
      <w:r>
        <w:lastRenderedPageBreak/>
        <w:t>Fire Equipment</w:t>
      </w:r>
    </w:p>
    <w:p w14:paraId="29D2EA9C" w14:textId="77777777" w:rsidR="00565168" w:rsidRDefault="00BB23BA">
      <w:pPr>
        <w:pStyle w:val="ListParagraph"/>
        <w:numPr>
          <w:ilvl w:val="1"/>
          <w:numId w:val="1"/>
        </w:numPr>
        <w:tabs>
          <w:tab w:val="left" w:pos="1225"/>
          <w:tab w:val="left" w:pos="1226"/>
        </w:tabs>
        <w:ind w:right="285"/>
        <w:rPr>
          <w:rFonts w:ascii="Symbol" w:hAnsi="Symbol"/>
          <w:sz w:val="20"/>
        </w:rPr>
      </w:pPr>
      <w:r>
        <w:t>Management will ensure that an adequate number and type of fire extinguishers are available at the workplace.</w:t>
      </w:r>
    </w:p>
    <w:p w14:paraId="1B7F2AC1" w14:textId="77777777" w:rsidR="00565168" w:rsidRDefault="00BB23BA">
      <w:pPr>
        <w:pStyle w:val="ListParagraph"/>
        <w:numPr>
          <w:ilvl w:val="1"/>
          <w:numId w:val="1"/>
        </w:numPr>
        <w:tabs>
          <w:tab w:val="left" w:pos="1225"/>
          <w:tab w:val="left" w:pos="1226"/>
        </w:tabs>
        <w:spacing w:before="1"/>
        <w:ind w:right="289"/>
        <w:rPr>
          <w:rFonts w:ascii="Symbol" w:hAnsi="Symbol"/>
          <w:sz w:val="20"/>
        </w:rPr>
      </w:pPr>
      <w:r>
        <w:t xml:space="preserve">Paneltec Pty Ltd will ensure that all workers carrying out hot work will have a fire extinguisher within 5 </w:t>
      </w:r>
      <w:proofErr w:type="spellStart"/>
      <w:r>
        <w:t>metres</w:t>
      </w:r>
      <w:proofErr w:type="spellEnd"/>
      <w:r>
        <w:t xml:space="preserve"> of the work being carried</w:t>
      </w:r>
      <w:r>
        <w:rPr>
          <w:spacing w:val="-8"/>
        </w:rPr>
        <w:t xml:space="preserve"> </w:t>
      </w:r>
      <w:r>
        <w:t>out.</w:t>
      </w:r>
    </w:p>
    <w:p w14:paraId="7897FDE9" w14:textId="77777777" w:rsidR="00565168" w:rsidRDefault="00BB23BA">
      <w:pPr>
        <w:pStyle w:val="ListParagraph"/>
        <w:numPr>
          <w:ilvl w:val="1"/>
          <w:numId w:val="1"/>
        </w:numPr>
        <w:tabs>
          <w:tab w:val="left" w:pos="1225"/>
          <w:tab w:val="left" w:pos="1226"/>
        </w:tabs>
        <w:ind w:right="288"/>
        <w:rPr>
          <w:rFonts w:ascii="Symbol" w:hAnsi="Symbol"/>
          <w:sz w:val="20"/>
        </w:rPr>
      </w:pPr>
      <w:proofErr w:type="spellStart"/>
      <w:r>
        <w:t>Fire fighting</w:t>
      </w:r>
      <w:proofErr w:type="spellEnd"/>
      <w:r>
        <w:t xml:space="preserve"> equipment must never be abused or removed unless to fight a fire, or for maintenance and recharging</w:t>
      </w:r>
      <w:r>
        <w:rPr>
          <w:spacing w:val="-3"/>
        </w:rPr>
        <w:t xml:space="preserve"> </w:t>
      </w:r>
      <w:r>
        <w:t>purposes.</w:t>
      </w:r>
    </w:p>
    <w:p w14:paraId="79F4BEA4" w14:textId="77777777" w:rsidR="00565168" w:rsidRDefault="00BB23BA">
      <w:pPr>
        <w:pStyle w:val="ListParagraph"/>
        <w:numPr>
          <w:ilvl w:val="1"/>
          <w:numId w:val="1"/>
        </w:numPr>
        <w:tabs>
          <w:tab w:val="left" w:pos="1225"/>
          <w:tab w:val="left" w:pos="1226"/>
        </w:tabs>
        <w:spacing w:line="267" w:lineRule="exact"/>
        <w:rPr>
          <w:rFonts w:ascii="Symbol" w:hAnsi="Symbol"/>
          <w:sz w:val="20"/>
        </w:rPr>
      </w:pPr>
      <w:r>
        <w:t>If a fire extinguisher is used the incident must be reported to</w:t>
      </w:r>
      <w:r>
        <w:rPr>
          <w:spacing w:val="-13"/>
        </w:rPr>
        <w:t xml:space="preserve"> </w:t>
      </w:r>
      <w:r>
        <w:t>management.</w:t>
      </w:r>
    </w:p>
    <w:p w14:paraId="3D42821B" w14:textId="77777777" w:rsidR="00565168" w:rsidRDefault="00BB23BA">
      <w:pPr>
        <w:pStyle w:val="ListParagraph"/>
        <w:numPr>
          <w:ilvl w:val="1"/>
          <w:numId w:val="1"/>
        </w:numPr>
        <w:tabs>
          <w:tab w:val="left" w:pos="1225"/>
          <w:tab w:val="left" w:pos="1226"/>
        </w:tabs>
        <w:rPr>
          <w:rFonts w:ascii="Symbol" w:hAnsi="Symbol"/>
          <w:sz w:val="20"/>
        </w:rPr>
      </w:pPr>
      <w:r>
        <w:t>Used extinguishers must be recharged regardless of how full it</w:t>
      </w:r>
      <w:r>
        <w:rPr>
          <w:spacing w:val="-5"/>
        </w:rPr>
        <w:t xml:space="preserve"> </w:t>
      </w:r>
      <w:r>
        <w:t>is.</w:t>
      </w:r>
    </w:p>
    <w:p w14:paraId="3B860845" w14:textId="77777777" w:rsidR="00565168" w:rsidRDefault="00BB23BA">
      <w:pPr>
        <w:pStyle w:val="ListParagraph"/>
        <w:numPr>
          <w:ilvl w:val="1"/>
          <w:numId w:val="1"/>
        </w:numPr>
        <w:tabs>
          <w:tab w:val="left" w:pos="1225"/>
          <w:tab w:val="left" w:pos="1226"/>
        </w:tabs>
        <w:spacing w:before="1"/>
        <w:ind w:right="287"/>
        <w:rPr>
          <w:rFonts w:ascii="Symbol" w:hAnsi="Symbol"/>
          <w:sz w:val="20"/>
        </w:rPr>
      </w:pPr>
      <w:r>
        <w:t>It is every worker’s responsibility to know the location and how to use all extinguishers and hose reels available at the depot or the</w:t>
      </w:r>
      <w:r>
        <w:rPr>
          <w:spacing w:val="-2"/>
        </w:rPr>
        <w:t xml:space="preserve"> </w:t>
      </w:r>
      <w:r>
        <w:t>worksite.</w:t>
      </w:r>
    </w:p>
    <w:p w14:paraId="1FF81D54" w14:textId="77777777" w:rsidR="00565168" w:rsidRDefault="00565168">
      <w:pPr>
        <w:pStyle w:val="BodyText"/>
        <w:ind w:firstLine="0"/>
      </w:pPr>
    </w:p>
    <w:p w14:paraId="0C89E654" w14:textId="77777777" w:rsidR="00565168" w:rsidRDefault="00BB23BA">
      <w:pPr>
        <w:pStyle w:val="Heading1"/>
      </w:pPr>
      <w:r>
        <w:t>Mobile Site Requirements (as a minimum)</w:t>
      </w:r>
    </w:p>
    <w:p w14:paraId="2155CA95" w14:textId="77777777" w:rsidR="00565168" w:rsidRDefault="00BB23BA">
      <w:pPr>
        <w:pStyle w:val="ListParagraph"/>
        <w:numPr>
          <w:ilvl w:val="1"/>
          <w:numId w:val="1"/>
        </w:numPr>
        <w:tabs>
          <w:tab w:val="left" w:pos="1235"/>
          <w:tab w:val="left" w:pos="1236"/>
        </w:tabs>
        <w:spacing w:before="1"/>
        <w:ind w:left="1235" w:hanging="303"/>
        <w:rPr>
          <w:rFonts w:ascii="Symbol" w:hAnsi="Symbol"/>
        </w:rPr>
      </w:pPr>
      <w:r>
        <w:t>A dry chemical fire extinguisher will be available for use onsite where hot works are being</w:t>
      </w:r>
      <w:r>
        <w:rPr>
          <w:spacing w:val="-31"/>
        </w:rPr>
        <w:t xml:space="preserve"> </w:t>
      </w:r>
      <w:r>
        <w:t>conducted.</w:t>
      </w:r>
    </w:p>
    <w:p w14:paraId="73497418" w14:textId="77777777" w:rsidR="00565168" w:rsidRDefault="00BB23BA">
      <w:pPr>
        <w:pStyle w:val="ListParagraph"/>
        <w:numPr>
          <w:ilvl w:val="1"/>
          <w:numId w:val="1"/>
        </w:numPr>
        <w:tabs>
          <w:tab w:val="left" w:pos="1292"/>
          <w:tab w:val="left" w:pos="1293"/>
        </w:tabs>
        <w:spacing w:line="267" w:lineRule="exact"/>
        <w:ind w:left="1292"/>
        <w:rPr>
          <w:rFonts w:ascii="Symbol" w:hAnsi="Symbol"/>
          <w:sz w:val="20"/>
        </w:rPr>
      </w:pPr>
      <w:r>
        <w:t>All designated work vehicles will carry a least one small dry chemical fire</w:t>
      </w:r>
      <w:r>
        <w:rPr>
          <w:spacing w:val="-15"/>
        </w:rPr>
        <w:t xml:space="preserve"> </w:t>
      </w:r>
      <w:r>
        <w:t>extinguisher.</w:t>
      </w:r>
    </w:p>
    <w:p w14:paraId="63F79EDF" w14:textId="77777777" w:rsidR="00565168" w:rsidRDefault="00BB23BA">
      <w:pPr>
        <w:pStyle w:val="ListParagraph"/>
        <w:numPr>
          <w:ilvl w:val="1"/>
          <w:numId w:val="1"/>
        </w:numPr>
        <w:tabs>
          <w:tab w:val="left" w:pos="1292"/>
          <w:tab w:val="left" w:pos="1293"/>
        </w:tabs>
        <w:spacing w:line="267" w:lineRule="exact"/>
        <w:ind w:left="1292"/>
        <w:rPr>
          <w:rFonts w:ascii="Symbol" w:hAnsi="Symbol"/>
          <w:sz w:val="20"/>
        </w:rPr>
      </w:pPr>
      <w:r>
        <w:t xml:space="preserve">When working in </w:t>
      </w:r>
      <w:proofErr w:type="gramStart"/>
      <w:r>
        <w:t>high risk</w:t>
      </w:r>
      <w:proofErr w:type="gramEnd"/>
      <w:r>
        <w:t xml:space="preserve"> fire areas knapsacks will be available on</w:t>
      </w:r>
      <w:r>
        <w:rPr>
          <w:spacing w:val="-18"/>
        </w:rPr>
        <w:t xml:space="preserve"> </w:t>
      </w:r>
      <w:r>
        <w:t>site.</w:t>
      </w:r>
    </w:p>
    <w:p w14:paraId="2D96CF6B" w14:textId="77777777" w:rsidR="00565168" w:rsidRDefault="00565168">
      <w:pPr>
        <w:pStyle w:val="BodyText"/>
        <w:ind w:firstLine="0"/>
      </w:pPr>
    </w:p>
    <w:p w14:paraId="0D9FFFC2" w14:textId="77777777" w:rsidR="00565168" w:rsidRDefault="00BB23BA">
      <w:pPr>
        <w:pStyle w:val="Heading1"/>
      </w:pPr>
      <w:r>
        <w:t>Depot Requirements (as a minimum)</w:t>
      </w:r>
    </w:p>
    <w:p w14:paraId="4E237EAE" w14:textId="77777777" w:rsidR="00565168" w:rsidRDefault="00BB23BA">
      <w:pPr>
        <w:pStyle w:val="ListParagraph"/>
        <w:numPr>
          <w:ilvl w:val="1"/>
          <w:numId w:val="1"/>
        </w:numPr>
        <w:tabs>
          <w:tab w:val="left" w:pos="1292"/>
          <w:tab w:val="left" w:pos="1293"/>
        </w:tabs>
        <w:spacing w:before="1"/>
        <w:ind w:left="1292"/>
        <w:rPr>
          <w:rFonts w:ascii="Symbol" w:hAnsi="Symbol"/>
          <w:sz w:val="20"/>
        </w:rPr>
      </w:pPr>
      <w:r>
        <w:t>A suitable number of fire extinguishers will be available in the</w:t>
      </w:r>
      <w:r>
        <w:rPr>
          <w:spacing w:val="-9"/>
        </w:rPr>
        <w:t xml:space="preserve"> </w:t>
      </w:r>
      <w:r>
        <w:t>workshop.</w:t>
      </w:r>
    </w:p>
    <w:p w14:paraId="42BFC4CF" w14:textId="77777777" w:rsidR="00565168" w:rsidRDefault="00BB23BA">
      <w:pPr>
        <w:pStyle w:val="ListParagraph"/>
        <w:numPr>
          <w:ilvl w:val="1"/>
          <w:numId w:val="1"/>
        </w:numPr>
        <w:tabs>
          <w:tab w:val="left" w:pos="1292"/>
          <w:tab w:val="left" w:pos="1293"/>
        </w:tabs>
        <w:ind w:left="1292" w:right="358"/>
        <w:rPr>
          <w:rFonts w:ascii="Symbol" w:hAnsi="Symbol"/>
          <w:sz w:val="20"/>
        </w:rPr>
      </w:pPr>
      <w:r>
        <w:t>Office at least 1 dry chemical fire extinguisher, kitchen area to have a dry chemical extinguisher and a fire blanket.</w:t>
      </w:r>
    </w:p>
    <w:p w14:paraId="51EE0CBE" w14:textId="77777777" w:rsidR="00565168" w:rsidRDefault="00565168">
      <w:pPr>
        <w:pStyle w:val="BodyText"/>
        <w:ind w:firstLine="0"/>
      </w:pPr>
    </w:p>
    <w:p w14:paraId="346BC32B" w14:textId="77777777" w:rsidR="00565168" w:rsidRDefault="00BB23BA">
      <w:pPr>
        <w:pStyle w:val="Heading1"/>
        <w:spacing w:before="1"/>
      </w:pPr>
      <w:r>
        <w:t>Inspection &amp; Testing</w:t>
      </w:r>
    </w:p>
    <w:p w14:paraId="252B22E9" w14:textId="77777777" w:rsidR="00565168" w:rsidRDefault="00BB23BA">
      <w:pPr>
        <w:pStyle w:val="ListParagraph"/>
        <w:numPr>
          <w:ilvl w:val="1"/>
          <w:numId w:val="1"/>
        </w:numPr>
        <w:tabs>
          <w:tab w:val="left" w:pos="1292"/>
          <w:tab w:val="left" w:pos="1293"/>
        </w:tabs>
        <w:ind w:left="1292" w:right="285"/>
        <w:rPr>
          <w:rFonts w:ascii="Symbol" w:hAnsi="Symbol"/>
          <w:sz w:val="20"/>
        </w:rPr>
      </w:pPr>
      <w:r>
        <w:t xml:space="preserve">A list and current service history of all </w:t>
      </w:r>
      <w:proofErr w:type="spellStart"/>
      <w:r>
        <w:t>fire fighting</w:t>
      </w:r>
      <w:proofErr w:type="spellEnd"/>
      <w:r>
        <w:t xml:space="preserve"> equipment will be provided refer to form </w:t>
      </w:r>
      <w:r>
        <w:rPr>
          <w:u w:val="single"/>
        </w:rPr>
        <w:t>SF-23 Fire Equipment Register.</w:t>
      </w:r>
    </w:p>
    <w:p w14:paraId="02E719C4" w14:textId="77777777" w:rsidR="00565168" w:rsidRDefault="00BB23BA">
      <w:pPr>
        <w:pStyle w:val="ListParagraph"/>
        <w:numPr>
          <w:ilvl w:val="1"/>
          <w:numId w:val="1"/>
        </w:numPr>
        <w:tabs>
          <w:tab w:val="left" w:pos="1292"/>
          <w:tab w:val="left" w:pos="1293"/>
        </w:tabs>
        <w:spacing w:line="267" w:lineRule="exact"/>
        <w:ind w:left="1292"/>
        <w:rPr>
          <w:rFonts w:ascii="Symbol" w:hAnsi="Symbol"/>
          <w:sz w:val="20"/>
        </w:rPr>
      </w:pPr>
      <w:r>
        <w:t>This record will be maintained in accordance with Australian Standard AS –</w:t>
      </w:r>
      <w:r>
        <w:rPr>
          <w:spacing w:val="-21"/>
        </w:rPr>
        <w:t xml:space="preserve"> </w:t>
      </w:r>
      <w:r>
        <w:t>1851.</w:t>
      </w:r>
    </w:p>
    <w:p w14:paraId="76D434DD" w14:textId="77777777" w:rsidR="00565168" w:rsidRDefault="00565168">
      <w:pPr>
        <w:pStyle w:val="BodyText"/>
        <w:ind w:firstLine="0"/>
      </w:pPr>
    </w:p>
    <w:p w14:paraId="45FCF920" w14:textId="77777777" w:rsidR="00565168" w:rsidRDefault="00BB23BA">
      <w:pPr>
        <w:pStyle w:val="Heading1"/>
      </w:pPr>
      <w:r>
        <w:t>Training</w:t>
      </w:r>
    </w:p>
    <w:p w14:paraId="14EE0E54" w14:textId="77777777" w:rsidR="00565168" w:rsidRDefault="00BB23BA">
      <w:pPr>
        <w:pStyle w:val="ListParagraph"/>
        <w:numPr>
          <w:ilvl w:val="1"/>
          <w:numId w:val="1"/>
        </w:numPr>
        <w:tabs>
          <w:tab w:val="left" w:pos="1292"/>
          <w:tab w:val="left" w:pos="1293"/>
        </w:tabs>
        <w:spacing w:before="1"/>
        <w:ind w:left="1292" w:right="285"/>
        <w:rPr>
          <w:rFonts w:ascii="Symbol" w:hAnsi="Symbol"/>
          <w:sz w:val="20"/>
        </w:rPr>
      </w:pPr>
      <w:r>
        <w:t>All workers of Paneltec Pty Ltd will be fully trained in the use of fire extinguishers and which types of extinguishers are suitable for the various types of</w:t>
      </w:r>
      <w:r>
        <w:rPr>
          <w:spacing w:val="-6"/>
        </w:rPr>
        <w:t xml:space="preserve"> </w:t>
      </w:r>
      <w:r>
        <w:t>fire.</w:t>
      </w:r>
    </w:p>
    <w:p w14:paraId="0BA86DDB" w14:textId="77777777" w:rsidR="00565168" w:rsidRDefault="00BB23BA">
      <w:pPr>
        <w:pStyle w:val="ListParagraph"/>
        <w:numPr>
          <w:ilvl w:val="1"/>
          <w:numId w:val="1"/>
        </w:numPr>
        <w:tabs>
          <w:tab w:val="left" w:pos="1292"/>
          <w:tab w:val="left" w:pos="1293"/>
        </w:tabs>
        <w:ind w:left="1292"/>
        <w:rPr>
          <w:rFonts w:ascii="Symbol" w:hAnsi="Symbol"/>
          <w:sz w:val="20"/>
        </w:rPr>
      </w:pPr>
      <w:r>
        <w:t>A record of training attendance will be recorded on the appropriate</w:t>
      </w:r>
      <w:r>
        <w:rPr>
          <w:spacing w:val="-8"/>
        </w:rPr>
        <w:t xml:space="preserve"> </w:t>
      </w:r>
      <w:r>
        <w:t>form.</w:t>
      </w:r>
    </w:p>
    <w:p w14:paraId="578B2D05" w14:textId="77777777" w:rsidR="00565168" w:rsidRDefault="00565168">
      <w:pPr>
        <w:pStyle w:val="BodyText"/>
        <w:ind w:firstLine="0"/>
      </w:pPr>
    </w:p>
    <w:p w14:paraId="114AF714" w14:textId="77777777" w:rsidR="00565168" w:rsidRDefault="00BB23BA">
      <w:pPr>
        <w:pStyle w:val="Heading1"/>
        <w:spacing w:before="1"/>
      </w:pPr>
      <w:r>
        <w:t>Emergency Procedures</w:t>
      </w:r>
    </w:p>
    <w:p w14:paraId="03F58114" w14:textId="77777777" w:rsidR="00565168" w:rsidRDefault="00BB23BA">
      <w:pPr>
        <w:pStyle w:val="ListParagraph"/>
        <w:numPr>
          <w:ilvl w:val="1"/>
          <w:numId w:val="1"/>
        </w:numPr>
        <w:tabs>
          <w:tab w:val="left" w:pos="1292"/>
          <w:tab w:val="left" w:pos="1293"/>
        </w:tabs>
        <w:ind w:left="1292" w:right="285"/>
        <w:rPr>
          <w:rFonts w:ascii="Symbol" w:hAnsi="Symbol"/>
          <w:sz w:val="20"/>
        </w:rPr>
      </w:pPr>
      <w:r>
        <w:t xml:space="preserve">All personnel will be made aware of the </w:t>
      </w:r>
      <w:proofErr w:type="gramStart"/>
      <w:r>
        <w:t>site specific</w:t>
      </w:r>
      <w:proofErr w:type="gramEnd"/>
      <w:r>
        <w:t xml:space="preserve"> emergency procedures and phone numbers prior to commencing</w:t>
      </w:r>
      <w:r>
        <w:rPr>
          <w:spacing w:val="-1"/>
        </w:rPr>
        <w:t xml:space="preserve"> </w:t>
      </w:r>
      <w:r>
        <w:t>work.</w:t>
      </w:r>
    </w:p>
    <w:p w14:paraId="7C658253" w14:textId="77777777" w:rsidR="00565168" w:rsidRDefault="00565168">
      <w:pPr>
        <w:pStyle w:val="BodyText"/>
        <w:ind w:firstLine="0"/>
        <w:rPr>
          <w:sz w:val="20"/>
        </w:rPr>
      </w:pPr>
    </w:p>
    <w:p w14:paraId="5D45B4D8" w14:textId="77777777" w:rsidR="00565168" w:rsidRDefault="00565168">
      <w:pPr>
        <w:pStyle w:val="BodyText"/>
        <w:ind w:firstLine="0"/>
        <w:rPr>
          <w:sz w:val="20"/>
        </w:rPr>
      </w:pPr>
    </w:p>
    <w:p w14:paraId="5637A4B3" w14:textId="77777777" w:rsidR="00565168" w:rsidRDefault="00565168">
      <w:pPr>
        <w:pStyle w:val="BodyText"/>
        <w:ind w:firstLine="0"/>
        <w:rPr>
          <w:sz w:val="20"/>
        </w:rPr>
      </w:pPr>
    </w:p>
    <w:p w14:paraId="2FB645E3" w14:textId="77777777" w:rsidR="00565168" w:rsidRDefault="00565168">
      <w:pPr>
        <w:pStyle w:val="BodyText"/>
        <w:ind w:firstLine="0"/>
        <w:rPr>
          <w:sz w:val="20"/>
        </w:rPr>
      </w:pPr>
    </w:p>
    <w:p w14:paraId="7EA3EDA7" w14:textId="77777777" w:rsidR="00565168" w:rsidRDefault="00565168">
      <w:pPr>
        <w:pStyle w:val="BodyText"/>
        <w:ind w:firstLine="0"/>
        <w:rPr>
          <w:sz w:val="20"/>
        </w:rPr>
      </w:pPr>
    </w:p>
    <w:p w14:paraId="71E117DA" w14:textId="77777777" w:rsidR="00565168" w:rsidRDefault="00565168">
      <w:pPr>
        <w:pStyle w:val="BodyText"/>
        <w:ind w:firstLine="0"/>
        <w:rPr>
          <w:sz w:val="20"/>
        </w:rPr>
      </w:pPr>
    </w:p>
    <w:p w14:paraId="38DC2F2D" w14:textId="77777777" w:rsidR="000C11F7" w:rsidRDefault="000C11F7">
      <w:pPr>
        <w:pStyle w:val="BodyText"/>
        <w:ind w:firstLine="0"/>
        <w:rPr>
          <w:sz w:val="20"/>
        </w:rPr>
      </w:pPr>
    </w:p>
    <w:p w14:paraId="635CED85" w14:textId="77777777" w:rsidR="00565168" w:rsidRDefault="00565168">
      <w:pPr>
        <w:pStyle w:val="BodyText"/>
        <w:spacing w:before="3"/>
        <w:ind w:firstLine="0"/>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565168" w14:paraId="48636D21" w14:textId="77777777">
        <w:trPr>
          <w:trHeight w:val="268"/>
        </w:trPr>
        <w:tc>
          <w:tcPr>
            <w:tcW w:w="10420" w:type="dxa"/>
            <w:gridSpan w:val="2"/>
          </w:tcPr>
          <w:p w14:paraId="7F10F3BC" w14:textId="77777777" w:rsidR="00565168" w:rsidRDefault="00BB23BA">
            <w:pPr>
              <w:pStyle w:val="TableParagraph"/>
              <w:rPr>
                <w:b/>
              </w:rPr>
            </w:pPr>
            <w:r>
              <w:rPr>
                <w:b/>
              </w:rPr>
              <w:t>PROCEDURE RECORDS</w:t>
            </w:r>
          </w:p>
        </w:tc>
      </w:tr>
      <w:tr w:rsidR="00565168" w14:paraId="6910AFA5" w14:textId="77777777">
        <w:trPr>
          <w:trHeight w:val="268"/>
        </w:trPr>
        <w:tc>
          <w:tcPr>
            <w:tcW w:w="1951" w:type="dxa"/>
            <w:shd w:val="clear" w:color="auto" w:fill="DADADA"/>
          </w:tcPr>
          <w:p w14:paraId="295E7251" w14:textId="77777777" w:rsidR="00565168" w:rsidRDefault="00BB23BA">
            <w:pPr>
              <w:pStyle w:val="TableParagraph"/>
              <w:rPr>
                <w:b/>
              </w:rPr>
            </w:pPr>
            <w:r>
              <w:rPr>
                <w:b/>
              </w:rPr>
              <w:t>Number</w:t>
            </w:r>
          </w:p>
        </w:tc>
        <w:tc>
          <w:tcPr>
            <w:tcW w:w="8469" w:type="dxa"/>
            <w:shd w:val="clear" w:color="auto" w:fill="DADADA"/>
          </w:tcPr>
          <w:p w14:paraId="27545369" w14:textId="77777777" w:rsidR="00565168" w:rsidRDefault="00BB23BA">
            <w:pPr>
              <w:pStyle w:val="TableParagraph"/>
              <w:rPr>
                <w:b/>
              </w:rPr>
            </w:pPr>
            <w:r>
              <w:rPr>
                <w:b/>
              </w:rPr>
              <w:t>Detail</w:t>
            </w:r>
          </w:p>
        </w:tc>
      </w:tr>
      <w:tr w:rsidR="00565168" w14:paraId="3FCA086E" w14:textId="77777777">
        <w:trPr>
          <w:trHeight w:val="268"/>
        </w:trPr>
        <w:tc>
          <w:tcPr>
            <w:tcW w:w="1951" w:type="dxa"/>
          </w:tcPr>
          <w:p w14:paraId="402F383D" w14:textId="77777777" w:rsidR="00565168" w:rsidRDefault="00BB23BA">
            <w:pPr>
              <w:pStyle w:val="TableParagraph"/>
              <w:rPr>
                <w:b/>
              </w:rPr>
            </w:pPr>
            <w:r>
              <w:rPr>
                <w:b/>
              </w:rPr>
              <w:t>SF-23</w:t>
            </w:r>
          </w:p>
        </w:tc>
        <w:tc>
          <w:tcPr>
            <w:tcW w:w="8469" w:type="dxa"/>
          </w:tcPr>
          <w:p w14:paraId="6E8D5A31" w14:textId="77777777" w:rsidR="00565168" w:rsidRDefault="00BB23BA">
            <w:pPr>
              <w:pStyle w:val="TableParagraph"/>
            </w:pPr>
            <w:r>
              <w:t>Fire Equipment Register</w:t>
            </w:r>
          </w:p>
        </w:tc>
      </w:tr>
      <w:tr w:rsidR="00565168" w14:paraId="4F0D7524" w14:textId="77777777">
        <w:trPr>
          <w:trHeight w:val="268"/>
        </w:trPr>
        <w:tc>
          <w:tcPr>
            <w:tcW w:w="1951" w:type="dxa"/>
          </w:tcPr>
          <w:p w14:paraId="44B23CE7" w14:textId="77777777" w:rsidR="00565168" w:rsidRDefault="00BB23BA">
            <w:pPr>
              <w:pStyle w:val="TableParagraph"/>
              <w:rPr>
                <w:b/>
              </w:rPr>
            </w:pPr>
            <w:r>
              <w:rPr>
                <w:b/>
              </w:rPr>
              <w:t>Skills Matrix</w:t>
            </w:r>
          </w:p>
        </w:tc>
        <w:tc>
          <w:tcPr>
            <w:tcW w:w="8469" w:type="dxa"/>
          </w:tcPr>
          <w:p w14:paraId="04D734B3" w14:textId="77777777" w:rsidR="00565168" w:rsidRDefault="00BB23BA">
            <w:pPr>
              <w:pStyle w:val="TableParagraph"/>
            </w:pPr>
            <w:r>
              <w:t>Excel spreadsheet</w:t>
            </w:r>
          </w:p>
        </w:tc>
      </w:tr>
    </w:tbl>
    <w:p w14:paraId="5253D62C" w14:textId="77777777" w:rsidR="00BB23BA" w:rsidRDefault="00BB23BA"/>
    <w:sectPr w:rsidR="00BB23BA">
      <w:pgSz w:w="11910" w:h="16840"/>
      <w:pgMar w:top="1900" w:right="280" w:bottom="720" w:left="92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B28A" w14:textId="77777777" w:rsidR="006C3CAD" w:rsidRDefault="006C3CAD">
      <w:r>
        <w:separator/>
      </w:r>
    </w:p>
  </w:endnote>
  <w:endnote w:type="continuationSeparator" w:id="0">
    <w:p w14:paraId="03A538A5" w14:textId="77777777" w:rsidR="006C3CAD" w:rsidRDefault="006C3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73F84" w14:textId="77777777" w:rsidR="00565168" w:rsidRDefault="00A762ED">
    <w:pPr>
      <w:pStyle w:val="BodyText"/>
      <w:spacing w:line="14" w:lineRule="auto"/>
      <w:ind w:firstLine="0"/>
      <w:rPr>
        <w:sz w:val="20"/>
      </w:rPr>
    </w:pPr>
    <w:r>
      <w:rPr>
        <w:noProof/>
      </w:rPr>
      <mc:AlternateContent>
        <mc:Choice Requires="wps">
          <w:drawing>
            <wp:anchor distT="0" distB="0" distL="114300" distR="114300" simplePos="0" relativeHeight="503311400" behindDoc="1" locked="0" layoutInCell="1" allowOverlap="1" wp14:anchorId="12DE683F" wp14:editId="79520396">
              <wp:simplePos x="0" y="0"/>
              <wp:positionH relativeFrom="page">
                <wp:posOffset>719455</wp:posOffset>
              </wp:positionH>
              <wp:positionV relativeFrom="page">
                <wp:posOffset>10186035</wp:posOffset>
              </wp:positionV>
              <wp:extent cx="6465570" cy="0"/>
              <wp:effectExtent l="5080" t="13335" r="6350" b="5715"/>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D4883D" id="Line 4" o:spid="_x0000_s1026" style="position:absolute;z-index:-5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OEk3js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1424" behindDoc="1" locked="0" layoutInCell="1" allowOverlap="1" wp14:anchorId="5A60955D" wp14:editId="464F0500">
              <wp:simplePos x="0" y="0"/>
              <wp:positionH relativeFrom="page">
                <wp:posOffset>706755</wp:posOffset>
              </wp:positionH>
              <wp:positionV relativeFrom="page">
                <wp:posOffset>10202545</wp:posOffset>
              </wp:positionV>
              <wp:extent cx="1023620" cy="139700"/>
              <wp:effectExtent l="1905" t="1270" r="3175"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F0C25" w14:textId="77777777" w:rsidR="00565168" w:rsidRDefault="00BB23BA">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60955D" id="_x0000_t202" coordsize="21600,21600" o:spt="202" path="m,l,21600r21600,l21600,xe">
              <v:stroke joinstyle="miter"/>
              <v:path gradientshapeok="t" o:connecttype="rect"/>
            </v:shapetype>
            <v:shape id="Text Box 3" o:spid="_x0000_s1027" type="#_x0000_t202" style="position:absolute;margin-left:55.65pt;margin-top:803.35pt;width:80.6pt;height:11pt;z-index:-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590F0C25" w14:textId="77777777" w:rsidR="00565168" w:rsidRDefault="00BB23BA">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1448" behindDoc="1" locked="0" layoutInCell="1" allowOverlap="1" wp14:anchorId="607FA046" wp14:editId="1B347E04">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A6C28" w14:textId="77777777" w:rsidR="00565168" w:rsidRDefault="00BB23BA">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FA046" id="Text Box 2" o:spid="_x0000_s1028" type="#_x0000_t202" style="position:absolute;margin-left:236.5pt;margin-top:803.35pt;width:150.05pt;height:11pt;z-index:-5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298A6C28" w14:textId="77777777" w:rsidR="00565168" w:rsidRDefault="00BB23BA">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1472" behindDoc="1" locked="0" layoutInCell="1" allowOverlap="1" wp14:anchorId="47D31819" wp14:editId="08505D37">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4F5E1" w14:textId="77777777" w:rsidR="00565168" w:rsidRDefault="00BB23BA">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31819" id="Text Box 1" o:spid="_x0000_s1029" type="#_x0000_t202" style="position:absolute;margin-left:519.1pt;margin-top:803.35pt;width:42.35pt;height:11pt;z-index:-5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1D54F5E1" w14:textId="77777777" w:rsidR="00565168" w:rsidRDefault="00BB23BA">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39CCC" w14:textId="77777777" w:rsidR="006C3CAD" w:rsidRDefault="006C3CAD">
      <w:r>
        <w:separator/>
      </w:r>
    </w:p>
  </w:footnote>
  <w:footnote w:type="continuationSeparator" w:id="0">
    <w:p w14:paraId="592CCAAE" w14:textId="77777777" w:rsidR="006C3CAD" w:rsidRDefault="006C3C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FA36" w14:textId="5E41BF77" w:rsidR="000C11F7" w:rsidRDefault="000C11F7" w:rsidP="000C11F7">
    <w:pPr>
      <w:pStyle w:val="BodyText"/>
      <w:spacing w:line="30" w:lineRule="exact"/>
      <w:ind w:left="169" w:firstLine="0"/>
      <w:rPr>
        <w:rFonts w:ascii="Times New Roman"/>
        <w:sz w:val="3"/>
      </w:rPr>
    </w:pPr>
  </w:p>
  <w:p w14:paraId="37CFA979" w14:textId="269ACAB9" w:rsidR="000C11F7" w:rsidRDefault="000C11F7" w:rsidP="000C11F7">
    <w:pPr>
      <w:pStyle w:val="BodyText"/>
      <w:spacing w:line="30" w:lineRule="exact"/>
      <w:ind w:left="169" w:firstLine="0"/>
      <w:rPr>
        <w:rFonts w:ascii="Times New Roman"/>
        <w:sz w:val="3"/>
      </w:rPr>
    </w:pPr>
  </w:p>
  <w:p w14:paraId="478DA322" w14:textId="37CC8F33" w:rsidR="000C11F7" w:rsidRDefault="000C11F7" w:rsidP="000C11F7">
    <w:pPr>
      <w:pStyle w:val="BodyText"/>
      <w:spacing w:line="30" w:lineRule="exact"/>
      <w:ind w:left="169" w:firstLine="0"/>
      <w:rPr>
        <w:rFonts w:ascii="Times New Roman"/>
        <w:sz w:val="3"/>
      </w:rPr>
    </w:pPr>
    <w:r>
      <w:rPr>
        <w:noProof/>
      </w:rPr>
      <w:drawing>
        <wp:anchor distT="0" distB="0" distL="114300" distR="114300" simplePos="0" relativeHeight="503312496" behindDoc="1" locked="0" layoutInCell="1" allowOverlap="1" wp14:anchorId="2F8CB751" wp14:editId="4C39D8A9">
          <wp:simplePos x="0" y="0"/>
          <wp:positionH relativeFrom="column">
            <wp:posOffset>-297180</wp:posOffset>
          </wp:positionH>
          <wp:positionV relativeFrom="paragraph">
            <wp:posOffset>44450</wp:posOffset>
          </wp:positionV>
          <wp:extent cx="1661795" cy="340995"/>
          <wp:effectExtent l="0" t="0" r="0" b="190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1795" cy="340995"/>
                  </a:xfrm>
                  <a:prstGeom prst="rect">
                    <a:avLst/>
                  </a:prstGeom>
                  <a:noFill/>
                  <a:ln>
                    <a:noFill/>
                  </a:ln>
                </pic:spPr>
              </pic:pic>
            </a:graphicData>
          </a:graphic>
          <wp14:sizeRelH relativeFrom="margin">
            <wp14:pctWidth>0</wp14:pctWidth>
          </wp14:sizeRelH>
        </wp:anchor>
      </w:drawing>
    </w:r>
  </w:p>
  <w:p w14:paraId="79A91098" w14:textId="4E8AD854" w:rsidR="000C11F7" w:rsidRDefault="000C11F7" w:rsidP="000C11F7">
    <w:pPr>
      <w:pStyle w:val="BodyText"/>
      <w:spacing w:line="30" w:lineRule="exact"/>
      <w:ind w:left="169" w:firstLine="0"/>
      <w:rPr>
        <w:rFonts w:ascii="Times New Roman"/>
        <w:sz w:val="3"/>
      </w:rPr>
    </w:pPr>
  </w:p>
  <w:p w14:paraId="0E33B066" w14:textId="77777777" w:rsidR="000C11F7" w:rsidRDefault="000C11F7" w:rsidP="000C11F7">
    <w:pPr>
      <w:pStyle w:val="BodyText"/>
      <w:spacing w:line="30" w:lineRule="exact"/>
      <w:ind w:left="169" w:firstLine="0"/>
      <w:rPr>
        <w:rFonts w:ascii="Times New Roman"/>
        <w:sz w:val="3"/>
      </w:rPr>
    </w:pPr>
  </w:p>
  <w:p w14:paraId="3DAE72C2" w14:textId="6323D04F" w:rsidR="000C11F7" w:rsidRDefault="000C11F7" w:rsidP="000C11F7">
    <w:pPr>
      <w:pStyle w:val="BodyText"/>
      <w:spacing w:line="30" w:lineRule="exact"/>
      <w:ind w:left="169" w:firstLine="0"/>
      <w:rPr>
        <w:rFonts w:ascii="Times New Roman"/>
        <w:sz w:val="3"/>
      </w:rPr>
    </w:pPr>
  </w:p>
  <w:p w14:paraId="75699688" w14:textId="126A53CD" w:rsidR="000C11F7" w:rsidRDefault="000C11F7" w:rsidP="000C11F7">
    <w:pPr>
      <w:pStyle w:val="BodyText"/>
      <w:spacing w:line="30" w:lineRule="exact"/>
      <w:ind w:left="169" w:firstLine="0"/>
      <w:rPr>
        <w:rFonts w:ascii="Times New Roman"/>
        <w:sz w:val="3"/>
      </w:rPr>
    </w:pPr>
  </w:p>
  <w:p w14:paraId="74FC5BB2" w14:textId="77777777" w:rsidR="000C11F7" w:rsidRDefault="000C11F7" w:rsidP="000C11F7">
    <w:pPr>
      <w:pStyle w:val="BodyText"/>
      <w:spacing w:line="30" w:lineRule="exact"/>
      <w:ind w:left="169" w:firstLine="0"/>
      <w:rPr>
        <w:rFonts w:ascii="Times New Roman"/>
        <w:sz w:val="3"/>
      </w:rPr>
    </w:pPr>
  </w:p>
  <w:p w14:paraId="6A440776" w14:textId="77777777" w:rsidR="000C11F7" w:rsidRDefault="000C11F7" w:rsidP="000C11F7">
    <w:pPr>
      <w:pStyle w:val="BodyText"/>
      <w:spacing w:line="30" w:lineRule="exact"/>
      <w:ind w:left="169" w:firstLine="0"/>
      <w:rPr>
        <w:rFonts w:ascii="Times New Roman"/>
        <w:sz w:val="3"/>
      </w:rPr>
    </w:pPr>
  </w:p>
  <w:p w14:paraId="641FBD95" w14:textId="77777777" w:rsidR="000C11F7" w:rsidRDefault="000C11F7" w:rsidP="000C11F7">
    <w:pPr>
      <w:pStyle w:val="BodyText"/>
      <w:spacing w:line="30" w:lineRule="exact"/>
      <w:ind w:left="169" w:firstLine="0"/>
      <w:rPr>
        <w:rFonts w:ascii="Times New Roman"/>
        <w:sz w:val="3"/>
      </w:rPr>
    </w:pPr>
  </w:p>
  <w:p w14:paraId="3EBF9265" w14:textId="7397BB57" w:rsidR="000C11F7" w:rsidRDefault="000C11F7" w:rsidP="000C11F7">
    <w:pPr>
      <w:pStyle w:val="BodyText"/>
      <w:spacing w:line="30" w:lineRule="exact"/>
      <w:ind w:left="169" w:firstLine="0"/>
      <w:rPr>
        <w:rFonts w:ascii="Times New Roman"/>
        <w:sz w:val="3"/>
      </w:rPr>
    </w:pPr>
  </w:p>
  <w:p w14:paraId="3C210A01" w14:textId="77777777" w:rsidR="000C11F7" w:rsidRDefault="000C11F7" w:rsidP="000C11F7">
    <w:pPr>
      <w:pStyle w:val="BodyText"/>
      <w:spacing w:line="30" w:lineRule="exact"/>
      <w:ind w:left="169" w:firstLine="0"/>
      <w:rPr>
        <w:rFonts w:ascii="Times New Roman"/>
        <w:sz w:val="3"/>
      </w:rPr>
    </w:pPr>
  </w:p>
  <w:p w14:paraId="69ADFE43" w14:textId="77777777" w:rsidR="000C11F7" w:rsidRDefault="000C11F7" w:rsidP="000C11F7">
    <w:pPr>
      <w:pStyle w:val="BodyText"/>
      <w:spacing w:line="30" w:lineRule="exact"/>
      <w:ind w:left="169" w:firstLine="0"/>
      <w:rPr>
        <w:rFonts w:ascii="Times New Roman"/>
        <w:sz w:val="3"/>
      </w:rPr>
    </w:pPr>
  </w:p>
  <w:p w14:paraId="4DEDD85E" w14:textId="77777777" w:rsidR="000C11F7" w:rsidRDefault="000C11F7" w:rsidP="000C11F7">
    <w:pPr>
      <w:pStyle w:val="BodyText"/>
      <w:spacing w:line="30" w:lineRule="exact"/>
      <w:ind w:left="169" w:firstLine="0"/>
      <w:rPr>
        <w:rFonts w:ascii="Times New Roman"/>
        <w:sz w:val="3"/>
      </w:rPr>
    </w:pPr>
  </w:p>
  <w:p w14:paraId="629B12DE" w14:textId="77777777" w:rsidR="000C11F7" w:rsidRDefault="000C11F7" w:rsidP="000C11F7">
    <w:pPr>
      <w:pStyle w:val="BodyText"/>
      <w:spacing w:line="30" w:lineRule="exact"/>
      <w:ind w:left="169" w:firstLine="0"/>
      <w:rPr>
        <w:rFonts w:ascii="Times New Roman"/>
        <w:sz w:val="3"/>
      </w:rPr>
    </w:pPr>
  </w:p>
  <w:p w14:paraId="2A7C2848" w14:textId="77777777" w:rsidR="000C11F7" w:rsidRDefault="000C11F7" w:rsidP="000C11F7">
    <w:pPr>
      <w:pStyle w:val="BodyText"/>
      <w:spacing w:line="30" w:lineRule="exact"/>
      <w:ind w:left="169" w:firstLine="0"/>
      <w:rPr>
        <w:rFonts w:ascii="Times New Roman"/>
        <w:sz w:val="3"/>
      </w:rPr>
    </w:pPr>
  </w:p>
  <w:p w14:paraId="4E4A11FC" w14:textId="77777777" w:rsidR="000C11F7" w:rsidRDefault="000C11F7" w:rsidP="000C11F7">
    <w:pPr>
      <w:pStyle w:val="BodyText"/>
      <w:spacing w:line="30" w:lineRule="exact"/>
      <w:ind w:left="169" w:firstLine="0"/>
      <w:rPr>
        <w:rFonts w:ascii="Times New Roman"/>
        <w:sz w:val="3"/>
      </w:rPr>
    </w:pPr>
  </w:p>
  <w:p w14:paraId="5804ECAB" w14:textId="4BA50761" w:rsidR="000C11F7" w:rsidRDefault="000C11F7" w:rsidP="000C11F7">
    <w:pPr>
      <w:pStyle w:val="BodyText"/>
      <w:spacing w:line="30" w:lineRule="exact"/>
      <w:ind w:left="169" w:firstLine="0"/>
      <w:rPr>
        <w:rFonts w:ascii="Times New Roman"/>
        <w:sz w:val="3"/>
      </w:rPr>
    </w:pPr>
  </w:p>
  <w:p w14:paraId="7FCDB4F3" w14:textId="77777777" w:rsidR="000C11F7" w:rsidRDefault="000C11F7" w:rsidP="000C11F7">
    <w:pPr>
      <w:pStyle w:val="BodyText"/>
      <w:spacing w:line="30" w:lineRule="exact"/>
      <w:ind w:left="169" w:firstLine="0"/>
      <w:rPr>
        <w:rFonts w:ascii="Times New Roman"/>
        <w:sz w:val="3"/>
      </w:rPr>
    </w:pPr>
  </w:p>
  <w:p w14:paraId="549C91C6" w14:textId="77777777" w:rsidR="000C11F7" w:rsidRDefault="000C11F7" w:rsidP="000C11F7">
    <w:pPr>
      <w:pStyle w:val="BodyText"/>
      <w:spacing w:line="30" w:lineRule="exact"/>
      <w:ind w:left="169" w:firstLine="0"/>
      <w:rPr>
        <w:rFonts w:ascii="Times New Roman"/>
        <w:sz w:val="3"/>
      </w:rPr>
    </w:pPr>
  </w:p>
  <w:p w14:paraId="00130D32" w14:textId="77777777" w:rsidR="000C11F7" w:rsidRDefault="000C11F7" w:rsidP="000C11F7">
    <w:pPr>
      <w:pStyle w:val="BodyText"/>
      <w:spacing w:line="30" w:lineRule="exact"/>
      <w:ind w:left="169" w:firstLine="0"/>
      <w:rPr>
        <w:rFonts w:ascii="Times New Roman"/>
        <w:sz w:val="3"/>
      </w:rPr>
    </w:pPr>
  </w:p>
  <w:p w14:paraId="4540B0E1" w14:textId="77777777" w:rsidR="000C11F7" w:rsidRDefault="000C11F7" w:rsidP="000C11F7">
    <w:pPr>
      <w:pStyle w:val="BodyText"/>
      <w:spacing w:line="30" w:lineRule="exact"/>
      <w:ind w:left="169" w:firstLine="0"/>
      <w:rPr>
        <w:rFonts w:ascii="Times New Roman"/>
        <w:sz w:val="3"/>
      </w:rPr>
    </w:pPr>
  </w:p>
  <w:p w14:paraId="54EF2C37" w14:textId="77777777" w:rsidR="000C11F7" w:rsidRDefault="000C11F7" w:rsidP="000C11F7">
    <w:pPr>
      <w:pStyle w:val="BodyText"/>
      <w:spacing w:line="30" w:lineRule="exact"/>
      <w:ind w:left="169" w:firstLine="0"/>
      <w:rPr>
        <w:rFonts w:ascii="Times New Roman"/>
        <w:sz w:val="3"/>
      </w:rPr>
    </w:pPr>
  </w:p>
  <w:p w14:paraId="2B0F2AC1" w14:textId="77777777" w:rsidR="000C11F7" w:rsidRDefault="000C11F7" w:rsidP="000C11F7">
    <w:pPr>
      <w:pStyle w:val="BodyText"/>
      <w:spacing w:line="30" w:lineRule="exact"/>
      <w:ind w:left="169" w:firstLine="0"/>
      <w:rPr>
        <w:rFonts w:ascii="Times New Roman"/>
        <w:sz w:val="3"/>
      </w:rPr>
    </w:pPr>
  </w:p>
  <w:p w14:paraId="0294782E" w14:textId="77777777" w:rsidR="000C11F7" w:rsidRDefault="000C11F7" w:rsidP="000C11F7">
    <w:pPr>
      <w:pStyle w:val="BodyText"/>
      <w:spacing w:line="30" w:lineRule="exact"/>
      <w:ind w:left="169" w:firstLine="0"/>
      <w:rPr>
        <w:rFonts w:ascii="Times New Roman"/>
        <w:sz w:val="3"/>
      </w:rPr>
    </w:pPr>
  </w:p>
  <w:p w14:paraId="05037215" w14:textId="77777777" w:rsidR="000C11F7" w:rsidRDefault="000C11F7" w:rsidP="000C11F7">
    <w:pPr>
      <w:pStyle w:val="BodyText"/>
      <w:spacing w:line="30" w:lineRule="exact"/>
      <w:ind w:left="169" w:firstLine="0"/>
      <w:rPr>
        <w:rFonts w:ascii="Times New Roman"/>
        <w:sz w:val="3"/>
      </w:rPr>
    </w:pPr>
  </w:p>
  <w:p w14:paraId="5157A675" w14:textId="77777777" w:rsidR="000C11F7" w:rsidRDefault="000C11F7" w:rsidP="000C11F7">
    <w:pPr>
      <w:pStyle w:val="BodyText"/>
      <w:spacing w:line="30" w:lineRule="exact"/>
      <w:ind w:left="169" w:firstLine="0"/>
      <w:rPr>
        <w:rFonts w:ascii="Times New Roman"/>
        <w:sz w:val="3"/>
      </w:rPr>
    </w:pPr>
  </w:p>
  <w:p w14:paraId="649BF6D0" w14:textId="77777777" w:rsidR="000C11F7" w:rsidRDefault="000C11F7" w:rsidP="000C11F7">
    <w:pPr>
      <w:pStyle w:val="BodyText"/>
      <w:spacing w:line="30" w:lineRule="exact"/>
      <w:ind w:left="169" w:firstLine="0"/>
      <w:rPr>
        <w:rFonts w:ascii="Times New Roman"/>
        <w:sz w:val="3"/>
      </w:rPr>
    </w:pPr>
  </w:p>
  <w:p w14:paraId="318DE536" w14:textId="77777777" w:rsidR="000C11F7" w:rsidRDefault="000C11F7" w:rsidP="000C11F7">
    <w:pPr>
      <w:pStyle w:val="BodyText"/>
      <w:spacing w:line="30" w:lineRule="exact"/>
      <w:ind w:left="169" w:firstLine="0"/>
      <w:rPr>
        <w:rFonts w:ascii="Times New Roman"/>
        <w:sz w:val="3"/>
      </w:rPr>
    </w:pPr>
  </w:p>
  <w:p w14:paraId="0EFA6238" w14:textId="77777777" w:rsidR="000C11F7" w:rsidRDefault="000C11F7" w:rsidP="000C11F7">
    <w:pPr>
      <w:pStyle w:val="BodyText"/>
      <w:spacing w:line="30" w:lineRule="exact"/>
      <w:ind w:left="169" w:firstLine="0"/>
      <w:rPr>
        <w:rFonts w:ascii="Times New Roman"/>
        <w:sz w:val="3"/>
      </w:rPr>
    </w:pPr>
  </w:p>
  <w:p w14:paraId="4F83C7B3" w14:textId="77777777" w:rsidR="000C11F7" w:rsidRDefault="000C11F7" w:rsidP="000C11F7">
    <w:pPr>
      <w:pStyle w:val="BodyText"/>
      <w:spacing w:line="30" w:lineRule="exact"/>
      <w:ind w:left="169" w:firstLine="0"/>
      <w:rPr>
        <w:rFonts w:ascii="Times New Roman"/>
        <w:sz w:val="3"/>
      </w:rPr>
    </w:pPr>
  </w:p>
  <w:p w14:paraId="0F4DBCA2" w14:textId="77777777" w:rsidR="000C11F7" w:rsidRDefault="000C11F7" w:rsidP="000C11F7">
    <w:pPr>
      <w:pStyle w:val="BodyText"/>
      <w:spacing w:line="30" w:lineRule="exact"/>
      <w:ind w:left="169" w:firstLine="0"/>
      <w:rPr>
        <w:rFonts w:ascii="Times New Roman"/>
        <w:sz w:val="3"/>
      </w:rPr>
    </w:pPr>
  </w:p>
  <w:p w14:paraId="1F53A362" w14:textId="77777777" w:rsidR="000C11F7" w:rsidRDefault="000C11F7" w:rsidP="000C11F7">
    <w:pPr>
      <w:pStyle w:val="BodyText"/>
      <w:spacing w:line="30" w:lineRule="exact"/>
      <w:ind w:left="169" w:firstLine="0"/>
      <w:rPr>
        <w:rFonts w:ascii="Times New Roman"/>
        <w:sz w:val="3"/>
      </w:rPr>
    </w:pPr>
  </w:p>
  <w:p w14:paraId="7966468E" w14:textId="77777777" w:rsidR="000C11F7" w:rsidRDefault="000C11F7" w:rsidP="000C11F7">
    <w:pPr>
      <w:pStyle w:val="BodyText"/>
      <w:spacing w:line="30" w:lineRule="exact"/>
      <w:ind w:left="169" w:firstLine="0"/>
      <w:rPr>
        <w:rFonts w:ascii="Times New Roman"/>
        <w:sz w:val="3"/>
      </w:rPr>
    </w:pPr>
  </w:p>
  <w:p w14:paraId="1A1E1864" w14:textId="77777777" w:rsidR="000C11F7" w:rsidRDefault="000C11F7" w:rsidP="000C11F7">
    <w:pPr>
      <w:pStyle w:val="BodyText"/>
      <w:spacing w:line="30" w:lineRule="exact"/>
      <w:ind w:left="169" w:firstLine="0"/>
      <w:rPr>
        <w:rFonts w:ascii="Times New Roman"/>
        <w:sz w:val="3"/>
      </w:rPr>
    </w:pPr>
  </w:p>
  <w:p w14:paraId="33C36208" w14:textId="678ACE63" w:rsidR="000C11F7" w:rsidRDefault="000C11F7" w:rsidP="000C11F7">
    <w:pPr>
      <w:pStyle w:val="BodyText"/>
      <w:spacing w:line="30" w:lineRule="exact"/>
      <w:ind w:left="169" w:firstLine="0"/>
      <w:rPr>
        <w:rFonts w:ascii="Times New Roman"/>
        <w:sz w:val="3"/>
      </w:rPr>
    </w:pPr>
  </w:p>
  <w:p w14:paraId="05CDEA93" w14:textId="77777777" w:rsidR="000C11F7" w:rsidRDefault="000C11F7" w:rsidP="000C11F7">
    <w:pPr>
      <w:pStyle w:val="BodyText"/>
      <w:spacing w:line="30" w:lineRule="exact"/>
      <w:ind w:left="169" w:firstLine="0"/>
      <w:rPr>
        <w:rFonts w:ascii="Times New Roman"/>
        <w:sz w:val="3"/>
      </w:rPr>
    </w:pPr>
  </w:p>
  <w:p w14:paraId="463ED349" w14:textId="77777777" w:rsidR="000C11F7" w:rsidRDefault="000C11F7" w:rsidP="000C11F7">
    <w:pPr>
      <w:pStyle w:val="BodyText"/>
      <w:spacing w:line="30" w:lineRule="exact"/>
      <w:ind w:left="169" w:firstLine="0"/>
      <w:rPr>
        <w:rFonts w:ascii="Times New Roman"/>
        <w:sz w:val="3"/>
      </w:rPr>
    </w:pPr>
  </w:p>
  <w:p w14:paraId="6FB35527" w14:textId="77777777" w:rsidR="000C11F7" w:rsidRDefault="000C11F7" w:rsidP="000C11F7">
    <w:pPr>
      <w:pStyle w:val="BodyText"/>
      <w:spacing w:line="30" w:lineRule="exact"/>
      <w:ind w:left="169" w:firstLine="0"/>
      <w:rPr>
        <w:rFonts w:ascii="Times New Roman"/>
        <w:sz w:val="3"/>
      </w:rPr>
    </w:pPr>
  </w:p>
  <w:p w14:paraId="40A68DDD" w14:textId="77777777" w:rsidR="000C11F7" w:rsidRDefault="000C11F7" w:rsidP="000C11F7">
    <w:pPr>
      <w:pStyle w:val="BodyText"/>
      <w:spacing w:line="30" w:lineRule="exact"/>
      <w:ind w:left="169" w:firstLine="0"/>
      <w:rPr>
        <w:rFonts w:ascii="Times New Roman"/>
        <w:sz w:val="3"/>
      </w:rPr>
    </w:pPr>
  </w:p>
  <w:p w14:paraId="3952CBB8" w14:textId="77777777" w:rsidR="000C11F7" w:rsidRDefault="000C11F7" w:rsidP="000C11F7">
    <w:pPr>
      <w:pStyle w:val="BodyText"/>
      <w:spacing w:line="30" w:lineRule="exact"/>
      <w:ind w:left="169" w:firstLine="0"/>
      <w:rPr>
        <w:rFonts w:ascii="Times New Roman"/>
        <w:sz w:val="3"/>
      </w:rPr>
    </w:pPr>
  </w:p>
  <w:p w14:paraId="10B8BEFF" w14:textId="77777777" w:rsidR="000C11F7" w:rsidRDefault="000C11F7" w:rsidP="000C11F7">
    <w:pPr>
      <w:pStyle w:val="BodyText"/>
      <w:spacing w:line="30" w:lineRule="exact"/>
      <w:ind w:left="169" w:firstLine="0"/>
      <w:rPr>
        <w:rFonts w:ascii="Times New Roman"/>
        <w:sz w:val="3"/>
      </w:rPr>
    </w:pPr>
  </w:p>
  <w:p w14:paraId="56510FA8" w14:textId="77777777" w:rsidR="000C11F7" w:rsidRDefault="000C11F7" w:rsidP="000C11F7">
    <w:pPr>
      <w:pStyle w:val="BodyText"/>
      <w:spacing w:line="30" w:lineRule="exact"/>
      <w:ind w:left="169" w:firstLine="0"/>
      <w:rPr>
        <w:rFonts w:ascii="Times New Roman"/>
        <w:sz w:val="3"/>
      </w:rPr>
    </w:pPr>
  </w:p>
  <w:p w14:paraId="6F51A6E0" w14:textId="77777777" w:rsidR="000C11F7" w:rsidRDefault="000C11F7" w:rsidP="000C11F7">
    <w:pPr>
      <w:pStyle w:val="BodyText"/>
      <w:spacing w:line="30" w:lineRule="exact"/>
      <w:ind w:left="169" w:firstLine="0"/>
      <w:rPr>
        <w:rFonts w:ascii="Times New Roman"/>
        <w:sz w:val="3"/>
      </w:rPr>
    </w:pPr>
  </w:p>
  <w:p w14:paraId="69FB6804" w14:textId="77777777" w:rsidR="000C11F7" w:rsidRDefault="000C11F7" w:rsidP="000C11F7">
    <w:pPr>
      <w:pStyle w:val="BodyText"/>
      <w:spacing w:line="30" w:lineRule="exact"/>
      <w:ind w:left="169" w:firstLine="0"/>
      <w:rPr>
        <w:rFonts w:ascii="Times New Roman"/>
        <w:sz w:val="3"/>
      </w:rPr>
    </w:pPr>
  </w:p>
  <w:p w14:paraId="5A13C894" w14:textId="77777777" w:rsidR="000C11F7" w:rsidRDefault="000C11F7" w:rsidP="000C11F7">
    <w:pPr>
      <w:pStyle w:val="BodyText"/>
      <w:spacing w:line="30" w:lineRule="exact"/>
      <w:ind w:left="169" w:firstLine="0"/>
      <w:rPr>
        <w:rFonts w:ascii="Times New Roman"/>
        <w:sz w:val="3"/>
      </w:rPr>
    </w:pPr>
  </w:p>
  <w:p w14:paraId="379E8D65" w14:textId="77777777" w:rsidR="000C11F7" w:rsidRDefault="000C11F7" w:rsidP="000C11F7">
    <w:pPr>
      <w:pStyle w:val="BodyText"/>
      <w:spacing w:line="30" w:lineRule="exact"/>
      <w:ind w:left="169" w:firstLine="0"/>
      <w:rPr>
        <w:rFonts w:ascii="Times New Roman"/>
        <w:sz w:val="3"/>
      </w:rPr>
    </w:pPr>
  </w:p>
  <w:p w14:paraId="04B75D35" w14:textId="77777777" w:rsidR="000C11F7" w:rsidRDefault="000C11F7" w:rsidP="000C11F7">
    <w:pPr>
      <w:pStyle w:val="BodyText"/>
      <w:spacing w:line="30" w:lineRule="exact"/>
      <w:ind w:left="169" w:firstLine="0"/>
      <w:rPr>
        <w:rFonts w:ascii="Times New Roman"/>
        <w:sz w:val="3"/>
      </w:rPr>
    </w:pPr>
  </w:p>
  <w:p w14:paraId="797BE6C6" w14:textId="77777777" w:rsidR="000C11F7" w:rsidRDefault="000C11F7" w:rsidP="000C11F7">
    <w:pPr>
      <w:pStyle w:val="BodyText"/>
      <w:spacing w:line="30" w:lineRule="exact"/>
      <w:ind w:left="169" w:firstLine="0"/>
      <w:rPr>
        <w:rFonts w:ascii="Times New Roman"/>
        <w:sz w:val="3"/>
      </w:rPr>
    </w:pPr>
  </w:p>
  <w:p w14:paraId="432D47BD" w14:textId="77777777" w:rsidR="000C11F7" w:rsidRDefault="000C11F7" w:rsidP="000C11F7">
    <w:pPr>
      <w:pStyle w:val="BodyText"/>
      <w:spacing w:line="30" w:lineRule="exact"/>
      <w:ind w:left="169" w:firstLine="0"/>
      <w:rPr>
        <w:rFonts w:ascii="Times New Roman"/>
        <w:sz w:val="3"/>
      </w:rPr>
    </w:pPr>
  </w:p>
  <w:p w14:paraId="39A625E8" w14:textId="77777777" w:rsidR="000C11F7" w:rsidRDefault="000C11F7" w:rsidP="000C11F7">
    <w:pPr>
      <w:pStyle w:val="BodyText"/>
      <w:spacing w:line="30" w:lineRule="exact"/>
      <w:ind w:left="169" w:firstLine="0"/>
      <w:rPr>
        <w:rFonts w:ascii="Times New Roman"/>
        <w:sz w:val="3"/>
      </w:rPr>
    </w:pPr>
  </w:p>
  <w:p w14:paraId="14091046" w14:textId="77777777" w:rsidR="000C11F7" w:rsidRDefault="000C11F7" w:rsidP="000C11F7">
    <w:pPr>
      <w:pStyle w:val="BodyText"/>
      <w:spacing w:line="30" w:lineRule="exact"/>
      <w:ind w:left="169" w:firstLine="0"/>
      <w:rPr>
        <w:rFonts w:ascii="Times New Roman"/>
        <w:sz w:val="3"/>
      </w:rPr>
    </w:pPr>
  </w:p>
  <w:p w14:paraId="411C6545" w14:textId="77777777" w:rsidR="000C11F7" w:rsidRDefault="000C11F7" w:rsidP="000C11F7">
    <w:pPr>
      <w:pStyle w:val="BodyText"/>
      <w:spacing w:line="30" w:lineRule="exact"/>
      <w:ind w:left="169" w:firstLine="0"/>
      <w:rPr>
        <w:rFonts w:ascii="Times New Roman"/>
        <w:sz w:val="3"/>
      </w:rPr>
    </w:pPr>
  </w:p>
  <w:p w14:paraId="5558EA4A" w14:textId="77777777" w:rsidR="000C11F7" w:rsidRDefault="000C11F7" w:rsidP="000C11F7">
    <w:pPr>
      <w:pStyle w:val="BodyText"/>
      <w:spacing w:line="30" w:lineRule="exact"/>
      <w:ind w:left="169" w:firstLine="0"/>
      <w:rPr>
        <w:rFonts w:ascii="Times New Roman"/>
        <w:sz w:val="3"/>
      </w:rPr>
    </w:pPr>
  </w:p>
  <w:p w14:paraId="3CDBC297" w14:textId="77777777" w:rsidR="000C11F7" w:rsidRDefault="000C11F7" w:rsidP="000C11F7">
    <w:pPr>
      <w:pStyle w:val="BodyText"/>
      <w:spacing w:line="30" w:lineRule="exact"/>
      <w:ind w:left="169" w:firstLine="0"/>
      <w:rPr>
        <w:rFonts w:ascii="Times New Roman"/>
        <w:sz w:val="3"/>
      </w:rPr>
    </w:pPr>
  </w:p>
  <w:p w14:paraId="7C544BB8" w14:textId="6A6B452A" w:rsidR="000C11F7" w:rsidRDefault="000C11F7" w:rsidP="000C11F7">
    <w:pPr>
      <w:pStyle w:val="BodyText"/>
      <w:spacing w:line="30" w:lineRule="exact"/>
      <w:ind w:left="169" w:firstLine="0"/>
      <w:rPr>
        <w:rFonts w:ascii="Times New Roman"/>
        <w:sz w:val="3"/>
      </w:rPr>
    </w:pPr>
  </w:p>
  <w:p w14:paraId="4982D244" w14:textId="77777777" w:rsidR="000C11F7" w:rsidRDefault="000C11F7" w:rsidP="000C11F7">
    <w:pPr>
      <w:pStyle w:val="BodyText"/>
      <w:spacing w:line="30" w:lineRule="exact"/>
      <w:ind w:left="169" w:firstLine="0"/>
      <w:rPr>
        <w:rFonts w:ascii="Times New Roman"/>
        <w:sz w:val="3"/>
      </w:rPr>
    </w:pPr>
  </w:p>
  <w:p w14:paraId="0AD4E825" w14:textId="48E9B99F" w:rsidR="000C11F7" w:rsidRDefault="000C11F7" w:rsidP="000C11F7">
    <w:pPr>
      <w:pStyle w:val="BodyText"/>
      <w:spacing w:line="30" w:lineRule="exact"/>
      <w:ind w:left="169" w:firstLine="0"/>
      <w:rPr>
        <w:rFonts w:ascii="Times New Roman"/>
        <w:sz w:val="3"/>
      </w:rPr>
    </w:pPr>
    <w:r>
      <w:rPr>
        <w:rFonts w:ascii="Times New Roman"/>
        <w:noProof/>
        <w:sz w:val="3"/>
      </w:rPr>
      <mc:AlternateContent>
        <mc:Choice Requires="wpg">
          <w:drawing>
            <wp:inline distT="0" distB="0" distL="0" distR="0" wp14:anchorId="556613FB" wp14:editId="48195ABA">
              <wp:extent cx="6517005" cy="18415"/>
              <wp:effectExtent l="15240" t="5080" r="11430" b="5080"/>
              <wp:docPr id="1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4"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A93AB84"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ZlRKCYCAAC1BAAADgAAAAAAAAAAAAAAAAAuAgAAZHJzL2Uyb0RvYy54&#10;bWxQSwECLQAUAAYACAAAACEAN4DbW9sAAAAEAQAADwAAAAAAAAAAAAAAAACABAAAZHJzL2Rvd25y&#10;ZXYueG1sUEsFBgAAAAAEAAQA8wAAAIgFA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" strokeweight="1.44pt"/>
              <w10:anchorlock/>
            </v:group>
          </w:pict>
        </mc:Fallback>
      </mc:AlternateContent>
    </w:r>
  </w:p>
  <w:p w14:paraId="24DA8891" w14:textId="566B47F4" w:rsidR="000C11F7" w:rsidRDefault="000C11F7" w:rsidP="000C11F7">
    <w:pPr>
      <w:tabs>
        <w:tab w:val="left" w:pos="8312"/>
      </w:tabs>
      <w:ind w:left="21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3"/>
        <w:sz w:val="20"/>
      </w:rPr>
      <w:t xml:space="preserve"> </w:t>
    </w:r>
    <w:r>
      <w:rPr>
        <w:sz w:val="20"/>
      </w:rPr>
      <w:t>31/08/2</w:t>
    </w:r>
    <w:r>
      <w:rPr>
        <w:sz w:val="20"/>
      </w:rPr>
      <w:t>5</w:t>
    </w:r>
  </w:p>
  <w:p w14:paraId="6EB5F432" w14:textId="1C78591C" w:rsidR="000C11F7" w:rsidRDefault="000C11F7" w:rsidP="000C11F7">
    <w:pPr>
      <w:spacing w:before="1"/>
      <w:ind w:left="212"/>
      <w:rPr>
        <w:b/>
        <w:sz w:val="28"/>
      </w:rPr>
    </w:pPr>
    <w:r>
      <w:rPr>
        <w:noProof/>
      </w:rPr>
      <mc:AlternateContent>
        <mc:Choice Requires="wps">
          <w:drawing>
            <wp:anchor distT="0" distB="0" distL="0" distR="0" simplePos="0" relativeHeight="503314544" behindDoc="1" locked="0" layoutInCell="1" allowOverlap="1" wp14:anchorId="0FBA638C" wp14:editId="7C899A64">
              <wp:simplePos x="0" y="0"/>
              <wp:positionH relativeFrom="page">
                <wp:posOffset>701040</wp:posOffset>
              </wp:positionH>
              <wp:positionV relativeFrom="paragraph">
                <wp:posOffset>270510</wp:posOffset>
              </wp:positionV>
              <wp:extent cx="6516370" cy="0"/>
              <wp:effectExtent l="15240" t="15240" r="12065" b="13335"/>
              <wp:wrapTopAndBottom/>
              <wp:docPr id="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F42DF" id="Line 5" o:spid="_x0000_s1026" style="position:absolute;z-index:-1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790D4B">
      <w:rPr>
        <w:b/>
        <w:sz w:val="28"/>
        <w:szCs w:val="24"/>
      </w:rPr>
      <w:t xml:space="preserve">WHS-08 </w:t>
    </w:r>
    <w:r>
      <w:rPr>
        <w:b/>
        <w:sz w:val="28"/>
      </w:rPr>
      <w:t>FIRE SAFETY PROCEDURE</w:t>
    </w:r>
  </w:p>
  <w:p w14:paraId="5AFF6A03" w14:textId="643747DB" w:rsidR="00565168" w:rsidRDefault="00A762ED">
    <w:pPr>
      <w:pStyle w:val="BodyText"/>
      <w:spacing w:line="14" w:lineRule="auto"/>
      <w:ind w:firstLine="0"/>
      <w:rPr>
        <w:sz w:val="20"/>
      </w:rPr>
    </w:pPr>
    <w:r>
      <w:rPr>
        <w:noProof/>
      </w:rPr>
      <mc:AlternateContent>
        <mc:Choice Requires="wps">
          <w:drawing>
            <wp:anchor distT="0" distB="0" distL="114300" distR="114300" simplePos="0" relativeHeight="503311376" behindDoc="1" locked="0" layoutInCell="1" allowOverlap="1" wp14:anchorId="16434B32" wp14:editId="2D6A7263">
              <wp:simplePos x="0" y="0"/>
              <wp:positionH relativeFrom="page">
                <wp:posOffset>2474595</wp:posOffset>
              </wp:positionH>
              <wp:positionV relativeFrom="page">
                <wp:posOffset>403225</wp:posOffset>
              </wp:positionV>
              <wp:extent cx="2971800" cy="822960"/>
              <wp:effectExtent l="0" t="3175" r="1905" b="254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14AA33" w14:textId="77777777" w:rsidR="00565168" w:rsidRDefault="00BB23BA">
                          <w:pPr>
                            <w:spacing w:line="468" w:lineRule="exact"/>
                            <w:ind w:left="699"/>
                            <w:rPr>
                              <w:b/>
                              <w:sz w:val="44"/>
                            </w:rPr>
                          </w:pPr>
                          <w:r>
                            <w:rPr>
                              <w:b/>
                              <w:sz w:val="44"/>
                            </w:rPr>
                            <w:t>PANELTEC PTY LTD</w:t>
                          </w:r>
                        </w:p>
                        <w:p w14:paraId="49D2283D" w14:textId="77777777" w:rsidR="00565168" w:rsidRDefault="00BB23BA">
                          <w:pPr>
                            <w:spacing w:before="19" w:line="232" w:lineRule="auto"/>
                            <w:ind w:left="188" w:right="188" w:firstLine="1123"/>
                            <w:rPr>
                              <w:b/>
                            </w:rPr>
                          </w:pPr>
                          <w:r>
                            <w:rPr>
                              <w:b/>
                            </w:rPr>
                            <w:t>A.B.N. 12 128 689 412 INTEGRATED MANAGEMENT SYSTEM</w:t>
                          </w:r>
                          <w:r>
                            <w:rPr>
                              <w:b/>
                              <w:spacing w:val="-12"/>
                            </w:rPr>
                            <w:t xml:space="preserve"> </w:t>
                          </w:r>
                          <w:r>
                            <w:rPr>
                              <w:b/>
                            </w:rPr>
                            <w:t>MANUAL</w:t>
                          </w:r>
                        </w:p>
                        <w:p w14:paraId="1E5E9177" w14:textId="77777777" w:rsidR="00565168" w:rsidRDefault="00BB23BA">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434B32" id="_x0000_t202" coordsize="21600,21600" o:spt="202" path="m,l,21600r21600,l21600,xe">
              <v:stroke joinstyle="miter"/>
              <v:path gradientshapeok="t" o:connecttype="rect"/>
            </v:shapetype>
            <v:shape id="Text Box 5" o:spid="_x0000_s1026" type="#_x0000_t202" style="position:absolute;margin-left:194.85pt;margin-top:31.75pt;width:234pt;height:64.8pt;z-index:-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0E14AA33" w14:textId="77777777" w:rsidR="00565168" w:rsidRDefault="00BB23BA">
                    <w:pPr>
                      <w:spacing w:line="468" w:lineRule="exact"/>
                      <w:ind w:left="699"/>
                      <w:rPr>
                        <w:b/>
                        <w:sz w:val="44"/>
                      </w:rPr>
                    </w:pPr>
                    <w:r>
                      <w:rPr>
                        <w:b/>
                        <w:sz w:val="44"/>
                      </w:rPr>
                      <w:t>PANELTEC PTY LTD</w:t>
                    </w:r>
                  </w:p>
                  <w:p w14:paraId="49D2283D" w14:textId="77777777" w:rsidR="00565168" w:rsidRDefault="00BB23BA">
                    <w:pPr>
                      <w:spacing w:before="19" w:line="232" w:lineRule="auto"/>
                      <w:ind w:left="188" w:right="188" w:firstLine="1123"/>
                      <w:rPr>
                        <w:b/>
                      </w:rPr>
                    </w:pPr>
                    <w:r>
                      <w:rPr>
                        <w:b/>
                      </w:rPr>
                      <w:t>A.B.N. 12 128 689 412 INTEGRATED MANAGEMENT SYSTEM</w:t>
                    </w:r>
                    <w:r>
                      <w:rPr>
                        <w:b/>
                        <w:spacing w:val="-12"/>
                      </w:rPr>
                      <w:t xml:space="preserve"> </w:t>
                    </w:r>
                    <w:r>
                      <w:rPr>
                        <w:b/>
                      </w:rPr>
                      <w:t>MANUAL</w:t>
                    </w:r>
                  </w:p>
                  <w:p w14:paraId="1E5E9177" w14:textId="77777777" w:rsidR="00565168" w:rsidRDefault="00BB23BA">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E675B"/>
    <w:multiLevelType w:val="hybridMultilevel"/>
    <w:tmpl w:val="C338D17E"/>
    <w:lvl w:ilvl="0" w:tplc="4A60A43E">
      <w:numFmt w:val="bullet"/>
      <w:lvlText w:val=""/>
      <w:lvlJc w:val="left"/>
      <w:pPr>
        <w:ind w:left="212" w:hanging="360"/>
      </w:pPr>
      <w:rPr>
        <w:rFonts w:ascii="Symbol" w:eastAsia="Symbol" w:hAnsi="Symbol" w:cs="Symbol" w:hint="default"/>
        <w:w w:val="99"/>
        <w:sz w:val="20"/>
        <w:szCs w:val="20"/>
        <w:lang w:val="en-US" w:eastAsia="en-US" w:bidi="en-US"/>
      </w:rPr>
    </w:lvl>
    <w:lvl w:ilvl="1" w:tplc="72FE1C5E">
      <w:numFmt w:val="bullet"/>
      <w:lvlText w:val=""/>
      <w:lvlJc w:val="left"/>
      <w:pPr>
        <w:ind w:left="1225" w:hanging="360"/>
      </w:pPr>
      <w:rPr>
        <w:rFonts w:hint="default"/>
        <w:w w:val="99"/>
        <w:lang w:val="en-US" w:eastAsia="en-US" w:bidi="en-US"/>
      </w:rPr>
    </w:lvl>
    <w:lvl w:ilvl="2" w:tplc="A90A8A82">
      <w:numFmt w:val="bullet"/>
      <w:lvlText w:val="•"/>
      <w:lvlJc w:val="left"/>
      <w:pPr>
        <w:ind w:left="1660" w:hanging="360"/>
      </w:pPr>
      <w:rPr>
        <w:rFonts w:hint="default"/>
        <w:lang w:val="en-US" w:eastAsia="en-US" w:bidi="en-US"/>
      </w:rPr>
    </w:lvl>
    <w:lvl w:ilvl="3" w:tplc="0D748070">
      <w:numFmt w:val="bullet"/>
      <w:lvlText w:val="•"/>
      <w:lvlJc w:val="left"/>
      <w:pPr>
        <w:ind w:left="2790" w:hanging="360"/>
      </w:pPr>
      <w:rPr>
        <w:rFonts w:hint="default"/>
        <w:lang w:val="en-US" w:eastAsia="en-US" w:bidi="en-US"/>
      </w:rPr>
    </w:lvl>
    <w:lvl w:ilvl="4" w:tplc="E9E0D35C">
      <w:numFmt w:val="bullet"/>
      <w:lvlText w:val="•"/>
      <w:lvlJc w:val="left"/>
      <w:pPr>
        <w:ind w:left="3921" w:hanging="360"/>
      </w:pPr>
      <w:rPr>
        <w:rFonts w:hint="default"/>
        <w:lang w:val="en-US" w:eastAsia="en-US" w:bidi="en-US"/>
      </w:rPr>
    </w:lvl>
    <w:lvl w:ilvl="5" w:tplc="F96A1334">
      <w:numFmt w:val="bullet"/>
      <w:lvlText w:val="•"/>
      <w:lvlJc w:val="left"/>
      <w:pPr>
        <w:ind w:left="5052" w:hanging="360"/>
      </w:pPr>
      <w:rPr>
        <w:rFonts w:hint="default"/>
        <w:lang w:val="en-US" w:eastAsia="en-US" w:bidi="en-US"/>
      </w:rPr>
    </w:lvl>
    <w:lvl w:ilvl="6" w:tplc="FECA4454">
      <w:numFmt w:val="bullet"/>
      <w:lvlText w:val="•"/>
      <w:lvlJc w:val="left"/>
      <w:pPr>
        <w:ind w:left="6183" w:hanging="360"/>
      </w:pPr>
      <w:rPr>
        <w:rFonts w:hint="default"/>
        <w:lang w:val="en-US" w:eastAsia="en-US" w:bidi="en-US"/>
      </w:rPr>
    </w:lvl>
    <w:lvl w:ilvl="7" w:tplc="DDD49E06">
      <w:numFmt w:val="bullet"/>
      <w:lvlText w:val="•"/>
      <w:lvlJc w:val="left"/>
      <w:pPr>
        <w:ind w:left="7314" w:hanging="360"/>
      </w:pPr>
      <w:rPr>
        <w:rFonts w:hint="default"/>
        <w:lang w:val="en-US" w:eastAsia="en-US" w:bidi="en-US"/>
      </w:rPr>
    </w:lvl>
    <w:lvl w:ilvl="8" w:tplc="E16A6316">
      <w:numFmt w:val="bullet"/>
      <w:lvlText w:val="•"/>
      <w:lvlJc w:val="left"/>
      <w:pPr>
        <w:ind w:left="8444" w:hanging="360"/>
      </w:pPr>
      <w:rPr>
        <w:rFonts w:hint="default"/>
        <w:lang w:val="en-US" w:eastAsia="en-US" w:bidi="en-US"/>
      </w:rPr>
    </w:lvl>
  </w:abstractNum>
  <w:num w:numId="1" w16cid:durableId="1172184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3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68"/>
    <w:rsid w:val="000C11F7"/>
    <w:rsid w:val="000D239F"/>
    <w:rsid w:val="00107970"/>
    <w:rsid w:val="001B3C39"/>
    <w:rsid w:val="001B76D6"/>
    <w:rsid w:val="00236C6C"/>
    <w:rsid w:val="003465E2"/>
    <w:rsid w:val="00355331"/>
    <w:rsid w:val="004373DB"/>
    <w:rsid w:val="00565168"/>
    <w:rsid w:val="005E73A6"/>
    <w:rsid w:val="006C3CAD"/>
    <w:rsid w:val="006C4D57"/>
    <w:rsid w:val="006F7DB0"/>
    <w:rsid w:val="00790D4B"/>
    <w:rsid w:val="00804847"/>
    <w:rsid w:val="00805D97"/>
    <w:rsid w:val="00A762ED"/>
    <w:rsid w:val="00BB23BA"/>
    <w:rsid w:val="00C54599"/>
    <w:rsid w:val="00E00AC0"/>
    <w:rsid w:val="00FE75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A72DB"/>
  <w15:docId w15:val="{C3612F44-F0C4-466D-8009-D1A68AD3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style>
  <w:style w:type="paragraph" w:styleId="ListParagraph">
    <w:name w:val="List Paragraph"/>
    <w:basedOn w:val="Normal"/>
    <w:uiPriority w:val="1"/>
    <w:qFormat/>
    <w:pPr>
      <w:ind w:left="1225"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3465E2"/>
    <w:pPr>
      <w:tabs>
        <w:tab w:val="center" w:pos="4513"/>
        <w:tab w:val="right" w:pos="9026"/>
      </w:tabs>
    </w:pPr>
  </w:style>
  <w:style w:type="character" w:customStyle="1" w:styleId="HeaderChar">
    <w:name w:val="Header Char"/>
    <w:basedOn w:val="DefaultParagraphFont"/>
    <w:link w:val="Header"/>
    <w:uiPriority w:val="99"/>
    <w:rsid w:val="003465E2"/>
    <w:rPr>
      <w:rFonts w:ascii="Calibri" w:eastAsia="Calibri" w:hAnsi="Calibri" w:cs="Calibri"/>
      <w:lang w:bidi="en-US"/>
    </w:rPr>
  </w:style>
  <w:style w:type="paragraph" w:styleId="Footer">
    <w:name w:val="footer"/>
    <w:basedOn w:val="Normal"/>
    <w:link w:val="FooterChar"/>
    <w:uiPriority w:val="99"/>
    <w:unhideWhenUsed/>
    <w:rsid w:val="003465E2"/>
    <w:pPr>
      <w:tabs>
        <w:tab w:val="center" w:pos="4513"/>
        <w:tab w:val="right" w:pos="9026"/>
      </w:tabs>
    </w:pPr>
  </w:style>
  <w:style w:type="character" w:customStyle="1" w:styleId="FooterChar">
    <w:name w:val="Footer Char"/>
    <w:basedOn w:val="DefaultParagraphFont"/>
    <w:link w:val="Footer"/>
    <w:uiPriority w:val="99"/>
    <w:rsid w:val="003465E2"/>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9</cp:revision>
  <dcterms:created xsi:type="dcterms:W3CDTF">2020-07-13T05:07:00Z</dcterms:created>
  <dcterms:modified xsi:type="dcterms:W3CDTF">2025-09-16T05:13:00Z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