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&lt;id&gt;p035r_1&lt;/id&gt;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To tell someone that you will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teach him something he does not know, and neither do you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small 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and take the measurement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from the tip of 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ear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to the tip of 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and show it to him. Thus you will teach him something you did not know, and neither did he.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&lt;id&gt;p035r_2&lt;/id&gt;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To support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bucket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of water on the </w:t>
      </w:r>
      <w:r w:rsidDel="00000000" w:rsidR="00000000" w:rsidRPr="00000000">
        <w:rPr>
          <w:rtl w:val="0"/>
        </w:rPr>
        <w:t xml:space="preserve">tips</w:t>
      </w:r>
      <w:r w:rsidDel="00000000" w:rsidR="00000000" w:rsidRPr="00000000">
        <w:rPr>
          <w:color w:val="000000"/>
          <w:rtl w:val="0"/>
        </w:rPr>
        <w:t xml:space="preserve"> of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laid </w:t>
      </w:r>
      <w:r w:rsidDel="00000000" w:rsidR="00000000" w:rsidRPr="00000000">
        <w:rPr>
          <w:rtl w:val="0"/>
        </w:rPr>
        <w:t xml:space="preserve">down</w:t>
      </w:r>
      <w:r w:rsidDel="00000000" w:rsidR="00000000" w:rsidRPr="00000000">
        <w:rPr>
          <w:color w:val="000000"/>
          <w:rtl w:val="0"/>
        </w:rPr>
        <w:t xml:space="preserve"> without touching the ground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https://drive.google.com/open?id=0B9-oNrvWdlO5SGstUTZ6TFRnUjg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According to the strength of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knives, either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kitchen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or 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you will make them support a large weight on their tips laid </w:t>
      </w:r>
      <w:r w:rsidDel="00000000" w:rsidR="00000000" w:rsidRPr="00000000">
        <w:rPr>
          <w:rtl w:val="0"/>
        </w:rPr>
        <w:t xml:space="preserve">down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arranged in a triangle, edge to edge, as you can see,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they would not touch the ground. And if, after arranging them this way, you turn them the other way without </w:t>
      </w:r>
      <w:r w:rsidDel="00000000" w:rsidR="00000000" w:rsidRPr="00000000">
        <w:rPr>
          <w:rtl w:val="0"/>
        </w:rPr>
        <w:t xml:space="preserve">unjoining</w:t>
      </w:r>
      <w:r w:rsidDel="00000000" w:rsidR="00000000" w:rsidRPr="00000000">
        <w:rPr>
          <w:color w:val="000000"/>
          <w:rtl w:val="0"/>
        </w:rPr>
        <w:t xml:space="preserve"> them, the tips of the handles can also support a large weight without touching the ground. You can just as well adapt this to another use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pikes, with </w:t>
      </w:r>
      <w:r w:rsidDel="00000000" w:rsidR="00000000" w:rsidRPr="00000000">
        <w:rPr>
          <w:rtl w:val="0"/>
        </w:rPr>
        <w:t xml:space="preserve">joists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or to quickly make a tripod in a </w:t>
      </w:r>
      <w:r w:rsidDel="00000000" w:rsidR="00000000" w:rsidRPr="00000000">
        <w:rPr>
          <w:color w:val="000000"/>
          <w:rtl w:val="0"/>
        </w:rPr>
        <w:t xml:space="preserve">camp </w:t>
      </w:r>
      <w:r w:rsidDel="00000000" w:rsidR="00000000" w:rsidRPr="00000000">
        <w:rPr>
          <w:color w:val="000000"/>
          <w:rtl w:val="0"/>
        </w:rPr>
        <w:t xml:space="preserve">with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halberd </w:t>
      </w:r>
      <w:r w:rsidDel="00000000" w:rsidR="00000000" w:rsidRPr="00000000">
        <w:rPr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If the edge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marked A </w:t>
      </w:r>
      <w:r w:rsidDel="00000000" w:rsidR="00000000" w:rsidRPr="00000000">
        <w:rPr>
          <w:rtl w:val="0"/>
        </w:rPr>
        <w:t xml:space="preserve">faces from right to left</w:t>
      </w:r>
      <w:r w:rsidDel="00000000" w:rsidR="00000000" w:rsidRPr="00000000">
        <w:rPr>
          <w:color w:val="000000"/>
          <w:rtl w:val="0"/>
        </w:rPr>
        <w:t xml:space="preserve">, the butts of the handles will rise, but if the edge of the same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faces from left</w:t>
      </w:r>
      <w:r w:rsidDel="00000000" w:rsidR="00000000" w:rsidRPr="00000000">
        <w:rPr>
          <w:color w:val="000000"/>
          <w:rtl w:val="0"/>
        </w:rPr>
        <w:t xml:space="preserve"> to right, the tips will rise.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&lt;id&gt;p035r_3&lt;/id&gt;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boiling</w:t>
      </w:r>
      <w:r w:rsidDel="00000000" w:rsidR="00000000" w:rsidRPr="00000000">
        <w:rPr>
          <w:color w:val="000000"/>
          <w:rtl w:val="0"/>
        </w:rPr>
        <w:t xml:space="preserve">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egg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cold 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without fire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Empty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egg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from both ends so that nothing remains inside, then fill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quicklime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natural sulphur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hen </w:t>
      </w:r>
      <w:r w:rsidDel="00000000" w:rsidR="00000000" w:rsidRPr="00000000">
        <w:rPr>
          <w:rtl w:val="0"/>
        </w:rPr>
        <w:t xml:space="preserve">stop</w:t>
      </w:r>
      <w:r w:rsidDel="00000000" w:rsidR="00000000" w:rsidRPr="00000000">
        <w:rPr>
          <w:color w:val="000000"/>
          <w:rtl w:val="0"/>
        </w:rPr>
        <w:t xml:space="preserve"> the holes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put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 that it floats by two or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&lt;id&gt;p035r_4&lt;/id&gt;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mak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rabbits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come out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burrow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Take</w:t>
      </w:r>
      <w:r w:rsidDel="00000000" w:rsidR="00000000" w:rsidRPr="00000000">
        <w:rPr>
          <w:color w:val="000000"/>
          <w:rtl w:val="0"/>
        </w:rPr>
        <w:t xml:space="preserve">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ember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having put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sulphur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top,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burrow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block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with something light.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SGstUTZ6TFRnUj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