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336CE6" w:rsidP="00920043">
            <w:pPr>
              <w:pStyle w:val="NoSpacing"/>
              <w:spacing w:line="360" w:lineRule="auto"/>
            </w:pPr>
            <w:r>
              <w:t>26</w:t>
            </w:r>
            <w:r w:rsidR="00DF0207">
              <w:t>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C7D88" w:rsidRDefault="00336CE6" w:rsidP="00E362A0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Oggi non sono riuscito a iniziare con la creazione di un sistema per l’invio delle email, perché mi sono concentrato principalmente a rendere la modifica degli utenti perfetta. Ho iniziato a finire la parte di </w:t>
            </w:r>
            <w:proofErr w:type="spellStart"/>
            <w:r>
              <w:rPr>
                <w:b w:val="0"/>
              </w:rPr>
              <w:t>backend</w:t>
            </w:r>
            <w:proofErr w:type="spellEnd"/>
            <w:r>
              <w:rPr>
                <w:b w:val="0"/>
              </w:rPr>
              <w:t xml:space="preserve">. In seguito ho migliorato tutto quello che concerne il </w:t>
            </w:r>
            <w:proofErr w:type="spellStart"/>
            <w:r>
              <w:rPr>
                <w:b w:val="0"/>
              </w:rPr>
              <w:t>frontend</w:t>
            </w:r>
            <w:proofErr w:type="spellEnd"/>
            <w:r>
              <w:rPr>
                <w:b w:val="0"/>
              </w:rPr>
              <w:t>.</w:t>
            </w:r>
            <w:r w:rsidR="00A01691">
              <w:rPr>
                <w:b w:val="0"/>
              </w:rPr>
              <w:t xml:space="preserve"> Infine ho iniziato a creare la classe per la gestione della sicurezza.</w:t>
            </w:r>
          </w:p>
          <w:p w:rsidR="00336CE6" w:rsidRDefault="00336CE6" w:rsidP="00A327F0">
            <w:pPr>
              <w:rPr>
                <w:b w:val="0"/>
              </w:rPr>
            </w:pPr>
          </w:p>
          <w:p w:rsidR="00336CE6" w:rsidRPr="00336CE6" w:rsidRDefault="00336CE6" w:rsidP="00336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it-IT" w:eastAsia="it-IT"/>
              </w:rPr>
            </w:pPr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modify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mName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 != </w:t>
            </w:r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NULL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336CE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users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set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name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= '"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mName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].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id = 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mLastname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 != </w:t>
            </w:r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NULL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336CE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users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set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lastname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= '"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mLastname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].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id = 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mEmail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 != </w:t>
            </w:r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NULL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336CE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users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set email = '"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mEmail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].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"'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id = 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mAccess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 != </w:t>
            </w:r>
            <w:r w:rsidRPr="00336CE6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NULL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336CE6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"UPDATE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users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set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access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= 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mAccess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].</w:t>
            </w:r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 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id = "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$id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336CE6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this</w:t>
            </w:r>
            <w:proofErr w:type="spellEnd"/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-&gt;home();</w:t>
            </w:r>
            <w:r w:rsidRPr="00336CE6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336CE6" w:rsidRDefault="00336CE6" w:rsidP="00A327F0">
            <w:pPr>
              <w:rPr>
                <w:b w:val="0"/>
              </w:rPr>
            </w:pPr>
          </w:p>
          <w:p w:rsidR="00336CE6" w:rsidRDefault="00336CE6" w:rsidP="00E362A0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Questa è la parte che effettua le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per aggiornare i dati che devono essere modificati. In tutto il sistema devo ancora creare una classe che mi faccia i controlli sui dati inseriti e che quindi eviti che </w:t>
            </w:r>
            <w:r w:rsidR="00D06892">
              <w:rPr>
                <w:b w:val="0"/>
              </w:rPr>
              <w:t xml:space="preserve">vengano inseriti dati sbagliati, </w:t>
            </w:r>
            <w:r>
              <w:rPr>
                <w:b w:val="0"/>
              </w:rPr>
              <w:t xml:space="preserve">non validi o ancora peggio SQL </w:t>
            </w:r>
            <w:proofErr w:type="spellStart"/>
            <w:r>
              <w:rPr>
                <w:b w:val="0"/>
              </w:rPr>
              <w:t>injections</w:t>
            </w:r>
            <w:proofErr w:type="spellEnd"/>
            <w:r>
              <w:rPr>
                <w:b w:val="0"/>
              </w:rPr>
              <w:t>.</w:t>
            </w:r>
            <w:r w:rsidR="00E362A0">
              <w:rPr>
                <w:b w:val="0"/>
              </w:rPr>
              <w:t xml:space="preserve"> Semplicemente al momento controllo che il dato non è NULL e quindi dev’essere cambiato.</w:t>
            </w:r>
            <w:bookmarkStart w:id="0" w:name="_GoBack"/>
            <w:bookmarkEnd w:id="0"/>
          </w:p>
          <w:p w:rsidR="00E362A0" w:rsidRDefault="00E362A0" w:rsidP="00A327F0">
            <w:pPr>
              <w:rPr>
                <w:b w:val="0"/>
              </w:rPr>
            </w:pPr>
          </w:p>
          <w:p w:rsidR="00E362A0" w:rsidRDefault="00E362A0" w:rsidP="00A327F0">
            <w:pPr>
              <w:rPr>
                <w:b w:val="0"/>
              </w:rPr>
            </w:pPr>
            <w:r w:rsidRPr="00E362A0">
              <w:rPr>
                <w:noProof/>
                <w:lang w:val="it-IT" w:eastAsia="it-IT"/>
              </w:rPr>
              <w:drawing>
                <wp:inline distT="0" distB="0" distL="0" distR="0" wp14:anchorId="5988E43A" wp14:editId="754A2718">
                  <wp:extent cx="5733225" cy="1552575"/>
                  <wp:effectExtent l="152400" t="152400" r="363220" b="3524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809" cy="1558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E362A0" w:rsidRDefault="00E362A0" w:rsidP="00A01691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Come si può vedere ho riusato lo stile degli input della pagina di login. </w:t>
            </w:r>
            <w:proofErr w:type="gramStart"/>
            <w:r>
              <w:rPr>
                <w:b w:val="0"/>
              </w:rPr>
              <w:t>E</w:t>
            </w:r>
            <w:proofErr w:type="gramEnd"/>
            <w:r>
              <w:rPr>
                <w:b w:val="0"/>
              </w:rPr>
              <w:t xml:space="preserve"> visto che il colore arancione è il </w:t>
            </w:r>
            <w:r>
              <w:rPr>
                <w:b w:val="0"/>
              </w:rPr>
              <w:lastRenderedPageBreak/>
              <w:t>colore della modifica il pulsante di invio è di quel colore.</w:t>
            </w:r>
            <w:r w:rsidR="00A01691">
              <w:rPr>
                <w:b w:val="0"/>
              </w:rPr>
              <w:t xml:space="preserve"> Non si può cambiare il tipo al proprio account perché ci sarebbero dei conflitti visto che se non si è amministratori non si può accedere a questa sezione del sito. </w:t>
            </w:r>
          </w:p>
          <w:p w:rsidR="00A01691" w:rsidRDefault="00A01691" w:rsidP="00A01691">
            <w:pPr>
              <w:jc w:val="both"/>
              <w:rPr>
                <w:b w:val="0"/>
              </w:rPr>
            </w:pPr>
          </w:p>
          <w:p w:rsidR="00A01691" w:rsidRPr="00C64139" w:rsidRDefault="00A01691" w:rsidP="00A01691">
            <w:pPr>
              <w:jc w:val="both"/>
              <w:rPr>
                <w:b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336CE6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740D40"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327F0" w:rsidP="00C64139">
            <w:pPr>
              <w:rPr>
                <w:b w:val="0"/>
              </w:rPr>
            </w:pPr>
            <w:r>
              <w:rPr>
                <w:b w:val="0"/>
              </w:rPr>
              <w:t>Creare un sistema per l’invio delle email.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885" w:rsidRDefault="009F5885" w:rsidP="00DC1A1A">
      <w:pPr>
        <w:spacing w:after="0" w:line="240" w:lineRule="auto"/>
      </w:pPr>
      <w:r>
        <w:separator/>
      </w:r>
    </w:p>
  </w:endnote>
  <w:endnote w:type="continuationSeparator" w:id="0">
    <w:p w:rsidR="009F5885" w:rsidRDefault="009F58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9F5885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885" w:rsidRDefault="009F5885" w:rsidP="00DC1A1A">
      <w:pPr>
        <w:spacing w:after="0" w:line="240" w:lineRule="auto"/>
      </w:pPr>
      <w:r>
        <w:separator/>
      </w:r>
    </w:p>
  </w:footnote>
  <w:footnote w:type="continuationSeparator" w:id="0">
    <w:p w:rsidR="009F5885" w:rsidRDefault="009F58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41"/>
  </w:num>
  <w:num w:numId="6">
    <w:abstractNumId w:val="7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4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9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3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40"/>
  </w:num>
  <w:num w:numId="34">
    <w:abstractNumId w:val="16"/>
  </w:num>
  <w:num w:numId="35">
    <w:abstractNumId w:val="35"/>
  </w:num>
  <w:num w:numId="36">
    <w:abstractNumId w:val="6"/>
  </w:num>
  <w:num w:numId="37">
    <w:abstractNumId w:val="8"/>
  </w:num>
  <w:num w:numId="38">
    <w:abstractNumId w:val="22"/>
  </w:num>
  <w:num w:numId="39">
    <w:abstractNumId w:val="30"/>
  </w:num>
  <w:num w:numId="40">
    <w:abstractNumId w:val="2"/>
  </w:num>
  <w:num w:numId="41">
    <w:abstractNumId w:val="42"/>
  </w:num>
  <w:num w:numId="42">
    <w:abstractNumId w:val="28"/>
  </w:num>
  <w:num w:numId="43">
    <w:abstractNumId w:val="39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A0676"/>
    <w:rsid w:val="002A2BF5"/>
    <w:rsid w:val="002B1451"/>
    <w:rsid w:val="002B1CDE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33D"/>
    <w:rsid w:val="0040345D"/>
    <w:rsid w:val="00403B86"/>
    <w:rsid w:val="00410B71"/>
    <w:rsid w:val="00412A6B"/>
    <w:rsid w:val="00413059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0D40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9F5885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554A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725F8C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9A7234"/>
    <w:rsid w:val="00A1514F"/>
    <w:rsid w:val="00A63D01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F045-5F4C-4379-8CB9-ECF0924B1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71</cp:revision>
  <dcterms:created xsi:type="dcterms:W3CDTF">2015-06-23T12:36:00Z</dcterms:created>
  <dcterms:modified xsi:type="dcterms:W3CDTF">2019-09-27T13:43:00Z</dcterms:modified>
</cp:coreProperties>
</file>