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480" w:lineRule="auto"/>
        <w:jc w:val="center"/>
        <w:rPr/>
      </w:pPr>
      <w:bookmarkStart w:colFirst="0" w:colLast="0" w:name="_gb6op52prskc" w:id="0"/>
      <w:bookmarkEnd w:id="0"/>
      <w:r w:rsidDel="00000000" w:rsidR="00000000" w:rsidRPr="00000000">
        <w:rPr>
          <w:rtl w:val="0"/>
        </w:rPr>
        <w:t xml:space="preserve">Feladatbank Projekt Feladat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Forrás / megrendelő:</w:t>
      </w:r>
      <w:r w:rsidDel="00000000" w:rsidR="00000000" w:rsidRPr="00000000">
        <w:rPr>
          <w:sz w:val="24"/>
          <w:szCs w:val="24"/>
          <w:rtl w:val="0"/>
        </w:rPr>
        <w:t xml:space="preserve"> Iskolai belső</w:t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Záródolgozat:</w:t>
      </w:r>
      <w:r w:rsidDel="00000000" w:rsidR="00000000" w:rsidRPr="00000000">
        <w:rPr>
          <w:sz w:val="24"/>
          <w:szCs w:val="24"/>
          <w:rtl w:val="0"/>
        </w:rPr>
        <w:t xml:space="preserve"> 1 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Diákok:</w:t>
      </w:r>
      <w:r w:rsidDel="00000000" w:rsidR="00000000" w:rsidRPr="00000000">
        <w:rPr>
          <w:sz w:val="24"/>
          <w:szCs w:val="24"/>
          <w:rtl w:val="0"/>
        </w:rPr>
        <w:t xml:space="preserve"> 3 fő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hyperlink r:id="rId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Badó Benett Brendon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hyperlink r:id="rId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Réczeg Dávid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hyperlink r:id="rId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Papp Rebeka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b w:val="1"/>
          <w:bCs w:val="1"/>
        </w:rPr>
      </w:pPr>
      <w:bookmarkStart w:colFirst="0" w:colLast="0" w:name="_4kue6rjlsadj" w:id="1"/>
      <w:bookmarkEnd w:id="1"/>
      <w:r w:rsidDel="00000000" w:rsidR="00000000" w:rsidRPr="00000000">
        <w:rPr>
          <w:rtl w:val="0"/>
        </w:rPr>
        <w:t xml:space="preserve">Bevezetés: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A Feladatbank egy központi feladattár, amely segítségével egy tanár képes előre elkészített feladatokat tud pár kattintással közzétenni a tanulóival. Ez segít a tanórák elején a repetatív feladatközlést megelőzni, így több időt hagyva a tanításhoz.</w:t>
      </w:r>
    </w:p>
    <w:p w:rsidR="00000000" w:rsidDel="00000000" w:rsidP="00000000" w:rsidRDefault="00000000" w:rsidRPr="00000000" w14:paraId="0000000A">
      <w:pPr>
        <w:pStyle w:val="Heading2"/>
        <w:rPr>
          <w:b w:val="1"/>
          <w:bCs w:val="1"/>
          <w:color w:val="434343"/>
          <w:shd w:fill="d9ead3" w:val="clear"/>
        </w:rPr>
      </w:pPr>
      <w:bookmarkStart w:colFirst="0" w:colLast="0" w:name="_2uwcdemiv6u" w:id="2"/>
      <w:bookmarkEnd w:id="2"/>
      <w:r w:rsidDel="00000000" w:rsidR="00000000" w:rsidRPr="00000000">
        <w:rPr>
          <w:rtl w:val="0"/>
        </w:rPr>
        <w:t xml:space="preserve">Project célja: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Gyors feladatmegosztás diákok számára a Google Classroom felületen keresztül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Tanárok közötti egyszerű, közzétevésre kész feladatok megosztása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Számtalan fájltípus feltöltése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Egyszerű és letisztult kezelői felület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0" w:before="240" w:line="360" w:lineRule="auto"/>
        <w:jc w:val="both"/>
        <w:rPr>
          <w:shd w:fill="d9ead3" w:val="clear"/>
        </w:rPr>
      </w:pPr>
      <w:bookmarkStart w:colFirst="0" w:colLast="0" w:name="_rt9znamnzq9o" w:id="3"/>
      <w:bookmarkEnd w:id="3"/>
      <w:r w:rsidDel="00000000" w:rsidR="00000000" w:rsidRPr="00000000">
        <w:rPr>
          <w:rtl w:val="0"/>
        </w:rPr>
        <w:t xml:space="preserve">Technológiák:</w:t>
      </w:r>
      <w:r w:rsidDel="00000000" w:rsidR="00000000" w:rsidRPr="00000000">
        <w:rPr>
          <w:shd w:fill="d9ead3" w:val="clear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ode.js</w:t>
      </w:r>
      <w:r w:rsidDel="00000000" w:rsidR="00000000" w:rsidRPr="00000000">
        <w:rPr>
          <w:rtl w:val="0"/>
        </w:rPr>
        <w:t xml:space="preserve">, Express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 </w:t>
      </w:r>
      <w:r w:rsidDel="00000000" w:rsidR="00000000" w:rsidRPr="00000000">
        <w:rPr>
          <w:rtl w:val="0"/>
        </w:rPr>
        <w:t xml:space="preserve">HTML, CSS, JavaScript, Bootstrap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Adatbázis: </w:t>
      </w:r>
      <w:r w:rsidDel="00000000" w:rsidR="00000000" w:rsidRPr="00000000">
        <w:rPr>
          <w:rtl w:val="0"/>
        </w:rPr>
        <w:t xml:space="preserve">MariaDB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65exa6kr9y57" w:id="4"/>
      <w:bookmarkEnd w:id="4"/>
      <w:r w:rsidDel="00000000" w:rsidR="00000000" w:rsidRPr="00000000">
        <w:rPr>
          <w:rtl w:val="0"/>
        </w:rPr>
        <w:t xml:space="preserve">Struktúra: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Böngésző alapú frontend. Felhasználói bevitel utáni backend hívás, ahol session-ben tárolt jog alapján biztosítja a megfelelő authentikálást. Ez után a backend az adatbázisból kér le / ír be adatokat. Adatok visszaküldése kerülnek a frontendre JSON formátumban, és egyértelműen a felhasználó tudtára juttatja az eredmény mivoltát.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ewss86opb9vd" w:id="5"/>
      <w:bookmarkEnd w:id="5"/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Kisebb méretű, egyértelmű fájlokra bontott logika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3x959sesdtyk" w:id="6"/>
      <w:bookmarkEnd w:id="6"/>
      <w:r w:rsidDel="00000000" w:rsidR="00000000" w:rsidRPr="00000000">
        <w:rPr>
          <w:rtl w:val="0"/>
        </w:rPr>
        <w:t xml:space="preserve">Scriptek: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color w:val="bf9000"/>
          <w:rtl w:val="0"/>
        </w:rPr>
        <w:t xml:space="preserve">globals.js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globális változók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color w:val="bf9000"/>
          <w:rtl w:val="0"/>
        </w:rPr>
        <w:t xml:space="preserve">helpers.js</w:t>
      </w:r>
      <w:r w:rsidDel="00000000" w:rsidR="00000000" w:rsidRPr="00000000">
        <w:rPr>
          <w:rtl w:val="0"/>
        </w:rPr>
        <w:t xml:space="preserve"> → több helyen használt segítő funkciók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color w:val="bf9000"/>
          <w:rtl w:val="0"/>
        </w:rPr>
        <w:t xml:space="preserve">cookie.js</w:t>
      </w:r>
      <w:r w:rsidDel="00000000" w:rsidR="00000000" w:rsidRPr="00000000">
        <w:rPr>
          <w:rtl w:val="0"/>
        </w:rPr>
        <w:t xml:space="preserve"> → sütikkel kapcsolatos műveletek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color w:val="bf9000"/>
          <w:rtl w:val="0"/>
        </w:rPr>
        <w:t xml:space="preserve">templates.js</w:t>
      </w:r>
      <w:r w:rsidDel="00000000" w:rsidR="00000000" w:rsidRPr="00000000">
        <w:rPr>
          <w:rtl w:val="0"/>
        </w:rPr>
        <w:t xml:space="preserve"> → dom manipulálásra használt html sablonok gyűjteménye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color w:val="bf9000"/>
          <w:rtl w:val="0"/>
        </w:rPr>
        <w:t xml:space="preserve">externals.js</w:t>
      </w:r>
      <w:r w:rsidDel="00000000" w:rsidR="00000000" w:rsidRPr="00000000">
        <w:rPr>
          <w:rtl w:val="0"/>
        </w:rPr>
        <w:t xml:space="preserve"> → külső könyvtárak használata (pl. slimselect)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color w:val="bf9000"/>
          <w:rtl w:val="0"/>
        </w:rPr>
        <w:t xml:space="preserve">account.js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az aktív felhasználó fiókjának megjelenítése, módosítása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color w:val="bf9000"/>
          <w:rtl w:val="0"/>
        </w:rPr>
        <w:t xml:space="preserve">pagination.js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lapozás, limit és offset módosítása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color w:val="bf9000"/>
          <w:rtl w:val="0"/>
        </w:rPr>
        <w:t xml:space="preserve">filters.js</w:t>
      </w:r>
      <w:r w:rsidDel="00000000" w:rsidR="00000000" w:rsidRPr="00000000">
        <w:rPr>
          <w:rtl w:val="0"/>
        </w:rPr>
        <w:t xml:space="preserve"> → szűrés és rendezés kezelése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color w:val="bf9000"/>
          <w:rtl w:val="0"/>
        </w:rPr>
        <w:t xml:space="preserve">stats.js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feladatokkal kapcsolatos statisztikák kezelése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chart.js</w:t>
        </w:r>
      </w:hyperlink>
      <w:r w:rsidDel="00000000" w:rsidR="00000000" w:rsidRPr="00000000">
        <w:rPr>
          <w:rtl w:val="0"/>
        </w:rPr>
        <w:t xml:space="preserve"> segítségével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color w:val="bf9000"/>
          <w:rtl w:val="0"/>
        </w:rPr>
        <w:t xml:space="preserve">backup.js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adatbázis biztonsági mentése, visszatöltése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segitseg/</w:t>
      </w:r>
      <w:r w:rsidDel="00000000" w:rsidR="00000000" w:rsidRPr="00000000">
        <w:rPr>
          <w:color w:val="bf9000"/>
          <w:rtl w:val="0"/>
        </w:rPr>
        <w:t xml:space="preserve">script.js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súgó logikája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task_scripts/ → feladatokkal kapcsolatos műveletek gyűjtőhelye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color w:val="bf9000"/>
          <w:rtl w:val="0"/>
        </w:rPr>
        <w:t xml:space="preserve">load.js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megjelenítéssel kapcsolatos funkciók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color w:val="bf9000"/>
          <w:rtl w:val="0"/>
        </w:rPr>
        <w:t xml:space="preserve">modify.js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egy feladat szerkezetén való módosítás (pl. létrehozás, szerkesztés, törlés)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color w:val="bf9000"/>
          <w:rtl w:val="0"/>
        </w:rPr>
        <w:t xml:space="preserve">post.js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Classroom-ba való közzététel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color w:val="bf9000"/>
          <w:rtl w:val="0"/>
        </w:rPr>
        <w:t xml:space="preserve">share.js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másik tanárral való megosztás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m29eoxsnswjv" w:id="7"/>
      <w:bookmarkEnd w:id="7"/>
      <w:r w:rsidDel="00000000" w:rsidR="00000000" w:rsidRPr="00000000">
        <w:rPr>
          <w:rtl w:val="0"/>
        </w:rPr>
        <w:t xml:space="preserve">Stílus fájlok: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A project frontend része legfőképp Bootstrap-et használ, viszont az egyediség érdekében jelentős részét felül írtuk saját stílusfájlokkal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color w:val="1155cc"/>
          <w:rtl w:val="0"/>
        </w:rPr>
        <w:t xml:space="preserve">main.css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statikus stíluselemek, effektek, spacing, layout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color w:val="1155cc"/>
          <w:rtl w:val="0"/>
        </w:rPr>
        <w:t xml:space="preserve">themes.css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világos és sötét témák színei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3dkszsv04ocb" w:id="8"/>
      <w:bookmarkEnd w:id="8"/>
      <w:r w:rsidDel="00000000" w:rsidR="00000000" w:rsidRPr="00000000">
        <w:rPr>
          <w:rtl w:val="0"/>
        </w:rPr>
        <w:t xml:space="preserve">HTML fájlok: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color w:val="990000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→ kezdőoldal,; fő feladata a regisztráció és bejelentkezés Google API segítségével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color w:val="990000"/>
          <w:rtl w:val="0"/>
        </w:rPr>
        <w:t xml:space="preserve">passreset.html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kizárólagos feladata a jelszó módosítása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color w:val="990000"/>
          <w:rtl w:val="0"/>
        </w:rPr>
        <w:t xml:space="preserve">hiba.html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fatális error esetén visszajelzést küld a felhasználónak, majd visszairányítjuk a bejelentkezési oldalra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color w:val="990000"/>
          <w:rtl w:val="0"/>
        </w:rPr>
        <w:t xml:space="preserve">homepage.html</w:t>
      </w:r>
      <w:r w:rsidDel="00000000" w:rsidR="00000000" w:rsidRPr="00000000">
        <w:rPr>
          <w:rtl w:val="0"/>
        </w:rPr>
        <w:t xml:space="preserve"> → főoldal; mindent itt jelenítünk meg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segitseg/</w:t>
      </w:r>
      <w:r w:rsidDel="00000000" w:rsidR="00000000" w:rsidRPr="00000000">
        <w:rPr>
          <w:color w:val="990000"/>
          <w:rtl w:val="0"/>
        </w:rPr>
        <w:t xml:space="preserve">sugo.html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súgó / gyakori kérdések felhasználók számára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f09ue0vvw844" w:id="9"/>
      <w:bookmarkEnd w:id="9"/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 rendszerezés a frontendel ellentétben minimális.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server-config.json → a backend beállításait tartalmazza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color w:val="bf9000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→ a fő backend fájl; legtöbb művelet itt található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services/</w:t>
      </w:r>
      <w:r w:rsidDel="00000000" w:rsidR="00000000" w:rsidRPr="00000000">
        <w:rPr>
          <w:color w:val="bf9000"/>
          <w:rtl w:val="0"/>
        </w:rPr>
        <w:t xml:space="preserve">emailsend.js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felhasználó számára visszajelzésként használó email küldését végzi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utils/ →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color w:val="bf9000"/>
          <w:rtl w:val="0"/>
        </w:rPr>
        <w:t xml:space="preserve">helpers.js</w:t>
      </w:r>
      <w:r w:rsidDel="00000000" w:rsidR="00000000" w:rsidRPr="00000000">
        <w:rPr>
          <w:rtl w:val="0"/>
        </w:rPr>
        <w:t xml:space="preserve"> → kisegítő funkciók vannak benne, amelyeket újrahasználunk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color w:val="bf9000"/>
          <w:rtl w:val="0"/>
        </w:rPr>
        <w:t xml:space="preserve">naplozo.js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egy funkciót tartalmaz, hogy az adatbázisban naplózzon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config/ →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color w:val="bf9000"/>
          <w:rtl w:val="0"/>
        </w:rPr>
        <w:t xml:space="preserve">config.js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primitív fájl, csak felolvassa a server-config.json fájlt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color w:val="bf9000"/>
          <w:rtl w:val="0"/>
        </w:rPr>
        <w:t xml:space="preserve">db.js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az adatbázist konfigurálja, pool-t csinál, stb.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color w:val="bf9000"/>
          <w:rtl w:val="0"/>
        </w:rPr>
        <w:t xml:space="preserve">google.js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 google api könyvtárát konfigurálja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color w:val="bf9000"/>
          <w:rtl w:val="0"/>
        </w:rPr>
        <w:t xml:space="preserve">logging.js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 winston logger-t konfigurálja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1230"/>
        <w:gridCol w:w="4110"/>
        <w:tblGridChange w:id="0">
          <w:tblGrid>
            <w:gridCol w:w="3660"/>
            <w:gridCol w:w="1230"/>
            <w:gridCol w:w="4110"/>
          </w:tblGrid>
        </w:tblGridChange>
      </w:tblGrid>
      <w:tr>
        <w:trPr>
          <w:cantSplit w:val="0"/>
          <w:trHeight w:val="712.96875" w:hRule="atLeast"/>
          <w:tblHeader w:val="1"/>
        </w:trPr>
        <w:tc>
          <w:tcPr>
            <w:gridSpan w:val="3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2"/>
              <w:widowControl w:val="0"/>
              <w:spacing w:after="120" w:before="120" w:line="240" w:lineRule="auto"/>
              <w:rPr/>
            </w:pPr>
            <w:bookmarkStart w:colFirst="0" w:colLast="0" w:name="_d0duxqu5heq5" w:id="10"/>
            <w:bookmarkEnd w:id="10"/>
            <w:r w:rsidDel="00000000" w:rsidR="00000000" w:rsidRPr="00000000">
              <w:rPr>
                <w:rtl w:val="0"/>
              </w:rPr>
              <w:t xml:space="preserve">Fontosabb endpointok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93554687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/SendFeladatok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Felhasználó feladatinak megszerzése a szűrőknek és oldalszámnak megfelelően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/ment-feladat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Egy feladat és alfeladatai létrehozását, módosítását és törlését végzi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/loginUser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Felhasználó létezésének ellenőrzése, session létrehozása</w:t>
            </w:r>
          </w:p>
        </w:tc>
      </w:tr>
    </w:tbl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87uy3w7muhlu" w:id="11"/>
      <w:bookmarkEnd w:id="11"/>
      <w:r w:rsidDel="00000000" w:rsidR="00000000" w:rsidRPr="00000000">
        <w:rPr>
          <w:rtl w:val="0"/>
        </w:rPr>
        <w:t xml:space="preserve">Adatbázis: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e5dlhwgoos6q" w:id="12"/>
      <w:bookmarkEnd w:id="12"/>
      <w:r w:rsidDel="00000000" w:rsidR="00000000" w:rsidRPr="00000000">
        <w:rPr>
          <w:rtl w:val="0"/>
        </w:rPr>
        <w:t xml:space="preserve">Biztonság: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Backenden végzett jogosultság ellenőrzés.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Minden felhasználó külön session-el rendelkezik.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Fájl méret limit.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SQL injection általi védelem.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Script injection biztos frontend struktúra.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Egyszerű input validáció.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f0owu23j2aly" w:id="13"/>
      <w:bookmarkEnd w:id="13"/>
      <w:r w:rsidDel="00000000" w:rsidR="00000000" w:rsidRPr="00000000">
        <w:rPr>
          <w:rtl w:val="0"/>
        </w:rPr>
        <w:t xml:space="preserve">Szerver konfigurálása: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 szerver problémamentes futtatásához Node.js “</w:t>
      </w:r>
      <w:r w:rsidDel="00000000" w:rsidR="00000000" w:rsidRPr="00000000">
        <w:rPr>
          <w:b w:val="1"/>
          <w:bCs w:val="1"/>
          <w:rtl w:val="0"/>
        </w:rPr>
        <w:t xml:space="preserve">v20.15.0</w:t>
      </w:r>
      <w:r w:rsidDel="00000000" w:rsidR="00000000" w:rsidRPr="00000000">
        <w:rPr>
          <w:rtl w:val="0"/>
        </w:rPr>
        <w:t xml:space="preserve">” verziójának használatát javasoljuk. A MariaDB szerver verziója “</w:t>
      </w:r>
      <w:r w:rsidDel="00000000" w:rsidR="00000000" w:rsidRPr="00000000">
        <w:rPr>
          <w:b w:val="1"/>
          <w:bCs w:val="1"/>
          <w:rtl w:val="0"/>
        </w:rPr>
        <w:t xml:space="preserve">10.11.13</w:t>
      </w:r>
      <w:r w:rsidDel="00000000" w:rsidR="00000000" w:rsidRPr="00000000">
        <w:rPr>
          <w:rtl w:val="0"/>
        </w:rPr>
        <w:t xml:space="preserve">” Ubuntu 24.04 LTS csomag.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Más verzióval is működhet a szerver, de </w:t>
      </w:r>
      <w:r w:rsidDel="00000000" w:rsidR="00000000" w:rsidRPr="00000000">
        <w:rPr>
          <w:b w:val="1"/>
          <w:bCs w:val="1"/>
          <w:rtl w:val="0"/>
        </w:rPr>
        <w:t xml:space="preserve">ez nincsen tesztelve.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 szerver konfigurálásához található egy útmutató a projekt gyökérmappájában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readme.txt</w:t>
      </w:r>
      <w:r w:rsidDel="00000000" w:rsidR="00000000" w:rsidRPr="00000000">
        <w:rPr>
          <w:rtl w:val="0"/>
        </w:rPr>
        <w:t xml:space="preserve"> néven.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m9ey8qoqoxdw" w:id="14"/>
      <w:bookmarkEnd w:id="14"/>
      <w:r w:rsidDel="00000000" w:rsidR="00000000" w:rsidRPr="00000000">
        <w:rPr>
          <w:rtl w:val="0"/>
        </w:rPr>
        <w:t xml:space="preserve">Link jegyzék: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Az összes felhasznált könyvtár és erőforrás linkjei egy helyen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https://nodejs.org/en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https://getbootstrap.com/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https://popper.js.org/docs/v2/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https://codemirror.net/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https://www.chartjs.org/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https://jquery.com/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https://flatpickr.js.org/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https://slimselectjs.com/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https://www.npmjs.com/package/express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https://www.npmjs.com/package/googleapis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https://www.npmjs.com/package/mysql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https://www.npmjs.com/package/mime-types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https://www.npmjs.com/package/node-cron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https://www.npmjs.com/package/ansi-to-html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https://www.npmjs.com/package/multer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  <w:rPr>
          <w:u w:val="no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https://www.npmjs.com/package/js-md5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  <w:rPr>
          <w:u w:val="non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https://www.npmjs.com/package/dotenv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https://www.npmjs.com/package/winston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20" w:line="360" w:lineRule="auto"/>
      <w:jc w:val="both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="360" w:lineRule="auto"/>
      <w:jc w:val="both"/>
    </w:pPr>
    <w:rPr>
      <w:b w:val="1"/>
      <w:bCs w:val="1"/>
      <w:color w:val="434343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npmjs.com/package/googleapis" TargetMode="External"/><Relationship Id="rId22" Type="http://schemas.openxmlformats.org/officeDocument/2006/relationships/hyperlink" Target="https://www.npmjs.com/package/mime-types" TargetMode="External"/><Relationship Id="rId21" Type="http://schemas.openxmlformats.org/officeDocument/2006/relationships/hyperlink" Target="https://www.npmjs.com/package/mysql" TargetMode="External"/><Relationship Id="rId24" Type="http://schemas.openxmlformats.org/officeDocument/2006/relationships/hyperlink" Target="https://www.npmjs.com/package/ansi-to-html" TargetMode="External"/><Relationship Id="rId23" Type="http://schemas.openxmlformats.org/officeDocument/2006/relationships/hyperlink" Target="https://www.npmjs.com/package/node-cr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artjs.org/" TargetMode="External"/><Relationship Id="rId26" Type="http://schemas.openxmlformats.org/officeDocument/2006/relationships/hyperlink" Target="https://www.npmjs.com/package/js-md5" TargetMode="External"/><Relationship Id="rId25" Type="http://schemas.openxmlformats.org/officeDocument/2006/relationships/hyperlink" Target="https://www.npmjs.com/package/multer" TargetMode="External"/><Relationship Id="rId28" Type="http://schemas.openxmlformats.org/officeDocument/2006/relationships/hyperlink" Target="https://www.npmjs.com/package/winston" TargetMode="External"/><Relationship Id="rId27" Type="http://schemas.openxmlformats.org/officeDocument/2006/relationships/hyperlink" Target="https://www.npmjs.com/package/dotenv" TargetMode="External"/><Relationship Id="rId5" Type="http://schemas.openxmlformats.org/officeDocument/2006/relationships/styles" Target="styles.xml"/><Relationship Id="rId6" Type="http://schemas.openxmlformats.org/officeDocument/2006/relationships/hyperlink" Target="mailto:bado.benett.brendon@csany-zeg.hu" TargetMode="External"/><Relationship Id="rId7" Type="http://schemas.openxmlformats.org/officeDocument/2006/relationships/hyperlink" Target="mailto:reczeg.david@csany-zeg.hu" TargetMode="External"/><Relationship Id="rId8" Type="http://schemas.openxmlformats.org/officeDocument/2006/relationships/hyperlink" Target="mailto:papp.rebeka@csany-zeg.hu" TargetMode="External"/><Relationship Id="rId11" Type="http://schemas.openxmlformats.org/officeDocument/2006/relationships/hyperlink" Target="https://nodejs.org/en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popper.js.org/docs/v2/" TargetMode="External"/><Relationship Id="rId12" Type="http://schemas.openxmlformats.org/officeDocument/2006/relationships/hyperlink" Target="https://getbootstrap.com/" TargetMode="External"/><Relationship Id="rId15" Type="http://schemas.openxmlformats.org/officeDocument/2006/relationships/hyperlink" Target="https://www.chartjs.org/" TargetMode="External"/><Relationship Id="rId14" Type="http://schemas.openxmlformats.org/officeDocument/2006/relationships/hyperlink" Target="https://codemirror.net/" TargetMode="External"/><Relationship Id="rId17" Type="http://schemas.openxmlformats.org/officeDocument/2006/relationships/hyperlink" Target="https://flatpickr.js.org/" TargetMode="External"/><Relationship Id="rId16" Type="http://schemas.openxmlformats.org/officeDocument/2006/relationships/hyperlink" Target="https://jquery.com/" TargetMode="External"/><Relationship Id="rId19" Type="http://schemas.openxmlformats.org/officeDocument/2006/relationships/hyperlink" Target="https://www.npmjs.com/package/express" TargetMode="External"/><Relationship Id="rId18" Type="http://schemas.openxmlformats.org/officeDocument/2006/relationships/hyperlink" Target="https://slimselectj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