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78D2" w14:textId="77777777" w:rsidR="007E29A8" w:rsidRDefault="007E29A8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</w:p>
    <w:p w14:paraId="7D7A756F" w14:textId="736EC4BA" w:rsidR="00AC1F3F" w:rsidRP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Exercise </w:t>
      </w:r>
      <w:r w:rsidR="00F855E0">
        <w:rPr>
          <w:rFonts w:ascii="ƒS◊!" w:hAnsi="ƒS◊!" w:cs="ƒS◊!"/>
          <w:i/>
          <w:iCs/>
          <w:sz w:val="40"/>
          <w:szCs w:val="40"/>
          <w:u w:val="single"/>
        </w:rPr>
        <w:t>1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: </w:t>
      </w:r>
      <w:r w:rsidR="00F855E0">
        <w:rPr>
          <w:rFonts w:ascii="ƒS◊!" w:hAnsi="ƒS◊!" w:cs="ƒS◊!"/>
          <w:i/>
          <w:iCs/>
          <w:sz w:val="40"/>
          <w:szCs w:val="40"/>
          <w:u w:val="single"/>
        </w:rPr>
        <w:t>Vector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>(</w:t>
      </w:r>
      <w:r w:rsidR="00F855E0">
        <w:rPr>
          <w:rFonts w:ascii="ƒS◊!" w:hAnsi="ƒS◊!" w:cs="ƒS◊!"/>
          <w:i/>
          <w:iCs/>
          <w:sz w:val="40"/>
          <w:szCs w:val="40"/>
          <w:u w:val="single"/>
        </w:rPr>
        <w:t>create_vector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.cc) </w:t>
      </w:r>
      <w:r w:rsidRPr="001579EB">
        <w:rPr>
          <w:rFonts w:ascii="ƒS◊!" w:hAnsi="ƒS◊!" w:cs="ƒS◊!"/>
          <w:b/>
          <w:bCs/>
          <w:i/>
          <w:iCs/>
          <w:sz w:val="40"/>
          <w:szCs w:val="40"/>
          <w:u w:val="single"/>
        </w:rPr>
        <w:t>Explained</w:t>
      </w:r>
    </w:p>
    <w:p w14:paraId="606BA9CC" w14:textId="0A69E2B7" w:rsid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</w:rPr>
      </w:pPr>
    </w:p>
    <w:p w14:paraId="2A05AA4D" w14:textId="77777777" w:rsidR="001579EB" w:rsidRPr="001579EB" w:rsidRDefault="001579EB" w:rsidP="00F855E0">
      <w:pPr>
        <w:rPr>
          <w:rFonts w:ascii="ƒS◊!" w:hAnsi="ƒS◊!" w:cs="ƒS◊!"/>
          <w:b/>
          <w:bCs/>
          <w:i/>
          <w:iCs/>
        </w:rPr>
      </w:pPr>
    </w:p>
    <w:p w14:paraId="65C7133B" w14:textId="21188F84" w:rsidR="001579EB" w:rsidRDefault="00F855E0" w:rsidP="00F855E0">
      <w:pPr>
        <w:pStyle w:val="ListParagraph"/>
        <w:numPr>
          <w:ilvl w:val="0"/>
          <w:numId w:val="2"/>
        </w:numPr>
      </w:pPr>
      <w:r>
        <w:t xml:space="preserve">This exercise asked us to simply test out the four pre-populated syntactical variations of initializing a vector (dynamic array) in C++ and compare the different outputs. </w:t>
      </w:r>
    </w:p>
    <w:p w14:paraId="65F38E76" w14:textId="77777777" w:rsidR="00F855E0" w:rsidRDefault="00F855E0" w:rsidP="00F855E0"/>
    <w:p w14:paraId="42A5776F" w14:textId="3836908C" w:rsidR="00F855E0" w:rsidRDefault="00F855E0" w:rsidP="00F855E0">
      <w:pPr>
        <w:pStyle w:val="ListParagraph"/>
      </w:pPr>
      <w:r>
        <w:rPr>
          <w:noProof/>
        </w:rPr>
        <w:drawing>
          <wp:inline distT="0" distB="0" distL="0" distR="0" wp14:anchorId="283A951C" wp14:editId="6CD8050F">
            <wp:extent cx="5953065" cy="2715768"/>
            <wp:effectExtent l="0" t="0" r="381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65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0E72" w14:textId="53BAFF1C" w:rsidR="00F855E0" w:rsidRDefault="00F855E0" w:rsidP="00F855E0">
      <w:pPr>
        <w:pStyle w:val="ListParagraph"/>
      </w:pPr>
    </w:p>
    <w:p w14:paraId="47D9AAE4" w14:textId="4EC50049" w:rsidR="00F855E0" w:rsidRDefault="00F855E0" w:rsidP="00F855E0">
      <w:pPr>
        <w:pStyle w:val="ListParagraph"/>
        <w:numPr>
          <w:ilvl w:val="0"/>
          <w:numId w:val="2"/>
        </w:numPr>
      </w:pPr>
      <w:r>
        <w:t xml:space="preserve">The first two variations admittedly did not work as I expected. I was expecting that a vector named “v” would be created, instantiated to only hold integer datatypes, pre-allocated to have 10 positions that </w:t>
      </w:r>
      <w:r w:rsidR="00015FE4">
        <w:t>would</w:t>
      </w:r>
      <w:r>
        <w:t xml:space="preserve"> hold 10 </w:t>
      </w:r>
      <w:r w:rsidR="00015FE4">
        <w:t>different</w:t>
      </w:r>
      <w:r>
        <w:t xml:space="preserve"> integer values (though because </w:t>
      </w:r>
      <w:r w:rsidR="00015FE4">
        <w:t>this array is</w:t>
      </w:r>
      <w:r>
        <w:t xml:space="preserve"> dynamic</w:t>
      </w:r>
      <w:r w:rsidR="00015FE4">
        <w:t>,</w:t>
      </w:r>
      <w:r>
        <w:t xml:space="preserve"> we can always simply add more using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)), and each position would be pre-populated with the int value “5”</w:t>
      </w:r>
      <w:r w:rsidR="00015FE4">
        <w:t xml:space="preserve">. Instead, </w:t>
      </w:r>
      <w:proofErr w:type="gramStart"/>
      <w:r w:rsidR="00015FE4">
        <w:t>both of these</w:t>
      </w:r>
      <w:proofErr w:type="gramEnd"/>
      <w:r w:rsidR="00015FE4">
        <w:t xml:space="preserve"> were ways that allowed the programmer to literally just place values into each respective position of the dynamic array</w:t>
      </w:r>
      <w:r>
        <w:t>:</w:t>
      </w:r>
    </w:p>
    <w:p w14:paraId="7866D2C8" w14:textId="77777777" w:rsidR="00F855E0" w:rsidRDefault="00F855E0" w:rsidP="00F855E0">
      <w:pPr>
        <w:pStyle w:val="ListParagraph"/>
        <w:numPr>
          <w:ilvl w:val="1"/>
          <w:numId w:val="2"/>
        </w:numPr>
      </w:pPr>
      <w:r>
        <w:t xml:space="preserve">  vector&lt;int&gt; </w:t>
      </w:r>
      <w:proofErr w:type="gramStart"/>
      <w:r>
        <w:t>v{</w:t>
      </w:r>
      <w:proofErr w:type="gramEnd"/>
      <w:r>
        <w:t>10,5};¬</w:t>
      </w:r>
    </w:p>
    <w:p w14:paraId="666471C4" w14:textId="5D79201B" w:rsidR="00F855E0" w:rsidRDefault="00F855E0" w:rsidP="00F855E0">
      <w:pPr>
        <w:pStyle w:val="ListParagraph"/>
        <w:numPr>
          <w:ilvl w:val="1"/>
          <w:numId w:val="2"/>
        </w:numPr>
      </w:pPr>
      <w:r>
        <w:t xml:space="preserve">  vector&lt;int&gt; v = {10,5</w:t>
      </w:r>
      <w:proofErr w:type="gramStart"/>
      <w:r>
        <w:t>};¬</w:t>
      </w:r>
      <w:proofErr w:type="gramEnd"/>
    </w:p>
    <w:p w14:paraId="0AD19157" w14:textId="77777777" w:rsidR="00015FE4" w:rsidRDefault="00015FE4" w:rsidP="00015FE4"/>
    <w:p w14:paraId="736D3F89" w14:textId="0D421B5B" w:rsidR="00015FE4" w:rsidRDefault="00015FE4" w:rsidP="00015FE4">
      <w:pPr>
        <w:pStyle w:val="ListParagraph"/>
        <w:numPr>
          <w:ilvl w:val="0"/>
          <w:numId w:val="2"/>
        </w:numPr>
      </w:pPr>
      <w:r>
        <w:t xml:space="preserve">The following line is the only one that worked as I expected. This one created a vector named “v”, instantiated “v” to only hold only integer datatypes, pre-allocated “v” to have 10 positions that would hold 10 </w:t>
      </w:r>
      <w:proofErr w:type="spellStart"/>
      <w:r>
        <w:t>dif</w:t>
      </w:r>
      <w:proofErr w:type="spellEnd"/>
      <w:r>
        <w:t xml:space="preserve"> integer values (though because “v” is dynamic, we can (again) always simply add more using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)), and pre-populate each of those positions to the int value “5”:</w:t>
      </w:r>
    </w:p>
    <w:p w14:paraId="216CA304" w14:textId="670AC5B5" w:rsidR="00015FE4" w:rsidRDefault="00015FE4" w:rsidP="00015FE4">
      <w:pPr>
        <w:pStyle w:val="ListParagraph"/>
        <w:numPr>
          <w:ilvl w:val="1"/>
          <w:numId w:val="2"/>
        </w:numPr>
      </w:pPr>
      <w:r w:rsidRPr="00015FE4">
        <w:t xml:space="preserve">vector&lt;int&gt; v </w:t>
      </w:r>
      <w:r w:rsidR="00894AA9">
        <w:t>(</w:t>
      </w:r>
      <w:r w:rsidRPr="00015FE4">
        <w:t>10,5</w:t>
      </w:r>
      <w:r w:rsidR="00894AA9">
        <w:t>)</w:t>
      </w:r>
    </w:p>
    <w:p w14:paraId="2BC49128" w14:textId="77777777" w:rsidR="00015FE4" w:rsidRDefault="00015FE4" w:rsidP="00015FE4"/>
    <w:p w14:paraId="78227897" w14:textId="2B923EAC" w:rsidR="00015FE4" w:rsidRDefault="00015FE4" w:rsidP="00015FE4">
      <w:pPr>
        <w:pStyle w:val="ListParagraph"/>
        <w:numPr>
          <w:ilvl w:val="0"/>
          <w:numId w:val="2"/>
        </w:numPr>
      </w:pPr>
      <w:r>
        <w:t xml:space="preserve">Finally, this line also didn’t work as expected. Since the first two versions essentially did the same thing using different syntax, I was sort of expecting this line to be a different </w:t>
      </w:r>
      <w:r>
        <w:lastRenderedPageBreak/>
        <w:t>way to do the same thing we just did above. Instead, it seems that this just flat-out doesn’t work! This is not allowed in C++:</w:t>
      </w:r>
    </w:p>
    <w:p w14:paraId="7F13AC8C" w14:textId="6923E6C1" w:rsidR="00015FE4" w:rsidRDefault="00015FE4" w:rsidP="00015FE4">
      <w:pPr>
        <w:pStyle w:val="ListParagraph"/>
        <w:numPr>
          <w:ilvl w:val="0"/>
          <w:numId w:val="2"/>
        </w:numPr>
      </w:pPr>
      <w:r w:rsidRPr="00015FE4">
        <w:t xml:space="preserve">vector&lt;int&gt; v = </w:t>
      </w:r>
      <w:r w:rsidR="00894AA9">
        <w:t>(</w:t>
      </w:r>
      <w:r w:rsidRPr="00015FE4">
        <w:t>10,5</w:t>
      </w:r>
      <w:r w:rsidR="00894AA9">
        <w:t>)</w:t>
      </w:r>
    </w:p>
    <w:p w14:paraId="4B9D5287" w14:textId="6765640D" w:rsidR="00015FE4" w:rsidRDefault="00015FE4" w:rsidP="00015FE4">
      <w:pPr>
        <w:ind w:left="1080"/>
      </w:pPr>
    </w:p>
    <w:sectPr w:rsidR="00015F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CA744" w14:textId="77777777" w:rsidR="004F3C6A" w:rsidRDefault="004F3C6A" w:rsidP="007E29A8">
      <w:r>
        <w:separator/>
      </w:r>
    </w:p>
  </w:endnote>
  <w:endnote w:type="continuationSeparator" w:id="0">
    <w:p w14:paraId="478D74CA" w14:textId="77777777" w:rsidR="004F3C6A" w:rsidRDefault="004F3C6A" w:rsidP="007E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ƒS◊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372B" w14:textId="77777777" w:rsidR="004F3C6A" w:rsidRDefault="004F3C6A" w:rsidP="007E29A8">
      <w:r>
        <w:separator/>
      </w:r>
    </w:p>
  </w:footnote>
  <w:footnote w:type="continuationSeparator" w:id="0">
    <w:p w14:paraId="2C2E4F0F" w14:textId="77777777" w:rsidR="004F3C6A" w:rsidRDefault="004F3C6A" w:rsidP="007E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F07" w14:textId="34FE334F" w:rsidR="007E29A8" w:rsidRDefault="007E29A8" w:rsidP="007E29A8">
    <w:pPr>
      <w:pStyle w:val="Header"/>
    </w:pPr>
    <w:r>
      <w:t>Paris B. Garrett</w:t>
    </w:r>
    <w:r>
      <w:tab/>
    </w:r>
    <w:r>
      <w:tab/>
      <w:t>Exercise1</w:t>
    </w:r>
  </w:p>
  <w:p w14:paraId="5AC12078" w14:textId="36FF4861" w:rsidR="007E29A8" w:rsidRDefault="007E29A8">
    <w:pPr>
      <w:pStyle w:val="Header"/>
    </w:pPr>
    <w:r>
      <w:t>NGC Sunday Kev Sessions</w:t>
    </w:r>
    <w:r>
      <w:tab/>
    </w:r>
    <w:r>
      <w:tab/>
      <w:t>2/1</w:t>
    </w:r>
    <w:r w:rsidR="00F855E0">
      <w:t>8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4C"/>
    <w:multiLevelType w:val="hybridMultilevel"/>
    <w:tmpl w:val="A35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67FD0"/>
    <w:multiLevelType w:val="hybridMultilevel"/>
    <w:tmpl w:val="0950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7393">
    <w:abstractNumId w:val="0"/>
  </w:num>
  <w:num w:numId="2" w16cid:durableId="132940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15FE4"/>
    <w:rsid w:val="001579EB"/>
    <w:rsid w:val="00332592"/>
    <w:rsid w:val="004F3C6A"/>
    <w:rsid w:val="007A0F04"/>
    <w:rsid w:val="007E29A8"/>
    <w:rsid w:val="00894AA9"/>
    <w:rsid w:val="00AC1F3F"/>
    <w:rsid w:val="00B665D7"/>
    <w:rsid w:val="00CA27EF"/>
    <w:rsid w:val="00F5612B"/>
    <w:rsid w:val="00F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5E4F"/>
  <w15:chartTrackingRefBased/>
  <w15:docId w15:val="{3FC628D4-A438-E246-9388-4A8AA48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A8"/>
  </w:style>
  <w:style w:type="paragraph" w:styleId="Footer">
    <w:name w:val="footer"/>
    <w:basedOn w:val="Normal"/>
    <w:link w:val="Foot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4</cp:revision>
  <dcterms:created xsi:type="dcterms:W3CDTF">2023-02-18T22:56:00Z</dcterms:created>
  <dcterms:modified xsi:type="dcterms:W3CDTF">2023-02-19T01:34:00Z</dcterms:modified>
</cp:coreProperties>
</file>