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59653" w14:textId="77777777" w:rsidR="00212279" w:rsidRPr="00212279" w:rsidRDefault="00212279" w:rsidP="00212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2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Demo Systems Inc.</w:t>
      </w:r>
      <w:r w:rsidRPr="0021227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122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Remote Work Policy</w:t>
      </w:r>
    </w:p>
    <w:p w14:paraId="0034D5EF" w14:textId="77777777" w:rsidR="00212279" w:rsidRPr="00212279" w:rsidRDefault="00212279" w:rsidP="00212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2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Scope:</w:t>
      </w:r>
      <w:r w:rsidRPr="00212279">
        <w:rPr>
          <w:rFonts w:ascii="Times New Roman" w:eastAsia="Times New Roman" w:hAnsi="Times New Roman" w:cs="Times New Roman"/>
          <w:kern w:val="0"/>
          <w14:ligatures w14:val="none"/>
        </w:rPr>
        <w:br/>
        <w:t>Applies to all employees approved for hybrid or full remote work arrangements.</w:t>
      </w:r>
    </w:p>
    <w:p w14:paraId="05FFD4E5" w14:textId="77777777" w:rsidR="00212279" w:rsidRPr="00212279" w:rsidRDefault="00212279" w:rsidP="00212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2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Policy:</w:t>
      </w:r>
    </w:p>
    <w:p w14:paraId="429708F8" w14:textId="77777777" w:rsidR="00212279" w:rsidRPr="00212279" w:rsidRDefault="00212279" w:rsidP="002122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279">
        <w:rPr>
          <w:rFonts w:ascii="Times New Roman" w:eastAsia="Times New Roman" w:hAnsi="Times New Roman" w:cs="Times New Roman"/>
          <w:kern w:val="0"/>
          <w14:ligatures w14:val="none"/>
        </w:rPr>
        <w:t>Core hours: 9:00 AM – 3:00 PM Central Time.</w:t>
      </w:r>
    </w:p>
    <w:p w14:paraId="373FE7A6" w14:textId="77777777" w:rsidR="00212279" w:rsidRPr="00212279" w:rsidRDefault="00212279" w:rsidP="002122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279">
        <w:rPr>
          <w:rFonts w:ascii="Times New Roman" w:eastAsia="Times New Roman" w:hAnsi="Times New Roman" w:cs="Times New Roman"/>
          <w:kern w:val="0"/>
          <w14:ligatures w14:val="none"/>
        </w:rPr>
        <w:t>Employees must maintain reliable internet and secure workspace.</w:t>
      </w:r>
    </w:p>
    <w:p w14:paraId="29A69EED" w14:textId="77777777" w:rsidR="00212279" w:rsidRPr="00212279" w:rsidRDefault="00212279" w:rsidP="002122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279">
        <w:rPr>
          <w:rFonts w:ascii="Times New Roman" w:eastAsia="Times New Roman" w:hAnsi="Times New Roman" w:cs="Times New Roman"/>
          <w:kern w:val="0"/>
          <w14:ligatures w14:val="none"/>
        </w:rPr>
        <w:t>Company devices must be used for all work activities.</w:t>
      </w:r>
    </w:p>
    <w:p w14:paraId="782BB8D8" w14:textId="77777777" w:rsidR="00212279" w:rsidRPr="00212279" w:rsidRDefault="00212279" w:rsidP="002122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279">
        <w:rPr>
          <w:rFonts w:ascii="Times New Roman" w:eastAsia="Times New Roman" w:hAnsi="Times New Roman" w:cs="Times New Roman"/>
          <w:kern w:val="0"/>
          <w14:ligatures w14:val="none"/>
        </w:rPr>
        <w:t>Participation in virtual town halls is mandatory.</w:t>
      </w:r>
    </w:p>
    <w:p w14:paraId="405F3300" w14:textId="77777777" w:rsidR="00212279" w:rsidRPr="00212279" w:rsidRDefault="00212279" w:rsidP="002122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279">
        <w:rPr>
          <w:rFonts w:ascii="Times New Roman" w:eastAsia="Times New Roman" w:hAnsi="Times New Roman" w:cs="Times New Roman"/>
          <w:kern w:val="0"/>
          <w14:ligatures w14:val="none"/>
        </w:rPr>
        <w:t>Employees must be available on Slack and Teams during working hours.</w:t>
      </w:r>
    </w:p>
    <w:p w14:paraId="39F53A9C" w14:textId="1595EB4C" w:rsidR="00212279" w:rsidRPr="00212279" w:rsidRDefault="00212279" w:rsidP="00C251D1">
      <w:pPr>
        <w:spacing w:before="100" w:beforeAutospacing="1" w:after="100" w:afterAutospacing="1" w:line="240" w:lineRule="auto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2122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Security:</w:t>
      </w:r>
      <w:r w:rsidRPr="00212279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gramStart"/>
      <w:r w:rsidRPr="00212279">
        <w:rPr>
          <w:rFonts w:ascii="Times New Roman" w:eastAsia="Times New Roman" w:hAnsi="Times New Roman" w:cs="Times New Roman"/>
          <w:kern w:val="0"/>
          <w14:ligatures w14:val="none"/>
        </w:rPr>
        <w:t>Follow IT Security Policy guidelines at all times</w:t>
      </w:r>
      <w:proofErr w:type="gramEnd"/>
      <w:r w:rsidRPr="00212279">
        <w:rPr>
          <w:rFonts w:ascii="Times New Roman" w:eastAsia="Times New Roman" w:hAnsi="Times New Roman" w:cs="Times New Roman"/>
          <w:kern w:val="0"/>
          <w14:ligatures w14:val="none"/>
        </w:rPr>
        <w:t>. VPN is required when accessing internal systems.</w:t>
      </w:r>
      <w:r w:rsidR="00C251D1" w:rsidRPr="00212279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 xml:space="preserve"> </w:t>
      </w:r>
    </w:p>
    <w:p w14:paraId="65E4E0ED" w14:textId="77777777" w:rsidR="005018C9" w:rsidRDefault="005018C9"/>
    <w:sectPr w:rsidR="005018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B2CCC"/>
    <w:multiLevelType w:val="multilevel"/>
    <w:tmpl w:val="8AB00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B901FE"/>
    <w:multiLevelType w:val="multilevel"/>
    <w:tmpl w:val="1B840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545D5"/>
    <w:multiLevelType w:val="multilevel"/>
    <w:tmpl w:val="A204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15021"/>
    <w:multiLevelType w:val="multilevel"/>
    <w:tmpl w:val="8A82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1B0C42"/>
    <w:multiLevelType w:val="multilevel"/>
    <w:tmpl w:val="0094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217BFB"/>
    <w:multiLevelType w:val="multilevel"/>
    <w:tmpl w:val="399A4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296248"/>
    <w:multiLevelType w:val="multilevel"/>
    <w:tmpl w:val="77EC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B5468B"/>
    <w:multiLevelType w:val="multilevel"/>
    <w:tmpl w:val="EC0A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277455"/>
    <w:multiLevelType w:val="multilevel"/>
    <w:tmpl w:val="41F8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0E6BAB"/>
    <w:multiLevelType w:val="multilevel"/>
    <w:tmpl w:val="BDA6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290BE5"/>
    <w:multiLevelType w:val="multilevel"/>
    <w:tmpl w:val="DF9E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0129131">
    <w:abstractNumId w:val="10"/>
  </w:num>
  <w:num w:numId="2" w16cid:durableId="573978120">
    <w:abstractNumId w:val="5"/>
  </w:num>
  <w:num w:numId="3" w16cid:durableId="1435786695">
    <w:abstractNumId w:val="3"/>
  </w:num>
  <w:num w:numId="4" w16cid:durableId="654260011">
    <w:abstractNumId w:val="9"/>
  </w:num>
  <w:num w:numId="5" w16cid:durableId="416024113">
    <w:abstractNumId w:val="6"/>
  </w:num>
  <w:num w:numId="6" w16cid:durableId="399980637">
    <w:abstractNumId w:val="4"/>
  </w:num>
  <w:num w:numId="7" w16cid:durableId="2025816020">
    <w:abstractNumId w:val="2"/>
  </w:num>
  <w:num w:numId="8" w16cid:durableId="1734280949">
    <w:abstractNumId w:val="7"/>
  </w:num>
  <w:num w:numId="9" w16cid:durableId="1314211449">
    <w:abstractNumId w:val="1"/>
  </w:num>
  <w:num w:numId="10" w16cid:durableId="439690342">
    <w:abstractNumId w:val="8"/>
  </w:num>
  <w:num w:numId="11" w16cid:durableId="103308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279"/>
    <w:rsid w:val="00212279"/>
    <w:rsid w:val="005018C9"/>
    <w:rsid w:val="0071307A"/>
    <w:rsid w:val="00784D5C"/>
    <w:rsid w:val="0082717C"/>
    <w:rsid w:val="00A85457"/>
    <w:rsid w:val="00C251D1"/>
    <w:rsid w:val="00D00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6A6C7"/>
  <w15:chartTrackingRefBased/>
  <w15:docId w15:val="{4D862090-6EBB-A944-8EAC-C63E77447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2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22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2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2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2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22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2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2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2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2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2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27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122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12279"/>
    <w:rPr>
      <w:b/>
      <w:bCs/>
    </w:rPr>
  </w:style>
  <w:style w:type="character" w:styleId="Emphasis">
    <w:name w:val="Emphasis"/>
    <w:basedOn w:val="DefaultParagraphFont"/>
    <w:uiPriority w:val="20"/>
    <w:qFormat/>
    <w:rsid w:val="0021227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22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227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12279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1227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12279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2122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1227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12279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9290083-bd2f-48a2-8ac5-09a524b17d15}" enabled="1" method="Privileged" siteId="{b9fec68c-c92d-461e-9a97-3d03a0f18b82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</Words>
  <Characters>449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Akhtar, Isar</dc:creator>
  <cp:keywords/>
  <dc:description/>
  <cp:lastModifiedBy>Akhtar, Isar</cp:lastModifiedBy>
  <cp:revision>2</cp:revision>
  <dcterms:created xsi:type="dcterms:W3CDTF">2025-11-13T15:43:00Z</dcterms:created>
  <dcterms:modified xsi:type="dcterms:W3CDTF">2025-11-13T15:43:00Z</dcterms:modified>
</cp:coreProperties>
</file>